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A" w:rsidRDefault="00CC4AF7" w:rsidP="00CC4AF7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CC4AF7" w:rsidRDefault="00CC4AF7" w:rsidP="00CC4AF7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CC4A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C4AF7">
              <w:rPr>
                <w:b/>
                <w:bCs/>
                <w:sz w:val="24"/>
                <w:u w:val="single"/>
              </w:rPr>
              <w:t>________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CC4AF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C4AF7">
              <w:rPr>
                <w:b/>
                <w:bCs/>
                <w:sz w:val="24"/>
                <w:u w:val="single"/>
              </w:rPr>
              <w:t>_____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F80050" w:rsidP="005F0F98">
      <w:pPr>
        <w:rPr>
          <w:i/>
          <w:sz w:val="24"/>
        </w:rPr>
      </w:pPr>
      <w:r>
        <w:rPr>
          <w:i/>
          <w:sz w:val="24"/>
        </w:rPr>
        <w:t>разрешенного 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земельном </w:t>
      </w:r>
    </w:p>
    <w:p w:rsidR="00DF027D" w:rsidRPr="00C95E68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>участке с кадастровым номером 33:13:</w:t>
      </w:r>
      <w:r w:rsidR="00CC4AF7">
        <w:rPr>
          <w:i/>
          <w:sz w:val="24"/>
        </w:rPr>
        <w:t>070116:23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 xml:space="preserve">етушинского района от </w:t>
      </w:r>
      <w:r w:rsidR="00CC4AF7" w:rsidRPr="00CC4AF7">
        <w:rPr>
          <w:sz w:val="24"/>
        </w:rPr>
        <w:t>_______ №______</w:t>
      </w:r>
      <w:r w:rsidR="00F65ED1">
        <w:rPr>
          <w:sz w:val="24"/>
        </w:rPr>
        <w:t xml:space="preserve"> </w:t>
      </w:r>
      <w:r w:rsidR="00CC4AF7">
        <w:rPr>
          <w:sz w:val="24"/>
        </w:rPr>
        <w:t>«</w:t>
      </w:r>
      <w:r w:rsidRPr="00EE343A">
        <w:rPr>
          <w:sz w:val="24"/>
        </w:rPr>
        <w:t>О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CC4AF7">
        <w:rPr>
          <w:sz w:val="24"/>
        </w:rPr>
        <w:t>070116:23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депутатов Петушинского района от </w:t>
      </w:r>
      <w:r w:rsidR="00FC0B43">
        <w:rPr>
          <w:sz w:val="24"/>
        </w:rPr>
        <w:t>17.10.2019</w:t>
      </w:r>
      <w:r w:rsidR="00682DBF" w:rsidRPr="00EE343A">
        <w:rPr>
          <w:sz w:val="24"/>
        </w:rPr>
        <w:t xml:space="preserve"> № </w:t>
      </w:r>
      <w:r w:rsidR="00FC0B43">
        <w:rPr>
          <w:sz w:val="24"/>
        </w:rPr>
        <w:t>74/9</w:t>
      </w:r>
      <w:r w:rsidR="00682DBF" w:rsidRPr="00EE343A">
        <w:rPr>
          <w:sz w:val="24"/>
        </w:rPr>
        <w:t xml:space="preserve">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0851F2">
        <w:rPr>
          <w:sz w:val="24"/>
        </w:rPr>
        <w:t xml:space="preserve"> </w:t>
      </w:r>
      <w:r w:rsidR="000851F2" w:rsidRPr="000851F2">
        <w:rPr>
          <w:sz w:val="24"/>
        </w:rPr>
        <w:t>административны</w:t>
      </w:r>
      <w:r w:rsidR="00405C60">
        <w:rPr>
          <w:sz w:val="24"/>
        </w:rPr>
        <w:t xml:space="preserve">м </w:t>
      </w:r>
      <w:r w:rsidR="000851F2" w:rsidRPr="000851F2">
        <w:rPr>
          <w:sz w:val="24"/>
        </w:rPr>
        <w:t>регламент</w:t>
      </w:r>
      <w:r w:rsidR="00405C60">
        <w:rPr>
          <w:sz w:val="24"/>
        </w:rPr>
        <w:t>ом</w:t>
      </w:r>
      <w:r w:rsidR="000851F2" w:rsidRPr="000851F2">
        <w:rPr>
          <w:sz w:val="24"/>
        </w:rPr>
        <w:t xml:space="preserve">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</w:t>
      </w:r>
      <w:r w:rsidR="000851F2" w:rsidRPr="000851F2">
        <w:rPr>
          <w:b/>
          <w:sz w:val="24"/>
        </w:rPr>
        <w:t xml:space="preserve"> </w:t>
      </w:r>
      <w:r w:rsidR="000851F2" w:rsidRPr="000851F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</w:t>
      </w:r>
      <w:r w:rsidR="00F65ED1" w:rsidRPr="00CE0C5C">
        <w:rPr>
          <w:sz w:val="24"/>
        </w:rPr>
        <w:t xml:space="preserve">от </w:t>
      </w:r>
      <w:r w:rsidR="00CC4AF7">
        <w:rPr>
          <w:sz w:val="24"/>
          <w:u w:val="single"/>
        </w:rPr>
        <w:t>________</w:t>
      </w:r>
      <w:r w:rsidR="00F65ED1" w:rsidRPr="00CE0C5C">
        <w:rPr>
          <w:sz w:val="24"/>
        </w:rPr>
        <w:t xml:space="preserve">, заключение о результатах проведения публичных слушаний от </w:t>
      </w:r>
      <w:r w:rsidR="00CC4AF7">
        <w:rPr>
          <w:sz w:val="24"/>
          <w:u w:val="single"/>
        </w:rPr>
        <w:t>________,</w:t>
      </w:r>
      <w:r w:rsidR="00F65ED1" w:rsidRPr="00CE0C5C">
        <w:rPr>
          <w:sz w:val="24"/>
        </w:rPr>
        <w:t xml:space="preserve"> рекомендации от </w:t>
      </w:r>
      <w:r w:rsidR="00CC4AF7">
        <w:rPr>
          <w:sz w:val="24"/>
          <w:u w:val="single"/>
        </w:rPr>
        <w:t>__________.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2D70D1" w:rsidRPr="00CC4AF7" w:rsidRDefault="00AA5FB8" w:rsidP="002D70D1">
      <w:pPr>
        <w:spacing w:before="120" w:after="120"/>
        <w:ind w:firstLine="709"/>
        <w:jc w:val="both"/>
        <w:rPr>
          <w:color w:val="000000" w:themeColor="text1"/>
          <w:sz w:val="22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</w:t>
      </w:r>
      <w:r w:rsidR="00255FE8">
        <w:rPr>
          <w:sz w:val="24"/>
        </w:rPr>
        <w:t xml:space="preserve"> разрешенного строительства объекта</w:t>
      </w:r>
      <w:r w:rsidR="00255FE8" w:rsidRPr="00EE343A">
        <w:rPr>
          <w:sz w:val="24"/>
        </w:rPr>
        <w:t xml:space="preserve"> капитального строительства</w:t>
      </w:r>
      <w:r w:rsidR="00255FE8">
        <w:rPr>
          <w:sz w:val="24"/>
        </w:rPr>
        <w:t xml:space="preserve">, в части </w:t>
      </w:r>
      <w:r w:rsidR="00CC4AF7" w:rsidRPr="00CC4AF7">
        <w:rPr>
          <w:color w:val="000000" w:themeColor="text1"/>
          <w:sz w:val="24"/>
          <w:szCs w:val="28"/>
        </w:rPr>
        <w:t xml:space="preserve">уменьшения минимального отступа </w:t>
      </w:r>
      <w:r w:rsidR="00CC4AF7" w:rsidRPr="00CC4AF7">
        <w:rPr>
          <w:sz w:val="24"/>
          <w:szCs w:val="20"/>
        </w:rPr>
        <w:t>от индивидуального жилого дома до границы с</w:t>
      </w:r>
      <w:r w:rsidR="008501B8">
        <w:rPr>
          <w:sz w:val="24"/>
          <w:szCs w:val="20"/>
        </w:rPr>
        <w:t>межного земельного</w:t>
      </w:r>
      <w:bookmarkStart w:id="0" w:name="_GoBack"/>
      <w:bookmarkEnd w:id="0"/>
      <w:r w:rsidR="00CC4AF7" w:rsidRPr="00CC4AF7">
        <w:rPr>
          <w:sz w:val="24"/>
          <w:szCs w:val="20"/>
        </w:rPr>
        <w:t xml:space="preserve"> участка с 3,0 м до 2,79 м</w:t>
      </w:r>
      <w:r w:rsidR="00CC4AF7">
        <w:t xml:space="preserve"> </w:t>
      </w:r>
      <w:r w:rsidR="00681A6B" w:rsidRPr="00EE343A">
        <w:rPr>
          <w:sz w:val="24"/>
        </w:rPr>
        <w:t>на земельном участке с кадас</w:t>
      </w:r>
      <w:r w:rsidR="000851F2">
        <w:rPr>
          <w:sz w:val="24"/>
        </w:rPr>
        <w:t>тровым номером 33:13:</w:t>
      </w:r>
      <w:r w:rsidR="00CC4AF7">
        <w:rPr>
          <w:sz w:val="24"/>
        </w:rPr>
        <w:t>070116:23</w:t>
      </w:r>
      <w:r w:rsidR="00681A6B" w:rsidRPr="00EE343A">
        <w:rPr>
          <w:sz w:val="24"/>
        </w:rPr>
        <w:t>, расположенного по адресу</w:t>
      </w:r>
      <w:r w:rsidR="002F24CE">
        <w:rPr>
          <w:sz w:val="24"/>
        </w:rPr>
        <w:t xml:space="preserve"> (описание местоположения)</w:t>
      </w:r>
      <w:r w:rsidR="00CC4AF7">
        <w:rPr>
          <w:sz w:val="24"/>
        </w:rPr>
        <w:t>:</w:t>
      </w:r>
      <w:r w:rsidR="00CC4AF7" w:rsidRPr="00CC4AF7">
        <w:rPr>
          <w:color w:val="000000"/>
        </w:rPr>
        <w:t xml:space="preserve"> </w:t>
      </w:r>
      <w:r w:rsidR="00CC4AF7" w:rsidRPr="00CC4AF7">
        <w:rPr>
          <w:color w:val="000000"/>
          <w:sz w:val="24"/>
        </w:rPr>
        <w:t xml:space="preserve">Владимирская область, Петушинский район, деревня </w:t>
      </w:r>
      <w:proofErr w:type="spellStart"/>
      <w:r w:rsidR="00CC4AF7" w:rsidRPr="00CC4AF7">
        <w:rPr>
          <w:color w:val="000000"/>
          <w:sz w:val="24"/>
        </w:rPr>
        <w:t>Попиново</w:t>
      </w:r>
      <w:proofErr w:type="spellEnd"/>
      <w:r w:rsidR="00CC4AF7" w:rsidRPr="00CC4AF7">
        <w:rPr>
          <w:color w:val="000000"/>
          <w:sz w:val="24"/>
        </w:rPr>
        <w:t>, дом 2.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752830" w:rsidRPr="00EE343A" w:rsidRDefault="00CC4AF7" w:rsidP="00091209">
      <w:pPr>
        <w:ind w:right="-2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 w:rsidR="00D07FBD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D07FBD">
        <w:rPr>
          <w:sz w:val="24"/>
        </w:rPr>
        <w:t xml:space="preserve">    </w:t>
      </w:r>
      <w:r w:rsidR="00255FE8">
        <w:rPr>
          <w:sz w:val="24"/>
        </w:rPr>
        <w:t xml:space="preserve">  </w:t>
      </w:r>
      <w:r w:rsidR="00D07FBD">
        <w:rPr>
          <w:sz w:val="24"/>
        </w:rPr>
        <w:t xml:space="preserve"> </w:t>
      </w:r>
      <w:r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55FE8"/>
    <w:rsid w:val="002676A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05C60"/>
    <w:rsid w:val="0042379C"/>
    <w:rsid w:val="0044102F"/>
    <w:rsid w:val="0044174C"/>
    <w:rsid w:val="004558C8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501B8"/>
    <w:rsid w:val="008826CA"/>
    <w:rsid w:val="008B0EE7"/>
    <w:rsid w:val="008E18F7"/>
    <w:rsid w:val="008E5E7B"/>
    <w:rsid w:val="0090089B"/>
    <w:rsid w:val="00937DD6"/>
    <w:rsid w:val="00943745"/>
    <w:rsid w:val="009506A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10356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363ED"/>
    <w:rsid w:val="00C6262F"/>
    <w:rsid w:val="00C7297E"/>
    <w:rsid w:val="00C94F78"/>
    <w:rsid w:val="00C95E68"/>
    <w:rsid w:val="00C96FF9"/>
    <w:rsid w:val="00CB6ED9"/>
    <w:rsid w:val="00CC4AF7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A4FDE"/>
    <w:rsid w:val="00DA59AB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A62F2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65ED1"/>
    <w:rsid w:val="00F80050"/>
    <w:rsid w:val="00FA6833"/>
    <w:rsid w:val="00FC0B4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115D"/>
  <w15:docId w15:val="{00095FEC-DB2C-42BF-A1B7-F003CC6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A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383F-835B-4D15-8B6E-E54FBB12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4</cp:revision>
  <cp:lastPrinted>2020-12-29T05:41:00Z</cp:lastPrinted>
  <dcterms:created xsi:type="dcterms:W3CDTF">2020-12-23T09:23:00Z</dcterms:created>
  <dcterms:modified xsi:type="dcterms:W3CDTF">2020-12-29T05:41:00Z</dcterms:modified>
</cp:coreProperties>
</file>