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6F9" w:rsidRPr="006F46F9" w:rsidRDefault="006F46F9" w:rsidP="006F46F9">
      <w:pPr>
        <w:pStyle w:val="FR1"/>
        <w:tabs>
          <w:tab w:val="left" w:pos="2268"/>
          <w:tab w:val="center" w:pos="4815"/>
        </w:tabs>
        <w:ind w:left="0"/>
        <w:rPr>
          <w:rFonts w:ascii="Times New Roman" w:hAnsi="Times New Roman" w:cs="Times New Roman"/>
          <w:sz w:val="28"/>
        </w:rPr>
      </w:pPr>
      <w:r w:rsidRPr="006F46F9">
        <w:rPr>
          <w:rFonts w:ascii="Times New Roman" w:hAnsi="Times New Roman" w:cs="Times New Roman"/>
          <w:sz w:val="28"/>
        </w:rPr>
        <w:t>РОССИЙСКАЯ ФЕДЕРАЦИЯ</w:t>
      </w:r>
    </w:p>
    <w:p w:rsidR="006F46F9" w:rsidRPr="006F46F9" w:rsidRDefault="006F46F9" w:rsidP="006F46F9">
      <w:pPr>
        <w:pStyle w:val="FR1"/>
        <w:ind w:left="0"/>
        <w:rPr>
          <w:rFonts w:ascii="Times New Roman" w:hAnsi="Times New Roman" w:cs="Times New Roman"/>
          <w:sz w:val="28"/>
        </w:rPr>
      </w:pPr>
    </w:p>
    <w:p w:rsidR="006F46F9" w:rsidRPr="006F46F9" w:rsidRDefault="006F46F9" w:rsidP="006F46F9">
      <w:pPr>
        <w:pStyle w:val="FR1"/>
        <w:ind w:left="0"/>
        <w:rPr>
          <w:rFonts w:ascii="Times New Roman" w:hAnsi="Times New Roman" w:cs="Times New Roman"/>
          <w:sz w:val="28"/>
        </w:rPr>
      </w:pPr>
    </w:p>
    <w:p w:rsidR="006F46F9" w:rsidRPr="006F46F9" w:rsidRDefault="006F46F9" w:rsidP="006F46F9">
      <w:pPr>
        <w:spacing w:after="0"/>
        <w:jc w:val="center"/>
        <w:rPr>
          <w:rFonts w:ascii="Times New Roman" w:hAnsi="Times New Roman" w:cs="Times New Roman"/>
          <w:b/>
          <w:bCs/>
          <w:sz w:val="28"/>
        </w:rPr>
      </w:pPr>
      <w:r w:rsidRPr="006F46F9">
        <w:rPr>
          <w:rFonts w:ascii="Times New Roman" w:hAnsi="Times New Roman" w:cs="Times New Roman"/>
          <w:b/>
          <w:bCs/>
        </w:rPr>
        <w:t>П О С Т А Н О В Л Е Н И Е</w:t>
      </w:r>
    </w:p>
    <w:p w:rsidR="006F46F9" w:rsidRPr="006F46F9" w:rsidRDefault="006F46F9" w:rsidP="006F46F9">
      <w:pPr>
        <w:spacing w:after="0"/>
        <w:jc w:val="center"/>
        <w:rPr>
          <w:rFonts w:ascii="Times New Roman" w:hAnsi="Times New Roman" w:cs="Times New Roman"/>
          <w:b/>
          <w:bCs/>
        </w:rPr>
      </w:pPr>
    </w:p>
    <w:p w:rsidR="006F46F9" w:rsidRPr="006F46F9" w:rsidRDefault="006F46F9" w:rsidP="006F46F9">
      <w:pPr>
        <w:tabs>
          <w:tab w:val="left" w:pos="709"/>
        </w:tabs>
        <w:spacing w:after="0"/>
        <w:jc w:val="center"/>
        <w:rPr>
          <w:rFonts w:ascii="Times New Roman" w:hAnsi="Times New Roman" w:cs="Times New Roman"/>
          <w:b/>
          <w:bCs/>
        </w:rPr>
      </w:pPr>
    </w:p>
    <w:p w:rsidR="006F46F9" w:rsidRPr="006F46F9" w:rsidRDefault="006F46F9" w:rsidP="006F46F9">
      <w:pPr>
        <w:spacing w:after="0"/>
        <w:jc w:val="center"/>
        <w:rPr>
          <w:rFonts w:ascii="Times New Roman" w:hAnsi="Times New Roman" w:cs="Times New Roman"/>
          <w:b/>
          <w:bCs/>
        </w:rPr>
      </w:pPr>
      <w:r w:rsidRPr="006F46F9">
        <w:rPr>
          <w:rFonts w:ascii="Times New Roman" w:hAnsi="Times New Roman" w:cs="Times New Roman"/>
          <w:b/>
          <w:bCs/>
        </w:rPr>
        <w:t>АДМИНИСТРАЦИИ  ПЕТУШИНСКОГО  РАЙОНА</w:t>
      </w:r>
    </w:p>
    <w:p w:rsidR="006F46F9" w:rsidRPr="006F46F9" w:rsidRDefault="006F46F9" w:rsidP="006F46F9">
      <w:pPr>
        <w:spacing w:after="0"/>
        <w:jc w:val="center"/>
        <w:rPr>
          <w:rFonts w:ascii="Times New Roman" w:hAnsi="Times New Roman" w:cs="Times New Roman"/>
          <w:b/>
          <w:bCs/>
        </w:rPr>
      </w:pPr>
    </w:p>
    <w:p w:rsidR="006F46F9" w:rsidRPr="006F46F9" w:rsidRDefault="006F46F9" w:rsidP="006F46F9">
      <w:pPr>
        <w:spacing w:after="0"/>
        <w:jc w:val="center"/>
        <w:rPr>
          <w:rFonts w:ascii="Times New Roman" w:hAnsi="Times New Roman" w:cs="Times New Roman"/>
          <w:b/>
          <w:bCs/>
          <w:sz w:val="24"/>
        </w:rPr>
      </w:pPr>
      <w:r w:rsidRPr="006F46F9">
        <w:rPr>
          <w:rFonts w:ascii="Times New Roman" w:hAnsi="Times New Roman" w:cs="Times New Roman"/>
          <w:b/>
          <w:bCs/>
          <w:sz w:val="24"/>
        </w:rPr>
        <w:t>Владимирской области</w:t>
      </w:r>
    </w:p>
    <w:p w:rsidR="006F46F9" w:rsidRPr="006F46F9" w:rsidRDefault="006F46F9" w:rsidP="006F46F9">
      <w:pPr>
        <w:spacing w:after="0"/>
        <w:jc w:val="center"/>
        <w:rPr>
          <w:rFonts w:ascii="Times New Roman" w:hAnsi="Times New Roman" w:cs="Times New Roman"/>
          <w:b/>
          <w:bCs/>
          <w:sz w:val="24"/>
          <w:szCs w:val="24"/>
        </w:rPr>
      </w:pPr>
    </w:p>
    <w:p w:rsidR="006F46F9" w:rsidRPr="006F46F9" w:rsidRDefault="006F46F9" w:rsidP="006F46F9">
      <w:pPr>
        <w:spacing w:after="0"/>
        <w:jc w:val="both"/>
        <w:rPr>
          <w:rFonts w:ascii="Times New Roman" w:hAnsi="Times New Roman" w:cs="Times New Roman"/>
          <w:bCs/>
          <w:i/>
          <w:sz w:val="24"/>
          <w:u w:val="single"/>
        </w:rPr>
      </w:pPr>
      <w:r w:rsidRPr="006F46F9">
        <w:rPr>
          <w:rFonts w:ascii="Times New Roman" w:hAnsi="Times New Roman" w:cs="Times New Roman"/>
          <w:b/>
          <w:bCs/>
          <w:sz w:val="24"/>
        </w:rPr>
        <w:t xml:space="preserve">от </w:t>
      </w:r>
      <w:r w:rsidRPr="006F46F9">
        <w:rPr>
          <w:rFonts w:ascii="Times New Roman" w:hAnsi="Times New Roman" w:cs="Times New Roman"/>
          <w:b/>
          <w:bCs/>
          <w:sz w:val="24"/>
          <w:u w:val="single"/>
        </w:rPr>
        <w:t>10.06.2020</w:t>
      </w:r>
      <w:r w:rsidRPr="006F46F9">
        <w:rPr>
          <w:rFonts w:ascii="Times New Roman" w:hAnsi="Times New Roman" w:cs="Times New Roman"/>
          <w:b/>
          <w:bCs/>
          <w:sz w:val="24"/>
        </w:rPr>
        <w:t xml:space="preserve">                </w:t>
      </w:r>
      <w:r>
        <w:rPr>
          <w:rFonts w:ascii="Times New Roman" w:hAnsi="Times New Roman" w:cs="Times New Roman"/>
          <w:b/>
          <w:bCs/>
          <w:sz w:val="24"/>
        </w:rPr>
        <w:t xml:space="preserve">        </w:t>
      </w:r>
      <w:r w:rsidRPr="006F46F9">
        <w:rPr>
          <w:rFonts w:ascii="Times New Roman" w:hAnsi="Times New Roman" w:cs="Times New Roman"/>
          <w:b/>
          <w:bCs/>
          <w:sz w:val="24"/>
        </w:rPr>
        <w:t xml:space="preserve"> г. Петушки                          </w:t>
      </w:r>
      <w:r>
        <w:rPr>
          <w:rFonts w:ascii="Times New Roman" w:hAnsi="Times New Roman" w:cs="Times New Roman"/>
          <w:b/>
          <w:bCs/>
          <w:sz w:val="24"/>
        </w:rPr>
        <w:t xml:space="preserve">            </w:t>
      </w:r>
      <w:r w:rsidRPr="006F46F9">
        <w:rPr>
          <w:rFonts w:ascii="Times New Roman" w:hAnsi="Times New Roman" w:cs="Times New Roman"/>
          <w:b/>
          <w:bCs/>
          <w:sz w:val="24"/>
        </w:rPr>
        <w:t xml:space="preserve">№ </w:t>
      </w:r>
      <w:r w:rsidRPr="006F46F9">
        <w:rPr>
          <w:rFonts w:ascii="Times New Roman" w:hAnsi="Times New Roman" w:cs="Times New Roman"/>
          <w:b/>
          <w:bCs/>
          <w:sz w:val="24"/>
          <w:u w:val="single"/>
        </w:rPr>
        <w:t>979</w:t>
      </w:r>
    </w:p>
    <w:p w:rsidR="006F46F9" w:rsidRPr="006F46F9" w:rsidRDefault="006F46F9" w:rsidP="006F46F9">
      <w:pPr>
        <w:spacing w:after="0"/>
        <w:rPr>
          <w:rFonts w:ascii="Times New Roman" w:hAnsi="Times New Roman" w:cs="Times New Roman"/>
          <w:i/>
          <w:sz w:val="24"/>
        </w:rPr>
      </w:pPr>
    </w:p>
    <w:p w:rsidR="006F46F9" w:rsidRPr="006F46F9" w:rsidRDefault="006F46F9" w:rsidP="006F46F9">
      <w:pPr>
        <w:spacing w:after="0"/>
        <w:rPr>
          <w:rFonts w:ascii="Times New Roman" w:hAnsi="Times New Roman" w:cs="Times New Roman"/>
          <w:i/>
          <w:sz w:val="24"/>
        </w:rPr>
      </w:pPr>
      <w:r w:rsidRPr="006F46F9">
        <w:rPr>
          <w:rFonts w:ascii="Times New Roman" w:hAnsi="Times New Roman" w:cs="Times New Roman"/>
          <w:i/>
          <w:sz w:val="24"/>
        </w:rPr>
        <w:t xml:space="preserve">Об утверждении актуализированной </w:t>
      </w:r>
    </w:p>
    <w:p w:rsidR="006F46F9" w:rsidRPr="006F46F9" w:rsidRDefault="006F46F9" w:rsidP="006F46F9">
      <w:pPr>
        <w:spacing w:after="0"/>
        <w:rPr>
          <w:rFonts w:ascii="Times New Roman" w:hAnsi="Times New Roman" w:cs="Times New Roman"/>
          <w:i/>
          <w:sz w:val="24"/>
        </w:rPr>
      </w:pPr>
      <w:r w:rsidRPr="006F46F9">
        <w:rPr>
          <w:rFonts w:ascii="Times New Roman" w:hAnsi="Times New Roman" w:cs="Times New Roman"/>
          <w:i/>
          <w:sz w:val="24"/>
        </w:rPr>
        <w:t xml:space="preserve">Схемы теплоснабжения муниципального </w:t>
      </w:r>
    </w:p>
    <w:p w:rsidR="006F46F9" w:rsidRPr="006F46F9" w:rsidRDefault="006F46F9" w:rsidP="006F46F9">
      <w:pPr>
        <w:spacing w:after="0"/>
        <w:rPr>
          <w:rFonts w:ascii="Times New Roman" w:hAnsi="Times New Roman" w:cs="Times New Roman"/>
          <w:i/>
          <w:sz w:val="24"/>
        </w:rPr>
      </w:pPr>
      <w:r w:rsidRPr="006F46F9">
        <w:rPr>
          <w:rFonts w:ascii="Times New Roman" w:hAnsi="Times New Roman" w:cs="Times New Roman"/>
          <w:i/>
          <w:sz w:val="24"/>
        </w:rPr>
        <w:t xml:space="preserve">образования Пекшинское Петушинского </w:t>
      </w:r>
    </w:p>
    <w:p w:rsidR="006F46F9" w:rsidRPr="006F46F9" w:rsidRDefault="006F46F9" w:rsidP="006F46F9">
      <w:pPr>
        <w:spacing w:after="0"/>
        <w:rPr>
          <w:rFonts w:ascii="Times New Roman" w:hAnsi="Times New Roman" w:cs="Times New Roman"/>
          <w:i/>
          <w:sz w:val="24"/>
          <w:u w:val="double"/>
        </w:rPr>
      </w:pPr>
      <w:r w:rsidRPr="006F46F9">
        <w:rPr>
          <w:rFonts w:ascii="Times New Roman" w:hAnsi="Times New Roman" w:cs="Times New Roman"/>
          <w:i/>
          <w:sz w:val="24"/>
        </w:rPr>
        <w:t xml:space="preserve">района Владимирской области </w:t>
      </w:r>
    </w:p>
    <w:p w:rsidR="006F46F9" w:rsidRPr="006F46F9" w:rsidRDefault="006F46F9" w:rsidP="006F46F9">
      <w:pPr>
        <w:rPr>
          <w:rFonts w:ascii="Times New Roman" w:hAnsi="Times New Roman" w:cs="Times New Roman"/>
          <w:bCs/>
          <w:i/>
          <w:sz w:val="24"/>
        </w:rPr>
      </w:pPr>
    </w:p>
    <w:p w:rsidR="006F46F9" w:rsidRPr="006F46F9" w:rsidRDefault="006F46F9" w:rsidP="006F46F9">
      <w:pPr>
        <w:spacing w:after="120"/>
        <w:ind w:firstLine="709"/>
        <w:jc w:val="both"/>
        <w:rPr>
          <w:rFonts w:ascii="Times New Roman" w:hAnsi="Times New Roman" w:cs="Times New Roman"/>
          <w:sz w:val="28"/>
          <w:szCs w:val="28"/>
        </w:rPr>
      </w:pPr>
      <w:r w:rsidRPr="006F46F9">
        <w:rPr>
          <w:rFonts w:ascii="Times New Roman" w:hAnsi="Times New Roman" w:cs="Times New Roman"/>
          <w:szCs w:val="28"/>
        </w:rPr>
        <w:t xml:space="preserve">Руководствуясь Федеральными законами от 06.10.2003 </w:t>
      </w:r>
      <w:hyperlink r:id="rId8" w:history="1">
        <w:r w:rsidRPr="006F46F9">
          <w:rPr>
            <w:rStyle w:val="ac"/>
            <w:rFonts w:ascii="Times New Roman" w:hAnsi="Times New Roman" w:cs="Times New Roman"/>
            <w:szCs w:val="28"/>
          </w:rPr>
          <w:t>№ 131-ФЗ</w:t>
        </w:r>
      </w:hyperlink>
      <w:r w:rsidRPr="006F46F9">
        <w:rPr>
          <w:rFonts w:ascii="Times New Roman" w:hAnsi="Times New Roman" w:cs="Times New Roman"/>
          <w:szCs w:val="28"/>
        </w:rPr>
        <w:t xml:space="preserve"> «Об общих принципах организации местного самоуправления в Российской Федерации», от 27.07.2010 № 190-ФЗ «О теплоснабжении», Постановлением Правительства Российской Федерации от 22.02.2012 № </w:t>
      </w:r>
      <w:hyperlink r:id="rId9" w:history="1">
        <w:r w:rsidRPr="006F46F9">
          <w:rPr>
            <w:rStyle w:val="ac"/>
            <w:rFonts w:ascii="Times New Roman" w:hAnsi="Times New Roman" w:cs="Times New Roman"/>
            <w:szCs w:val="28"/>
          </w:rPr>
          <w:t>154</w:t>
        </w:r>
      </w:hyperlink>
      <w:r w:rsidRPr="006F46F9">
        <w:rPr>
          <w:rFonts w:ascii="Times New Roman" w:hAnsi="Times New Roman" w:cs="Times New Roman"/>
          <w:szCs w:val="28"/>
        </w:rPr>
        <w:t xml:space="preserve"> «</w:t>
      </w:r>
      <w:r w:rsidRPr="006F46F9">
        <w:rPr>
          <w:rFonts w:ascii="Times New Roman" w:hAnsi="Times New Roman" w:cs="Times New Roman"/>
          <w:color w:val="000000"/>
          <w:szCs w:val="28"/>
        </w:rPr>
        <w:t>О требованиях к схемам теплоснабжения, порядку их разработки и утверждения»</w:t>
      </w:r>
      <w:r w:rsidRPr="006F46F9">
        <w:rPr>
          <w:rFonts w:ascii="Times New Roman" w:hAnsi="Times New Roman" w:cs="Times New Roman"/>
          <w:szCs w:val="28"/>
        </w:rPr>
        <w:t xml:space="preserve">, постановлением администрации Петушинского района </w:t>
      </w:r>
      <w:r w:rsidRPr="006F46F9">
        <w:rPr>
          <w:rFonts w:ascii="Times New Roman" w:hAnsi="Times New Roman" w:cs="Times New Roman"/>
        </w:rPr>
        <w:t xml:space="preserve">от 13.01.2020 № 11 «Об актуализации Схем теплоснабжения муниципальных образований «Петушинское сельское поселение», «Нагорное сельское поселение», Пекшинское Петушинского района Владимирской области на 2021 год», </w:t>
      </w:r>
      <w:r w:rsidRPr="006F46F9">
        <w:rPr>
          <w:rFonts w:ascii="Times New Roman" w:hAnsi="Times New Roman" w:cs="Times New Roman"/>
          <w:szCs w:val="28"/>
        </w:rPr>
        <w:t xml:space="preserve">в соответствии с протоколом публичных слушаний от 09.06.2020, в целях организации в границах муниципального образования </w:t>
      </w:r>
      <w:r w:rsidRPr="006F46F9">
        <w:rPr>
          <w:rFonts w:ascii="Times New Roman" w:hAnsi="Times New Roman" w:cs="Times New Roman"/>
          <w:color w:val="000000"/>
          <w:szCs w:val="28"/>
        </w:rPr>
        <w:t>Пекшинское</w:t>
      </w:r>
      <w:r w:rsidRPr="006F46F9">
        <w:rPr>
          <w:rFonts w:ascii="Times New Roman" w:hAnsi="Times New Roman" w:cs="Times New Roman"/>
          <w:szCs w:val="28"/>
        </w:rPr>
        <w:t xml:space="preserve"> Петушинского района Владимирской области теплоснабжения населения</w:t>
      </w:r>
    </w:p>
    <w:p w:rsidR="006F46F9" w:rsidRPr="006F46F9" w:rsidRDefault="006F46F9" w:rsidP="006F46F9">
      <w:pPr>
        <w:spacing w:after="120"/>
        <w:jc w:val="both"/>
        <w:rPr>
          <w:rFonts w:ascii="Times New Roman" w:hAnsi="Times New Roman" w:cs="Times New Roman"/>
          <w:szCs w:val="28"/>
        </w:rPr>
      </w:pPr>
      <w:r w:rsidRPr="006F46F9">
        <w:rPr>
          <w:rFonts w:ascii="Times New Roman" w:hAnsi="Times New Roman" w:cs="Times New Roman"/>
          <w:szCs w:val="28"/>
        </w:rPr>
        <w:t>п о с т а н о в л я ю:</w:t>
      </w:r>
    </w:p>
    <w:p w:rsidR="006F46F9" w:rsidRPr="006F46F9" w:rsidRDefault="006F46F9" w:rsidP="006F46F9">
      <w:pPr>
        <w:spacing w:after="120"/>
        <w:ind w:firstLine="709"/>
        <w:jc w:val="both"/>
        <w:rPr>
          <w:rFonts w:ascii="Times New Roman" w:hAnsi="Times New Roman" w:cs="Times New Roman"/>
          <w:color w:val="000000"/>
          <w:szCs w:val="28"/>
        </w:rPr>
      </w:pPr>
      <w:r w:rsidRPr="006F46F9">
        <w:rPr>
          <w:rFonts w:ascii="Times New Roman" w:hAnsi="Times New Roman" w:cs="Times New Roman"/>
          <w:color w:val="000000"/>
          <w:szCs w:val="28"/>
        </w:rPr>
        <w:t>1. Утвердить прилагаемую актуализированную Схему теплоснабжения муниципального образования Пекшинское Петушинского района Владимирской области.</w:t>
      </w:r>
    </w:p>
    <w:p w:rsidR="006F46F9" w:rsidRPr="006F46F9" w:rsidRDefault="006F46F9" w:rsidP="006F46F9">
      <w:pPr>
        <w:spacing w:after="120"/>
        <w:ind w:firstLine="709"/>
        <w:jc w:val="both"/>
        <w:rPr>
          <w:rFonts w:ascii="Times New Roman" w:hAnsi="Times New Roman" w:cs="Times New Roman"/>
          <w:color w:val="000000"/>
          <w:szCs w:val="28"/>
        </w:rPr>
      </w:pPr>
      <w:r w:rsidRPr="006F46F9">
        <w:rPr>
          <w:rFonts w:ascii="Times New Roman" w:hAnsi="Times New Roman" w:cs="Times New Roman"/>
          <w:color w:val="000000"/>
          <w:szCs w:val="28"/>
        </w:rPr>
        <w:lastRenderedPageBreak/>
        <w:t xml:space="preserve">2. Контроль за исполнением постановления возложить на первого заместителя главы администрации Петушинского района.  </w:t>
      </w:r>
    </w:p>
    <w:p w:rsidR="006F46F9" w:rsidRPr="006F46F9" w:rsidRDefault="006F46F9" w:rsidP="006F46F9">
      <w:pPr>
        <w:spacing w:after="120"/>
        <w:ind w:firstLine="709"/>
        <w:jc w:val="both"/>
        <w:rPr>
          <w:rFonts w:ascii="Times New Roman" w:hAnsi="Times New Roman" w:cs="Times New Roman"/>
          <w:color w:val="000000"/>
          <w:szCs w:val="28"/>
        </w:rPr>
      </w:pPr>
      <w:r w:rsidRPr="006F46F9">
        <w:rPr>
          <w:rFonts w:ascii="Times New Roman" w:hAnsi="Times New Roman" w:cs="Times New Roman"/>
          <w:color w:val="000000"/>
          <w:szCs w:val="28"/>
        </w:rPr>
        <w:t xml:space="preserve">3. </w:t>
      </w:r>
      <w:r w:rsidRPr="006F46F9">
        <w:rPr>
          <w:rFonts w:ascii="Times New Roman" w:hAnsi="Times New Roman" w:cs="Times New Roman"/>
          <w:bCs/>
          <w:szCs w:val="28"/>
        </w:rPr>
        <w:t xml:space="preserve">Постановление вступает в силу </w:t>
      </w:r>
      <w:r w:rsidRPr="006F46F9">
        <w:rPr>
          <w:rFonts w:ascii="Times New Roman" w:hAnsi="Times New Roman" w:cs="Times New Roman"/>
          <w:szCs w:val="28"/>
        </w:rPr>
        <w:t>со дня подписания,</w:t>
      </w:r>
      <w:r w:rsidRPr="006F46F9">
        <w:rPr>
          <w:rFonts w:ascii="Times New Roman" w:hAnsi="Times New Roman" w:cs="Times New Roman"/>
          <w:bCs/>
          <w:szCs w:val="28"/>
        </w:rPr>
        <w:t xml:space="preserve"> подлежит обязательному размещению на официальном сайте органов местного самоуправления </w:t>
      </w:r>
      <w:r w:rsidRPr="006F46F9">
        <w:rPr>
          <w:rFonts w:ascii="Times New Roman" w:hAnsi="Times New Roman" w:cs="Times New Roman"/>
          <w:szCs w:val="28"/>
        </w:rPr>
        <w:t>муниципального образования «Петушинский район» и опубликованию в  районной  газете «Вперед».</w:t>
      </w:r>
    </w:p>
    <w:p w:rsidR="006F46F9" w:rsidRPr="006F46F9" w:rsidRDefault="006F46F9" w:rsidP="006F46F9">
      <w:pPr>
        <w:tabs>
          <w:tab w:val="left" w:pos="709"/>
          <w:tab w:val="left" w:pos="8364"/>
        </w:tabs>
        <w:spacing w:after="120"/>
        <w:jc w:val="both"/>
        <w:rPr>
          <w:rFonts w:ascii="Times New Roman" w:hAnsi="Times New Roman" w:cs="Times New Roman"/>
          <w:sz w:val="24"/>
          <w:szCs w:val="24"/>
        </w:rPr>
      </w:pPr>
    </w:p>
    <w:p w:rsidR="006F46F9" w:rsidRPr="006F46F9" w:rsidRDefault="006F46F9" w:rsidP="006F46F9">
      <w:pPr>
        <w:tabs>
          <w:tab w:val="left" w:pos="709"/>
          <w:tab w:val="left" w:pos="8364"/>
        </w:tabs>
        <w:spacing w:after="120"/>
        <w:jc w:val="both"/>
        <w:rPr>
          <w:rFonts w:ascii="Times New Roman" w:hAnsi="Times New Roman" w:cs="Times New Roman"/>
          <w:sz w:val="24"/>
        </w:rPr>
      </w:pPr>
    </w:p>
    <w:p w:rsidR="006F46F9" w:rsidRPr="006F46F9" w:rsidRDefault="006F46F9" w:rsidP="006F46F9">
      <w:pPr>
        <w:rPr>
          <w:rFonts w:ascii="Times New Roman" w:hAnsi="Times New Roman" w:cs="Times New Roman"/>
          <w:sz w:val="28"/>
        </w:rPr>
      </w:pPr>
      <w:r w:rsidRPr="006F46F9">
        <w:rPr>
          <w:rFonts w:ascii="Times New Roman" w:hAnsi="Times New Roman" w:cs="Times New Roman"/>
        </w:rPr>
        <w:t xml:space="preserve">Глава администрации                                     </w:t>
      </w:r>
      <w:r>
        <w:rPr>
          <w:rFonts w:ascii="Times New Roman" w:hAnsi="Times New Roman" w:cs="Times New Roman"/>
        </w:rPr>
        <w:t xml:space="preserve">                     </w:t>
      </w:r>
      <w:r w:rsidRPr="006F46F9">
        <w:rPr>
          <w:rFonts w:ascii="Times New Roman" w:hAnsi="Times New Roman" w:cs="Times New Roman"/>
        </w:rPr>
        <w:t>С.Б.ВЕЛИКОЦКИЙ</w:t>
      </w:r>
    </w:p>
    <w:p w:rsidR="006F46F9" w:rsidRDefault="006F46F9" w:rsidP="006F46F9">
      <w:pPr>
        <w:pStyle w:val="Default"/>
        <w:rPr>
          <w:sz w:val="16"/>
          <w:szCs w:val="16"/>
        </w:rPr>
      </w:pPr>
    </w:p>
    <w:p w:rsidR="006F46F9" w:rsidRDefault="006F46F9" w:rsidP="00164585">
      <w:pPr>
        <w:pStyle w:val="Default"/>
        <w:jc w:val="right"/>
        <w:rPr>
          <w:sz w:val="16"/>
          <w:szCs w:val="16"/>
        </w:rPr>
      </w:pPr>
    </w:p>
    <w:p w:rsidR="006F46F9" w:rsidRDefault="006F46F9" w:rsidP="00164585">
      <w:pPr>
        <w:pStyle w:val="Default"/>
        <w:jc w:val="right"/>
        <w:rPr>
          <w:sz w:val="16"/>
          <w:szCs w:val="16"/>
        </w:rPr>
      </w:pPr>
    </w:p>
    <w:p w:rsidR="006F46F9" w:rsidRDefault="006F46F9" w:rsidP="00164585">
      <w:pPr>
        <w:pStyle w:val="Default"/>
        <w:jc w:val="right"/>
        <w:rPr>
          <w:sz w:val="16"/>
          <w:szCs w:val="16"/>
        </w:rPr>
      </w:pPr>
    </w:p>
    <w:p w:rsidR="006F46F9" w:rsidRDefault="006F46F9" w:rsidP="00164585">
      <w:pPr>
        <w:pStyle w:val="Default"/>
        <w:jc w:val="right"/>
        <w:rPr>
          <w:sz w:val="16"/>
          <w:szCs w:val="16"/>
        </w:rPr>
      </w:pPr>
    </w:p>
    <w:p w:rsidR="006F46F9" w:rsidRDefault="006F46F9" w:rsidP="00164585">
      <w:pPr>
        <w:pStyle w:val="Default"/>
        <w:jc w:val="right"/>
        <w:rPr>
          <w:sz w:val="16"/>
          <w:szCs w:val="16"/>
        </w:rPr>
      </w:pPr>
    </w:p>
    <w:p w:rsidR="006F46F9" w:rsidRDefault="006F46F9" w:rsidP="00164585">
      <w:pPr>
        <w:pStyle w:val="Default"/>
        <w:jc w:val="right"/>
        <w:rPr>
          <w:sz w:val="16"/>
          <w:szCs w:val="16"/>
        </w:rPr>
      </w:pPr>
    </w:p>
    <w:p w:rsidR="006F46F9" w:rsidRDefault="006F46F9" w:rsidP="00164585">
      <w:pPr>
        <w:pStyle w:val="Default"/>
        <w:jc w:val="right"/>
        <w:rPr>
          <w:sz w:val="16"/>
          <w:szCs w:val="16"/>
        </w:rPr>
      </w:pPr>
    </w:p>
    <w:p w:rsidR="006F46F9" w:rsidRDefault="006F46F9" w:rsidP="00164585">
      <w:pPr>
        <w:pStyle w:val="Default"/>
        <w:jc w:val="right"/>
        <w:rPr>
          <w:sz w:val="16"/>
          <w:szCs w:val="16"/>
        </w:rPr>
      </w:pPr>
    </w:p>
    <w:p w:rsidR="006F46F9" w:rsidRDefault="006F46F9" w:rsidP="00164585">
      <w:pPr>
        <w:pStyle w:val="Default"/>
        <w:jc w:val="right"/>
        <w:rPr>
          <w:sz w:val="16"/>
          <w:szCs w:val="16"/>
        </w:rPr>
      </w:pPr>
    </w:p>
    <w:p w:rsidR="006F46F9" w:rsidRDefault="006F46F9" w:rsidP="00164585">
      <w:pPr>
        <w:pStyle w:val="Default"/>
        <w:jc w:val="right"/>
        <w:rPr>
          <w:sz w:val="16"/>
          <w:szCs w:val="16"/>
        </w:rPr>
      </w:pPr>
    </w:p>
    <w:p w:rsidR="006F46F9" w:rsidRDefault="006F46F9" w:rsidP="00164585">
      <w:pPr>
        <w:pStyle w:val="Default"/>
        <w:jc w:val="right"/>
        <w:rPr>
          <w:sz w:val="16"/>
          <w:szCs w:val="16"/>
        </w:rPr>
      </w:pPr>
    </w:p>
    <w:p w:rsidR="006F46F9" w:rsidRDefault="006F46F9" w:rsidP="00164585">
      <w:pPr>
        <w:pStyle w:val="Default"/>
        <w:jc w:val="right"/>
        <w:rPr>
          <w:sz w:val="16"/>
          <w:szCs w:val="16"/>
        </w:rPr>
      </w:pPr>
    </w:p>
    <w:p w:rsidR="006F46F9" w:rsidRDefault="006F46F9" w:rsidP="00164585">
      <w:pPr>
        <w:pStyle w:val="Default"/>
        <w:jc w:val="right"/>
        <w:rPr>
          <w:sz w:val="16"/>
          <w:szCs w:val="16"/>
        </w:rPr>
      </w:pPr>
    </w:p>
    <w:p w:rsidR="006F46F9" w:rsidRDefault="006F46F9" w:rsidP="00164585">
      <w:pPr>
        <w:pStyle w:val="Default"/>
        <w:jc w:val="right"/>
        <w:rPr>
          <w:sz w:val="16"/>
          <w:szCs w:val="16"/>
        </w:rPr>
      </w:pPr>
    </w:p>
    <w:p w:rsidR="006F46F9" w:rsidRDefault="006F46F9" w:rsidP="00164585">
      <w:pPr>
        <w:pStyle w:val="Default"/>
        <w:jc w:val="right"/>
        <w:rPr>
          <w:sz w:val="16"/>
          <w:szCs w:val="16"/>
        </w:rPr>
      </w:pPr>
    </w:p>
    <w:p w:rsidR="006F46F9" w:rsidRDefault="006F46F9" w:rsidP="00164585">
      <w:pPr>
        <w:pStyle w:val="Default"/>
        <w:jc w:val="right"/>
        <w:rPr>
          <w:sz w:val="16"/>
          <w:szCs w:val="16"/>
        </w:rPr>
      </w:pPr>
    </w:p>
    <w:p w:rsidR="006F46F9" w:rsidRDefault="006F46F9" w:rsidP="00164585">
      <w:pPr>
        <w:pStyle w:val="Default"/>
        <w:jc w:val="right"/>
        <w:rPr>
          <w:sz w:val="16"/>
          <w:szCs w:val="16"/>
        </w:rPr>
      </w:pPr>
    </w:p>
    <w:p w:rsidR="006F46F9" w:rsidRDefault="006F46F9" w:rsidP="00164585">
      <w:pPr>
        <w:pStyle w:val="Default"/>
        <w:jc w:val="right"/>
        <w:rPr>
          <w:sz w:val="16"/>
          <w:szCs w:val="16"/>
        </w:rPr>
      </w:pPr>
    </w:p>
    <w:p w:rsidR="006F46F9" w:rsidRDefault="006F46F9" w:rsidP="00164585">
      <w:pPr>
        <w:pStyle w:val="Default"/>
        <w:jc w:val="right"/>
        <w:rPr>
          <w:sz w:val="16"/>
          <w:szCs w:val="16"/>
        </w:rPr>
      </w:pPr>
    </w:p>
    <w:p w:rsidR="006F46F9" w:rsidRDefault="006F46F9" w:rsidP="00164585">
      <w:pPr>
        <w:pStyle w:val="Default"/>
        <w:jc w:val="right"/>
        <w:rPr>
          <w:sz w:val="16"/>
          <w:szCs w:val="16"/>
        </w:rPr>
      </w:pPr>
    </w:p>
    <w:p w:rsidR="006F46F9" w:rsidRDefault="006F46F9" w:rsidP="00164585">
      <w:pPr>
        <w:pStyle w:val="Default"/>
        <w:jc w:val="right"/>
        <w:rPr>
          <w:sz w:val="16"/>
          <w:szCs w:val="16"/>
        </w:rPr>
      </w:pPr>
    </w:p>
    <w:p w:rsidR="006F46F9" w:rsidRDefault="006F46F9" w:rsidP="00164585">
      <w:pPr>
        <w:pStyle w:val="Default"/>
        <w:jc w:val="right"/>
        <w:rPr>
          <w:sz w:val="16"/>
          <w:szCs w:val="16"/>
        </w:rPr>
      </w:pPr>
    </w:p>
    <w:p w:rsidR="006F46F9" w:rsidRDefault="006F46F9" w:rsidP="00164585">
      <w:pPr>
        <w:pStyle w:val="Default"/>
        <w:jc w:val="right"/>
        <w:rPr>
          <w:sz w:val="16"/>
          <w:szCs w:val="16"/>
        </w:rPr>
      </w:pPr>
    </w:p>
    <w:p w:rsidR="006F46F9" w:rsidRDefault="006F46F9" w:rsidP="00164585">
      <w:pPr>
        <w:pStyle w:val="Default"/>
        <w:jc w:val="right"/>
        <w:rPr>
          <w:sz w:val="16"/>
          <w:szCs w:val="16"/>
        </w:rPr>
      </w:pPr>
    </w:p>
    <w:p w:rsidR="006F46F9" w:rsidRDefault="006F46F9" w:rsidP="00164585">
      <w:pPr>
        <w:pStyle w:val="Default"/>
        <w:jc w:val="right"/>
        <w:rPr>
          <w:sz w:val="16"/>
          <w:szCs w:val="16"/>
        </w:rPr>
      </w:pPr>
    </w:p>
    <w:p w:rsidR="006F46F9" w:rsidRDefault="006F46F9" w:rsidP="00164585">
      <w:pPr>
        <w:pStyle w:val="Default"/>
        <w:jc w:val="right"/>
        <w:rPr>
          <w:sz w:val="16"/>
          <w:szCs w:val="16"/>
        </w:rPr>
      </w:pPr>
    </w:p>
    <w:p w:rsidR="006F46F9" w:rsidRDefault="006F46F9" w:rsidP="00164585">
      <w:pPr>
        <w:pStyle w:val="Default"/>
        <w:jc w:val="right"/>
        <w:rPr>
          <w:sz w:val="16"/>
          <w:szCs w:val="16"/>
        </w:rPr>
      </w:pPr>
    </w:p>
    <w:p w:rsidR="006F46F9" w:rsidRDefault="006F46F9" w:rsidP="00164585">
      <w:pPr>
        <w:pStyle w:val="Default"/>
        <w:jc w:val="right"/>
        <w:rPr>
          <w:sz w:val="16"/>
          <w:szCs w:val="16"/>
        </w:rPr>
      </w:pPr>
    </w:p>
    <w:p w:rsidR="006F46F9" w:rsidRDefault="006F46F9" w:rsidP="00164585">
      <w:pPr>
        <w:pStyle w:val="Default"/>
        <w:jc w:val="right"/>
        <w:rPr>
          <w:sz w:val="16"/>
          <w:szCs w:val="16"/>
        </w:rPr>
      </w:pPr>
    </w:p>
    <w:p w:rsidR="006F46F9" w:rsidRDefault="006F46F9" w:rsidP="00164585">
      <w:pPr>
        <w:pStyle w:val="Default"/>
        <w:jc w:val="right"/>
        <w:rPr>
          <w:sz w:val="16"/>
          <w:szCs w:val="16"/>
        </w:rPr>
      </w:pPr>
    </w:p>
    <w:p w:rsidR="006F46F9" w:rsidRDefault="006F46F9" w:rsidP="00164585">
      <w:pPr>
        <w:pStyle w:val="Default"/>
        <w:jc w:val="right"/>
        <w:rPr>
          <w:sz w:val="16"/>
          <w:szCs w:val="16"/>
        </w:rPr>
      </w:pPr>
    </w:p>
    <w:p w:rsidR="006F46F9" w:rsidRDefault="006F46F9" w:rsidP="00164585">
      <w:pPr>
        <w:pStyle w:val="Default"/>
        <w:jc w:val="right"/>
        <w:rPr>
          <w:sz w:val="16"/>
          <w:szCs w:val="16"/>
        </w:rPr>
      </w:pPr>
    </w:p>
    <w:p w:rsidR="006F46F9" w:rsidRDefault="006F46F9" w:rsidP="00164585">
      <w:pPr>
        <w:pStyle w:val="Default"/>
        <w:jc w:val="right"/>
        <w:rPr>
          <w:sz w:val="16"/>
          <w:szCs w:val="16"/>
        </w:rPr>
      </w:pPr>
    </w:p>
    <w:p w:rsidR="006F46F9" w:rsidRDefault="006F46F9" w:rsidP="00164585">
      <w:pPr>
        <w:pStyle w:val="Default"/>
        <w:jc w:val="right"/>
        <w:rPr>
          <w:sz w:val="16"/>
          <w:szCs w:val="16"/>
        </w:rPr>
      </w:pPr>
    </w:p>
    <w:p w:rsidR="006F46F9" w:rsidRDefault="006F46F9" w:rsidP="00164585">
      <w:pPr>
        <w:pStyle w:val="Default"/>
        <w:jc w:val="right"/>
        <w:rPr>
          <w:sz w:val="16"/>
          <w:szCs w:val="16"/>
        </w:rPr>
      </w:pPr>
    </w:p>
    <w:p w:rsidR="006F46F9" w:rsidRDefault="006F46F9" w:rsidP="00164585">
      <w:pPr>
        <w:pStyle w:val="Default"/>
        <w:jc w:val="right"/>
        <w:rPr>
          <w:sz w:val="16"/>
          <w:szCs w:val="16"/>
        </w:rPr>
      </w:pPr>
    </w:p>
    <w:p w:rsidR="006F46F9" w:rsidRDefault="006F46F9" w:rsidP="00164585">
      <w:pPr>
        <w:pStyle w:val="Default"/>
        <w:jc w:val="right"/>
        <w:rPr>
          <w:sz w:val="16"/>
          <w:szCs w:val="16"/>
        </w:rPr>
      </w:pPr>
    </w:p>
    <w:p w:rsidR="006F46F9" w:rsidRDefault="006F46F9" w:rsidP="00164585">
      <w:pPr>
        <w:pStyle w:val="Default"/>
        <w:jc w:val="right"/>
        <w:rPr>
          <w:sz w:val="16"/>
          <w:szCs w:val="16"/>
        </w:rPr>
      </w:pPr>
    </w:p>
    <w:p w:rsidR="00F800A5" w:rsidRPr="00DA08BC" w:rsidRDefault="00164585" w:rsidP="00164585">
      <w:pPr>
        <w:pStyle w:val="Default"/>
        <w:jc w:val="right"/>
        <w:rPr>
          <w:sz w:val="16"/>
          <w:szCs w:val="16"/>
        </w:rPr>
      </w:pPr>
      <w:bookmarkStart w:id="0" w:name="_GoBack"/>
      <w:bookmarkEnd w:id="0"/>
      <w:r w:rsidRPr="00DA08BC">
        <w:rPr>
          <w:sz w:val="16"/>
          <w:szCs w:val="16"/>
        </w:rPr>
        <w:lastRenderedPageBreak/>
        <w:t>Приложение</w:t>
      </w:r>
    </w:p>
    <w:p w:rsidR="00164585" w:rsidRPr="00DA08BC" w:rsidRDefault="00164585" w:rsidP="00164585">
      <w:pPr>
        <w:pStyle w:val="Default"/>
        <w:jc w:val="right"/>
        <w:rPr>
          <w:sz w:val="16"/>
          <w:szCs w:val="16"/>
        </w:rPr>
      </w:pPr>
      <w:r w:rsidRPr="00DA08BC">
        <w:rPr>
          <w:sz w:val="16"/>
          <w:szCs w:val="16"/>
        </w:rPr>
        <w:t xml:space="preserve">к постановлению администрации </w:t>
      </w:r>
    </w:p>
    <w:p w:rsidR="00164585" w:rsidRPr="00DA08BC" w:rsidRDefault="00164585" w:rsidP="00164585">
      <w:pPr>
        <w:pStyle w:val="Default"/>
        <w:jc w:val="right"/>
        <w:rPr>
          <w:sz w:val="16"/>
          <w:szCs w:val="16"/>
        </w:rPr>
      </w:pPr>
      <w:r w:rsidRPr="00DA08BC">
        <w:rPr>
          <w:sz w:val="16"/>
          <w:szCs w:val="16"/>
        </w:rPr>
        <w:t>Петушинского района</w:t>
      </w:r>
    </w:p>
    <w:p w:rsidR="00164585" w:rsidRPr="00DA08BC" w:rsidRDefault="008B4CC1" w:rsidP="00164585">
      <w:pPr>
        <w:pStyle w:val="Default"/>
        <w:jc w:val="right"/>
        <w:rPr>
          <w:sz w:val="16"/>
          <w:szCs w:val="16"/>
        </w:rPr>
      </w:pPr>
      <w:r>
        <w:rPr>
          <w:sz w:val="16"/>
          <w:szCs w:val="16"/>
        </w:rPr>
        <w:t>о</w:t>
      </w:r>
      <w:r w:rsidR="00E347C2">
        <w:rPr>
          <w:sz w:val="16"/>
          <w:szCs w:val="16"/>
        </w:rPr>
        <w:t xml:space="preserve">т </w:t>
      </w:r>
      <w:r w:rsidR="00C0373C">
        <w:rPr>
          <w:sz w:val="16"/>
          <w:szCs w:val="16"/>
        </w:rPr>
        <w:t>10.06.2020</w:t>
      </w:r>
      <w:r w:rsidR="00655300" w:rsidRPr="00DA08BC">
        <w:rPr>
          <w:sz w:val="16"/>
          <w:szCs w:val="16"/>
        </w:rPr>
        <w:t xml:space="preserve"> </w:t>
      </w:r>
      <w:r w:rsidR="00164585" w:rsidRPr="00DA08BC">
        <w:rPr>
          <w:sz w:val="16"/>
          <w:szCs w:val="16"/>
        </w:rPr>
        <w:t>№</w:t>
      </w:r>
      <w:r w:rsidR="00655300" w:rsidRPr="00DA08BC">
        <w:rPr>
          <w:sz w:val="16"/>
          <w:szCs w:val="16"/>
        </w:rPr>
        <w:t xml:space="preserve"> </w:t>
      </w:r>
      <w:r w:rsidR="00C0373C">
        <w:rPr>
          <w:sz w:val="16"/>
          <w:szCs w:val="16"/>
        </w:rPr>
        <w:t>979</w:t>
      </w:r>
    </w:p>
    <w:p w:rsidR="00F800A5" w:rsidRPr="00DA08BC" w:rsidRDefault="00F800A5" w:rsidP="00F800A5">
      <w:pPr>
        <w:pStyle w:val="Default"/>
        <w:rPr>
          <w:color w:val="auto"/>
          <w:sz w:val="16"/>
          <w:szCs w:val="16"/>
        </w:rPr>
      </w:pPr>
    </w:p>
    <w:p w:rsidR="00F800A5" w:rsidRPr="00DA08BC" w:rsidRDefault="00F800A5" w:rsidP="00F800A5">
      <w:pPr>
        <w:pStyle w:val="Default"/>
        <w:jc w:val="center"/>
        <w:rPr>
          <w:b/>
          <w:bCs/>
          <w:color w:val="auto"/>
          <w:sz w:val="16"/>
          <w:szCs w:val="16"/>
        </w:rPr>
      </w:pPr>
    </w:p>
    <w:p w:rsidR="00F800A5" w:rsidRPr="00DA08BC" w:rsidRDefault="00F800A5" w:rsidP="00F800A5">
      <w:pPr>
        <w:pStyle w:val="Default"/>
        <w:jc w:val="center"/>
        <w:rPr>
          <w:b/>
          <w:bCs/>
          <w:color w:val="auto"/>
          <w:sz w:val="16"/>
          <w:szCs w:val="16"/>
        </w:rPr>
      </w:pPr>
    </w:p>
    <w:p w:rsidR="00F800A5" w:rsidRDefault="00F800A5" w:rsidP="00F800A5">
      <w:pPr>
        <w:pStyle w:val="Default"/>
        <w:jc w:val="center"/>
        <w:rPr>
          <w:b/>
          <w:bCs/>
          <w:color w:val="auto"/>
          <w:sz w:val="16"/>
          <w:szCs w:val="16"/>
        </w:rPr>
      </w:pPr>
    </w:p>
    <w:p w:rsidR="00D9359D" w:rsidRPr="00DA08BC" w:rsidRDefault="00D9359D" w:rsidP="00F800A5">
      <w:pPr>
        <w:pStyle w:val="Default"/>
        <w:jc w:val="center"/>
        <w:rPr>
          <w:b/>
          <w:bCs/>
          <w:color w:val="auto"/>
          <w:sz w:val="16"/>
          <w:szCs w:val="16"/>
        </w:rPr>
      </w:pPr>
    </w:p>
    <w:p w:rsidR="00F800A5" w:rsidRPr="00DA08BC" w:rsidRDefault="00F800A5" w:rsidP="00F800A5">
      <w:pPr>
        <w:pStyle w:val="Default"/>
        <w:jc w:val="center"/>
        <w:rPr>
          <w:b/>
          <w:bCs/>
          <w:color w:val="auto"/>
          <w:sz w:val="16"/>
          <w:szCs w:val="16"/>
        </w:rPr>
      </w:pPr>
    </w:p>
    <w:p w:rsidR="00F800A5" w:rsidRPr="00DA08BC" w:rsidRDefault="00F800A5" w:rsidP="00F800A5">
      <w:pPr>
        <w:pStyle w:val="Default"/>
        <w:jc w:val="center"/>
        <w:rPr>
          <w:b/>
          <w:bCs/>
          <w:color w:val="auto"/>
          <w:sz w:val="16"/>
          <w:szCs w:val="16"/>
        </w:rPr>
      </w:pPr>
    </w:p>
    <w:p w:rsidR="00F800A5" w:rsidRPr="00DA08BC" w:rsidRDefault="00F800A5" w:rsidP="00F800A5">
      <w:pPr>
        <w:pStyle w:val="Default"/>
        <w:jc w:val="center"/>
        <w:rPr>
          <w:b/>
          <w:bCs/>
          <w:color w:val="auto"/>
          <w:sz w:val="16"/>
          <w:szCs w:val="16"/>
        </w:rPr>
      </w:pPr>
    </w:p>
    <w:p w:rsidR="00F800A5" w:rsidRPr="00DA08BC" w:rsidRDefault="00F800A5" w:rsidP="00F800A5">
      <w:pPr>
        <w:pStyle w:val="Default"/>
        <w:jc w:val="center"/>
        <w:rPr>
          <w:b/>
          <w:bCs/>
          <w:color w:val="auto"/>
          <w:sz w:val="16"/>
          <w:szCs w:val="16"/>
        </w:rPr>
      </w:pPr>
    </w:p>
    <w:p w:rsidR="00F800A5" w:rsidRPr="00DA08BC" w:rsidRDefault="00F800A5" w:rsidP="00F800A5">
      <w:pPr>
        <w:pStyle w:val="Default"/>
        <w:jc w:val="center"/>
        <w:rPr>
          <w:b/>
          <w:bCs/>
          <w:color w:val="auto"/>
          <w:sz w:val="16"/>
          <w:szCs w:val="16"/>
        </w:rPr>
      </w:pPr>
    </w:p>
    <w:p w:rsidR="00F800A5" w:rsidRPr="00DA08BC" w:rsidRDefault="00F800A5" w:rsidP="00F800A5">
      <w:pPr>
        <w:pStyle w:val="Default"/>
        <w:jc w:val="center"/>
        <w:rPr>
          <w:b/>
          <w:bCs/>
          <w:color w:val="auto"/>
          <w:sz w:val="16"/>
          <w:szCs w:val="16"/>
        </w:rPr>
      </w:pPr>
    </w:p>
    <w:p w:rsidR="00F800A5" w:rsidRPr="00D9359D" w:rsidRDefault="00C4359C" w:rsidP="00F800A5">
      <w:pPr>
        <w:pStyle w:val="Default"/>
        <w:jc w:val="center"/>
        <w:rPr>
          <w:color w:val="auto"/>
          <w:sz w:val="36"/>
          <w:szCs w:val="16"/>
        </w:rPr>
      </w:pPr>
      <w:r w:rsidRPr="00D9359D">
        <w:rPr>
          <w:b/>
          <w:bCs/>
          <w:color w:val="auto"/>
          <w:sz w:val="36"/>
          <w:szCs w:val="16"/>
        </w:rPr>
        <w:t>Схема</w:t>
      </w:r>
      <w:r w:rsidR="00F800A5" w:rsidRPr="00D9359D">
        <w:rPr>
          <w:b/>
          <w:bCs/>
          <w:color w:val="auto"/>
          <w:sz w:val="36"/>
          <w:szCs w:val="16"/>
        </w:rPr>
        <w:t xml:space="preserve"> теплоснабжения</w:t>
      </w:r>
    </w:p>
    <w:p w:rsidR="00F800A5" w:rsidRPr="00D9359D" w:rsidRDefault="00F800A5" w:rsidP="00F800A5">
      <w:pPr>
        <w:pStyle w:val="Default"/>
        <w:jc w:val="center"/>
        <w:rPr>
          <w:color w:val="auto"/>
          <w:sz w:val="36"/>
          <w:szCs w:val="16"/>
        </w:rPr>
      </w:pPr>
      <w:r w:rsidRPr="00D9359D">
        <w:rPr>
          <w:b/>
          <w:bCs/>
          <w:color w:val="auto"/>
          <w:sz w:val="36"/>
          <w:szCs w:val="16"/>
        </w:rPr>
        <w:t>муниципального образования</w:t>
      </w:r>
    </w:p>
    <w:p w:rsidR="00182E3E" w:rsidRDefault="00182E3E" w:rsidP="00F800A5">
      <w:pPr>
        <w:pStyle w:val="Default"/>
        <w:jc w:val="center"/>
        <w:rPr>
          <w:b/>
          <w:bCs/>
          <w:color w:val="auto"/>
          <w:sz w:val="36"/>
          <w:szCs w:val="16"/>
        </w:rPr>
      </w:pPr>
      <w:r>
        <w:rPr>
          <w:b/>
          <w:bCs/>
          <w:color w:val="auto"/>
          <w:sz w:val="36"/>
          <w:szCs w:val="16"/>
        </w:rPr>
        <w:t>«</w:t>
      </w:r>
      <w:r w:rsidR="00F800A5" w:rsidRPr="00D9359D">
        <w:rPr>
          <w:b/>
          <w:bCs/>
          <w:color w:val="auto"/>
          <w:sz w:val="36"/>
          <w:szCs w:val="16"/>
        </w:rPr>
        <w:t>Пекшинское</w:t>
      </w:r>
      <w:r>
        <w:rPr>
          <w:b/>
          <w:bCs/>
          <w:color w:val="auto"/>
          <w:sz w:val="36"/>
          <w:szCs w:val="16"/>
        </w:rPr>
        <w:t xml:space="preserve"> сельское поселение»</w:t>
      </w:r>
      <w:r w:rsidR="00F800A5" w:rsidRPr="00D9359D">
        <w:rPr>
          <w:b/>
          <w:bCs/>
          <w:color w:val="auto"/>
          <w:sz w:val="36"/>
          <w:szCs w:val="16"/>
        </w:rPr>
        <w:t xml:space="preserve"> </w:t>
      </w:r>
      <w:r>
        <w:rPr>
          <w:b/>
          <w:bCs/>
          <w:color w:val="auto"/>
          <w:sz w:val="36"/>
          <w:szCs w:val="16"/>
        </w:rPr>
        <w:t xml:space="preserve">Петушинского района </w:t>
      </w:r>
    </w:p>
    <w:p w:rsidR="00F800A5" w:rsidRPr="00D9359D" w:rsidRDefault="00182E3E" w:rsidP="00F800A5">
      <w:pPr>
        <w:pStyle w:val="Default"/>
        <w:jc w:val="center"/>
        <w:rPr>
          <w:color w:val="auto"/>
          <w:sz w:val="36"/>
          <w:szCs w:val="16"/>
        </w:rPr>
      </w:pPr>
      <w:r>
        <w:rPr>
          <w:b/>
          <w:bCs/>
          <w:color w:val="auto"/>
          <w:sz w:val="36"/>
          <w:szCs w:val="16"/>
        </w:rPr>
        <w:t>Владимирской области</w:t>
      </w:r>
    </w:p>
    <w:p w:rsidR="00F800A5" w:rsidRPr="00D9359D" w:rsidRDefault="00F800A5" w:rsidP="00F800A5">
      <w:pPr>
        <w:pStyle w:val="Default"/>
        <w:jc w:val="center"/>
        <w:rPr>
          <w:color w:val="auto"/>
          <w:sz w:val="36"/>
          <w:szCs w:val="16"/>
        </w:rPr>
      </w:pPr>
      <w:r w:rsidRPr="00D9359D">
        <w:rPr>
          <w:b/>
          <w:bCs/>
          <w:color w:val="auto"/>
          <w:sz w:val="36"/>
          <w:szCs w:val="16"/>
        </w:rPr>
        <w:t>на период до 2030 года</w:t>
      </w:r>
    </w:p>
    <w:p w:rsidR="00F800A5" w:rsidRPr="00DA08BC" w:rsidRDefault="00F800A5" w:rsidP="00F800A5">
      <w:pPr>
        <w:pStyle w:val="Default"/>
        <w:jc w:val="center"/>
        <w:rPr>
          <w:color w:val="auto"/>
          <w:sz w:val="16"/>
          <w:szCs w:val="16"/>
        </w:rPr>
      </w:pPr>
    </w:p>
    <w:p w:rsidR="00F800A5" w:rsidRPr="00DA08BC" w:rsidRDefault="00F800A5" w:rsidP="00F800A5">
      <w:pPr>
        <w:pStyle w:val="Default"/>
        <w:jc w:val="center"/>
        <w:rPr>
          <w:color w:val="auto"/>
          <w:sz w:val="16"/>
          <w:szCs w:val="16"/>
        </w:rPr>
      </w:pPr>
    </w:p>
    <w:p w:rsidR="00F800A5" w:rsidRPr="00DA08BC" w:rsidRDefault="00F800A5" w:rsidP="00F800A5">
      <w:pPr>
        <w:pStyle w:val="Default"/>
        <w:jc w:val="center"/>
        <w:rPr>
          <w:color w:val="auto"/>
          <w:sz w:val="16"/>
          <w:szCs w:val="16"/>
        </w:rPr>
      </w:pPr>
    </w:p>
    <w:p w:rsidR="00F800A5" w:rsidRPr="00DA08BC" w:rsidRDefault="00F800A5" w:rsidP="00F800A5">
      <w:pPr>
        <w:pStyle w:val="Default"/>
        <w:jc w:val="center"/>
        <w:rPr>
          <w:color w:val="auto"/>
          <w:sz w:val="16"/>
          <w:szCs w:val="16"/>
        </w:rPr>
      </w:pPr>
    </w:p>
    <w:p w:rsidR="00F800A5" w:rsidRDefault="00F800A5" w:rsidP="00F800A5">
      <w:pPr>
        <w:pStyle w:val="Default"/>
        <w:jc w:val="center"/>
        <w:rPr>
          <w:color w:val="auto"/>
          <w:sz w:val="16"/>
          <w:szCs w:val="16"/>
        </w:rPr>
      </w:pPr>
    </w:p>
    <w:p w:rsidR="00D9359D" w:rsidRDefault="00D9359D" w:rsidP="00F800A5">
      <w:pPr>
        <w:pStyle w:val="Default"/>
        <w:jc w:val="center"/>
        <w:rPr>
          <w:color w:val="auto"/>
          <w:sz w:val="16"/>
          <w:szCs w:val="16"/>
        </w:rPr>
      </w:pPr>
    </w:p>
    <w:p w:rsidR="00D9359D" w:rsidRDefault="00D9359D" w:rsidP="00F800A5">
      <w:pPr>
        <w:pStyle w:val="Default"/>
        <w:jc w:val="center"/>
        <w:rPr>
          <w:color w:val="auto"/>
          <w:sz w:val="16"/>
          <w:szCs w:val="16"/>
        </w:rPr>
      </w:pPr>
    </w:p>
    <w:p w:rsidR="00D9359D" w:rsidRDefault="00D9359D" w:rsidP="00F800A5">
      <w:pPr>
        <w:pStyle w:val="Default"/>
        <w:jc w:val="center"/>
        <w:rPr>
          <w:color w:val="auto"/>
          <w:sz w:val="16"/>
          <w:szCs w:val="16"/>
        </w:rPr>
      </w:pPr>
    </w:p>
    <w:p w:rsidR="00D9359D" w:rsidRDefault="00D9359D" w:rsidP="00F800A5">
      <w:pPr>
        <w:pStyle w:val="Default"/>
        <w:jc w:val="center"/>
        <w:rPr>
          <w:color w:val="auto"/>
          <w:sz w:val="16"/>
          <w:szCs w:val="16"/>
        </w:rPr>
      </w:pPr>
    </w:p>
    <w:p w:rsidR="00D9359D" w:rsidRDefault="00D9359D" w:rsidP="00F800A5">
      <w:pPr>
        <w:pStyle w:val="Default"/>
        <w:jc w:val="center"/>
        <w:rPr>
          <w:color w:val="auto"/>
          <w:sz w:val="16"/>
          <w:szCs w:val="16"/>
        </w:rPr>
      </w:pPr>
    </w:p>
    <w:p w:rsidR="00D9359D" w:rsidRDefault="00D9359D" w:rsidP="00F800A5">
      <w:pPr>
        <w:pStyle w:val="Default"/>
        <w:jc w:val="center"/>
        <w:rPr>
          <w:color w:val="auto"/>
          <w:sz w:val="16"/>
          <w:szCs w:val="16"/>
        </w:rPr>
      </w:pPr>
    </w:p>
    <w:p w:rsidR="00D9359D" w:rsidRDefault="00D9359D" w:rsidP="00F800A5">
      <w:pPr>
        <w:pStyle w:val="Default"/>
        <w:jc w:val="center"/>
        <w:rPr>
          <w:color w:val="auto"/>
          <w:sz w:val="16"/>
          <w:szCs w:val="16"/>
        </w:rPr>
      </w:pPr>
    </w:p>
    <w:p w:rsidR="00D9359D" w:rsidRDefault="00D9359D" w:rsidP="00F800A5">
      <w:pPr>
        <w:pStyle w:val="Default"/>
        <w:jc w:val="center"/>
        <w:rPr>
          <w:color w:val="auto"/>
          <w:sz w:val="16"/>
          <w:szCs w:val="16"/>
        </w:rPr>
      </w:pPr>
    </w:p>
    <w:p w:rsidR="00D9359D" w:rsidRDefault="00D9359D" w:rsidP="00F800A5">
      <w:pPr>
        <w:pStyle w:val="Default"/>
        <w:jc w:val="center"/>
        <w:rPr>
          <w:color w:val="auto"/>
          <w:sz w:val="16"/>
          <w:szCs w:val="16"/>
        </w:rPr>
      </w:pPr>
    </w:p>
    <w:p w:rsidR="00D9359D" w:rsidRDefault="00D9359D" w:rsidP="00F800A5">
      <w:pPr>
        <w:pStyle w:val="Default"/>
        <w:jc w:val="center"/>
        <w:rPr>
          <w:color w:val="auto"/>
          <w:sz w:val="16"/>
          <w:szCs w:val="16"/>
        </w:rPr>
      </w:pPr>
    </w:p>
    <w:p w:rsidR="00D9359D" w:rsidRDefault="00D9359D" w:rsidP="00F800A5">
      <w:pPr>
        <w:pStyle w:val="Default"/>
        <w:jc w:val="center"/>
        <w:rPr>
          <w:color w:val="auto"/>
          <w:sz w:val="16"/>
          <w:szCs w:val="16"/>
        </w:rPr>
      </w:pPr>
    </w:p>
    <w:p w:rsidR="00D9359D" w:rsidRDefault="00D9359D" w:rsidP="00F800A5">
      <w:pPr>
        <w:pStyle w:val="Default"/>
        <w:jc w:val="center"/>
        <w:rPr>
          <w:color w:val="auto"/>
          <w:sz w:val="16"/>
          <w:szCs w:val="16"/>
        </w:rPr>
      </w:pPr>
    </w:p>
    <w:p w:rsidR="00D9359D" w:rsidRDefault="00D9359D" w:rsidP="00F800A5">
      <w:pPr>
        <w:pStyle w:val="Default"/>
        <w:jc w:val="center"/>
        <w:rPr>
          <w:color w:val="auto"/>
          <w:sz w:val="16"/>
          <w:szCs w:val="16"/>
        </w:rPr>
      </w:pPr>
    </w:p>
    <w:p w:rsidR="00D9359D" w:rsidRDefault="00D9359D" w:rsidP="00F800A5">
      <w:pPr>
        <w:pStyle w:val="Default"/>
        <w:jc w:val="center"/>
        <w:rPr>
          <w:color w:val="auto"/>
          <w:sz w:val="16"/>
          <w:szCs w:val="16"/>
        </w:rPr>
      </w:pPr>
    </w:p>
    <w:p w:rsidR="00D9359D" w:rsidRPr="00DA08BC" w:rsidRDefault="00D9359D" w:rsidP="00F800A5">
      <w:pPr>
        <w:pStyle w:val="Default"/>
        <w:jc w:val="center"/>
        <w:rPr>
          <w:color w:val="auto"/>
          <w:sz w:val="16"/>
          <w:szCs w:val="16"/>
        </w:rPr>
      </w:pPr>
    </w:p>
    <w:p w:rsidR="00F800A5" w:rsidRPr="00DA08BC" w:rsidRDefault="00F800A5" w:rsidP="00F800A5">
      <w:pPr>
        <w:pStyle w:val="Default"/>
        <w:jc w:val="center"/>
        <w:rPr>
          <w:color w:val="auto"/>
          <w:sz w:val="16"/>
          <w:szCs w:val="16"/>
        </w:rPr>
      </w:pPr>
    </w:p>
    <w:p w:rsidR="00F800A5" w:rsidRDefault="00F800A5" w:rsidP="00F800A5">
      <w:pPr>
        <w:pStyle w:val="Default"/>
        <w:jc w:val="center"/>
        <w:rPr>
          <w:color w:val="auto"/>
          <w:sz w:val="16"/>
          <w:szCs w:val="16"/>
        </w:rPr>
      </w:pPr>
    </w:p>
    <w:p w:rsidR="008B4CC1" w:rsidRDefault="008B4CC1" w:rsidP="00F800A5">
      <w:pPr>
        <w:pStyle w:val="Default"/>
        <w:jc w:val="center"/>
        <w:rPr>
          <w:color w:val="auto"/>
          <w:sz w:val="16"/>
          <w:szCs w:val="16"/>
        </w:rPr>
      </w:pPr>
    </w:p>
    <w:p w:rsidR="008B4CC1" w:rsidRDefault="008B4CC1" w:rsidP="00F800A5">
      <w:pPr>
        <w:pStyle w:val="Default"/>
        <w:jc w:val="center"/>
        <w:rPr>
          <w:color w:val="auto"/>
          <w:sz w:val="16"/>
          <w:szCs w:val="16"/>
        </w:rPr>
      </w:pPr>
    </w:p>
    <w:p w:rsidR="008B4CC1" w:rsidRDefault="008B4CC1" w:rsidP="00F800A5">
      <w:pPr>
        <w:pStyle w:val="Default"/>
        <w:jc w:val="center"/>
        <w:rPr>
          <w:color w:val="auto"/>
          <w:sz w:val="16"/>
          <w:szCs w:val="16"/>
        </w:rPr>
      </w:pPr>
    </w:p>
    <w:p w:rsidR="008B4CC1" w:rsidRPr="00DA08BC" w:rsidRDefault="008B4CC1" w:rsidP="00F800A5">
      <w:pPr>
        <w:pStyle w:val="Default"/>
        <w:jc w:val="center"/>
        <w:rPr>
          <w:color w:val="auto"/>
          <w:sz w:val="16"/>
          <w:szCs w:val="16"/>
        </w:rPr>
      </w:pPr>
    </w:p>
    <w:p w:rsidR="00F800A5" w:rsidRPr="00D9359D" w:rsidRDefault="00F800A5" w:rsidP="00F800A5">
      <w:pPr>
        <w:pStyle w:val="Default"/>
        <w:jc w:val="center"/>
        <w:rPr>
          <w:color w:val="auto"/>
          <w:sz w:val="22"/>
          <w:szCs w:val="16"/>
        </w:rPr>
      </w:pPr>
    </w:p>
    <w:p w:rsidR="00F800A5" w:rsidRPr="002313F6" w:rsidRDefault="00F800A5" w:rsidP="005D06F5">
      <w:pPr>
        <w:pStyle w:val="Default"/>
        <w:jc w:val="center"/>
        <w:rPr>
          <w:color w:val="auto"/>
          <w:sz w:val="20"/>
          <w:szCs w:val="16"/>
        </w:rPr>
      </w:pPr>
      <w:r w:rsidRPr="007C411E">
        <w:rPr>
          <w:color w:val="auto"/>
          <w:sz w:val="20"/>
          <w:szCs w:val="16"/>
        </w:rPr>
        <w:t>20</w:t>
      </w:r>
      <w:r w:rsidR="002313F6" w:rsidRPr="007C411E">
        <w:rPr>
          <w:color w:val="auto"/>
          <w:sz w:val="20"/>
          <w:szCs w:val="16"/>
        </w:rPr>
        <w:t>20</w:t>
      </w:r>
      <w:r w:rsidRPr="007C411E">
        <w:rPr>
          <w:color w:val="auto"/>
          <w:sz w:val="20"/>
          <w:szCs w:val="16"/>
        </w:rPr>
        <w:t xml:space="preserve"> год</w:t>
      </w:r>
    </w:p>
    <w:p w:rsidR="005D06F5" w:rsidRPr="00D9359D" w:rsidRDefault="00164585" w:rsidP="005D06F5">
      <w:pPr>
        <w:pStyle w:val="Default"/>
        <w:tabs>
          <w:tab w:val="left" w:pos="3735"/>
        </w:tabs>
        <w:rPr>
          <w:b/>
          <w:color w:val="auto"/>
          <w:sz w:val="18"/>
          <w:szCs w:val="16"/>
        </w:rPr>
      </w:pPr>
      <w:r w:rsidRPr="00D9359D">
        <w:rPr>
          <w:color w:val="auto"/>
          <w:sz w:val="22"/>
          <w:szCs w:val="16"/>
        </w:rPr>
        <w:tab/>
      </w:r>
      <w:r w:rsidR="005D06F5">
        <w:rPr>
          <w:b/>
          <w:color w:val="auto"/>
          <w:sz w:val="18"/>
          <w:szCs w:val="16"/>
        </w:rPr>
        <w:t>СОДЕРЖАНИЕ</w:t>
      </w:r>
    </w:p>
    <w:tbl>
      <w:tblPr>
        <w:tblW w:w="708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2"/>
        <w:gridCol w:w="425"/>
      </w:tblGrid>
      <w:tr w:rsidR="005D06F5" w:rsidRPr="00182E3E" w:rsidTr="00182E3E">
        <w:trPr>
          <w:cantSplit/>
          <w:trHeight w:val="184"/>
        </w:trPr>
        <w:tc>
          <w:tcPr>
            <w:tcW w:w="6662" w:type="dxa"/>
            <w:shd w:val="clear" w:color="auto" w:fill="auto"/>
          </w:tcPr>
          <w:p w:rsidR="005D06F5" w:rsidRPr="00182E3E" w:rsidRDefault="005D06F5" w:rsidP="005D06F5">
            <w:pPr>
              <w:pStyle w:val="5"/>
              <w:spacing w:before="0" w:line="240" w:lineRule="auto"/>
              <w:jc w:val="both"/>
              <w:rPr>
                <w:rFonts w:ascii="Times New Roman" w:hAnsi="Times New Roman" w:cs="Times New Roman"/>
                <w:color w:val="000000" w:themeColor="text1"/>
                <w:sz w:val="16"/>
                <w:szCs w:val="16"/>
              </w:rPr>
            </w:pPr>
            <w:r w:rsidRPr="00182E3E">
              <w:rPr>
                <w:rFonts w:ascii="Times New Roman" w:hAnsi="Times New Roman" w:cs="Times New Roman"/>
                <w:i/>
                <w:iCs/>
                <w:color w:val="000000" w:themeColor="text1"/>
                <w:sz w:val="16"/>
                <w:szCs w:val="16"/>
                <w:lang w:val="en-US"/>
              </w:rPr>
              <w:t>I</w:t>
            </w:r>
            <w:r w:rsidRPr="00182E3E">
              <w:rPr>
                <w:rFonts w:ascii="Times New Roman" w:hAnsi="Times New Roman" w:cs="Times New Roman"/>
                <w:b/>
                <w:i/>
                <w:iCs/>
                <w:color w:val="000000" w:themeColor="text1"/>
                <w:sz w:val="16"/>
                <w:szCs w:val="16"/>
              </w:rPr>
              <w:t>. Введение</w:t>
            </w:r>
          </w:p>
        </w:tc>
        <w:tc>
          <w:tcPr>
            <w:tcW w:w="425" w:type="dxa"/>
            <w:shd w:val="clear" w:color="auto" w:fill="auto"/>
          </w:tcPr>
          <w:p w:rsidR="005D06F5" w:rsidRPr="00D6086B" w:rsidRDefault="00ED7519" w:rsidP="005D06F5">
            <w:pPr>
              <w:spacing w:after="0" w:line="240" w:lineRule="auto"/>
              <w:jc w:val="center"/>
              <w:rPr>
                <w:rFonts w:ascii="Times New Roman" w:hAnsi="Times New Roman" w:cs="Times New Roman"/>
                <w:color w:val="000000" w:themeColor="text1"/>
                <w:sz w:val="16"/>
                <w:szCs w:val="16"/>
              </w:rPr>
            </w:pPr>
            <w:r w:rsidRPr="00D6086B">
              <w:rPr>
                <w:rFonts w:ascii="Times New Roman" w:hAnsi="Times New Roman" w:cs="Times New Roman"/>
                <w:color w:val="000000" w:themeColor="text1"/>
                <w:sz w:val="16"/>
                <w:szCs w:val="16"/>
              </w:rPr>
              <w:t>3</w:t>
            </w:r>
          </w:p>
        </w:tc>
      </w:tr>
      <w:tr w:rsidR="005D06F5" w:rsidRPr="00182E3E" w:rsidTr="00182E3E">
        <w:trPr>
          <w:cantSplit/>
        </w:trPr>
        <w:tc>
          <w:tcPr>
            <w:tcW w:w="6662" w:type="dxa"/>
            <w:shd w:val="clear" w:color="auto" w:fill="auto"/>
          </w:tcPr>
          <w:p w:rsidR="005D06F5" w:rsidRPr="00182E3E" w:rsidRDefault="005D06F5" w:rsidP="005D06F5">
            <w:pPr>
              <w:pStyle w:val="5"/>
              <w:spacing w:before="0" w:line="240" w:lineRule="auto"/>
              <w:jc w:val="both"/>
              <w:rPr>
                <w:rFonts w:ascii="Times New Roman" w:hAnsi="Times New Roman" w:cs="Times New Roman"/>
                <w:color w:val="000000" w:themeColor="text1"/>
                <w:sz w:val="16"/>
                <w:szCs w:val="16"/>
              </w:rPr>
            </w:pPr>
            <w:r w:rsidRPr="00182E3E">
              <w:rPr>
                <w:rFonts w:ascii="Times New Roman" w:hAnsi="Times New Roman" w:cs="Times New Roman"/>
                <w:i/>
                <w:iCs/>
                <w:color w:val="000000" w:themeColor="text1"/>
                <w:sz w:val="16"/>
                <w:szCs w:val="16"/>
              </w:rPr>
              <w:t xml:space="preserve">Глава </w:t>
            </w:r>
            <w:r w:rsidRPr="00182E3E">
              <w:rPr>
                <w:rFonts w:ascii="Times New Roman" w:hAnsi="Times New Roman" w:cs="Times New Roman"/>
                <w:i/>
                <w:iCs/>
                <w:color w:val="000000" w:themeColor="text1"/>
                <w:sz w:val="16"/>
                <w:szCs w:val="16"/>
                <w:lang w:val="en-US"/>
              </w:rPr>
              <w:t>I</w:t>
            </w:r>
            <w:r w:rsidRPr="00182E3E">
              <w:rPr>
                <w:rFonts w:ascii="Times New Roman" w:hAnsi="Times New Roman" w:cs="Times New Roman"/>
                <w:i/>
                <w:iCs/>
                <w:color w:val="000000" w:themeColor="text1"/>
                <w:sz w:val="16"/>
                <w:szCs w:val="16"/>
              </w:rPr>
              <w:t>. СХЕМА ТЕПЛОСНАБЖЕНИЯ</w:t>
            </w:r>
          </w:p>
        </w:tc>
        <w:tc>
          <w:tcPr>
            <w:tcW w:w="425" w:type="dxa"/>
            <w:shd w:val="clear" w:color="auto" w:fill="auto"/>
          </w:tcPr>
          <w:p w:rsidR="005D06F5" w:rsidRPr="00D6086B" w:rsidRDefault="00ED7519" w:rsidP="005D06F5">
            <w:pPr>
              <w:spacing w:after="0" w:line="240" w:lineRule="auto"/>
              <w:jc w:val="center"/>
              <w:rPr>
                <w:rFonts w:ascii="Times New Roman" w:hAnsi="Times New Roman" w:cs="Times New Roman"/>
                <w:color w:val="000000" w:themeColor="text1"/>
                <w:sz w:val="16"/>
                <w:szCs w:val="16"/>
              </w:rPr>
            </w:pPr>
            <w:r w:rsidRPr="00D6086B">
              <w:rPr>
                <w:rFonts w:ascii="Times New Roman" w:hAnsi="Times New Roman" w:cs="Times New Roman"/>
                <w:color w:val="000000" w:themeColor="text1"/>
                <w:sz w:val="16"/>
                <w:szCs w:val="16"/>
              </w:rPr>
              <w:t>6</w:t>
            </w:r>
          </w:p>
        </w:tc>
      </w:tr>
      <w:tr w:rsidR="005D06F5" w:rsidRPr="00182E3E" w:rsidTr="00182E3E">
        <w:trPr>
          <w:cantSplit/>
        </w:trPr>
        <w:tc>
          <w:tcPr>
            <w:tcW w:w="6662" w:type="dxa"/>
            <w:shd w:val="clear" w:color="auto" w:fill="auto"/>
          </w:tcPr>
          <w:p w:rsidR="005D06F5" w:rsidRPr="00182E3E" w:rsidRDefault="005D06F5" w:rsidP="005D06F5">
            <w:pPr>
              <w:pStyle w:val="aa"/>
              <w:tabs>
                <w:tab w:val="left" w:pos="1494"/>
              </w:tabs>
              <w:ind w:firstLine="0"/>
              <w:rPr>
                <w:color w:val="000000" w:themeColor="text1"/>
                <w:sz w:val="16"/>
                <w:szCs w:val="16"/>
              </w:rPr>
            </w:pPr>
            <w:r w:rsidRPr="00182E3E">
              <w:rPr>
                <w:color w:val="000000" w:themeColor="text1"/>
                <w:sz w:val="16"/>
                <w:szCs w:val="16"/>
              </w:rPr>
              <w:t>Раздел 1. Показатели существующего и перспективного спроса на тепловую энергию и теплоноситель в установленных границах территории поселения</w:t>
            </w:r>
          </w:p>
        </w:tc>
        <w:tc>
          <w:tcPr>
            <w:tcW w:w="425" w:type="dxa"/>
            <w:shd w:val="clear" w:color="auto" w:fill="auto"/>
          </w:tcPr>
          <w:p w:rsidR="005D06F5" w:rsidRPr="00D6086B" w:rsidRDefault="00ED7519" w:rsidP="005D06F5">
            <w:pPr>
              <w:spacing w:after="0" w:line="240" w:lineRule="auto"/>
              <w:jc w:val="center"/>
              <w:rPr>
                <w:rFonts w:ascii="Times New Roman" w:hAnsi="Times New Roman" w:cs="Times New Roman"/>
                <w:color w:val="000000" w:themeColor="text1"/>
                <w:sz w:val="16"/>
                <w:szCs w:val="16"/>
              </w:rPr>
            </w:pPr>
            <w:r w:rsidRPr="00D6086B">
              <w:rPr>
                <w:rFonts w:ascii="Times New Roman" w:hAnsi="Times New Roman" w:cs="Times New Roman"/>
                <w:color w:val="000000" w:themeColor="text1"/>
                <w:sz w:val="16"/>
                <w:szCs w:val="16"/>
              </w:rPr>
              <w:t>6</w:t>
            </w:r>
          </w:p>
        </w:tc>
      </w:tr>
      <w:tr w:rsidR="005D06F5" w:rsidRPr="00182E3E" w:rsidTr="00182E3E">
        <w:trPr>
          <w:cantSplit/>
        </w:trPr>
        <w:tc>
          <w:tcPr>
            <w:tcW w:w="6662" w:type="dxa"/>
            <w:shd w:val="clear" w:color="auto" w:fill="auto"/>
          </w:tcPr>
          <w:p w:rsidR="005D06F5" w:rsidRPr="00182E3E" w:rsidRDefault="005D06F5" w:rsidP="005D06F5">
            <w:pPr>
              <w:pStyle w:val="aa"/>
              <w:tabs>
                <w:tab w:val="left" w:pos="1494"/>
              </w:tabs>
              <w:suppressAutoHyphens/>
              <w:ind w:firstLine="0"/>
              <w:rPr>
                <w:color w:val="000000" w:themeColor="text1"/>
                <w:sz w:val="16"/>
                <w:szCs w:val="16"/>
              </w:rPr>
            </w:pPr>
            <w:r w:rsidRPr="00182E3E">
              <w:rPr>
                <w:color w:val="000000" w:themeColor="text1"/>
                <w:sz w:val="16"/>
                <w:szCs w:val="16"/>
              </w:rPr>
              <w:t>Раздел 2. Существующие и перспективные балансы располагаемой тепловой мощности</w:t>
            </w:r>
          </w:p>
          <w:p w:rsidR="005D06F5" w:rsidRPr="00182E3E" w:rsidRDefault="005D06F5" w:rsidP="005D06F5">
            <w:pPr>
              <w:pStyle w:val="aa"/>
              <w:tabs>
                <w:tab w:val="left" w:pos="1494"/>
              </w:tabs>
              <w:suppressAutoHyphens/>
              <w:ind w:firstLine="0"/>
              <w:rPr>
                <w:color w:val="000000" w:themeColor="text1"/>
                <w:sz w:val="16"/>
                <w:szCs w:val="16"/>
              </w:rPr>
            </w:pPr>
            <w:r w:rsidRPr="00182E3E">
              <w:rPr>
                <w:color w:val="000000" w:themeColor="text1"/>
                <w:sz w:val="16"/>
                <w:szCs w:val="16"/>
              </w:rPr>
              <w:t xml:space="preserve"> источников тепловой энергии и тепловой нагрузки потребителей.</w:t>
            </w:r>
          </w:p>
        </w:tc>
        <w:tc>
          <w:tcPr>
            <w:tcW w:w="425" w:type="dxa"/>
            <w:shd w:val="clear" w:color="auto" w:fill="auto"/>
          </w:tcPr>
          <w:p w:rsidR="005D06F5" w:rsidRPr="00D6086B" w:rsidRDefault="00ED7519" w:rsidP="005D06F5">
            <w:pPr>
              <w:spacing w:after="0" w:line="240" w:lineRule="auto"/>
              <w:jc w:val="center"/>
              <w:rPr>
                <w:rFonts w:ascii="Times New Roman" w:hAnsi="Times New Roman" w:cs="Times New Roman"/>
                <w:color w:val="000000" w:themeColor="text1"/>
                <w:sz w:val="16"/>
                <w:szCs w:val="16"/>
              </w:rPr>
            </w:pPr>
            <w:r w:rsidRPr="00D6086B">
              <w:rPr>
                <w:rFonts w:ascii="Times New Roman" w:hAnsi="Times New Roman" w:cs="Times New Roman"/>
                <w:color w:val="000000" w:themeColor="text1"/>
                <w:sz w:val="16"/>
                <w:szCs w:val="16"/>
              </w:rPr>
              <w:t>6</w:t>
            </w:r>
          </w:p>
        </w:tc>
      </w:tr>
      <w:tr w:rsidR="005D06F5" w:rsidRPr="00182E3E" w:rsidTr="00182E3E">
        <w:trPr>
          <w:cantSplit/>
        </w:trPr>
        <w:tc>
          <w:tcPr>
            <w:tcW w:w="6662" w:type="dxa"/>
            <w:shd w:val="clear" w:color="auto" w:fill="auto"/>
          </w:tcPr>
          <w:p w:rsidR="005D06F5" w:rsidRPr="00182E3E" w:rsidRDefault="005D06F5" w:rsidP="005D06F5">
            <w:pPr>
              <w:pStyle w:val="aa"/>
              <w:tabs>
                <w:tab w:val="left" w:pos="1494"/>
              </w:tabs>
              <w:ind w:firstLine="0"/>
              <w:rPr>
                <w:color w:val="000000" w:themeColor="text1"/>
                <w:sz w:val="16"/>
                <w:szCs w:val="16"/>
              </w:rPr>
            </w:pPr>
            <w:r w:rsidRPr="00182E3E">
              <w:rPr>
                <w:color w:val="000000" w:themeColor="text1"/>
                <w:sz w:val="16"/>
                <w:szCs w:val="16"/>
              </w:rPr>
              <w:t>Раздел 3. Существующие и перспективные балансы теплоносителя.</w:t>
            </w:r>
          </w:p>
        </w:tc>
        <w:tc>
          <w:tcPr>
            <w:tcW w:w="425" w:type="dxa"/>
            <w:shd w:val="clear" w:color="auto" w:fill="auto"/>
          </w:tcPr>
          <w:p w:rsidR="005D06F5" w:rsidRPr="00D6086B" w:rsidRDefault="00ED7519" w:rsidP="005D06F5">
            <w:pPr>
              <w:spacing w:after="0" w:line="240" w:lineRule="auto"/>
              <w:jc w:val="center"/>
              <w:rPr>
                <w:rFonts w:ascii="Times New Roman" w:hAnsi="Times New Roman" w:cs="Times New Roman"/>
                <w:color w:val="000000" w:themeColor="text1"/>
                <w:sz w:val="16"/>
                <w:szCs w:val="16"/>
              </w:rPr>
            </w:pPr>
            <w:r w:rsidRPr="00D6086B">
              <w:rPr>
                <w:rFonts w:ascii="Times New Roman" w:hAnsi="Times New Roman" w:cs="Times New Roman"/>
                <w:color w:val="000000" w:themeColor="text1"/>
                <w:sz w:val="16"/>
                <w:szCs w:val="16"/>
              </w:rPr>
              <w:t>7</w:t>
            </w:r>
          </w:p>
        </w:tc>
      </w:tr>
      <w:tr w:rsidR="005D06F5" w:rsidRPr="00182E3E" w:rsidTr="00182E3E">
        <w:trPr>
          <w:cantSplit/>
        </w:trPr>
        <w:tc>
          <w:tcPr>
            <w:tcW w:w="6662" w:type="dxa"/>
            <w:shd w:val="clear" w:color="auto" w:fill="auto"/>
          </w:tcPr>
          <w:p w:rsidR="005D06F5" w:rsidRPr="00182E3E" w:rsidRDefault="005D06F5" w:rsidP="00182E3E">
            <w:pPr>
              <w:spacing w:after="0" w:line="240" w:lineRule="auto"/>
              <w:jc w:val="both"/>
              <w:rPr>
                <w:rFonts w:ascii="Times New Roman" w:hAnsi="Times New Roman" w:cs="Times New Roman"/>
                <w:color w:val="000000" w:themeColor="text1"/>
                <w:sz w:val="16"/>
                <w:szCs w:val="16"/>
              </w:rPr>
            </w:pPr>
            <w:r w:rsidRPr="00182E3E">
              <w:rPr>
                <w:rFonts w:ascii="Times New Roman" w:hAnsi="Times New Roman" w:cs="Times New Roman"/>
                <w:color w:val="000000" w:themeColor="text1"/>
                <w:sz w:val="16"/>
                <w:szCs w:val="16"/>
              </w:rPr>
              <w:t>Раздел 4. Основные положения Мастер-плана развития системы теплоснабжения поселения</w:t>
            </w:r>
            <w:r w:rsidR="00182E3E" w:rsidRPr="00182E3E">
              <w:rPr>
                <w:rFonts w:ascii="Times New Roman" w:hAnsi="Times New Roman" w:cs="Times New Roman"/>
                <w:color w:val="000000" w:themeColor="text1"/>
                <w:sz w:val="16"/>
                <w:szCs w:val="16"/>
              </w:rPr>
              <w:t>.</w:t>
            </w:r>
          </w:p>
        </w:tc>
        <w:tc>
          <w:tcPr>
            <w:tcW w:w="425" w:type="dxa"/>
            <w:shd w:val="clear" w:color="auto" w:fill="auto"/>
          </w:tcPr>
          <w:p w:rsidR="005D06F5" w:rsidRPr="00D6086B" w:rsidRDefault="00ED7519" w:rsidP="005D06F5">
            <w:pPr>
              <w:spacing w:after="0" w:line="240" w:lineRule="auto"/>
              <w:jc w:val="center"/>
              <w:rPr>
                <w:rFonts w:ascii="Times New Roman" w:hAnsi="Times New Roman" w:cs="Times New Roman"/>
                <w:color w:val="000000" w:themeColor="text1"/>
                <w:sz w:val="16"/>
                <w:szCs w:val="16"/>
              </w:rPr>
            </w:pPr>
            <w:r w:rsidRPr="00D6086B">
              <w:rPr>
                <w:rFonts w:ascii="Times New Roman" w:hAnsi="Times New Roman" w:cs="Times New Roman"/>
                <w:color w:val="000000" w:themeColor="text1"/>
                <w:sz w:val="16"/>
                <w:szCs w:val="16"/>
              </w:rPr>
              <w:t>8</w:t>
            </w:r>
          </w:p>
        </w:tc>
      </w:tr>
      <w:tr w:rsidR="005D06F5" w:rsidRPr="00182E3E" w:rsidTr="00182E3E">
        <w:trPr>
          <w:cantSplit/>
        </w:trPr>
        <w:tc>
          <w:tcPr>
            <w:tcW w:w="6662" w:type="dxa"/>
            <w:shd w:val="clear" w:color="auto" w:fill="auto"/>
          </w:tcPr>
          <w:p w:rsidR="005D06F5" w:rsidRPr="00182E3E" w:rsidRDefault="005D06F5" w:rsidP="005D06F5">
            <w:pPr>
              <w:pStyle w:val="aa"/>
              <w:tabs>
                <w:tab w:val="left" w:pos="1494"/>
              </w:tabs>
              <w:suppressAutoHyphens/>
              <w:ind w:firstLine="0"/>
              <w:rPr>
                <w:color w:val="000000" w:themeColor="text1"/>
                <w:sz w:val="16"/>
                <w:szCs w:val="16"/>
              </w:rPr>
            </w:pPr>
            <w:r w:rsidRPr="00182E3E">
              <w:rPr>
                <w:color w:val="000000" w:themeColor="text1"/>
                <w:sz w:val="16"/>
                <w:szCs w:val="16"/>
              </w:rPr>
              <w:t>Раздел 5. Предложения по строительству, реконструкции и техническому перевооружению источников тепловой энергии.</w:t>
            </w:r>
          </w:p>
        </w:tc>
        <w:tc>
          <w:tcPr>
            <w:tcW w:w="425" w:type="dxa"/>
            <w:shd w:val="clear" w:color="auto" w:fill="auto"/>
          </w:tcPr>
          <w:p w:rsidR="005D06F5" w:rsidRPr="00D6086B" w:rsidRDefault="00ED7519" w:rsidP="005D06F5">
            <w:pPr>
              <w:spacing w:after="0" w:line="240" w:lineRule="auto"/>
              <w:jc w:val="center"/>
              <w:rPr>
                <w:rFonts w:ascii="Times New Roman" w:hAnsi="Times New Roman" w:cs="Times New Roman"/>
                <w:color w:val="000000" w:themeColor="text1"/>
                <w:sz w:val="16"/>
                <w:szCs w:val="16"/>
              </w:rPr>
            </w:pPr>
            <w:r w:rsidRPr="00D6086B">
              <w:rPr>
                <w:rFonts w:ascii="Times New Roman" w:hAnsi="Times New Roman" w:cs="Times New Roman"/>
                <w:color w:val="000000" w:themeColor="text1"/>
                <w:sz w:val="16"/>
                <w:szCs w:val="16"/>
              </w:rPr>
              <w:t>8</w:t>
            </w:r>
          </w:p>
        </w:tc>
      </w:tr>
      <w:tr w:rsidR="005D06F5" w:rsidRPr="00182E3E" w:rsidTr="00182E3E">
        <w:trPr>
          <w:cantSplit/>
        </w:trPr>
        <w:tc>
          <w:tcPr>
            <w:tcW w:w="6662" w:type="dxa"/>
            <w:shd w:val="clear" w:color="auto" w:fill="auto"/>
          </w:tcPr>
          <w:p w:rsidR="005D06F5" w:rsidRPr="00182E3E" w:rsidRDefault="005D06F5" w:rsidP="005D06F5">
            <w:pPr>
              <w:pStyle w:val="aa"/>
              <w:tabs>
                <w:tab w:val="left" w:pos="1494"/>
              </w:tabs>
              <w:suppressAutoHyphens/>
              <w:ind w:firstLine="0"/>
              <w:rPr>
                <w:color w:val="000000" w:themeColor="text1"/>
                <w:sz w:val="16"/>
                <w:szCs w:val="16"/>
              </w:rPr>
            </w:pPr>
            <w:r w:rsidRPr="00182E3E">
              <w:rPr>
                <w:color w:val="000000" w:themeColor="text1"/>
                <w:sz w:val="16"/>
                <w:szCs w:val="16"/>
              </w:rPr>
              <w:t>Раздел 6. Решения по новому строительству и реконструкции и тепловых сетей.</w:t>
            </w:r>
          </w:p>
        </w:tc>
        <w:tc>
          <w:tcPr>
            <w:tcW w:w="425" w:type="dxa"/>
            <w:shd w:val="clear" w:color="auto" w:fill="auto"/>
          </w:tcPr>
          <w:p w:rsidR="005D06F5" w:rsidRPr="00D6086B" w:rsidRDefault="00ED7519" w:rsidP="005D06F5">
            <w:pPr>
              <w:spacing w:after="0" w:line="240" w:lineRule="auto"/>
              <w:jc w:val="center"/>
              <w:rPr>
                <w:rFonts w:ascii="Times New Roman" w:hAnsi="Times New Roman" w:cs="Times New Roman"/>
                <w:color w:val="000000" w:themeColor="text1"/>
                <w:sz w:val="16"/>
                <w:szCs w:val="16"/>
              </w:rPr>
            </w:pPr>
            <w:r w:rsidRPr="00D6086B">
              <w:rPr>
                <w:rFonts w:ascii="Times New Roman" w:hAnsi="Times New Roman" w:cs="Times New Roman"/>
                <w:color w:val="000000" w:themeColor="text1"/>
                <w:sz w:val="16"/>
                <w:szCs w:val="16"/>
              </w:rPr>
              <w:t>9</w:t>
            </w:r>
          </w:p>
        </w:tc>
      </w:tr>
      <w:tr w:rsidR="005D06F5" w:rsidRPr="00182E3E" w:rsidTr="00182E3E">
        <w:trPr>
          <w:cantSplit/>
        </w:trPr>
        <w:tc>
          <w:tcPr>
            <w:tcW w:w="6662" w:type="dxa"/>
            <w:shd w:val="clear" w:color="auto" w:fill="auto"/>
          </w:tcPr>
          <w:p w:rsidR="005D06F5" w:rsidRPr="00182E3E" w:rsidRDefault="00182E3E" w:rsidP="00182E3E">
            <w:pPr>
              <w:pStyle w:val="aa"/>
              <w:tabs>
                <w:tab w:val="left" w:pos="1494"/>
              </w:tabs>
              <w:ind w:firstLine="0"/>
              <w:rPr>
                <w:color w:val="000000" w:themeColor="text1"/>
                <w:sz w:val="16"/>
                <w:szCs w:val="16"/>
              </w:rPr>
            </w:pPr>
            <w:r w:rsidRPr="00182E3E">
              <w:rPr>
                <w:color w:val="000000" w:themeColor="text1"/>
                <w:sz w:val="16"/>
                <w:szCs w:val="16"/>
              </w:rPr>
              <w:t xml:space="preserve">Раздел </w:t>
            </w:r>
            <w:r w:rsidR="005D06F5" w:rsidRPr="00182E3E">
              <w:rPr>
                <w:color w:val="000000" w:themeColor="text1"/>
                <w:sz w:val="16"/>
                <w:szCs w:val="16"/>
              </w:rPr>
              <w:t>7.</w:t>
            </w:r>
            <w:r w:rsidRPr="00182E3E">
              <w:rPr>
                <w:color w:val="000000" w:themeColor="text1"/>
                <w:sz w:val="16"/>
                <w:szCs w:val="16"/>
              </w:rPr>
              <w:t xml:space="preserve"> </w:t>
            </w:r>
            <w:r w:rsidR="005D06F5" w:rsidRPr="00182E3E">
              <w:rPr>
                <w:color w:val="000000" w:themeColor="text1"/>
                <w:sz w:val="16"/>
                <w:szCs w:val="16"/>
              </w:rPr>
              <w:t>Предложения по переводу открытых систем теплоснабжения (горячего водоснабжения) в закрытые системы горячего водоснабжения.</w:t>
            </w:r>
          </w:p>
        </w:tc>
        <w:tc>
          <w:tcPr>
            <w:tcW w:w="425" w:type="dxa"/>
            <w:shd w:val="clear" w:color="auto" w:fill="auto"/>
          </w:tcPr>
          <w:p w:rsidR="005D06F5" w:rsidRPr="00D6086B" w:rsidRDefault="00ED7519" w:rsidP="005D06F5">
            <w:pPr>
              <w:spacing w:after="0" w:line="240" w:lineRule="auto"/>
              <w:jc w:val="center"/>
              <w:rPr>
                <w:rFonts w:ascii="Times New Roman" w:hAnsi="Times New Roman" w:cs="Times New Roman"/>
                <w:color w:val="000000" w:themeColor="text1"/>
                <w:sz w:val="16"/>
                <w:szCs w:val="16"/>
              </w:rPr>
            </w:pPr>
            <w:r w:rsidRPr="00D6086B">
              <w:rPr>
                <w:rFonts w:ascii="Times New Roman" w:hAnsi="Times New Roman" w:cs="Times New Roman"/>
                <w:color w:val="000000" w:themeColor="text1"/>
                <w:sz w:val="16"/>
                <w:szCs w:val="16"/>
              </w:rPr>
              <w:t>9</w:t>
            </w:r>
          </w:p>
        </w:tc>
      </w:tr>
      <w:tr w:rsidR="005D06F5" w:rsidRPr="00182E3E" w:rsidTr="00182E3E">
        <w:trPr>
          <w:cantSplit/>
        </w:trPr>
        <w:tc>
          <w:tcPr>
            <w:tcW w:w="6662" w:type="dxa"/>
            <w:shd w:val="clear" w:color="auto" w:fill="auto"/>
          </w:tcPr>
          <w:p w:rsidR="005D06F5" w:rsidRPr="00182E3E" w:rsidRDefault="005D06F5" w:rsidP="005D06F5">
            <w:pPr>
              <w:pStyle w:val="aa"/>
              <w:tabs>
                <w:tab w:val="left" w:pos="1494"/>
              </w:tabs>
              <w:ind w:firstLine="0"/>
              <w:rPr>
                <w:color w:val="000000" w:themeColor="text1"/>
                <w:sz w:val="16"/>
                <w:szCs w:val="16"/>
              </w:rPr>
            </w:pPr>
            <w:r w:rsidRPr="00182E3E">
              <w:rPr>
                <w:color w:val="000000" w:themeColor="text1"/>
                <w:sz w:val="16"/>
                <w:szCs w:val="16"/>
              </w:rPr>
              <w:t>Раздел 8. Перспективные топливные балансы.</w:t>
            </w:r>
          </w:p>
        </w:tc>
        <w:tc>
          <w:tcPr>
            <w:tcW w:w="425" w:type="dxa"/>
            <w:shd w:val="clear" w:color="auto" w:fill="auto"/>
          </w:tcPr>
          <w:p w:rsidR="005D06F5" w:rsidRPr="00D6086B" w:rsidRDefault="00ED7519" w:rsidP="005D06F5">
            <w:pPr>
              <w:spacing w:after="0" w:line="240" w:lineRule="auto"/>
              <w:jc w:val="center"/>
              <w:rPr>
                <w:rFonts w:ascii="Times New Roman" w:hAnsi="Times New Roman" w:cs="Times New Roman"/>
                <w:color w:val="000000" w:themeColor="text1"/>
                <w:sz w:val="16"/>
                <w:szCs w:val="16"/>
              </w:rPr>
            </w:pPr>
            <w:r w:rsidRPr="00D6086B">
              <w:rPr>
                <w:rFonts w:ascii="Times New Roman" w:hAnsi="Times New Roman" w:cs="Times New Roman"/>
                <w:color w:val="000000" w:themeColor="text1"/>
                <w:sz w:val="16"/>
                <w:szCs w:val="16"/>
              </w:rPr>
              <w:t>10</w:t>
            </w:r>
          </w:p>
        </w:tc>
      </w:tr>
      <w:tr w:rsidR="005D06F5" w:rsidRPr="00182E3E" w:rsidTr="00182E3E">
        <w:trPr>
          <w:cantSplit/>
        </w:trPr>
        <w:tc>
          <w:tcPr>
            <w:tcW w:w="6662" w:type="dxa"/>
            <w:shd w:val="clear" w:color="auto" w:fill="auto"/>
          </w:tcPr>
          <w:p w:rsidR="005D06F5" w:rsidRPr="00182E3E" w:rsidRDefault="005D06F5" w:rsidP="005D06F5">
            <w:pPr>
              <w:pStyle w:val="aa"/>
              <w:tabs>
                <w:tab w:val="left" w:pos="1494"/>
              </w:tabs>
              <w:suppressAutoHyphens/>
              <w:ind w:firstLine="0"/>
              <w:rPr>
                <w:color w:val="000000" w:themeColor="text1"/>
                <w:sz w:val="16"/>
                <w:szCs w:val="16"/>
              </w:rPr>
            </w:pPr>
            <w:r w:rsidRPr="00182E3E">
              <w:rPr>
                <w:color w:val="000000" w:themeColor="text1"/>
                <w:sz w:val="16"/>
                <w:szCs w:val="16"/>
              </w:rPr>
              <w:t>Раздел 9. Инвестиции в новое строительство, реконструкцию и техническое перевооружение.</w:t>
            </w:r>
          </w:p>
        </w:tc>
        <w:tc>
          <w:tcPr>
            <w:tcW w:w="425" w:type="dxa"/>
            <w:shd w:val="clear" w:color="auto" w:fill="auto"/>
          </w:tcPr>
          <w:p w:rsidR="005D06F5" w:rsidRPr="00D6086B" w:rsidRDefault="00ED7519" w:rsidP="005D06F5">
            <w:pPr>
              <w:spacing w:after="0" w:line="240" w:lineRule="auto"/>
              <w:jc w:val="center"/>
              <w:rPr>
                <w:rFonts w:ascii="Times New Roman" w:hAnsi="Times New Roman" w:cs="Times New Roman"/>
                <w:color w:val="000000" w:themeColor="text1"/>
                <w:sz w:val="16"/>
                <w:szCs w:val="16"/>
              </w:rPr>
            </w:pPr>
            <w:r w:rsidRPr="00D6086B">
              <w:rPr>
                <w:rFonts w:ascii="Times New Roman" w:hAnsi="Times New Roman" w:cs="Times New Roman"/>
                <w:color w:val="000000" w:themeColor="text1"/>
                <w:sz w:val="16"/>
                <w:szCs w:val="16"/>
              </w:rPr>
              <w:t>10</w:t>
            </w:r>
          </w:p>
        </w:tc>
      </w:tr>
      <w:tr w:rsidR="005D06F5" w:rsidRPr="00182E3E" w:rsidTr="00182E3E">
        <w:trPr>
          <w:cantSplit/>
        </w:trPr>
        <w:tc>
          <w:tcPr>
            <w:tcW w:w="6662" w:type="dxa"/>
            <w:shd w:val="clear" w:color="auto" w:fill="auto"/>
          </w:tcPr>
          <w:p w:rsidR="005D06F5" w:rsidRPr="00182E3E" w:rsidRDefault="005D06F5" w:rsidP="005D06F5">
            <w:pPr>
              <w:pStyle w:val="aa"/>
              <w:tabs>
                <w:tab w:val="left" w:pos="1494"/>
              </w:tabs>
              <w:ind w:firstLine="0"/>
              <w:rPr>
                <w:color w:val="000000" w:themeColor="text1"/>
                <w:sz w:val="16"/>
                <w:szCs w:val="16"/>
              </w:rPr>
            </w:pPr>
            <w:r w:rsidRPr="00182E3E">
              <w:rPr>
                <w:color w:val="000000" w:themeColor="text1"/>
                <w:sz w:val="16"/>
                <w:szCs w:val="16"/>
              </w:rPr>
              <w:t>Раздел 10. Решение об определении единой теплоснабжающей организации.</w:t>
            </w:r>
          </w:p>
        </w:tc>
        <w:tc>
          <w:tcPr>
            <w:tcW w:w="425" w:type="dxa"/>
            <w:shd w:val="clear" w:color="auto" w:fill="auto"/>
          </w:tcPr>
          <w:p w:rsidR="005D06F5" w:rsidRPr="00D6086B" w:rsidRDefault="00ED7519" w:rsidP="005D06F5">
            <w:pPr>
              <w:spacing w:after="0" w:line="240" w:lineRule="auto"/>
              <w:jc w:val="center"/>
              <w:rPr>
                <w:rFonts w:ascii="Times New Roman" w:hAnsi="Times New Roman" w:cs="Times New Roman"/>
                <w:color w:val="000000" w:themeColor="text1"/>
                <w:sz w:val="16"/>
                <w:szCs w:val="16"/>
              </w:rPr>
            </w:pPr>
            <w:r w:rsidRPr="00D6086B">
              <w:rPr>
                <w:rFonts w:ascii="Times New Roman" w:hAnsi="Times New Roman" w:cs="Times New Roman"/>
                <w:color w:val="000000" w:themeColor="text1"/>
                <w:sz w:val="16"/>
                <w:szCs w:val="16"/>
              </w:rPr>
              <w:t>11</w:t>
            </w:r>
          </w:p>
        </w:tc>
      </w:tr>
      <w:tr w:rsidR="005D06F5" w:rsidRPr="00182E3E" w:rsidTr="00182E3E">
        <w:trPr>
          <w:cantSplit/>
        </w:trPr>
        <w:tc>
          <w:tcPr>
            <w:tcW w:w="6662" w:type="dxa"/>
            <w:shd w:val="clear" w:color="auto" w:fill="auto"/>
          </w:tcPr>
          <w:p w:rsidR="005D06F5" w:rsidRPr="00182E3E" w:rsidRDefault="005D06F5" w:rsidP="005D06F5">
            <w:pPr>
              <w:pStyle w:val="aa"/>
              <w:tabs>
                <w:tab w:val="left" w:pos="1494"/>
              </w:tabs>
              <w:suppressAutoHyphens/>
              <w:ind w:firstLine="0"/>
              <w:rPr>
                <w:color w:val="000000" w:themeColor="text1"/>
                <w:sz w:val="16"/>
                <w:szCs w:val="16"/>
              </w:rPr>
            </w:pPr>
            <w:r w:rsidRPr="00182E3E">
              <w:rPr>
                <w:color w:val="000000" w:themeColor="text1"/>
                <w:sz w:val="16"/>
                <w:szCs w:val="16"/>
              </w:rPr>
              <w:t>Раздел 11. Решения о распределении тепловой нагрузки между источниками тепловой энергии.</w:t>
            </w:r>
          </w:p>
        </w:tc>
        <w:tc>
          <w:tcPr>
            <w:tcW w:w="425" w:type="dxa"/>
            <w:shd w:val="clear" w:color="auto" w:fill="auto"/>
          </w:tcPr>
          <w:p w:rsidR="005D06F5" w:rsidRPr="00D6086B" w:rsidRDefault="00ED7519" w:rsidP="005D06F5">
            <w:pPr>
              <w:spacing w:after="0" w:line="240" w:lineRule="auto"/>
              <w:jc w:val="center"/>
              <w:rPr>
                <w:rFonts w:ascii="Times New Roman" w:hAnsi="Times New Roman" w:cs="Times New Roman"/>
                <w:color w:val="000000" w:themeColor="text1"/>
                <w:sz w:val="16"/>
                <w:szCs w:val="16"/>
              </w:rPr>
            </w:pPr>
            <w:r w:rsidRPr="00D6086B">
              <w:rPr>
                <w:rFonts w:ascii="Times New Roman" w:hAnsi="Times New Roman" w:cs="Times New Roman"/>
                <w:color w:val="000000" w:themeColor="text1"/>
                <w:sz w:val="16"/>
                <w:szCs w:val="16"/>
              </w:rPr>
              <w:t>11</w:t>
            </w:r>
          </w:p>
        </w:tc>
      </w:tr>
      <w:tr w:rsidR="005D06F5" w:rsidRPr="00182E3E" w:rsidTr="00182E3E">
        <w:trPr>
          <w:cantSplit/>
        </w:trPr>
        <w:tc>
          <w:tcPr>
            <w:tcW w:w="6662" w:type="dxa"/>
            <w:shd w:val="clear" w:color="auto" w:fill="auto"/>
          </w:tcPr>
          <w:p w:rsidR="005D06F5" w:rsidRPr="00182E3E" w:rsidRDefault="005D06F5" w:rsidP="005D06F5">
            <w:pPr>
              <w:pStyle w:val="aa"/>
              <w:tabs>
                <w:tab w:val="left" w:pos="1494"/>
              </w:tabs>
              <w:ind w:firstLine="0"/>
              <w:rPr>
                <w:color w:val="000000" w:themeColor="text1"/>
                <w:sz w:val="16"/>
                <w:szCs w:val="16"/>
              </w:rPr>
            </w:pPr>
            <w:r w:rsidRPr="00182E3E">
              <w:rPr>
                <w:color w:val="000000" w:themeColor="text1"/>
                <w:sz w:val="16"/>
                <w:szCs w:val="16"/>
              </w:rPr>
              <w:t>Раздел 12. Решения по бесхозяйным тепловым сетям.</w:t>
            </w:r>
          </w:p>
        </w:tc>
        <w:tc>
          <w:tcPr>
            <w:tcW w:w="425" w:type="dxa"/>
            <w:shd w:val="clear" w:color="auto" w:fill="auto"/>
          </w:tcPr>
          <w:p w:rsidR="005D06F5" w:rsidRPr="00D6086B" w:rsidRDefault="00ED7519" w:rsidP="005D06F5">
            <w:pPr>
              <w:spacing w:after="0" w:line="240" w:lineRule="auto"/>
              <w:jc w:val="center"/>
              <w:rPr>
                <w:rFonts w:ascii="Times New Roman" w:hAnsi="Times New Roman" w:cs="Times New Roman"/>
                <w:color w:val="000000" w:themeColor="text1"/>
                <w:sz w:val="16"/>
                <w:szCs w:val="16"/>
              </w:rPr>
            </w:pPr>
            <w:r w:rsidRPr="00D6086B">
              <w:rPr>
                <w:rFonts w:ascii="Times New Roman" w:hAnsi="Times New Roman" w:cs="Times New Roman"/>
                <w:color w:val="000000" w:themeColor="text1"/>
                <w:sz w:val="16"/>
                <w:szCs w:val="16"/>
              </w:rPr>
              <w:t>11</w:t>
            </w:r>
          </w:p>
        </w:tc>
      </w:tr>
      <w:tr w:rsidR="005D06F5" w:rsidRPr="00182E3E" w:rsidTr="00182E3E">
        <w:trPr>
          <w:cantSplit/>
        </w:trPr>
        <w:tc>
          <w:tcPr>
            <w:tcW w:w="6662" w:type="dxa"/>
            <w:shd w:val="clear" w:color="auto" w:fill="auto"/>
          </w:tcPr>
          <w:p w:rsidR="005D06F5" w:rsidRPr="00182E3E" w:rsidRDefault="005D06F5" w:rsidP="00182E3E">
            <w:pPr>
              <w:pStyle w:val="aa"/>
              <w:tabs>
                <w:tab w:val="left" w:pos="1494"/>
              </w:tabs>
              <w:ind w:firstLine="0"/>
              <w:rPr>
                <w:color w:val="000000" w:themeColor="text1"/>
                <w:sz w:val="16"/>
                <w:szCs w:val="16"/>
              </w:rPr>
            </w:pPr>
            <w:r w:rsidRPr="00182E3E">
              <w:rPr>
                <w:color w:val="000000" w:themeColor="text1"/>
                <w:sz w:val="16"/>
                <w:szCs w:val="16"/>
              </w:rPr>
              <w:t>Раздел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w:t>
            </w:r>
            <w:r w:rsidR="00182E3E" w:rsidRPr="00182E3E">
              <w:rPr>
                <w:color w:val="000000" w:themeColor="text1"/>
                <w:sz w:val="16"/>
                <w:szCs w:val="16"/>
              </w:rPr>
              <w:t>.</w:t>
            </w:r>
          </w:p>
        </w:tc>
        <w:tc>
          <w:tcPr>
            <w:tcW w:w="425" w:type="dxa"/>
            <w:shd w:val="clear" w:color="auto" w:fill="auto"/>
          </w:tcPr>
          <w:p w:rsidR="005D06F5" w:rsidRPr="00D6086B" w:rsidRDefault="00ED7519" w:rsidP="005D06F5">
            <w:pPr>
              <w:spacing w:after="0" w:line="240" w:lineRule="auto"/>
              <w:jc w:val="center"/>
              <w:rPr>
                <w:rFonts w:ascii="Times New Roman" w:hAnsi="Times New Roman" w:cs="Times New Roman"/>
                <w:color w:val="000000" w:themeColor="text1"/>
                <w:sz w:val="16"/>
                <w:szCs w:val="16"/>
              </w:rPr>
            </w:pPr>
            <w:r w:rsidRPr="00D6086B">
              <w:rPr>
                <w:rFonts w:ascii="Times New Roman" w:hAnsi="Times New Roman" w:cs="Times New Roman"/>
                <w:color w:val="000000" w:themeColor="text1"/>
                <w:sz w:val="16"/>
                <w:szCs w:val="16"/>
              </w:rPr>
              <w:t>11</w:t>
            </w:r>
          </w:p>
        </w:tc>
      </w:tr>
      <w:tr w:rsidR="005D06F5" w:rsidRPr="00182E3E" w:rsidTr="00182E3E">
        <w:trPr>
          <w:cantSplit/>
        </w:trPr>
        <w:tc>
          <w:tcPr>
            <w:tcW w:w="6662" w:type="dxa"/>
            <w:shd w:val="clear" w:color="auto" w:fill="auto"/>
          </w:tcPr>
          <w:p w:rsidR="005D06F5" w:rsidRPr="00182E3E" w:rsidRDefault="005D06F5" w:rsidP="00182E3E">
            <w:pPr>
              <w:suppressAutoHyphens/>
              <w:spacing w:after="0" w:line="240" w:lineRule="auto"/>
              <w:jc w:val="both"/>
              <w:rPr>
                <w:rFonts w:ascii="Times New Roman" w:hAnsi="Times New Roman" w:cs="Times New Roman"/>
                <w:color w:val="000000" w:themeColor="text1"/>
                <w:sz w:val="16"/>
                <w:szCs w:val="16"/>
              </w:rPr>
            </w:pPr>
            <w:r w:rsidRPr="00182E3E">
              <w:rPr>
                <w:rFonts w:ascii="Times New Roman" w:hAnsi="Times New Roman" w:cs="Times New Roman"/>
                <w:color w:val="000000" w:themeColor="text1"/>
                <w:sz w:val="16"/>
                <w:szCs w:val="16"/>
              </w:rPr>
              <w:t>Раздел 14. Индикаторы развития систем теплоснабжения поселения</w:t>
            </w:r>
            <w:r w:rsidR="00182E3E" w:rsidRPr="00182E3E">
              <w:rPr>
                <w:rFonts w:ascii="Times New Roman" w:hAnsi="Times New Roman" w:cs="Times New Roman"/>
                <w:color w:val="000000" w:themeColor="text1"/>
                <w:sz w:val="16"/>
                <w:szCs w:val="16"/>
              </w:rPr>
              <w:t>.</w:t>
            </w:r>
          </w:p>
        </w:tc>
        <w:tc>
          <w:tcPr>
            <w:tcW w:w="425" w:type="dxa"/>
            <w:shd w:val="clear" w:color="auto" w:fill="auto"/>
          </w:tcPr>
          <w:p w:rsidR="005D06F5" w:rsidRPr="00D6086B" w:rsidRDefault="00ED7519" w:rsidP="005D06F5">
            <w:pPr>
              <w:spacing w:after="0" w:line="240" w:lineRule="auto"/>
              <w:jc w:val="center"/>
              <w:rPr>
                <w:rFonts w:ascii="Times New Roman" w:hAnsi="Times New Roman" w:cs="Times New Roman"/>
                <w:color w:val="000000" w:themeColor="text1"/>
                <w:sz w:val="16"/>
                <w:szCs w:val="16"/>
              </w:rPr>
            </w:pPr>
            <w:r w:rsidRPr="00D6086B">
              <w:rPr>
                <w:rFonts w:ascii="Times New Roman" w:hAnsi="Times New Roman" w:cs="Times New Roman"/>
                <w:color w:val="000000" w:themeColor="text1"/>
                <w:sz w:val="16"/>
                <w:szCs w:val="16"/>
              </w:rPr>
              <w:t>12</w:t>
            </w:r>
          </w:p>
        </w:tc>
      </w:tr>
      <w:tr w:rsidR="005D06F5" w:rsidRPr="00182E3E" w:rsidTr="00182E3E">
        <w:trPr>
          <w:cantSplit/>
        </w:trPr>
        <w:tc>
          <w:tcPr>
            <w:tcW w:w="6662" w:type="dxa"/>
            <w:shd w:val="clear" w:color="auto" w:fill="auto"/>
          </w:tcPr>
          <w:p w:rsidR="005D06F5" w:rsidRPr="00182E3E" w:rsidRDefault="005D06F5" w:rsidP="005D06F5">
            <w:pPr>
              <w:suppressAutoHyphens/>
              <w:spacing w:after="0" w:line="240" w:lineRule="auto"/>
              <w:jc w:val="both"/>
              <w:rPr>
                <w:rFonts w:ascii="Times New Roman" w:hAnsi="Times New Roman" w:cs="Times New Roman"/>
                <w:color w:val="000000" w:themeColor="text1"/>
                <w:sz w:val="16"/>
                <w:szCs w:val="16"/>
              </w:rPr>
            </w:pPr>
            <w:r w:rsidRPr="00182E3E">
              <w:rPr>
                <w:rFonts w:ascii="Times New Roman" w:hAnsi="Times New Roman" w:cs="Times New Roman"/>
                <w:color w:val="000000" w:themeColor="text1"/>
                <w:sz w:val="16"/>
                <w:szCs w:val="16"/>
              </w:rPr>
              <w:t>Раздел 15. Ценовые (тарифные) последствия.</w:t>
            </w:r>
          </w:p>
        </w:tc>
        <w:tc>
          <w:tcPr>
            <w:tcW w:w="425" w:type="dxa"/>
            <w:shd w:val="clear" w:color="auto" w:fill="auto"/>
          </w:tcPr>
          <w:p w:rsidR="005D06F5" w:rsidRPr="00D6086B" w:rsidRDefault="00ED7519" w:rsidP="005D06F5">
            <w:pPr>
              <w:spacing w:after="0" w:line="240" w:lineRule="auto"/>
              <w:jc w:val="center"/>
              <w:rPr>
                <w:rFonts w:ascii="Times New Roman" w:hAnsi="Times New Roman" w:cs="Times New Roman"/>
                <w:color w:val="000000" w:themeColor="text1"/>
                <w:sz w:val="16"/>
                <w:szCs w:val="16"/>
              </w:rPr>
            </w:pPr>
            <w:r w:rsidRPr="00D6086B">
              <w:rPr>
                <w:rFonts w:ascii="Times New Roman" w:hAnsi="Times New Roman" w:cs="Times New Roman"/>
                <w:color w:val="000000" w:themeColor="text1"/>
                <w:sz w:val="16"/>
                <w:szCs w:val="16"/>
              </w:rPr>
              <w:t>13</w:t>
            </w:r>
          </w:p>
        </w:tc>
      </w:tr>
      <w:tr w:rsidR="005D06F5" w:rsidRPr="00182E3E" w:rsidTr="00182E3E">
        <w:trPr>
          <w:cantSplit/>
        </w:trPr>
        <w:tc>
          <w:tcPr>
            <w:tcW w:w="6662" w:type="dxa"/>
            <w:shd w:val="clear" w:color="auto" w:fill="auto"/>
          </w:tcPr>
          <w:p w:rsidR="005D06F5" w:rsidRPr="00182E3E" w:rsidRDefault="005D06F5" w:rsidP="005D06F5">
            <w:pPr>
              <w:pStyle w:val="5"/>
              <w:spacing w:before="0" w:line="240" w:lineRule="auto"/>
              <w:jc w:val="both"/>
              <w:rPr>
                <w:rFonts w:ascii="Times New Roman" w:hAnsi="Times New Roman" w:cs="Times New Roman"/>
                <w:color w:val="000000" w:themeColor="text1"/>
                <w:sz w:val="16"/>
                <w:szCs w:val="16"/>
              </w:rPr>
            </w:pPr>
            <w:r w:rsidRPr="00182E3E">
              <w:rPr>
                <w:rFonts w:ascii="Times New Roman" w:hAnsi="Times New Roman" w:cs="Times New Roman"/>
                <w:i/>
                <w:iCs/>
                <w:color w:val="000000" w:themeColor="text1"/>
                <w:sz w:val="16"/>
                <w:szCs w:val="16"/>
              </w:rPr>
              <w:t xml:space="preserve">Глава </w:t>
            </w:r>
            <w:r w:rsidRPr="00182E3E">
              <w:rPr>
                <w:rFonts w:ascii="Times New Roman" w:hAnsi="Times New Roman" w:cs="Times New Roman"/>
                <w:i/>
                <w:iCs/>
                <w:color w:val="000000" w:themeColor="text1"/>
                <w:sz w:val="16"/>
                <w:szCs w:val="16"/>
                <w:lang w:val="en-US"/>
              </w:rPr>
              <w:t>II</w:t>
            </w:r>
            <w:r w:rsidRPr="00182E3E">
              <w:rPr>
                <w:rFonts w:ascii="Times New Roman" w:hAnsi="Times New Roman" w:cs="Times New Roman"/>
                <w:i/>
                <w:iCs/>
                <w:color w:val="000000" w:themeColor="text1"/>
                <w:sz w:val="16"/>
                <w:szCs w:val="16"/>
              </w:rPr>
              <w:t xml:space="preserve">. </w:t>
            </w:r>
            <w:r w:rsidRPr="00182E3E">
              <w:rPr>
                <w:rFonts w:ascii="Times New Roman" w:hAnsi="Times New Roman" w:cs="Times New Roman"/>
                <w:i/>
                <w:color w:val="000000" w:themeColor="text1"/>
                <w:sz w:val="16"/>
                <w:szCs w:val="16"/>
              </w:rPr>
              <w:t>ОБОСНОВЫВАЮЩИЕ МАТЕРИАЛ</w:t>
            </w:r>
          </w:p>
        </w:tc>
        <w:tc>
          <w:tcPr>
            <w:tcW w:w="425" w:type="dxa"/>
            <w:shd w:val="clear" w:color="auto" w:fill="auto"/>
          </w:tcPr>
          <w:p w:rsidR="005D06F5" w:rsidRPr="00D6086B" w:rsidRDefault="00ED7519" w:rsidP="005D06F5">
            <w:pPr>
              <w:spacing w:after="0" w:line="240" w:lineRule="auto"/>
              <w:jc w:val="center"/>
              <w:rPr>
                <w:rFonts w:ascii="Times New Roman" w:hAnsi="Times New Roman" w:cs="Times New Roman"/>
                <w:color w:val="000000" w:themeColor="text1"/>
                <w:sz w:val="16"/>
                <w:szCs w:val="16"/>
              </w:rPr>
            </w:pPr>
            <w:r w:rsidRPr="00D6086B">
              <w:rPr>
                <w:rFonts w:ascii="Times New Roman" w:hAnsi="Times New Roman" w:cs="Times New Roman"/>
                <w:color w:val="000000" w:themeColor="text1"/>
                <w:sz w:val="16"/>
                <w:szCs w:val="16"/>
              </w:rPr>
              <w:t>14</w:t>
            </w:r>
          </w:p>
        </w:tc>
      </w:tr>
      <w:tr w:rsidR="005D06F5" w:rsidRPr="00182E3E" w:rsidTr="00182E3E">
        <w:trPr>
          <w:cantSplit/>
        </w:trPr>
        <w:tc>
          <w:tcPr>
            <w:tcW w:w="6662" w:type="dxa"/>
            <w:shd w:val="clear" w:color="auto" w:fill="auto"/>
          </w:tcPr>
          <w:p w:rsidR="005D06F5" w:rsidRPr="00182E3E" w:rsidRDefault="005D06F5" w:rsidP="005D06F5">
            <w:pPr>
              <w:pStyle w:val="aa"/>
              <w:tabs>
                <w:tab w:val="left" w:pos="1494"/>
              </w:tabs>
              <w:suppressAutoHyphens/>
              <w:ind w:firstLine="0"/>
              <w:rPr>
                <w:color w:val="000000" w:themeColor="text1"/>
                <w:sz w:val="16"/>
                <w:szCs w:val="16"/>
              </w:rPr>
            </w:pPr>
            <w:r w:rsidRPr="00182E3E">
              <w:rPr>
                <w:color w:val="000000" w:themeColor="text1"/>
                <w:sz w:val="16"/>
                <w:szCs w:val="16"/>
              </w:rPr>
              <w:t>Раздел 1. Существующее положение в сфере производства, передачи, преобразования и потребления тепловой энергии для целей теплоснабжения.</w:t>
            </w:r>
          </w:p>
        </w:tc>
        <w:tc>
          <w:tcPr>
            <w:tcW w:w="425" w:type="dxa"/>
            <w:shd w:val="clear" w:color="auto" w:fill="auto"/>
          </w:tcPr>
          <w:p w:rsidR="005D06F5" w:rsidRPr="00D6086B" w:rsidRDefault="00ED7519" w:rsidP="005D06F5">
            <w:pPr>
              <w:spacing w:after="0" w:line="240" w:lineRule="auto"/>
              <w:jc w:val="center"/>
              <w:rPr>
                <w:rFonts w:ascii="Times New Roman" w:hAnsi="Times New Roman" w:cs="Times New Roman"/>
                <w:color w:val="000000" w:themeColor="text1"/>
                <w:sz w:val="16"/>
                <w:szCs w:val="16"/>
              </w:rPr>
            </w:pPr>
            <w:r w:rsidRPr="00D6086B">
              <w:rPr>
                <w:rFonts w:ascii="Times New Roman" w:hAnsi="Times New Roman" w:cs="Times New Roman"/>
                <w:color w:val="000000" w:themeColor="text1"/>
                <w:sz w:val="16"/>
                <w:szCs w:val="16"/>
              </w:rPr>
              <w:t>14</w:t>
            </w:r>
          </w:p>
        </w:tc>
      </w:tr>
      <w:tr w:rsidR="005D06F5" w:rsidRPr="00182E3E" w:rsidTr="00182E3E">
        <w:trPr>
          <w:cantSplit/>
        </w:trPr>
        <w:tc>
          <w:tcPr>
            <w:tcW w:w="6662" w:type="dxa"/>
            <w:shd w:val="clear" w:color="auto" w:fill="auto"/>
          </w:tcPr>
          <w:p w:rsidR="005D06F5" w:rsidRPr="00182E3E" w:rsidRDefault="005D06F5" w:rsidP="005D06F5">
            <w:pPr>
              <w:pStyle w:val="aa"/>
              <w:tabs>
                <w:tab w:val="left" w:pos="1494"/>
              </w:tabs>
              <w:suppressAutoHyphens/>
              <w:ind w:firstLine="0"/>
              <w:rPr>
                <w:color w:val="000000" w:themeColor="text1"/>
                <w:sz w:val="16"/>
                <w:szCs w:val="16"/>
              </w:rPr>
            </w:pPr>
            <w:r w:rsidRPr="00182E3E">
              <w:rPr>
                <w:color w:val="000000" w:themeColor="text1"/>
                <w:sz w:val="16"/>
                <w:szCs w:val="16"/>
              </w:rPr>
              <w:t>Раздел 2. Существующее и перспективное потребление тепловой энергии на цели теплоснабжения</w:t>
            </w:r>
          </w:p>
        </w:tc>
        <w:tc>
          <w:tcPr>
            <w:tcW w:w="425" w:type="dxa"/>
            <w:shd w:val="clear" w:color="auto" w:fill="auto"/>
          </w:tcPr>
          <w:p w:rsidR="005D06F5" w:rsidRPr="00D6086B" w:rsidRDefault="00ED7519" w:rsidP="005D06F5">
            <w:pPr>
              <w:spacing w:after="0" w:line="240" w:lineRule="auto"/>
              <w:jc w:val="center"/>
              <w:rPr>
                <w:rFonts w:ascii="Times New Roman" w:hAnsi="Times New Roman" w:cs="Times New Roman"/>
                <w:color w:val="000000" w:themeColor="text1"/>
                <w:sz w:val="16"/>
                <w:szCs w:val="16"/>
              </w:rPr>
            </w:pPr>
            <w:r w:rsidRPr="00D6086B">
              <w:rPr>
                <w:rFonts w:ascii="Times New Roman" w:hAnsi="Times New Roman" w:cs="Times New Roman"/>
                <w:color w:val="000000" w:themeColor="text1"/>
                <w:sz w:val="16"/>
                <w:szCs w:val="16"/>
              </w:rPr>
              <w:t>33</w:t>
            </w:r>
          </w:p>
        </w:tc>
      </w:tr>
      <w:tr w:rsidR="005D06F5" w:rsidRPr="00182E3E" w:rsidTr="00182E3E">
        <w:trPr>
          <w:cantSplit/>
        </w:trPr>
        <w:tc>
          <w:tcPr>
            <w:tcW w:w="6662" w:type="dxa"/>
            <w:shd w:val="clear" w:color="auto" w:fill="auto"/>
          </w:tcPr>
          <w:p w:rsidR="005D06F5" w:rsidRPr="00182E3E" w:rsidRDefault="005D06F5" w:rsidP="005D06F5">
            <w:pPr>
              <w:pStyle w:val="aa"/>
              <w:tabs>
                <w:tab w:val="left" w:pos="1494"/>
              </w:tabs>
              <w:ind w:firstLine="0"/>
              <w:rPr>
                <w:color w:val="000000" w:themeColor="text1"/>
                <w:sz w:val="16"/>
                <w:szCs w:val="16"/>
              </w:rPr>
            </w:pPr>
            <w:r w:rsidRPr="00182E3E">
              <w:rPr>
                <w:color w:val="000000" w:themeColor="text1"/>
                <w:sz w:val="16"/>
                <w:szCs w:val="16"/>
              </w:rPr>
              <w:t>Раздел 3. Электронная модель системы теплоснабжения поселения.</w:t>
            </w:r>
          </w:p>
        </w:tc>
        <w:tc>
          <w:tcPr>
            <w:tcW w:w="425" w:type="dxa"/>
            <w:shd w:val="clear" w:color="auto" w:fill="auto"/>
          </w:tcPr>
          <w:p w:rsidR="005D06F5" w:rsidRPr="00D6086B" w:rsidRDefault="00ED7519" w:rsidP="005D06F5">
            <w:pPr>
              <w:spacing w:after="0" w:line="240" w:lineRule="auto"/>
              <w:jc w:val="center"/>
              <w:rPr>
                <w:rFonts w:ascii="Times New Roman" w:hAnsi="Times New Roman" w:cs="Times New Roman"/>
                <w:color w:val="000000" w:themeColor="text1"/>
                <w:sz w:val="16"/>
                <w:szCs w:val="16"/>
              </w:rPr>
            </w:pPr>
            <w:r w:rsidRPr="00D6086B">
              <w:rPr>
                <w:rFonts w:ascii="Times New Roman" w:hAnsi="Times New Roman" w:cs="Times New Roman"/>
                <w:color w:val="000000" w:themeColor="text1"/>
                <w:sz w:val="16"/>
                <w:szCs w:val="16"/>
              </w:rPr>
              <w:t>33</w:t>
            </w:r>
          </w:p>
        </w:tc>
      </w:tr>
      <w:tr w:rsidR="005D06F5" w:rsidRPr="00182E3E" w:rsidTr="00182E3E">
        <w:trPr>
          <w:cantSplit/>
        </w:trPr>
        <w:tc>
          <w:tcPr>
            <w:tcW w:w="6662" w:type="dxa"/>
            <w:shd w:val="clear" w:color="auto" w:fill="auto"/>
          </w:tcPr>
          <w:p w:rsidR="005D06F5" w:rsidRPr="00182E3E" w:rsidRDefault="005D06F5" w:rsidP="005D06F5">
            <w:pPr>
              <w:pStyle w:val="aa"/>
              <w:tabs>
                <w:tab w:val="left" w:pos="1494"/>
              </w:tabs>
              <w:ind w:firstLine="0"/>
              <w:rPr>
                <w:color w:val="000000" w:themeColor="text1"/>
                <w:sz w:val="16"/>
                <w:szCs w:val="16"/>
              </w:rPr>
            </w:pPr>
            <w:r w:rsidRPr="00182E3E">
              <w:rPr>
                <w:color w:val="000000" w:themeColor="text1"/>
                <w:sz w:val="16"/>
                <w:szCs w:val="16"/>
              </w:rPr>
              <w:t>Раздел 4. Существующие и перспективные балансы тепловой мощности источников тепловой энергии и тепловой нагрузки потребителей.</w:t>
            </w:r>
          </w:p>
        </w:tc>
        <w:tc>
          <w:tcPr>
            <w:tcW w:w="425" w:type="dxa"/>
            <w:shd w:val="clear" w:color="auto" w:fill="auto"/>
          </w:tcPr>
          <w:p w:rsidR="005D06F5" w:rsidRPr="00D6086B" w:rsidRDefault="00ED7519" w:rsidP="005D06F5">
            <w:pPr>
              <w:spacing w:after="0" w:line="240" w:lineRule="auto"/>
              <w:jc w:val="center"/>
              <w:rPr>
                <w:rFonts w:ascii="Times New Roman" w:hAnsi="Times New Roman" w:cs="Times New Roman"/>
                <w:color w:val="000000" w:themeColor="text1"/>
                <w:sz w:val="16"/>
                <w:szCs w:val="16"/>
              </w:rPr>
            </w:pPr>
            <w:r w:rsidRPr="00D6086B">
              <w:rPr>
                <w:rFonts w:ascii="Times New Roman" w:hAnsi="Times New Roman" w:cs="Times New Roman"/>
                <w:color w:val="000000" w:themeColor="text1"/>
                <w:sz w:val="16"/>
                <w:szCs w:val="16"/>
              </w:rPr>
              <w:t>33</w:t>
            </w:r>
          </w:p>
        </w:tc>
      </w:tr>
      <w:tr w:rsidR="005D06F5" w:rsidRPr="00182E3E" w:rsidTr="00182E3E">
        <w:trPr>
          <w:cantSplit/>
        </w:trPr>
        <w:tc>
          <w:tcPr>
            <w:tcW w:w="6662" w:type="dxa"/>
            <w:shd w:val="clear" w:color="auto" w:fill="auto"/>
          </w:tcPr>
          <w:p w:rsidR="005D06F5" w:rsidRPr="00182E3E" w:rsidRDefault="005D06F5" w:rsidP="00182E3E">
            <w:pPr>
              <w:pStyle w:val="aa"/>
              <w:tabs>
                <w:tab w:val="left" w:pos="1494"/>
              </w:tabs>
              <w:suppressAutoHyphens/>
              <w:ind w:firstLine="0"/>
              <w:rPr>
                <w:color w:val="000000" w:themeColor="text1"/>
                <w:sz w:val="16"/>
                <w:szCs w:val="16"/>
              </w:rPr>
            </w:pPr>
            <w:r w:rsidRPr="00182E3E">
              <w:rPr>
                <w:color w:val="000000" w:themeColor="text1"/>
                <w:sz w:val="16"/>
                <w:szCs w:val="16"/>
              </w:rPr>
              <w:t>Раздел 5. Мастер-план развития систем теплоснабжения поселения</w:t>
            </w:r>
            <w:r w:rsidR="00182E3E" w:rsidRPr="00182E3E">
              <w:rPr>
                <w:color w:val="000000" w:themeColor="text1"/>
                <w:sz w:val="16"/>
                <w:szCs w:val="16"/>
              </w:rPr>
              <w:t>.</w:t>
            </w:r>
          </w:p>
        </w:tc>
        <w:tc>
          <w:tcPr>
            <w:tcW w:w="425" w:type="dxa"/>
            <w:shd w:val="clear" w:color="auto" w:fill="auto"/>
          </w:tcPr>
          <w:p w:rsidR="005D06F5" w:rsidRPr="00D6086B" w:rsidRDefault="00ED7519" w:rsidP="005D06F5">
            <w:pPr>
              <w:spacing w:after="0" w:line="240" w:lineRule="auto"/>
              <w:jc w:val="center"/>
              <w:rPr>
                <w:rFonts w:ascii="Times New Roman" w:hAnsi="Times New Roman" w:cs="Times New Roman"/>
                <w:color w:val="000000" w:themeColor="text1"/>
                <w:sz w:val="16"/>
                <w:szCs w:val="16"/>
              </w:rPr>
            </w:pPr>
            <w:r w:rsidRPr="00D6086B">
              <w:rPr>
                <w:rFonts w:ascii="Times New Roman" w:hAnsi="Times New Roman" w:cs="Times New Roman"/>
                <w:color w:val="000000" w:themeColor="text1"/>
                <w:sz w:val="16"/>
                <w:szCs w:val="16"/>
              </w:rPr>
              <w:t>34</w:t>
            </w:r>
          </w:p>
        </w:tc>
      </w:tr>
      <w:tr w:rsidR="005D06F5" w:rsidRPr="00182E3E" w:rsidTr="00182E3E">
        <w:trPr>
          <w:cantSplit/>
        </w:trPr>
        <w:tc>
          <w:tcPr>
            <w:tcW w:w="6662" w:type="dxa"/>
            <w:shd w:val="clear" w:color="auto" w:fill="auto"/>
          </w:tcPr>
          <w:p w:rsidR="005D06F5" w:rsidRPr="00182E3E" w:rsidRDefault="005D06F5" w:rsidP="005D06F5">
            <w:pPr>
              <w:pStyle w:val="aa"/>
              <w:tabs>
                <w:tab w:val="left" w:pos="1494"/>
              </w:tabs>
              <w:suppressAutoHyphens/>
              <w:ind w:firstLine="0"/>
              <w:rPr>
                <w:color w:val="000000" w:themeColor="text1"/>
                <w:sz w:val="16"/>
                <w:szCs w:val="16"/>
              </w:rPr>
            </w:pPr>
            <w:r w:rsidRPr="00182E3E">
              <w:rPr>
                <w:color w:val="000000" w:themeColor="text1"/>
                <w:sz w:val="16"/>
                <w:szCs w:val="16"/>
              </w:rPr>
              <w:t>Раздел 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потребителя, в том числе и в аварийных режимах.</w:t>
            </w:r>
          </w:p>
        </w:tc>
        <w:tc>
          <w:tcPr>
            <w:tcW w:w="425" w:type="dxa"/>
            <w:shd w:val="clear" w:color="auto" w:fill="auto"/>
          </w:tcPr>
          <w:p w:rsidR="005D06F5" w:rsidRPr="00D6086B" w:rsidRDefault="00ED7519" w:rsidP="005D06F5">
            <w:pPr>
              <w:spacing w:after="0" w:line="240" w:lineRule="auto"/>
              <w:jc w:val="center"/>
              <w:rPr>
                <w:rFonts w:ascii="Times New Roman" w:hAnsi="Times New Roman" w:cs="Times New Roman"/>
                <w:color w:val="000000" w:themeColor="text1"/>
                <w:sz w:val="16"/>
                <w:szCs w:val="16"/>
              </w:rPr>
            </w:pPr>
            <w:r w:rsidRPr="00D6086B">
              <w:rPr>
                <w:rFonts w:ascii="Times New Roman" w:hAnsi="Times New Roman" w:cs="Times New Roman"/>
                <w:color w:val="000000" w:themeColor="text1"/>
                <w:sz w:val="16"/>
                <w:szCs w:val="16"/>
              </w:rPr>
              <w:t>35</w:t>
            </w:r>
          </w:p>
        </w:tc>
      </w:tr>
      <w:tr w:rsidR="005D06F5" w:rsidRPr="00182E3E" w:rsidTr="00182E3E">
        <w:trPr>
          <w:cantSplit/>
        </w:trPr>
        <w:tc>
          <w:tcPr>
            <w:tcW w:w="6662" w:type="dxa"/>
            <w:shd w:val="clear" w:color="auto" w:fill="auto"/>
          </w:tcPr>
          <w:p w:rsidR="005D06F5" w:rsidRPr="00182E3E" w:rsidRDefault="005D06F5" w:rsidP="005D06F5">
            <w:pPr>
              <w:pStyle w:val="aa"/>
              <w:tabs>
                <w:tab w:val="left" w:pos="1494"/>
              </w:tabs>
              <w:suppressAutoHyphens/>
              <w:ind w:firstLine="0"/>
              <w:rPr>
                <w:color w:val="000000" w:themeColor="text1"/>
                <w:sz w:val="16"/>
                <w:szCs w:val="16"/>
              </w:rPr>
            </w:pPr>
            <w:r w:rsidRPr="00182E3E">
              <w:rPr>
                <w:color w:val="000000" w:themeColor="text1"/>
                <w:sz w:val="16"/>
                <w:szCs w:val="16"/>
              </w:rPr>
              <w:t>Раздел 7. Предложения по новому строительству, реконструкции и техническому перевооружению источников тепловой энергии.</w:t>
            </w:r>
          </w:p>
        </w:tc>
        <w:tc>
          <w:tcPr>
            <w:tcW w:w="425" w:type="dxa"/>
            <w:shd w:val="clear" w:color="auto" w:fill="auto"/>
          </w:tcPr>
          <w:p w:rsidR="005D06F5" w:rsidRPr="00D6086B" w:rsidRDefault="00ED7519" w:rsidP="005D06F5">
            <w:pPr>
              <w:spacing w:after="0" w:line="240" w:lineRule="auto"/>
              <w:jc w:val="center"/>
              <w:rPr>
                <w:rFonts w:ascii="Times New Roman" w:hAnsi="Times New Roman" w:cs="Times New Roman"/>
                <w:color w:val="000000" w:themeColor="text1"/>
                <w:sz w:val="16"/>
                <w:szCs w:val="16"/>
              </w:rPr>
            </w:pPr>
            <w:r w:rsidRPr="00D6086B">
              <w:rPr>
                <w:rFonts w:ascii="Times New Roman" w:hAnsi="Times New Roman" w:cs="Times New Roman"/>
                <w:color w:val="000000" w:themeColor="text1"/>
                <w:sz w:val="16"/>
                <w:szCs w:val="16"/>
              </w:rPr>
              <w:t>37</w:t>
            </w:r>
          </w:p>
        </w:tc>
      </w:tr>
      <w:tr w:rsidR="005D06F5" w:rsidRPr="00182E3E" w:rsidTr="00182E3E">
        <w:trPr>
          <w:cantSplit/>
        </w:trPr>
        <w:tc>
          <w:tcPr>
            <w:tcW w:w="6662" w:type="dxa"/>
            <w:shd w:val="clear" w:color="auto" w:fill="auto"/>
          </w:tcPr>
          <w:p w:rsidR="005D06F5" w:rsidRPr="00182E3E" w:rsidRDefault="005D06F5" w:rsidP="005D06F5">
            <w:pPr>
              <w:spacing w:after="0" w:line="240" w:lineRule="auto"/>
              <w:jc w:val="both"/>
              <w:rPr>
                <w:rFonts w:ascii="Times New Roman" w:hAnsi="Times New Roman" w:cs="Times New Roman"/>
                <w:color w:val="000000" w:themeColor="text1"/>
                <w:sz w:val="16"/>
                <w:szCs w:val="16"/>
              </w:rPr>
            </w:pPr>
            <w:r w:rsidRPr="00182E3E">
              <w:rPr>
                <w:rFonts w:ascii="Times New Roman" w:hAnsi="Times New Roman" w:cs="Times New Roman"/>
                <w:color w:val="000000" w:themeColor="text1"/>
                <w:sz w:val="16"/>
                <w:szCs w:val="16"/>
              </w:rPr>
              <w:t>Раздел 8. Предложения по строительству и реконструкции тепловых сетей.</w:t>
            </w:r>
          </w:p>
        </w:tc>
        <w:tc>
          <w:tcPr>
            <w:tcW w:w="425" w:type="dxa"/>
            <w:shd w:val="clear" w:color="auto" w:fill="auto"/>
          </w:tcPr>
          <w:p w:rsidR="005D06F5" w:rsidRPr="00D6086B" w:rsidRDefault="00ED7519" w:rsidP="005D06F5">
            <w:pPr>
              <w:spacing w:after="0" w:line="240" w:lineRule="auto"/>
              <w:jc w:val="center"/>
              <w:rPr>
                <w:rFonts w:ascii="Times New Roman" w:hAnsi="Times New Roman" w:cs="Times New Roman"/>
                <w:color w:val="000000" w:themeColor="text1"/>
                <w:sz w:val="16"/>
                <w:szCs w:val="16"/>
              </w:rPr>
            </w:pPr>
            <w:r w:rsidRPr="00D6086B">
              <w:rPr>
                <w:rFonts w:ascii="Times New Roman" w:hAnsi="Times New Roman" w:cs="Times New Roman"/>
                <w:color w:val="000000" w:themeColor="text1"/>
                <w:sz w:val="16"/>
                <w:szCs w:val="16"/>
              </w:rPr>
              <w:t>37</w:t>
            </w:r>
          </w:p>
        </w:tc>
      </w:tr>
      <w:tr w:rsidR="005D06F5" w:rsidRPr="00182E3E" w:rsidTr="00182E3E">
        <w:trPr>
          <w:cantSplit/>
        </w:trPr>
        <w:tc>
          <w:tcPr>
            <w:tcW w:w="6662" w:type="dxa"/>
            <w:shd w:val="clear" w:color="auto" w:fill="auto"/>
          </w:tcPr>
          <w:p w:rsidR="005D06F5" w:rsidRPr="00182E3E" w:rsidRDefault="005D06F5" w:rsidP="005D06F5">
            <w:pPr>
              <w:pStyle w:val="aa"/>
              <w:tabs>
                <w:tab w:val="left" w:pos="1494"/>
              </w:tabs>
              <w:ind w:firstLine="0"/>
              <w:rPr>
                <w:color w:val="000000" w:themeColor="text1"/>
                <w:sz w:val="16"/>
                <w:szCs w:val="16"/>
              </w:rPr>
            </w:pPr>
            <w:r w:rsidRPr="00182E3E">
              <w:rPr>
                <w:color w:val="000000" w:themeColor="text1"/>
                <w:sz w:val="16"/>
                <w:szCs w:val="16"/>
              </w:rPr>
              <w:t>Раздел 9. Предложения по переводу открытых систем теплоснабжения (горячего водоснабжения) в закрытые системы водоснабжения.</w:t>
            </w:r>
          </w:p>
        </w:tc>
        <w:tc>
          <w:tcPr>
            <w:tcW w:w="425" w:type="dxa"/>
            <w:shd w:val="clear" w:color="auto" w:fill="auto"/>
          </w:tcPr>
          <w:p w:rsidR="005D06F5" w:rsidRPr="00D6086B" w:rsidRDefault="00ED7519" w:rsidP="005D06F5">
            <w:pPr>
              <w:spacing w:after="0" w:line="240" w:lineRule="auto"/>
              <w:jc w:val="center"/>
              <w:rPr>
                <w:rFonts w:ascii="Times New Roman" w:hAnsi="Times New Roman" w:cs="Times New Roman"/>
                <w:color w:val="000000" w:themeColor="text1"/>
                <w:sz w:val="16"/>
                <w:szCs w:val="16"/>
              </w:rPr>
            </w:pPr>
            <w:r w:rsidRPr="00D6086B">
              <w:rPr>
                <w:rFonts w:ascii="Times New Roman" w:hAnsi="Times New Roman" w:cs="Times New Roman"/>
                <w:color w:val="000000" w:themeColor="text1"/>
                <w:sz w:val="16"/>
                <w:szCs w:val="16"/>
              </w:rPr>
              <w:t>38</w:t>
            </w:r>
          </w:p>
        </w:tc>
      </w:tr>
      <w:tr w:rsidR="005D06F5" w:rsidRPr="00182E3E" w:rsidTr="00182E3E">
        <w:trPr>
          <w:cantSplit/>
        </w:trPr>
        <w:tc>
          <w:tcPr>
            <w:tcW w:w="6662" w:type="dxa"/>
            <w:shd w:val="clear" w:color="auto" w:fill="auto"/>
          </w:tcPr>
          <w:p w:rsidR="005D06F5" w:rsidRPr="00182E3E" w:rsidRDefault="005D06F5" w:rsidP="005D06F5">
            <w:pPr>
              <w:pStyle w:val="aa"/>
              <w:tabs>
                <w:tab w:val="left" w:pos="1494"/>
              </w:tabs>
              <w:ind w:firstLine="0"/>
              <w:rPr>
                <w:color w:val="000000" w:themeColor="text1"/>
                <w:sz w:val="16"/>
                <w:szCs w:val="16"/>
              </w:rPr>
            </w:pPr>
            <w:r w:rsidRPr="00182E3E">
              <w:rPr>
                <w:color w:val="000000" w:themeColor="text1"/>
                <w:sz w:val="16"/>
                <w:szCs w:val="16"/>
              </w:rPr>
              <w:t>Раздел 10. Перспективные топливные балансы.</w:t>
            </w:r>
          </w:p>
        </w:tc>
        <w:tc>
          <w:tcPr>
            <w:tcW w:w="425" w:type="dxa"/>
            <w:shd w:val="clear" w:color="auto" w:fill="auto"/>
          </w:tcPr>
          <w:p w:rsidR="005D06F5" w:rsidRPr="00D6086B" w:rsidRDefault="00ED7519" w:rsidP="005D06F5">
            <w:pPr>
              <w:spacing w:after="0" w:line="240" w:lineRule="auto"/>
              <w:jc w:val="center"/>
              <w:rPr>
                <w:rFonts w:ascii="Times New Roman" w:hAnsi="Times New Roman" w:cs="Times New Roman"/>
                <w:color w:val="000000" w:themeColor="text1"/>
                <w:sz w:val="16"/>
                <w:szCs w:val="16"/>
              </w:rPr>
            </w:pPr>
            <w:r w:rsidRPr="00D6086B">
              <w:rPr>
                <w:rFonts w:ascii="Times New Roman" w:hAnsi="Times New Roman" w:cs="Times New Roman"/>
                <w:color w:val="000000" w:themeColor="text1"/>
                <w:sz w:val="16"/>
                <w:szCs w:val="16"/>
              </w:rPr>
              <w:t>38</w:t>
            </w:r>
          </w:p>
        </w:tc>
      </w:tr>
      <w:tr w:rsidR="005D06F5" w:rsidRPr="00182E3E" w:rsidTr="00182E3E">
        <w:trPr>
          <w:cantSplit/>
        </w:trPr>
        <w:tc>
          <w:tcPr>
            <w:tcW w:w="6662" w:type="dxa"/>
            <w:shd w:val="clear" w:color="auto" w:fill="auto"/>
          </w:tcPr>
          <w:p w:rsidR="005D06F5" w:rsidRPr="00182E3E" w:rsidRDefault="005D06F5" w:rsidP="005D06F5">
            <w:pPr>
              <w:pStyle w:val="aa"/>
              <w:tabs>
                <w:tab w:val="left" w:pos="1494"/>
              </w:tabs>
              <w:ind w:firstLine="0"/>
              <w:rPr>
                <w:color w:val="000000" w:themeColor="text1"/>
                <w:sz w:val="16"/>
                <w:szCs w:val="16"/>
              </w:rPr>
            </w:pPr>
            <w:r w:rsidRPr="00182E3E">
              <w:rPr>
                <w:color w:val="000000" w:themeColor="text1"/>
                <w:sz w:val="16"/>
                <w:szCs w:val="16"/>
              </w:rPr>
              <w:t>Раздел 11. Оценка надежности теплоснабжения.</w:t>
            </w:r>
          </w:p>
        </w:tc>
        <w:tc>
          <w:tcPr>
            <w:tcW w:w="425" w:type="dxa"/>
            <w:shd w:val="clear" w:color="auto" w:fill="auto"/>
          </w:tcPr>
          <w:p w:rsidR="005D06F5" w:rsidRPr="00D6086B" w:rsidRDefault="00ED7519" w:rsidP="005D06F5">
            <w:pPr>
              <w:spacing w:after="0" w:line="240" w:lineRule="auto"/>
              <w:jc w:val="center"/>
              <w:rPr>
                <w:rFonts w:ascii="Times New Roman" w:hAnsi="Times New Roman" w:cs="Times New Roman"/>
                <w:color w:val="000000" w:themeColor="text1"/>
                <w:sz w:val="16"/>
                <w:szCs w:val="16"/>
              </w:rPr>
            </w:pPr>
            <w:r w:rsidRPr="00D6086B">
              <w:rPr>
                <w:rFonts w:ascii="Times New Roman" w:hAnsi="Times New Roman" w:cs="Times New Roman"/>
                <w:color w:val="000000" w:themeColor="text1"/>
                <w:sz w:val="16"/>
                <w:szCs w:val="16"/>
              </w:rPr>
              <w:t>39</w:t>
            </w:r>
          </w:p>
        </w:tc>
      </w:tr>
      <w:tr w:rsidR="005D06F5" w:rsidRPr="00182E3E" w:rsidTr="00182E3E">
        <w:trPr>
          <w:cantSplit/>
        </w:trPr>
        <w:tc>
          <w:tcPr>
            <w:tcW w:w="6662" w:type="dxa"/>
            <w:shd w:val="clear" w:color="auto" w:fill="auto"/>
          </w:tcPr>
          <w:p w:rsidR="005D06F5" w:rsidRPr="00182E3E" w:rsidRDefault="005D06F5" w:rsidP="005D06F5">
            <w:pPr>
              <w:suppressAutoHyphens/>
              <w:spacing w:after="0" w:line="240" w:lineRule="auto"/>
              <w:jc w:val="both"/>
              <w:rPr>
                <w:rFonts w:ascii="Times New Roman" w:hAnsi="Times New Roman" w:cs="Times New Roman"/>
                <w:color w:val="000000" w:themeColor="text1"/>
                <w:sz w:val="16"/>
                <w:szCs w:val="16"/>
              </w:rPr>
            </w:pPr>
            <w:r w:rsidRPr="00182E3E">
              <w:rPr>
                <w:rFonts w:ascii="Times New Roman" w:hAnsi="Times New Roman" w:cs="Times New Roman"/>
                <w:color w:val="000000" w:themeColor="text1"/>
                <w:sz w:val="16"/>
                <w:szCs w:val="16"/>
              </w:rPr>
              <w:t>Раздел 12. Обоснование инвестиций в новое строительство, реконструкцию и техническое перевооружение</w:t>
            </w:r>
          </w:p>
        </w:tc>
        <w:tc>
          <w:tcPr>
            <w:tcW w:w="425" w:type="dxa"/>
            <w:shd w:val="clear" w:color="auto" w:fill="auto"/>
          </w:tcPr>
          <w:p w:rsidR="005D06F5" w:rsidRPr="00D6086B" w:rsidRDefault="00ED7519" w:rsidP="005D06F5">
            <w:pPr>
              <w:spacing w:after="0" w:line="240" w:lineRule="auto"/>
              <w:jc w:val="center"/>
              <w:rPr>
                <w:rFonts w:ascii="Times New Roman" w:hAnsi="Times New Roman" w:cs="Times New Roman"/>
                <w:color w:val="000000" w:themeColor="text1"/>
                <w:sz w:val="16"/>
                <w:szCs w:val="16"/>
              </w:rPr>
            </w:pPr>
            <w:r w:rsidRPr="00D6086B">
              <w:rPr>
                <w:rFonts w:ascii="Times New Roman" w:hAnsi="Times New Roman" w:cs="Times New Roman"/>
                <w:color w:val="000000" w:themeColor="text1"/>
                <w:sz w:val="16"/>
                <w:szCs w:val="16"/>
              </w:rPr>
              <w:t>39</w:t>
            </w:r>
          </w:p>
        </w:tc>
      </w:tr>
      <w:tr w:rsidR="005D06F5" w:rsidRPr="00182E3E" w:rsidTr="00182E3E">
        <w:trPr>
          <w:cantSplit/>
        </w:trPr>
        <w:tc>
          <w:tcPr>
            <w:tcW w:w="6662" w:type="dxa"/>
            <w:shd w:val="clear" w:color="auto" w:fill="auto"/>
          </w:tcPr>
          <w:p w:rsidR="005D06F5" w:rsidRPr="00182E3E" w:rsidRDefault="005D06F5" w:rsidP="005D06F5">
            <w:pPr>
              <w:pStyle w:val="aa"/>
              <w:tabs>
                <w:tab w:val="left" w:pos="1494"/>
              </w:tabs>
              <w:ind w:firstLine="0"/>
              <w:rPr>
                <w:color w:val="000000" w:themeColor="text1"/>
                <w:sz w:val="16"/>
                <w:szCs w:val="16"/>
              </w:rPr>
            </w:pPr>
            <w:r w:rsidRPr="00182E3E">
              <w:rPr>
                <w:color w:val="000000" w:themeColor="text1"/>
                <w:sz w:val="16"/>
                <w:szCs w:val="16"/>
              </w:rPr>
              <w:t>Раздел 13. Индикаторы развития систем теплоснабжения поселения.</w:t>
            </w:r>
          </w:p>
        </w:tc>
        <w:tc>
          <w:tcPr>
            <w:tcW w:w="425" w:type="dxa"/>
            <w:shd w:val="clear" w:color="auto" w:fill="auto"/>
          </w:tcPr>
          <w:p w:rsidR="005D06F5" w:rsidRPr="00D6086B" w:rsidRDefault="00ED7519" w:rsidP="005D06F5">
            <w:pPr>
              <w:spacing w:after="0" w:line="240" w:lineRule="auto"/>
              <w:jc w:val="center"/>
              <w:rPr>
                <w:rFonts w:ascii="Times New Roman" w:hAnsi="Times New Roman" w:cs="Times New Roman"/>
                <w:color w:val="000000" w:themeColor="text1"/>
                <w:sz w:val="16"/>
                <w:szCs w:val="16"/>
              </w:rPr>
            </w:pPr>
            <w:r w:rsidRPr="00D6086B">
              <w:rPr>
                <w:rFonts w:ascii="Times New Roman" w:hAnsi="Times New Roman" w:cs="Times New Roman"/>
                <w:color w:val="000000" w:themeColor="text1"/>
                <w:sz w:val="16"/>
                <w:szCs w:val="16"/>
              </w:rPr>
              <w:t>40</w:t>
            </w:r>
          </w:p>
        </w:tc>
      </w:tr>
      <w:tr w:rsidR="005D06F5" w:rsidRPr="00182E3E" w:rsidTr="00182E3E">
        <w:trPr>
          <w:cantSplit/>
        </w:trPr>
        <w:tc>
          <w:tcPr>
            <w:tcW w:w="6662" w:type="dxa"/>
            <w:shd w:val="clear" w:color="auto" w:fill="auto"/>
          </w:tcPr>
          <w:p w:rsidR="005D06F5" w:rsidRPr="00182E3E" w:rsidRDefault="005D06F5" w:rsidP="005D06F5">
            <w:pPr>
              <w:suppressAutoHyphens/>
              <w:spacing w:after="0" w:line="240" w:lineRule="auto"/>
              <w:jc w:val="both"/>
              <w:rPr>
                <w:rFonts w:ascii="Times New Roman" w:hAnsi="Times New Roman" w:cs="Times New Roman"/>
                <w:color w:val="000000" w:themeColor="text1"/>
                <w:sz w:val="16"/>
                <w:szCs w:val="16"/>
              </w:rPr>
            </w:pPr>
            <w:r w:rsidRPr="00182E3E">
              <w:rPr>
                <w:color w:val="000000" w:themeColor="text1"/>
                <w:sz w:val="16"/>
                <w:szCs w:val="16"/>
              </w:rPr>
              <w:t xml:space="preserve"> </w:t>
            </w:r>
            <w:r w:rsidRPr="00182E3E">
              <w:rPr>
                <w:rFonts w:ascii="Times New Roman" w:hAnsi="Times New Roman" w:cs="Times New Roman"/>
                <w:color w:val="000000" w:themeColor="text1"/>
                <w:sz w:val="16"/>
                <w:szCs w:val="16"/>
              </w:rPr>
              <w:t>Раздел 14. Ценовые (тарифные) последствия.</w:t>
            </w:r>
          </w:p>
        </w:tc>
        <w:tc>
          <w:tcPr>
            <w:tcW w:w="425" w:type="dxa"/>
            <w:shd w:val="clear" w:color="auto" w:fill="auto"/>
          </w:tcPr>
          <w:p w:rsidR="005D06F5" w:rsidRPr="00D6086B" w:rsidRDefault="00ED7519" w:rsidP="005D06F5">
            <w:pPr>
              <w:spacing w:after="0" w:line="240" w:lineRule="auto"/>
              <w:jc w:val="center"/>
              <w:rPr>
                <w:rFonts w:ascii="Times New Roman" w:hAnsi="Times New Roman" w:cs="Times New Roman"/>
                <w:color w:val="000000" w:themeColor="text1"/>
                <w:sz w:val="16"/>
                <w:szCs w:val="16"/>
              </w:rPr>
            </w:pPr>
            <w:r w:rsidRPr="00D6086B">
              <w:rPr>
                <w:rFonts w:ascii="Times New Roman" w:hAnsi="Times New Roman" w:cs="Times New Roman"/>
                <w:color w:val="000000" w:themeColor="text1"/>
                <w:sz w:val="16"/>
                <w:szCs w:val="16"/>
              </w:rPr>
              <w:t>43</w:t>
            </w:r>
          </w:p>
        </w:tc>
      </w:tr>
      <w:tr w:rsidR="005D06F5" w:rsidRPr="00182E3E" w:rsidTr="00182E3E">
        <w:trPr>
          <w:cantSplit/>
        </w:trPr>
        <w:tc>
          <w:tcPr>
            <w:tcW w:w="6662" w:type="dxa"/>
            <w:shd w:val="clear" w:color="auto" w:fill="auto"/>
          </w:tcPr>
          <w:p w:rsidR="005D06F5" w:rsidRPr="00182E3E" w:rsidRDefault="005D06F5" w:rsidP="005D06F5">
            <w:pPr>
              <w:pStyle w:val="aa"/>
              <w:tabs>
                <w:tab w:val="left" w:pos="1494"/>
              </w:tabs>
              <w:ind w:firstLine="0"/>
              <w:rPr>
                <w:color w:val="000000" w:themeColor="text1"/>
                <w:sz w:val="16"/>
                <w:szCs w:val="16"/>
              </w:rPr>
            </w:pPr>
            <w:r w:rsidRPr="00182E3E">
              <w:rPr>
                <w:color w:val="000000" w:themeColor="text1"/>
                <w:sz w:val="16"/>
                <w:szCs w:val="16"/>
              </w:rPr>
              <w:t>Раздел 15. Решение об определении единой теплоснабжающей организации.</w:t>
            </w:r>
          </w:p>
        </w:tc>
        <w:tc>
          <w:tcPr>
            <w:tcW w:w="425" w:type="dxa"/>
            <w:shd w:val="clear" w:color="auto" w:fill="auto"/>
          </w:tcPr>
          <w:p w:rsidR="005D06F5" w:rsidRPr="00D6086B" w:rsidRDefault="00ED7519" w:rsidP="005D06F5">
            <w:pPr>
              <w:spacing w:after="0" w:line="240" w:lineRule="auto"/>
              <w:jc w:val="center"/>
              <w:rPr>
                <w:rFonts w:ascii="Times New Roman" w:hAnsi="Times New Roman" w:cs="Times New Roman"/>
                <w:color w:val="000000" w:themeColor="text1"/>
                <w:sz w:val="16"/>
                <w:szCs w:val="16"/>
              </w:rPr>
            </w:pPr>
            <w:r w:rsidRPr="00D6086B">
              <w:rPr>
                <w:rFonts w:ascii="Times New Roman" w:hAnsi="Times New Roman" w:cs="Times New Roman"/>
                <w:color w:val="000000" w:themeColor="text1"/>
                <w:sz w:val="16"/>
                <w:szCs w:val="16"/>
              </w:rPr>
              <w:t>44</w:t>
            </w:r>
          </w:p>
        </w:tc>
      </w:tr>
      <w:tr w:rsidR="005D06F5" w:rsidRPr="00182E3E" w:rsidTr="00182E3E">
        <w:trPr>
          <w:cantSplit/>
        </w:trPr>
        <w:tc>
          <w:tcPr>
            <w:tcW w:w="6662" w:type="dxa"/>
            <w:shd w:val="clear" w:color="auto" w:fill="auto"/>
          </w:tcPr>
          <w:p w:rsidR="005D06F5" w:rsidRPr="00182E3E" w:rsidRDefault="005D06F5" w:rsidP="005D06F5">
            <w:pPr>
              <w:suppressAutoHyphens/>
              <w:spacing w:after="0" w:line="240" w:lineRule="auto"/>
              <w:jc w:val="both"/>
              <w:rPr>
                <w:rFonts w:ascii="Times New Roman" w:hAnsi="Times New Roman" w:cs="Times New Roman"/>
                <w:color w:val="000000" w:themeColor="text1"/>
                <w:sz w:val="16"/>
                <w:szCs w:val="16"/>
              </w:rPr>
            </w:pPr>
            <w:r w:rsidRPr="00182E3E">
              <w:rPr>
                <w:rFonts w:ascii="Times New Roman" w:hAnsi="Times New Roman" w:cs="Times New Roman"/>
                <w:color w:val="000000" w:themeColor="text1"/>
                <w:sz w:val="16"/>
                <w:szCs w:val="16"/>
              </w:rPr>
              <w:t>Раздел 16. Замечания и предложения к проекту схемы теплоснабжения.</w:t>
            </w:r>
          </w:p>
        </w:tc>
        <w:tc>
          <w:tcPr>
            <w:tcW w:w="425" w:type="dxa"/>
            <w:shd w:val="clear" w:color="auto" w:fill="auto"/>
          </w:tcPr>
          <w:p w:rsidR="005D06F5" w:rsidRPr="00D6086B" w:rsidRDefault="00ED7519" w:rsidP="005D06F5">
            <w:pPr>
              <w:spacing w:after="0" w:line="240" w:lineRule="auto"/>
              <w:jc w:val="center"/>
              <w:rPr>
                <w:rFonts w:ascii="Times New Roman" w:hAnsi="Times New Roman" w:cs="Times New Roman"/>
                <w:color w:val="000000" w:themeColor="text1"/>
                <w:sz w:val="16"/>
                <w:szCs w:val="16"/>
              </w:rPr>
            </w:pPr>
            <w:r w:rsidRPr="00D6086B">
              <w:rPr>
                <w:rFonts w:ascii="Times New Roman" w:hAnsi="Times New Roman" w:cs="Times New Roman"/>
                <w:color w:val="000000" w:themeColor="text1"/>
                <w:sz w:val="16"/>
                <w:szCs w:val="16"/>
              </w:rPr>
              <w:t>45</w:t>
            </w:r>
          </w:p>
        </w:tc>
      </w:tr>
      <w:tr w:rsidR="005D06F5" w:rsidRPr="00182E3E" w:rsidTr="00182E3E">
        <w:trPr>
          <w:cantSplit/>
        </w:trPr>
        <w:tc>
          <w:tcPr>
            <w:tcW w:w="6662" w:type="dxa"/>
            <w:shd w:val="clear" w:color="auto" w:fill="auto"/>
          </w:tcPr>
          <w:p w:rsidR="005D06F5" w:rsidRPr="00182E3E" w:rsidRDefault="005D06F5" w:rsidP="005D06F5">
            <w:pPr>
              <w:suppressAutoHyphens/>
              <w:spacing w:after="0" w:line="240" w:lineRule="auto"/>
              <w:jc w:val="both"/>
              <w:rPr>
                <w:rFonts w:ascii="Times New Roman" w:hAnsi="Times New Roman" w:cs="Times New Roman"/>
                <w:color w:val="000000" w:themeColor="text1"/>
                <w:sz w:val="16"/>
                <w:szCs w:val="16"/>
              </w:rPr>
            </w:pPr>
            <w:r w:rsidRPr="00182E3E">
              <w:rPr>
                <w:rFonts w:ascii="Times New Roman" w:hAnsi="Times New Roman" w:cs="Times New Roman"/>
                <w:color w:val="000000" w:themeColor="text1"/>
                <w:sz w:val="16"/>
                <w:szCs w:val="16"/>
              </w:rPr>
              <w:lastRenderedPageBreak/>
              <w:t>Раздел 17. Сводный том изменений, выполненных в доработанной и (или) актуализированной схеме теплоснабжения.</w:t>
            </w:r>
          </w:p>
        </w:tc>
        <w:tc>
          <w:tcPr>
            <w:tcW w:w="425" w:type="dxa"/>
            <w:shd w:val="clear" w:color="auto" w:fill="auto"/>
          </w:tcPr>
          <w:p w:rsidR="005D06F5" w:rsidRPr="00D6086B" w:rsidRDefault="00ED7519" w:rsidP="005D06F5">
            <w:pPr>
              <w:spacing w:after="0" w:line="240" w:lineRule="auto"/>
              <w:jc w:val="center"/>
              <w:rPr>
                <w:rFonts w:ascii="Times New Roman" w:hAnsi="Times New Roman" w:cs="Times New Roman"/>
                <w:color w:val="000000" w:themeColor="text1"/>
                <w:sz w:val="16"/>
                <w:szCs w:val="16"/>
              </w:rPr>
            </w:pPr>
            <w:r w:rsidRPr="00D6086B">
              <w:rPr>
                <w:rFonts w:ascii="Times New Roman" w:hAnsi="Times New Roman" w:cs="Times New Roman"/>
                <w:color w:val="000000" w:themeColor="text1"/>
                <w:sz w:val="16"/>
                <w:szCs w:val="16"/>
              </w:rPr>
              <w:t>45</w:t>
            </w:r>
          </w:p>
        </w:tc>
      </w:tr>
    </w:tbl>
    <w:p w:rsidR="00182E3E" w:rsidRDefault="00182E3E" w:rsidP="008B4CC1">
      <w:pPr>
        <w:pStyle w:val="Default"/>
        <w:ind w:firstLine="709"/>
        <w:jc w:val="center"/>
        <w:rPr>
          <w:b/>
          <w:color w:val="auto"/>
          <w:sz w:val="16"/>
          <w:szCs w:val="16"/>
        </w:rPr>
      </w:pPr>
    </w:p>
    <w:p w:rsidR="00182E3E" w:rsidRDefault="00182E3E" w:rsidP="008B4CC1">
      <w:pPr>
        <w:pStyle w:val="Default"/>
        <w:ind w:firstLine="709"/>
        <w:jc w:val="center"/>
        <w:rPr>
          <w:b/>
          <w:color w:val="auto"/>
          <w:sz w:val="16"/>
          <w:szCs w:val="16"/>
        </w:rPr>
      </w:pPr>
    </w:p>
    <w:p w:rsidR="006944F3" w:rsidRDefault="006944F3" w:rsidP="008B4CC1">
      <w:pPr>
        <w:pStyle w:val="Default"/>
        <w:ind w:firstLine="709"/>
        <w:jc w:val="center"/>
        <w:rPr>
          <w:b/>
          <w:color w:val="auto"/>
          <w:sz w:val="16"/>
          <w:szCs w:val="16"/>
        </w:rPr>
      </w:pPr>
    </w:p>
    <w:p w:rsidR="00F800A5" w:rsidRPr="007C411E" w:rsidRDefault="00F800A5" w:rsidP="008B4CC1">
      <w:pPr>
        <w:pStyle w:val="Default"/>
        <w:ind w:firstLine="709"/>
        <w:jc w:val="center"/>
        <w:rPr>
          <w:b/>
          <w:color w:val="auto"/>
          <w:sz w:val="16"/>
          <w:szCs w:val="16"/>
        </w:rPr>
      </w:pPr>
      <w:r w:rsidRPr="00DA08BC">
        <w:rPr>
          <w:b/>
          <w:color w:val="auto"/>
          <w:sz w:val="16"/>
          <w:szCs w:val="16"/>
        </w:rPr>
        <w:t>Введе</w:t>
      </w:r>
      <w:r w:rsidRPr="007C411E">
        <w:rPr>
          <w:b/>
          <w:color w:val="auto"/>
          <w:sz w:val="16"/>
          <w:szCs w:val="16"/>
        </w:rPr>
        <w:t>ние</w:t>
      </w:r>
    </w:p>
    <w:p w:rsidR="00F800A5" w:rsidRPr="007C411E" w:rsidRDefault="00F800A5" w:rsidP="008B4CC1">
      <w:pPr>
        <w:pStyle w:val="Default"/>
        <w:ind w:firstLine="709"/>
        <w:jc w:val="center"/>
        <w:rPr>
          <w:b/>
          <w:color w:val="auto"/>
          <w:sz w:val="16"/>
          <w:szCs w:val="16"/>
        </w:rPr>
      </w:pPr>
      <w:r w:rsidRPr="007C411E">
        <w:rPr>
          <w:b/>
          <w:color w:val="auto"/>
          <w:sz w:val="16"/>
          <w:szCs w:val="16"/>
        </w:rPr>
        <w:t>1 Общие положения</w:t>
      </w:r>
    </w:p>
    <w:p w:rsidR="00F800A5" w:rsidRPr="007C411E" w:rsidRDefault="00F800A5" w:rsidP="008B4CC1">
      <w:pPr>
        <w:pStyle w:val="Default"/>
        <w:ind w:firstLine="284"/>
        <w:jc w:val="both"/>
        <w:rPr>
          <w:color w:val="auto"/>
          <w:sz w:val="16"/>
          <w:szCs w:val="16"/>
        </w:rPr>
      </w:pPr>
      <w:r w:rsidRPr="007C411E">
        <w:rPr>
          <w:color w:val="auto"/>
          <w:sz w:val="16"/>
          <w:szCs w:val="16"/>
        </w:rPr>
        <w:t xml:space="preserve">Основанием для разработки и реализации схемы теплоснабжения муниципального образования «Пекшинское сельского поселение» является Федеральный закон от 27.07.2010г. №190-ФЗ «О теплоснабжении» (ст.23. Организация развития систем теплоснабжения поселений, городских округов), регулирующий всю систему взаимоотношений в теплоснабжении и направленный на обеспечение устойчивого и надёжного снабжения тепловой энергией потребителя. </w:t>
      </w:r>
    </w:p>
    <w:p w:rsidR="00F800A5" w:rsidRPr="007C411E" w:rsidRDefault="00F800A5" w:rsidP="008B4CC1">
      <w:pPr>
        <w:pStyle w:val="Default"/>
        <w:ind w:firstLine="284"/>
        <w:jc w:val="both"/>
        <w:rPr>
          <w:color w:val="auto"/>
          <w:sz w:val="16"/>
          <w:szCs w:val="16"/>
        </w:rPr>
      </w:pPr>
      <w:r w:rsidRPr="007C411E">
        <w:rPr>
          <w:color w:val="auto"/>
          <w:sz w:val="16"/>
          <w:szCs w:val="16"/>
        </w:rPr>
        <w:t>Схема теплоснабжения Пекшинского сельского поселения разработана Администрацией Пекшинского сельского поселения согласно «Требований к схемам теплоснабжения, порядку их разработки и утверждения», утверждённых постановлением Правительства РФ от 22.02.2012г. №154</w:t>
      </w:r>
      <w:r w:rsidR="008B4CC1" w:rsidRPr="007C411E">
        <w:rPr>
          <w:color w:val="auto"/>
          <w:sz w:val="16"/>
          <w:szCs w:val="16"/>
        </w:rPr>
        <w:t xml:space="preserve"> (актуализация от </w:t>
      </w:r>
      <w:r w:rsidR="00790C0E" w:rsidRPr="007C411E">
        <w:rPr>
          <w:color w:val="auto"/>
          <w:sz w:val="16"/>
          <w:szCs w:val="16"/>
        </w:rPr>
        <w:t>08.05.2019 № 1100</w:t>
      </w:r>
      <w:r w:rsidR="008B4CC1" w:rsidRPr="007C411E">
        <w:rPr>
          <w:color w:val="auto"/>
          <w:sz w:val="16"/>
          <w:szCs w:val="16"/>
        </w:rPr>
        <w:t xml:space="preserve"> по состоянию на 20</w:t>
      </w:r>
      <w:r w:rsidR="00790C0E" w:rsidRPr="007C411E">
        <w:rPr>
          <w:color w:val="auto"/>
          <w:sz w:val="16"/>
          <w:szCs w:val="16"/>
        </w:rPr>
        <w:t>20</w:t>
      </w:r>
      <w:r w:rsidR="008B4CC1" w:rsidRPr="007C411E">
        <w:rPr>
          <w:color w:val="auto"/>
          <w:sz w:val="16"/>
          <w:szCs w:val="16"/>
        </w:rPr>
        <w:t xml:space="preserve"> год, утверждена администрацией Петушинского района)</w:t>
      </w:r>
      <w:r w:rsidRPr="007C411E">
        <w:rPr>
          <w:color w:val="auto"/>
          <w:sz w:val="16"/>
          <w:szCs w:val="16"/>
        </w:rPr>
        <w:t xml:space="preserve">. </w:t>
      </w:r>
    </w:p>
    <w:p w:rsidR="008B4CC1" w:rsidRDefault="00F800A5" w:rsidP="008B4CC1">
      <w:pPr>
        <w:pStyle w:val="Default"/>
        <w:ind w:firstLine="284"/>
        <w:jc w:val="both"/>
        <w:rPr>
          <w:color w:val="auto"/>
          <w:sz w:val="16"/>
          <w:szCs w:val="16"/>
        </w:rPr>
      </w:pPr>
      <w:r w:rsidRPr="007C411E">
        <w:rPr>
          <w:color w:val="auto"/>
          <w:sz w:val="16"/>
          <w:szCs w:val="16"/>
        </w:rPr>
        <w:t>Технической базой разработки являются:</w:t>
      </w:r>
      <w:r w:rsidRPr="00DA08BC">
        <w:rPr>
          <w:color w:val="auto"/>
          <w:sz w:val="16"/>
          <w:szCs w:val="16"/>
        </w:rPr>
        <w:t xml:space="preserve"> </w:t>
      </w:r>
    </w:p>
    <w:p w:rsidR="00F800A5" w:rsidRPr="00DA08BC" w:rsidRDefault="00F800A5" w:rsidP="008B4CC1">
      <w:pPr>
        <w:pStyle w:val="Default"/>
        <w:ind w:firstLine="284"/>
        <w:jc w:val="both"/>
        <w:rPr>
          <w:color w:val="auto"/>
          <w:sz w:val="16"/>
          <w:szCs w:val="16"/>
        </w:rPr>
      </w:pPr>
      <w:r w:rsidRPr="00DA08BC">
        <w:rPr>
          <w:color w:val="auto"/>
          <w:sz w:val="16"/>
          <w:szCs w:val="16"/>
        </w:rPr>
        <w:t xml:space="preserve">- Генеральный план Пекшинского сельского поселения; </w:t>
      </w:r>
    </w:p>
    <w:p w:rsidR="00F800A5" w:rsidRPr="00DA08BC" w:rsidRDefault="00F800A5" w:rsidP="008B4CC1">
      <w:pPr>
        <w:pStyle w:val="Default"/>
        <w:ind w:firstLine="284"/>
        <w:jc w:val="both"/>
        <w:rPr>
          <w:color w:val="auto"/>
          <w:sz w:val="16"/>
          <w:szCs w:val="16"/>
        </w:rPr>
      </w:pPr>
      <w:r w:rsidRPr="00DA08BC">
        <w:rPr>
          <w:color w:val="auto"/>
          <w:sz w:val="16"/>
          <w:szCs w:val="16"/>
        </w:rPr>
        <w:t xml:space="preserve">- проектная и исполнительная документация по источникам тепла, тепловым сетям (ТС); </w:t>
      </w:r>
    </w:p>
    <w:p w:rsidR="00F800A5" w:rsidRPr="00DA08BC" w:rsidRDefault="00F800A5" w:rsidP="008B4CC1">
      <w:pPr>
        <w:pStyle w:val="Default"/>
        <w:ind w:firstLine="284"/>
        <w:jc w:val="both"/>
        <w:rPr>
          <w:color w:val="auto"/>
          <w:sz w:val="16"/>
          <w:szCs w:val="16"/>
        </w:rPr>
      </w:pPr>
      <w:r w:rsidRPr="00DA08BC">
        <w:rPr>
          <w:color w:val="auto"/>
          <w:sz w:val="16"/>
          <w:szCs w:val="16"/>
        </w:rPr>
        <w:t>- эксплуатационная документация (расчётные температурные графики, г</w:t>
      </w:r>
      <w:r w:rsidR="00C4359C" w:rsidRPr="00DA08BC">
        <w:rPr>
          <w:color w:val="auto"/>
          <w:sz w:val="16"/>
          <w:szCs w:val="16"/>
        </w:rPr>
        <w:t>идравлические режимы, данные по</w:t>
      </w:r>
      <w:r w:rsidRPr="00DA08BC">
        <w:rPr>
          <w:color w:val="auto"/>
          <w:sz w:val="16"/>
          <w:szCs w:val="16"/>
        </w:rPr>
        <w:t xml:space="preserve"> присоединённым тепловым нагрузкам, их видам и т.п.); </w:t>
      </w:r>
    </w:p>
    <w:p w:rsidR="00F800A5" w:rsidRPr="00DA08BC" w:rsidRDefault="00F800A5" w:rsidP="008B4CC1">
      <w:pPr>
        <w:pStyle w:val="Default"/>
        <w:ind w:firstLine="284"/>
        <w:jc w:val="both"/>
        <w:rPr>
          <w:color w:val="auto"/>
          <w:sz w:val="16"/>
          <w:szCs w:val="16"/>
        </w:rPr>
      </w:pPr>
      <w:r w:rsidRPr="00DA08BC">
        <w:rPr>
          <w:color w:val="auto"/>
          <w:sz w:val="16"/>
          <w:szCs w:val="16"/>
        </w:rPr>
        <w:t xml:space="preserve">- материалы по определению тепловых потерь и гидравлических характеристик; </w:t>
      </w:r>
    </w:p>
    <w:p w:rsidR="00F800A5" w:rsidRPr="00DA08BC" w:rsidRDefault="00F800A5" w:rsidP="008B4CC1">
      <w:pPr>
        <w:pStyle w:val="Default"/>
        <w:ind w:firstLine="284"/>
        <w:jc w:val="both"/>
        <w:rPr>
          <w:color w:val="auto"/>
          <w:sz w:val="16"/>
          <w:szCs w:val="16"/>
        </w:rPr>
      </w:pPr>
      <w:r w:rsidRPr="00DA08BC">
        <w:rPr>
          <w:color w:val="auto"/>
          <w:sz w:val="16"/>
          <w:szCs w:val="16"/>
        </w:rPr>
        <w:t xml:space="preserve">- конструктивные данные по видам прокладки и типам применяемых теплоизоляционных конструкций, сроки эксплуатации тепловых сетей; </w:t>
      </w:r>
    </w:p>
    <w:p w:rsidR="00F800A5" w:rsidRPr="00DA08BC" w:rsidRDefault="00F800A5" w:rsidP="008B4CC1">
      <w:pPr>
        <w:pStyle w:val="Default"/>
        <w:ind w:firstLine="284"/>
        <w:jc w:val="both"/>
        <w:rPr>
          <w:color w:val="auto"/>
          <w:sz w:val="16"/>
          <w:szCs w:val="16"/>
        </w:rPr>
      </w:pPr>
      <w:r w:rsidRPr="00DA08BC">
        <w:rPr>
          <w:color w:val="auto"/>
          <w:sz w:val="16"/>
          <w:szCs w:val="16"/>
        </w:rPr>
        <w:t xml:space="preserve">- данные технологического и коммерческого учёта потребления топлива, отпуска и потребления тепловой энергии, теплоносителя, электроэнергии, измерений (журналов наблюдений, электронных архивов) по приборам контроля режимов отпуска и потребления топлива, тепловой, электрической энергии и воды (расход, давление, температура); </w:t>
      </w:r>
    </w:p>
    <w:p w:rsidR="00F800A5" w:rsidRPr="00DA08BC" w:rsidRDefault="00F800A5" w:rsidP="008B4CC1">
      <w:pPr>
        <w:pStyle w:val="Default"/>
        <w:ind w:firstLine="284"/>
        <w:jc w:val="both"/>
        <w:rPr>
          <w:color w:val="auto"/>
          <w:sz w:val="16"/>
          <w:szCs w:val="16"/>
        </w:rPr>
      </w:pPr>
      <w:r w:rsidRPr="00DA08BC">
        <w:rPr>
          <w:color w:val="auto"/>
          <w:sz w:val="16"/>
          <w:szCs w:val="16"/>
        </w:rPr>
        <w:t>- документы по хозяйственной и финансовой деятельности (действующие нормы и нормативы, тарифы и их составляющие, лимиты потребления, договоры на поставку топливно-</w:t>
      </w:r>
      <w:r w:rsidR="00C4359C" w:rsidRPr="00DA08BC">
        <w:rPr>
          <w:color w:val="auto"/>
          <w:sz w:val="16"/>
          <w:szCs w:val="16"/>
        </w:rPr>
        <w:t>энергетических</w:t>
      </w:r>
      <w:r w:rsidRPr="00DA08BC">
        <w:rPr>
          <w:color w:val="auto"/>
          <w:sz w:val="16"/>
          <w:szCs w:val="16"/>
        </w:rPr>
        <w:t xml:space="preserve"> ресурсов (ТЭР) и на пользование тепловой энергией, водой, данные потребления ТЭР на собственные нужды, по потерям ТЭР и т.д.); </w:t>
      </w:r>
    </w:p>
    <w:p w:rsidR="00F800A5" w:rsidRPr="00DA08BC" w:rsidRDefault="00F800A5" w:rsidP="008B4CC1">
      <w:pPr>
        <w:pStyle w:val="Default"/>
        <w:ind w:firstLine="284"/>
        <w:jc w:val="both"/>
        <w:rPr>
          <w:color w:val="auto"/>
          <w:sz w:val="16"/>
          <w:szCs w:val="16"/>
        </w:rPr>
      </w:pPr>
      <w:r w:rsidRPr="00DA08BC">
        <w:rPr>
          <w:color w:val="auto"/>
          <w:sz w:val="16"/>
          <w:szCs w:val="16"/>
        </w:rPr>
        <w:t xml:space="preserve">- статистическая отчётность организации о выработке и отпуске тепловой энергии и использование ТЭР в натуральном и стоимостном выражениях. </w:t>
      </w:r>
    </w:p>
    <w:p w:rsidR="00F800A5" w:rsidRPr="00DA08BC" w:rsidRDefault="00F800A5" w:rsidP="00F800A5">
      <w:pPr>
        <w:pStyle w:val="Default"/>
        <w:spacing w:before="120" w:after="120"/>
        <w:ind w:firstLine="709"/>
        <w:jc w:val="center"/>
        <w:rPr>
          <w:color w:val="auto"/>
          <w:sz w:val="16"/>
          <w:szCs w:val="16"/>
        </w:rPr>
      </w:pPr>
      <w:r w:rsidRPr="00DA08BC">
        <w:rPr>
          <w:b/>
          <w:bCs/>
          <w:color w:val="auto"/>
          <w:sz w:val="16"/>
          <w:szCs w:val="16"/>
        </w:rPr>
        <w:t>2. Основные цели и задачи схемы теплоснабжения</w:t>
      </w:r>
    </w:p>
    <w:p w:rsidR="00F800A5" w:rsidRPr="00DA08BC" w:rsidRDefault="00F800A5" w:rsidP="008B4CC1">
      <w:pPr>
        <w:pStyle w:val="Default"/>
        <w:ind w:firstLine="284"/>
        <w:jc w:val="both"/>
        <w:rPr>
          <w:color w:val="auto"/>
          <w:sz w:val="16"/>
          <w:szCs w:val="16"/>
        </w:rPr>
      </w:pPr>
      <w:r w:rsidRPr="00DA08BC">
        <w:rPr>
          <w:color w:val="auto"/>
          <w:sz w:val="16"/>
          <w:szCs w:val="16"/>
        </w:rPr>
        <w:t xml:space="preserve">Схема теплоснабжения поселения – документ, содержащий материалы по обоснованию эффективного и безопасного функционирования системы теплоснабжения, её развития с учётом правового регулирования в области энергосбережения и повышения энергетической эффективности. </w:t>
      </w:r>
    </w:p>
    <w:p w:rsidR="00F800A5" w:rsidRPr="00DA08BC" w:rsidRDefault="00F800A5" w:rsidP="008B4CC1">
      <w:pPr>
        <w:pStyle w:val="Default"/>
        <w:ind w:firstLine="284"/>
        <w:jc w:val="both"/>
        <w:rPr>
          <w:color w:val="auto"/>
          <w:sz w:val="16"/>
          <w:szCs w:val="16"/>
        </w:rPr>
      </w:pPr>
      <w:r w:rsidRPr="00DA08BC">
        <w:rPr>
          <w:color w:val="auto"/>
          <w:sz w:val="16"/>
          <w:szCs w:val="16"/>
        </w:rPr>
        <w:t xml:space="preserve">Схема теплоснабжения поселения разработана на основе анализа фактических тепловых нагрузок потребителей с учётом перспективы развития до 2030г., структуры топливного баланса, оценки состояния существующих источников тепла и тепловых сетей и возможности их дальнейшего использования, рассмотрения вопросов надёжности, экономичности. </w:t>
      </w:r>
    </w:p>
    <w:p w:rsidR="00F800A5" w:rsidRPr="00DA08BC" w:rsidRDefault="00F800A5" w:rsidP="008B4CC1">
      <w:pPr>
        <w:pStyle w:val="Default"/>
        <w:ind w:firstLine="284"/>
        <w:jc w:val="both"/>
        <w:rPr>
          <w:color w:val="auto"/>
          <w:sz w:val="16"/>
          <w:szCs w:val="16"/>
        </w:rPr>
      </w:pPr>
      <w:r w:rsidRPr="00DA08BC">
        <w:rPr>
          <w:color w:val="auto"/>
          <w:sz w:val="16"/>
          <w:szCs w:val="16"/>
        </w:rPr>
        <w:t xml:space="preserve">Схема теплоснабжения позволяет: </w:t>
      </w:r>
    </w:p>
    <w:p w:rsidR="00F800A5" w:rsidRPr="00DA08BC" w:rsidRDefault="00F800A5" w:rsidP="008B4CC1">
      <w:pPr>
        <w:pStyle w:val="Default"/>
        <w:ind w:firstLine="284"/>
        <w:jc w:val="both"/>
        <w:rPr>
          <w:color w:val="auto"/>
          <w:sz w:val="16"/>
          <w:szCs w:val="16"/>
        </w:rPr>
      </w:pPr>
      <w:r w:rsidRPr="00DA08BC">
        <w:rPr>
          <w:color w:val="auto"/>
          <w:sz w:val="16"/>
          <w:szCs w:val="16"/>
        </w:rPr>
        <w:t xml:space="preserve">- определить теплоснабжающую организацию; </w:t>
      </w:r>
    </w:p>
    <w:p w:rsidR="00F800A5" w:rsidRPr="00DA08BC" w:rsidRDefault="00F800A5" w:rsidP="008B4CC1">
      <w:pPr>
        <w:pStyle w:val="Default"/>
        <w:ind w:firstLine="284"/>
        <w:jc w:val="both"/>
        <w:rPr>
          <w:color w:val="auto"/>
          <w:sz w:val="16"/>
          <w:szCs w:val="16"/>
        </w:rPr>
      </w:pPr>
      <w:r w:rsidRPr="00DA08BC">
        <w:rPr>
          <w:color w:val="auto"/>
          <w:sz w:val="16"/>
          <w:szCs w:val="16"/>
        </w:rPr>
        <w:t xml:space="preserve">- мероприятия по развитию системы теплоснабжения, предусмотренные настоящей схемой, включить в инвестиционную программу теплоснабжающей организации и, как следствие, включить в соответствующий тариф организации коммунального комплекса; </w:t>
      </w:r>
    </w:p>
    <w:p w:rsidR="00F800A5" w:rsidRPr="00DA08BC" w:rsidRDefault="00F800A5" w:rsidP="008B4CC1">
      <w:pPr>
        <w:pStyle w:val="Default"/>
        <w:ind w:firstLine="284"/>
        <w:jc w:val="both"/>
        <w:rPr>
          <w:color w:val="auto"/>
          <w:sz w:val="16"/>
          <w:szCs w:val="16"/>
        </w:rPr>
      </w:pPr>
      <w:r w:rsidRPr="00DA08BC">
        <w:rPr>
          <w:color w:val="auto"/>
          <w:sz w:val="16"/>
          <w:szCs w:val="16"/>
        </w:rPr>
        <w:t xml:space="preserve">- определить возможность подключения к сетям теплоснабжения объекта капитального строительства и организацию, обязанную при наличии технической возможности произвести такое подключение; </w:t>
      </w:r>
    </w:p>
    <w:p w:rsidR="00F800A5" w:rsidRPr="00DA08BC" w:rsidRDefault="00F800A5" w:rsidP="008B4CC1">
      <w:pPr>
        <w:pStyle w:val="Default"/>
        <w:ind w:firstLine="284"/>
        <w:jc w:val="both"/>
        <w:rPr>
          <w:color w:val="auto"/>
          <w:sz w:val="16"/>
          <w:szCs w:val="16"/>
        </w:rPr>
      </w:pPr>
      <w:r w:rsidRPr="00DA08BC">
        <w:rPr>
          <w:color w:val="auto"/>
          <w:sz w:val="16"/>
          <w:szCs w:val="16"/>
        </w:rPr>
        <w:t xml:space="preserve">-повысить надёжность работы систем теплоснабжения в соответствии с нормативными требованиями; </w:t>
      </w:r>
    </w:p>
    <w:p w:rsidR="00F800A5" w:rsidRPr="00DA08BC" w:rsidRDefault="00F800A5" w:rsidP="008B4CC1">
      <w:pPr>
        <w:pStyle w:val="Default"/>
        <w:ind w:firstLine="284"/>
        <w:jc w:val="both"/>
        <w:rPr>
          <w:color w:val="auto"/>
          <w:sz w:val="16"/>
          <w:szCs w:val="16"/>
        </w:rPr>
      </w:pPr>
      <w:r w:rsidRPr="00DA08BC">
        <w:rPr>
          <w:color w:val="auto"/>
          <w:sz w:val="16"/>
          <w:szCs w:val="16"/>
        </w:rPr>
        <w:t xml:space="preserve">-минимизировать затраты на теплоснабжение в расчёте на каждого потребителя в долгосрочной перспективе; </w:t>
      </w:r>
    </w:p>
    <w:p w:rsidR="00F800A5" w:rsidRPr="00DA08BC" w:rsidRDefault="00F800A5" w:rsidP="008B4CC1">
      <w:pPr>
        <w:pStyle w:val="Default"/>
        <w:ind w:firstLine="284"/>
        <w:jc w:val="both"/>
        <w:rPr>
          <w:color w:val="auto"/>
          <w:sz w:val="16"/>
          <w:szCs w:val="16"/>
        </w:rPr>
      </w:pPr>
      <w:r w:rsidRPr="00DA08BC">
        <w:rPr>
          <w:color w:val="auto"/>
          <w:sz w:val="16"/>
          <w:szCs w:val="16"/>
        </w:rPr>
        <w:lastRenderedPageBreak/>
        <w:t xml:space="preserve">- обеспечить жителей Пекшинского сельского поселения тепловой энергией; </w:t>
      </w:r>
    </w:p>
    <w:p w:rsidR="00F800A5" w:rsidRPr="00DA08BC" w:rsidRDefault="00F800A5" w:rsidP="008B4CC1">
      <w:pPr>
        <w:pStyle w:val="Default"/>
        <w:ind w:firstLine="284"/>
        <w:jc w:val="both"/>
        <w:rPr>
          <w:color w:val="auto"/>
          <w:sz w:val="16"/>
          <w:szCs w:val="16"/>
        </w:rPr>
      </w:pPr>
      <w:r w:rsidRPr="00DA08BC">
        <w:rPr>
          <w:color w:val="auto"/>
          <w:sz w:val="16"/>
          <w:szCs w:val="16"/>
        </w:rPr>
        <w:t xml:space="preserve">- реализовать возможность соответствующего развития коммунальной инфраструктуры, обусловленную улучшением качества жизни за последнее десятилетие. </w:t>
      </w:r>
    </w:p>
    <w:p w:rsidR="00F800A5" w:rsidRPr="00DA08BC" w:rsidRDefault="00F800A5" w:rsidP="008B4CC1">
      <w:pPr>
        <w:pStyle w:val="Default"/>
        <w:ind w:firstLine="284"/>
        <w:jc w:val="center"/>
        <w:rPr>
          <w:color w:val="auto"/>
          <w:sz w:val="16"/>
          <w:szCs w:val="16"/>
        </w:rPr>
      </w:pPr>
      <w:r w:rsidRPr="00DA08BC">
        <w:rPr>
          <w:b/>
          <w:bCs/>
          <w:color w:val="auto"/>
          <w:sz w:val="16"/>
          <w:szCs w:val="16"/>
        </w:rPr>
        <w:t>Общая часть</w:t>
      </w:r>
    </w:p>
    <w:p w:rsidR="00F800A5" w:rsidRPr="00DA08BC" w:rsidRDefault="00F800A5" w:rsidP="008B4CC1">
      <w:pPr>
        <w:pStyle w:val="Default"/>
        <w:tabs>
          <w:tab w:val="left" w:pos="6180"/>
        </w:tabs>
        <w:ind w:firstLine="284"/>
        <w:jc w:val="center"/>
        <w:rPr>
          <w:color w:val="auto"/>
          <w:sz w:val="16"/>
          <w:szCs w:val="16"/>
        </w:rPr>
      </w:pPr>
      <w:r w:rsidRPr="00DA08BC">
        <w:rPr>
          <w:b/>
          <w:bCs/>
          <w:color w:val="auto"/>
          <w:sz w:val="16"/>
          <w:szCs w:val="16"/>
        </w:rPr>
        <w:t>Административно-территориальное устройство</w:t>
      </w:r>
    </w:p>
    <w:p w:rsidR="00F800A5" w:rsidRPr="00DA08BC" w:rsidRDefault="00F800A5" w:rsidP="008B4CC1">
      <w:pPr>
        <w:pStyle w:val="Default"/>
        <w:ind w:firstLine="284"/>
        <w:jc w:val="both"/>
        <w:rPr>
          <w:color w:val="auto"/>
          <w:sz w:val="16"/>
          <w:szCs w:val="16"/>
        </w:rPr>
      </w:pPr>
      <w:r w:rsidRPr="00DA08BC">
        <w:rPr>
          <w:color w:val="auto"/>
          <w:sz w:val="16"/>
          <w:szCs w:val="16"/>
        </w:rPr>
        <w:t xml:space="preserve">Муниципальное образование Пекшинское сельское поселение образовано в 2004 году путём объединения пяти сельских округов, входивших ранее в состав Петушинского района Владимирской области. Расположено поселение в восточной части Петушинского района и граничит на севере с Кольчугинским районом, на западе с МО «Петушинское сельское поселение», на востоке и севере с Собинским районом, на юге и юго-востоке с Московской областью. </w:t>
      </w:r>
    </w:p>
    <w:p w:rsidR="00F800A5" w:rsidRPr="00DA08BC" w:rsidRDefault="00F800A5" w:rsidP="008B4CC1">
      <w:pPr>
        <w:pStyle w:val="Default"/>
        <w:ind w:firstLine="284"/>
        <w:jc w:val="both"/>
        <w:rPr>
          <w:color w:val="auto"/>
          <w:sz w:val="16"/>
          <w:szCs w:val="16"/>
        </w:rPr>
      </w:pPr>
      <w:r w:rsidRPr="00DA08BC">
        <w:rPr>
          <w:color w:val="auto"/>
          <w:sz w:val="16"/>
          <w:szCs w:val="16"/>
        </w:rPr>
        <w:t xml:space="preserve">МО «Пекшинское сельское поселение» занимает 32,81% площади Петушинского района. Площадь территории поселения -56000га. </w:t>
      </w:r>
    </w:p>
    <w:p w:rsidR="00F800A5" w:rsidRPr="00DA08BC" w:rsidRDefault="00F800A5" w:rsidP="008B4CC1">
      <w:pPr>
        <w:pStyle w:val="Default"/>
        <w:ind w:firstLine="284"/>
        <w:jc w:val="both"/>
        <w:rPr>
          <w:color w:val="auto"/>
          <w:sz w:val="16"/>
          <w:szCs w:val="16"/>
        </w:rPr>
      </w:pPr>
      <w:r w:rsidRPr="00DA08BC">
        <w:rPr>
          <w:color w:val="auto"/>
          <w:sz w:val="16"/>
          <w:szCs w:val="16"/>
        </w:rPr>
        <w:t xml:space="preserve">Расположено поселение в восточной части Петушинского района и в 50-ти км к западу от областного центра г. Владимир. В состав Пекшинского сельского поселения входят 57 населённых пунктов. Административным центром поселения является д. Пекша Пекшинское сельское поселение состоит из 5-ти сельских округов. Численность населения на 01.01.2012 г. -5012 человек. Население поселения убывает все последние 50 лет. </w:t>
      </w:r>
    </w:p>
    <w:p w:rsidR="00F800A5" w:rsidRPr="00DA08BC" w:rsidRDefault="00F800A5" w:rsidP="008B4CC1">
      <w:pPr>
        <w:pStyle w:val="Default"/>
        <w:ind w:firstLine="284"/>
        <w:jc w:val="both"/>
        <w:rPr>
          <w:color w:val="auto"/>
          <w:sz w:val="16"/>
          <w:szCs w:val="16"/>
        </w:rPr>
      </w:pPr>
      <w:r w:rsidRPr="00DA08BC">
        <w:rPr>
          <w:color w:val="auto"/>
          <w:sz w:val="16"/>
          <w:szCs w:val="16"/>
        </w:rPr>
        <w:t xml:space="preserve">В геоморфологическом отношении территория Пекшинского сельского поселения представляет собой слабовсхолмленную равнину, расчленённую истоками небольших речек. По направлению к югу, в сторону Мещерской низменности рельеф понижается, достигая низших отметок в пойме реки Клязьма. </w:t>
      </w:r>
    </w:p>
    <w:p w:rsidR="00F800A5" w:rsidRPr="00DA08BC" w:rsidRDefault="00F800A5" w:rsidP="008B4CC1">
      <w:pPr>
        <w:pStyle w:val="Default"/>
        <w:ind w:firstLine="284"/>
        <w:jc w:val="both"/>
        <w:rPr>
          <w:color w:val="auto"/>
          <w:sz w:val="16"/>
          <w:szCs w:val="16"/>
        </w:rPr>
      </w:pPr>
      <w:r w:rsidRPr="00DA08BC">
        <w:rPr>
          <w:color w:val="auto"/>
          <w:sz w:val="16"/>
          <w:szCs w:val="16"/>
        </w:rPr>
        <w:t xml:space="preserve">Большая часть поселения расположена на сухих песчаных подзолистых почвах. На этих почвах преобладают различные типы сосновых лесов со значительной примесью ели, берёзы, осины и ольхи. Лесами в поселении занято 35000га площади, что составляет 63,47% территории поселения. Из них леса 1 и 2 класса горения составляют11000га. </w:t>
      </w:r>
    </w:p>
    <w:p w:rsidR="00F800A5" w:rsidRPr="00DA08BC" w:rsidRDefault="00F800A5" w:rsidP="008B4CC1">
      <w:pPr>
        <w:pStyle w:val="Default"/>
        <w:ind w:firstLine="284"/>
        <w:jc w:val="both"/>
        <w:rPr>
          <w:color w:val="auto"/>
          <w:sz w:val="16"/>
          <w:szCs w:val="16"/>
        </w:rPr>
      </w:pPr>
      <w:r w:rsidRPr="00DA08BC">
        <w:rPr>
          <w:color w:val="auto"/>
          <w:sz w:val="16"/>
          <w:szCs w:val="16"/>
        </w:rPr>
        <w:t xml:space="preserve">Торфяники занимают общую площадь 7000га(12,05% территории поселения).Основные торфяные пласты располагаются в лесных массивах вблизи населённых пунктов Метенино и Напутново. </w:t>
      </w:r>
    </w:p>
    <w:p w:rsidR="00F800A5" w:rsidRPr="00DA08BC" w:rsidRDefault="00F800A5" w:rsidP="008B4CC1">
      <w:pPr>
        <w:pStyle w:val="Default"/>
        <w:ind w:firstLine="284"/>
        <w:jc w:val="both"/>
        <w:rPr>
          <w:color w:val="auto"/>
          <w:sz w:val="16"/>
          <w:szCs w:val="16"/>
        </w:rPr>
      </w:pPr>
      <w:r w:rsidRPr="00DA08BC">
        <w:rPr>
          <w:color w:val="auto"/>
          <w:sz w:val="16"/>
          <w:szCs w:val="16"/>
        </w:rPr>
        <w:t xml:space="preserve">Климат на территории поселения умеренный, соответствующий климату средней центральной полосы РФ. Наиболее низкие температуры наблюдаемые на территории поселения достигали -41о С. </w:t>
      </w:r>
    </w:p>
    <w:p w:rsidR="00F800A5" w:rsidRPr="00DA08BC" w:rsidRDefault="00F800A5" w:rsidP="008B4CC1">
      <w:pPr>
        <w:pStyle w:val="Default"/>
        <w:ind w:firstLine="284"/>
        <w:jc w:val="both"/>
        <w:rPr>
          <w:color w:val="auto"/>
          <w:sz w:val="16"/>
          <w:szCs w:val="16"/>
        </w:rPr>
      </w:pPr>
      <w:r w:rsidRPr="00DA08BC">
        <w:rPr>
          <w:color w:val="auto"/>
          <w:sz w:val="16"/>
          <w:szCs w:val="16"/>
        </w:rPr>
        <w:t xml:space="preserve">Наиболее высокие температуры достигали+39о С.Среднесуточные температуры зимой составляют -15о С, а летом +20оС. В весенне-летний период, а также в период существует высокая вероятность возникновения грозовых зон, смерчей, ураганов с превышением среднестатистических уровней осадков. При понижении температуры в ночное время возможны сильные туманы. </w:t>
      </w:r>
    </w:p>
    <w:p w:rsidR="00E347C2" w:rsidRDefault="00E347C2" w:rsidP="008B4CC1">
      <w:pPr>
        <w:pStyle w:val="Default"/>
        <w:ind w:firstLine="284"/>
        <w:jc w:val="center"/>
        <w:rPr>
          <w:b/>
          <w:bCs/>
          <w:color w:val="auto"/>
          <w:sz w:val="16"/>
          <w:szCs w:val="16"/>
        </w:rPr>
      </w:pPr>
    </w:p>
    <w:p w:rsidR="00F800A5" w:rsidRPr="00DA08BC" w:rsidRDefault="00F800A5" w:rsidP="008B4CC1">
      <w:pPr>
        <w:pStyle w:val="Default"/>
        <w:ind w:firstLine="284"/>
        <w:jc w:val="center"/>
        <w:rPr>
          <w:color w:val="auto"/>
          <w:sz w:val="16"/>
          <w:szCs w:val="16"/>
        </w:rPr>
      </w:pPr>
      <w:r w:rsidRPr="00DA08BC">
        <w:rPr>
          <w:b/>
          <w:bCs/>
          <w:color w:val="auto"/>
          <w:sz w:val="16"/>
          <w:szCs w:val="16"/>
        </w:rPr>
        <w:t>Характеристика системы теплоснабжения</w:t>
      </w:r>
    </w:p>
    <w:p w:rsidR="00F800A5" w:rsidRPr="00DA08BC" w:rsidRDefault="00F800A5" w:rsidP="008B4CC1">
      <w:pPr>
        <w:pStyle w:val="Default"/>
        <w:ind w:firstLine="284"/>
        <w:jc w:val="both"/>
        <w:rPr>
          <w:color w:val="auto"/>
          <w:sz w:val="16"/>
          <w:szCs w:val="16"/>
        </w:rPr>
      </w:pPr>
      <w:r w:rsidRPr="00DA08BC">
        <w:rPr>
          <w:color w:val="auto"/>
          <w:sz w:val="16"/>
          <w:szCs w:val="16"/>
        </w:rPr>
        <w:t xml:space="preserve">Жилой фонд поселения составляет 237825,8 кв.м, в том числе индивидуальный жилой фонд-183531,8 кв.м. Площадь многоквартирных домов-54294,0 кв.м, в том числе площадь одноэтажных зданий составляет-13096,3 кв.м; </w:t>
      </w:r>
    </w:p>
    <w:p w:rsidR="00F800A5" w:rsidRPr="00DA08BC" w:rsidRDefault="00F800A5" w:rsidP="008B4CC1">
      <w:pPr>
        <w:pStyle w:val="Default"/>
        <w:ind w:firstLine="284"/>
        <w:jc w:val="both"/>
        <w:rPr>
          <w:color w:val="auto"/>
          <w:sz w:val="16"/>
          <w:szCs w:val="16"/>
        </w:rPr>
      </w:pPr>
      <w:r w:rsidRPr="00DA08BC">
        <w:rPr>
          <w:color w:val="auto"/>
          <w:sz w:val="16"/>
          <w:szCs w:val="16"/>
        </w:rPr>
        <w:t xml:space="preserve">двухэтажных-31467,51 кв.м; </w:t>
      </w:r>
    </w:p>
    <w:p w:rsidR="00F800A5" w:rsidRPr="00DA08BC" w:rsidRDefault="00F800A5" w:rsidP="008B4CC1">
      <w:pPr>
        <w:pStyle w:val="Default"/>
        <w:ind w:firstLine="284"/>
        <w:jc w:val="both"/>
        <w:rPr>
          <w:color w:val="auto"/>
          <w:sz w:val="16"/>
          <w:szCs w:val="16"/>
        </w:rPr>
      </w:pPr>
      <w:r w:rsidRPr="00DA08BC">
        <w:rPr>
          <w:color w:val="auto"/>
          <w:sz w:val="16"/>
          <w:szCs w:val="16"/>
        </w:rPr>
        <w:t xml:space="preserve">трёхэтажных-8156,69 кв.м; </w:t>
      </w:r>
    </w:p>
    <w:p w:rsidR="00F800A5" w:rsidRPr="00DA08BC" w:rsidRDefault="00F800A5" w:rsidP="008B4CC1">
      <w:pPr>
        <w:pStyle w:val="Default"/>
        <w:ind w:firstLine="284"/>
        <w:jc w:val="both"/>
        <w:rPr>
          <w:color w:val="auto"/>
          <w:sz w:val="16"/>
          <w:szCs w:val="16"/>
        </w:rPr>
      </w:pPr>
      <w:r w:rsidRPr="00DA08BC">
        <w:rPr>
          <w:color w:val="auto"/>
          <w:sz w:val="16"/>
          <w:szCs w:val="16"/>
        </w:rPr>
        <w:t xml:space="preserve">четырёхэтажных-1537,5 кв.м. </w:t>
      </w:r>
    </w:p>
    <w:p w:rsidR="00F800A5" w:rsidRPr="00DA08BC" w:rsidRDefault="00F800A5" w:rsidP="008B4CC1">
      <w:pPr>
        <w:pStyle w:val="Default"/>
        <w:ind w:firstLine="284"/>
        <w:jc w:val="both"/>
        <w:rPr>
          <w:color w:val="auto"/>
          <w:sz w:val="16"/>
          <w:szCs w:val="16"/>
        </w:rPr>
      </w:pPr>
      <w:r w:rsidRPr="00DA08BC">
        <w:rPr>
          <w:color w:val="auto"/>
          <w:sz w:val="16"/>
          <w:szCs w:val="16"/>
        </w:rPr>
        <w:t xml:space="preserve">В МО «Пекшинское сельское поселение» теплоснабжение жилищного фонда и объектов инфраструктуры осуществляется различными способами – автономным и централизованным. </w:t>
      </w:r>
    </w:p>
    <w:p w:rsidR="00FE13C4" w:rsidRPr="00DA08BC" w:rsidRDefault="00F800A5" w:rsidP="008B4CC1">
      <w:pPr>
        <w:pStyle w:val="Default"/>
        <w:ind w:firstLine="284"/>
        <w:jc w:val="both"/>
        <w:rPr>
          <w:color w:val="auto"/>
          <w:sz w:val="16"/>
          <w:szCs w:val="16"/>
        </w:rPr>
      </w:pPr>
      <w:r w:rsidRPr="00DA08BC">
        <w:rPr>
          <w:color w:val="auto"/>
          <w:sz w:val="16"/>
          <w:szCs w:val="16"/>
        </w:rPr>
        <w:t xml:space="preserve">В настоящее время в 6-ти самых крупных населённых пунктах с центральным отоплением –п. Труд (население 1000чел.), д. Липна (население 850чел.), д.Пекша (население 1000чел), с. Андреевское (население 235чел.), п. Сушнево-1 (население 190чел), п. Сушнево-2 (население 140чел) теплоснабжающей организацией, обязанной заключить с потребителями договор теплоснабжения, является ООО «Владимиртеплогаз». </w:t>
      </w:r>
    </w:p>
    <w:p w:rsidR="00FE13C4" w:rsidRPr="00DA08BC" w:rsidRDefault="00F800A5" w:rsidP="008B4CC1">
      <w:pPr>
        <w:pStyle w:val="Default"/>
        <w:ind w:firstLine="284"/>
        <w:jc w:val="both"/>
        <w:rPr>
          <w:color w:val="auto"/>
          <w:sz w:val="16"/>
          <w:szCs w:val="16"/>
        </w:rPr>
      </w:pPr>
      <w:r w:rsidRPr="00DA08BC">
        <w:rPr>
          <w:color w:val="auto"/>
          <w:sz w:val="16"/>
          <w:szCs w:val="16"/>
        </w:rPr>
        <w:t xml:space="preserve">Централизованными источниками теплоснабжения являются </w:t>
      </w:r>
      <w:r w:rsidR="00442A07" w:rsidRPr="00DA08BC">
        <w:rPr>
          <w:color w:val="auto"/>
          <w:sz w:val="16"/>
          <w:szCs w:val="16"/>
        </w:rPr>
        <w:t>10</w:t>
      </w:r>
      <w:r w:rsidRPr="00DA08BC">
        <w:rPr>
          <w:color w:val="auto"/>
          <w:sz w:val="16"/>
          <w:szCs w:val="16"/>
        </w:rPr>
        <w:t xml:space="preserve"> муниципальных котельных</w:t>
      </w:r>
      <w:r w:rsidR="00FE13C4" w:rsidRPr="00DA08BC">
        <w:rPr>
          <w:color w:val="auto"/>
          <w:sz w:val="16"/>
          <w:szCs w:val="16"/>
        </w:rPr>
        <w:t>, из которых:</w:t>
      </w:r>
    </w:p>
    <w:p w:rsidR="00F800A5" w:rsidRPr="00DA08BC" w:rsidRDefault="00FE13C4" w:rsidP="008B4CC1">
      <w:pPr>
        <w:pStyle w:val="Default"/>
        <w:ind w:firstLine="284"/>
        <w:jc w:val="both"/>
        <w:rPr>
          <w:color w:val="auto"/>
          <w:sz w:val="16"/>
          <w:szCs w:val="16"/>
        </w:rPr>
      </w:pPr>
      <w:r w:rsidRPr="00DA08BC">
        <w:rPr>
          <w:color w:val="auto"/>
          <w:sz w:val="16"/>
          <w:szCs w:val="16"/>
        </w:rPr>
        <w:t>1. 9</w:t>
      </w:r>
      <w:r w:rsidR="00931A28" w:rsidRPr="00DA08BC">
        <w:rPr>
          <w:color w:val="auto"/>
          <w:sz w:val="16"/>
          <w:szCs w:val="16"/>
        </w:rPr>
        <w:t xml:space="preserve"> находятся </w:t>
      </w:r>
      <w:r w:rsidR="00F800A5" w:rsidRPr="00DA08BC">
        <w:rPr>
          <w:color w:val="auto"/>
          <w:sz w:val="16"/>
          <w:szCs w:val="16"/>
        </w:rPr>
        <w:t xml:space="preserve">в концессии ООО «Владимиртеплогаз»: </w:t>
      </w:r>
    </w:p>
    <w:p w:rsidR="00766AB1" w:rsidRPr="00DA08BC" w:rsidRDefault="00F800A5" w:rsidP="008B4CC1">
      <w:pPr>
        <w:pStyle w:val="Default"/>
        <w:numPr>
          <w:ilvl w:val="0"/>
          <w:numId w:val="1"/>
        </w:numPr>
        <w:ind w:left="284" w:firstLine="0"/>
        <w:jc w:val="both"/>
        <w:rPr>
          <w:color w:val="auto"/>
          <w:sz w:val="16"/>
          <w:szCs w:val="16"/>
        </w:rPr>
      </w:pPr>
      <w:r w:rsidRPr="00DA08BC">
        <w:rPr>
          <w:color w:val="auto"/>
          <w:sz w:val="16"/>
          <w:szCs w:val="16"/>
        </w:rPr>
        <w:t>Котельная в с. Андреевское отапливает 1</w:t>
      </w:r>
      <w:r w:rsidR="005D4ECC" w:rsidRPr="00DA08BC">
        <w:rPr>
          <w:color w:val="auto"/>
          <w:sz w:val="16"/>
          <w:szCs w:val="16"/>
        </w:rPr>
        <w:t>3</w:t>
      </w:r>
      <w:r w:rsidRPr="00DA08BC">
        <w:rPr>
          <w:color w:val="auto"/>
          <w:sz w:val="16"/>
          <w:szCs w:val="16"/>
        </w:rPr>
        <w:t xml:space="preserve"> МКД и 3 здания социальной сферы </w:t>
      </w:r>
    </w:p>
    <w:p w:rsidR="00766AB1" w:rsidRPr="00DA08BC" w:rsidRDefault="00F800A5" w:rsidP="008B4CC1">
      <w:pPr>
        <w:pStyle w:val="Default"/>
        <w:numPr>
          <w:ilvl w:val="0"/>
          <w:numId w:val="1"/>
        </w:numPr>
        <w:ind w:left="284" w:firstLine="0"/>
        <w:jc w:val="both"/>
        <w:rPr>
          <w:color w:val="auto"/>
          <w:sz w:val="16"/>
          <w:szCs w:val="16"/>
        </w:rPr>
      </w:pPr>
      <w:r w:rsidRPr="00DA08BC">
        <w:rPr>
          <w:color w:val="auto"/>
          <w:sz w:val="16"/>
          <w:szCs w:val="16"/>
        </w:rPr>
        <w:t xml:space="preserve">Котельная №1 в п. Труд, ул. Советская 7а отапливает 20 МКД и 3 здания социальной сферы </w:t>
      </w:r>
    </w:p>
    <w:p w:rsidR="00F800A5" w:rsidRPr="00DA08BC" w:rsidRDefault="00F800A5" w:rsidP="008B4CC1">
      <w:pPr>
        <w:pStyle w:val="Default"/>
        <w:numPr>
          <w:ilvl w:val="0"/>
          <w:numId w:val="1"/>
        </w:numPr>
        <w:ind w:left="284" w:firstLine="0"/>
        <w:jc w:val="both"/>
        <w:rPr>
          <w:color w:val="auto"/>
          <w:sz w:val="16"/>
          <w:szCs w:val="16"/>
        </w:rPr>
      </w:pPr>
      <w:r w:rsidRPr="00DA08BC">
        <w:rPr>
          <w:color w:val="auto"/>
          <w:sz w:val="16"/>
          <w:szCs w:val="16"/>
        </w:rPr>
        <w:t xml:space="preserve">Котельная №2 в п.Труд, ул.Нагорная 2 отапливает 1МКД </w:t>
      </w:r>
    </w:p>
    <w:p w:rsidR="00442A07" w:rsidRPr="00DA08BC" w:rsidRDefault="00442A07" w:rsidP="008B4CC1">
      <w:pPr>
        <w:pStyle w:val="Default"/>
        <w:numPr>
          <w:ilvl w:val="0"/>
          <w:numId w:val="1"/>
        </w:numPr>
        <w:ind w:left="284" w:firstLine="0"/>
        <w:rPr>
          <w:sz w:val="16"/>
          <w:szCs w:val="16"/>
        </w:rPr>
      </w:pPr>
      <w:r w:rsidRPr="00DA08BC">
        <w:rPr>
          <w:sz w:val="16"/>
          <w:szCs w:val="16"/>
        </w:rPr>
        <w:t xml:space="preserve">Котельная №4 п.Труд Спортивная 4а отапливает здание школы д. Липна </w:t>
      </w:r>
    </w:p>
    <w:p w:rsidR="00CD45B5" w:rsidRPr="00DA08BC" w:rsidRDefault="00CD45B5" w:rsidP="008B4CC1">
      <w:pPr>
        <w:pStyle w:val="Default"/>
        <w:numPr>
          <w:ilvl w:val="0"/>
          <w:numId w:val="1"/>
        </w:numPr>
        <w:ind w:left="284" w:firstLine="0"/>
        <w:jc w:val="both"/>
        <w:rPr>
          <w:color w:val="auto"/>
          <w:sz w:val="16"/>
          <w:szCs w:val="16"/>
        </w:rPr>
      </w:pPr>
      <w:r w:rsidRPr="00DA08BC">
        <w:rPr>
          <w:color w:val="auto"/>
          <w:sz w:val="16"/>
          <w:szCs w:val="16"/>
        </w:rPr>
        <w:lastRenderedPageBreak/>
        <w:t xml:space="preserve">Теплогенераторная с. Андроеевское д. 17 обеспечивает горячей водой </w:t>
      </w:r>
      <w:r w:rsidR="005D4ECC" w:rsidRPr="00DA08BC">
        <w:rPr>
          <w:color w:val="auto"/>
          <w:sz w:val="16"/>
          <w:szCs w:val="16"/>
        </w:rPr>
        <w:t>1 МКД</w:t>
      </w:r>
    </w:p>
    <w:p w:rsidR="00F800A5" w:rsidRPr="00DA08BC" w:rsidRDefault="00F800A5" w:rsidP="008B4CC1">
      <w:pPr>
        <w:pStyle w:val="Default"/>
        <w:numPr>
          <w:ilvl w:val="0"/>
          <w:numId w:val="1"/>
        </w:numPr>
        <w:ind w:left="284" w:firstLine="0"/>
        <w:jc w:val="both"/>
        <w:rPr>
          <w:color w:val="auto"/>
          <w:sz w:val="16"/>
          <w:szCs w:val="16"/>
        </w:rPr>
      </w:pPr>
      <w:r w:rsidRPr="00DA08BC">
        <w:rPr>
          <w:color w:val="auto"/>
          <w:sz w:val="16"/>
          <w:szCs w:val="16"/>
        </w:rPr>
        <w:t>Котельная в д. Пекша отапливает 31 МКД, 1 здание администрации и 5 зданий социальной сферы</w:t>
      </w:r>
    </w:p>
    <w:p w:rsidR="00F800A5" w:rsidRPr="00DA08BC" w:rsidRDefault="00F800A5" w:rsidP="008B4CC1">
      <w:pPr>
        <w:pStyle w:val="Default"/>
        <w:numPr>
          <w:ilvl w:val="0"/>
          <w:numId w:val="1"/>
        </w:numPr>
        <w:ind w:left="284" w:firstLine="0"/>
        <w:jc w:val="both"/>
        <w:rPr>
          <w:color w:val="auto"/>
          <w:sz w:val="16"/>
          <w:szCs w:val="16"/>
        </w:rPr>
      </w:pPr>
      <w:r w:rsidRPr="00DA08BC">
        <w:rPr>
          <w:color w:val="auto"/>
          <w:sz w:val="16"/>
          <w:szCs w:val="16"/>
        </w:rPr>
        <w:t xml:space="preserve">Котельная в д. Липна –отапливает 10МКД </w:t>
      </w:r>
    </w:p>
    <w:p w:rsidR="00F800A5" w:rsidRPr="00DA08BC" w:rsidRDefault="00F800A5" w:rsidP="008B4CC1">
      <w:pPr>
        <w:pStyle w:val="Default"/>
        <w:numPr>
          <w:ilvl w:val="0"/>
          <w:numId w:val="1"/>
        </w:numPr>
        <w:ind w:left="284" w:firstLine="0"/>
        <w:jc w:val="both"/>
        <w:rPr>
          <w:color w:val="auto"/>
          <w:sz w:val="16"/>
          <w:szCs w:val="16"/>
        </w:rPr>
      </w:pPr>
      <w:r w:rsidRPr="00DA08BC">
        <w:rPr>
          <w:color w:val="auto"/>
          <w:sz w:val="16"/>
          <w:szCs w:val="16"/>
        </w:rPr>
        <w:t xml:space="preserve">Котельная в п. Сушнево-1 отапливает 17 МКД и 1 здание социальной сферы </w:t>
      </w:r>
    </w:p>
    <w:p w:rsidR="00F800A5" w:rsidRPr="00DA08BC" w:rsidRDefault="00F800A5" w:rsidP="008B4CC1">
      <w:pPr>
        <w:pStyle w:val="Default"/>
        <w:numPr>
          <w:ilvl w:val="0"/>
          <w:numId w:val="1"/>
        </w:numPr>
        <w:ind w:left="284" w:firstLine="0"/>
        <w:jc w:val="both"/>
        <w:rPr>
          <w:color w:val="auto"/>
          <w:sz w:val="16"/>
          <w:szCs w:val="16"/>
        </w:rPr>
      </w:pPr>
      <w:r w:rsidRPr="00DA08BC">
        <w:rPr>
          <w:color w:val="auto"/>
          <w:sz w:val="16"/>
          <w:szCs w:val="16"/>
        </w:rPr>
        <w:t xml:space="preserve">Котельная в п. Сушнево-2 отапливает 17 МКД </w:t>
      </w:r>
    </w:p>
    <w:p w:rsidR="00FE13C4" w:rsidRPr="00DA08BC" w:rsidRDefault="008B6F51" w:rsidP="008B4CC1">
      <w:pPr>
        <w:pStyle w:val="Default"/>
        <w:ind w:firstLine="284"/>
        <w:jc w:val="both"/>
        <w:rPr>
          <w:color w:val="auto"/>
          <w:sz w:val="16"/>
          <w:szCs w:val="16"/>
        </w:rPr>
      </w:pPr>
      <w:r w:rsidRPr="00DA08BC">
        <w:rPr>
          <w:color w:val="auto"/>
          <w:sz w:val="16"/>
          <w:szCs w:val="16"/>
        </w:rPr>
        <w:t xml:space="preserve">2. </w:t>
      </w:r>
      <w:r w:rsidR="00FE13C4" w:rsidRPr="00DA08BC">
        <w:rPr>
          <w:color w:val="auto"/>
          <w:sz w:val="16"/>
          <w:szCs w:val="16"/>
        </w:rPr>
        <w:t>1 котельная находится в хозяйственном ведении МУП «Коммунальные системы Петушинского района»:</w:t>
      </w:r>
    </w:p>
    <w:p w:rsidR="00442A07" w:rsidRPr="00DA08BC" w:rsidRDefault="00442A07" w:rsidP="008B4CC1">
      <w:pPr>
        <w:pStyle w:val="Default"/>
        <w:ind w:firstLine="284"/>
        <w:jc w:val="both"/>
        <w:rPr>
          <w:color w:val="auto"/>
          <w:sz w:val="16"/>
          <w:szCs w:val="16"/>
        </w:rPr>
      </w:pPr>
      <w:r w:rsidRPr="00DA08BC">
        <w:rPr>
          <w:color w:val="auto"/>
          <w:sz w:val="16"/>
          <w:szCs w:val="16"/>
        </w:rPr>
        <w:t>Котельная №3 в п. Труд, ул. Спортивная 2</w:t>
      </w:r>
      <w:r w:rsidR="008B6F51" w:rsidRPr="00DA08BC">
        <w:rPr>
          <w:color w:val="auto"/>
          <w:sz w:val="16"/>
          <w:szCs w:val="16"/>
        </w:rPr>
        <w:t>. МУП «Коммунальные системы Петушинского района» осуществляет</w:t>
      </w:r>
      <w:r w:rsidRPr="00DA08BC">
        <w:rPr>
          <w:color w:val="auto"/>
          <w:sz w:val="16"/>
          <w:szCs w:val="16"/>
        </w:rPr>
        <w:t xml:space="preserve"> </w:t>
      </w:r>
      <w:r w:rsidR="008B6F51" w:rsidRPr="00DA08BC">
        <w:rPr>
          <w:color w:val="auto"/>
          <w:sz w:val="16"/>
          <w:szCs w:val="16"/>
        </w:rPr>
        <w:t>продажу тепловой энергии ООО «Владимиртеплогаз» для теплоснабжения</w:t>
      </w:r>
      <w:r w:rsidRPr="00DA08BC">
        <w:rPr>
          <w:color w:val="auto"/>
          <w:sz w:val="16"/>
          <w:szCs w:val="16"/>
        </w:rPr>
        <w:t xml:space="preserve"> 1 МКД</w:t>
      </w:r>
      <w:r w:rsidR="008B6F51" w:rsidRPr="00DA08BC">
        <w:rPr>
          <w:color w:val="auto"/>
          <w:sz w:val="16"/>
          <w:szCs w:val="16"/>
        </w:rPr>
        <w:t>.</w:t>
      </w:r>
      <w:r w:rsidRPr="00DA08BC">
        <w:rPr>
          <w:color w:val="auto"/>
          <w:sz w:val="16"/>
          <w:szCs w:val="16"/>
        </w:rPr>
        <w:t xml:space="preserve"> </w:t>
      </w:r>
    </w:p>
    <w:p w:rsidR="00F800A5" w:rsidRPr="00DA08BC" w:rsidRDefault="00F800A5" w:rsidP="008B4CC1">
      <w:pPr>
        <w:pStyle w:val="Default"/>
        <w:ind w:firstLine="284"/>
        <w:jc w:val="both"/>
        <w:rPr>
          <w:color w:val="auto"/>
          <w:sz w:val="16"/>
          <w:szCs w:val="16"/>
        </w:rPr>
      </w:pPr>
      <w:r w:rsidRPr="00DA08BC">
        <w:rPr>
          <w:color w:val="auto"/>
          <w:sz w:val="16"/>
          <w:szCs w:val="16"/>
        </w:rPr>
        <w:t>Те</w:t>
      </w:r>
      <w:r w:rsidR="00FD50EF" w:rsidRPr="00DA08BC">
        <w:rPr>
          <w:color w:val="auto"/>
          <w:sz w:val="16"/>
          <w:szCs w:val="16"/>
        </w:rPr>
        <w:t>п</w:t>
      </w:r>
      <w:r w:rsidRPr="00DA08BC">
        <w:rPr>
          <w:color w:val="auto"/>
          <w:sz w:val="16"/>
          <w:szCs w:val="16"/>
        </w:rPr>
        <w:t>лоснабжение домов в бывшей воинской части п. Болдино (население 58 чел) осуществляется от индивидуальных источников теплоснабжения.</w:t>
      </w:r>
    </w:p>
    <w:p w:rsidR="00F800A5" w:rsidRPr="00DA08BC" w:rsidRDefault="00F800A5" w:rsidP="008B4CC1">
      <w:pPr>
        <w:pStyle w:val="Default"/>
        <w:ind w:firstLine="284"/>
        <w:jc w:val="both"/>
        <w:rPr>
          <w:color w:val="auto"/>
          <w:sz w:val="16"/>
          <w:szCs w:val="16"/>
        </w:rPr>
      </w:pPr>
      <w:r w:rsidRPr="00DA08BC">
        <w:rPr>
          <w:color w:val="auto"/>
          <w:sz w:val="16"/>
          <w:szCs w:val="16"/>
        </w:rPr>
        <w:t xml:space="preserve">Теплоснабжение в частных домах осуществляется от печей и котлов на твёрдом топливе и газе, горячее водоснабжение от проточных водонагревателей и газовых колонок. </w:t>
      </w:r>
    </w:p>
    <w:p w:rsidR="00F800A5" w:rsidRPr="00DA08BC" w:rsidRDefault="00F800A5" w:rsidP="008B4CC1">
      <w:pPr>
        <w:pStyle w:val="Default"/>
        <w:ind w:firstLine="284"/>
        <w:jc w:val="both"/>
        <w:rPr>
          <w:color w:val="auto"/>
          <w:sz w:val="16"/>
          <w:szCs w:val="16"/>
        </w:rPr>
      </w:pPr>
      <w:r w:rsidRPr="00DA08BC">
        <w:rPr>
          <w:color w:val="auto"/>
          <w:sz w:val="16"/>
          <w:szCs w:val="16"/>
        </w:rPr>
        <w:t xml:space="preserve">Количество зданий социальных и административных учреждений с центральным отоплением составляет-30%,с децентрализованным отоплением (индивидуальные котельные)-70%. </w:t>
      </w:r>
    </w:p>
    <w:p w:rsidR="000D0D89" w:rsidRPr="00DA08BC" w:rsidRDefault="00F800A5" w:rsidP="008B4CC1">
      <w:pPr>
        <w:pStyle w:val="Default"/>
        <w:ind w:firstLine="284"/>
        <w:jc w:val="both"/>
        <w:rPr>
          <w:color w:val="auto"/>
          <w:sz w:val="16"/>
          <w:szCs w:val="16"/>
        </w:rPr>
      </w:pPr>
      <w:r w:rsidRPr="00DA08BC">
        <w:rPr>
          <w:color w:val="auto"/>
          <w:sz w:val="16"/>
          <w:szCs w:val="16"/>
        </w:rPr>
        <w:t>Теплотрасса проложена стальными трубами в 2-х проводном исполнении протяжённостью 14,3км.</w:t>
      </w:r>
      <w:r w:rsidR="00442A07" w:rsidRPr="00DA08BC">
        <w:rPr>
          <w:color w:val="auto"/>
          <w:sz w:val="16"/>
          <w:szCs w:val="16"/>
        </w:rPr>
        <w:t xml:space="preserve"> </w:t>
      </w:r>
      <w:r w:rsidRPr="00DA08BC">
        <w:rPr>
          <w:color w:val="auto"/>
          <w:sz w:val="16"/>
          <w:szCs w:val="16"/>
        </w:rPr>
        <w:t xml:space="preserve">Способ прокладки тепловых сетей подземный и надземный. </w:t>
      </w:r>
    </w:p>
    <w:p w:rsidR="00094A2D" w:rsidRDefault="00094A2D" w:rsidP="000D0D89">
      <w:pPr>
        <w:pStyle w:val="Default"/>
        <w:spacing w:before="120" w:after="120"/>
        <w:ind w:firstLine="709"/>
        <w:jc w:val="center"/>
        <w:rPr>
          <w:b/>
          <w:bCs/>
          <w:color w:val="auto"/>
          <w:sz w:val="16"/>
          <w:szCs w:val="16"/>
        </w:rPr>
      </w:pPr>
    </w:p>
    <w:p w:rsidR="00094A2D" w:rsidRDefault="00094A2D" w:rsidP="000D0D89">
      <w:pPr>
        <w:pStyle w:val="Default"/>
        <w:spacing w:before="120" w:after="120"/>
        <w:ind w:firstLine="709"/>
        <w:jc w:val="center"/>
        <w:rPr>
          <w:b/>
          <w:bCs/>
          <w:color w:val="auto"/>
          <w:sz w:val="16"/>
          <w:szCs w:val="16"/>
        </w:rPr>
      </w:pPr>
    </w:p>
    <w:p w:rsidR="00094A2D" w:rsidRDefault="00094A2D" w:rsidP="000D0D89">
      <w:pPr>
        <w:pStyle w:val="Default"/>
        <w:spacing w:before="120" w:after="120"/>
        <w:ind w:firstLine="709"/>
        <w:jc w:val="center"/>
        <w:rPr>
          <w:b/>
          <w:bCs/>
          <w:color w:val="auto"/>
          <w:sz w:val="16"/>
          <w:szCs w:val="16"/>
        </w:rPr>
      </w:pPr>
    </w:p>
    <w:p w:rsidR="00094A2D" w:rsidRDefault="00094A2D" w:rsidP="000D0D89">
      <w:pPr>
        <w:pStyle w:val="Default"/>
        <w:spacing w:before="120" w:after="120"/>
        <w:ind w:firstLine="709"/>
        <w:jc w:val="center"/>
        <w:rPr>
          <w:b/>
          <w:bCs/>
          <w:color w:val="auto"/>
          <w:sz w:val="16"/>
          <w:szCs w:val="16"/>
        </w:rPr>
      </w:pPr>
    </w:p>
    <w:p w:rsidR="00094A2D" w:rsidRDefault="00094A2D" w:rsidP="000D0D89">
      <w:pPr>
        <w:pStyle w:val="Default"/>
        <w:spacing w:before="120" w:after="120"/>
        <w:ind w:firstLine="709"/>
        <w:jc w:val="center"/>
        <w:rPr>
          <w:b/>
          <w:bCs/>
          <w:color w:val="auto"/>
          <w:sz w:val="16"/>
          <w:szCs w:val="16"/>
        </w:rPr>
      </w:pPr>
    </w:p>
    <w:p w:rsidR="00094A2D" w:rsidRDefault="00094A2D" w:rsidP="000D0D89">
      <w:pPr>
        <w:pStyle w:val="Default"/>
        <w:spacing w:before="120" w:after="120"/>
        <w:ind w:firstLine="709"/>
        <w:jc w:val="center"/>
        <w:rPr>
          <w:b/>
          <w:bCs/>
          <w:color w:val="auto"/>
          <w:sz w:val="16"/>
          <w:szCs w:val="16"/>
        </w:rPr>
      </w:pPr>
    </w:p>
    <w:p w:rsidR="00094A2D" w:rsidRDefault="00094A2D" w:rsidP="000D0D89">
      <w:pPr>
        <w:pStyle w:val="Default"/>
        <w:spacing w:before="120" w:after="120"/>
        <w:ind w:firstLine="709"/>
        <w:jc w:val="center"/>
        <w:rPr>
          <w:b/>
          <w:bCs/>
          <w:color w:val="auto"/>
          <w:sz w:val="16"/>
          <w:szCs w:val="16"/>
        </w:rPr>
      </w:pPr>
    </w:p>
    <w:p w:rsidR="00094A2D" w:rsidRDefault="00094A2D" w:rsidP="000D0D89">
      <w:pPr>
        <w:pStyle w:val="Default"/>
        <w:spacing w:before="120" w:after="120"/>
        <w:ind w:firstLine="709"/>
        <w:jc w:val="center"/>
        <w:rPr>
          <w:b/>
          <w:bCs/>
          <w:color w:val="auto"/>
          <w:sz w:val="16"/>
          <w:szCs w:val="16"/>
        </w:rPr>
      </w:pPr>
    </w:p>
    <w:p w:rsidR="00094A2D" w:rsidRDefault="00094A2D" w:rsidP="000D0D89">
      <w:pPr>
        <w:pStyle w:val="Default"/>
        <w:spacing w:before="120" w:after="120"/>
        <w:ind w:firstLine="709"/>
        <w:jc w:val="center"/>
        <w:rPr>
          <w:b/>
          <w:bCs/>
          <w:color w:val="auto"/>
          <w:sz w:val="16"/>
          <w:szCs w:val="16"/>
        </w:rPr>
      </w:pPr>
    </w:p>
    <w:p w:rsidR="00094A2D" w:rsidRDefault="00094A2D" w:rsidP="000D0D89">
      <w:pPr>
        <w:pStyle w:val="Default"/>
        <w:spacing w:before="120" w:after="120"/>
        <w:ind w:firstLine="709"/>
        <w:jc w:val="center"/>
        <w:rPr>
          <w:b/>
          <w:bCs/>
          <w:color w:val="auto"/>
          <w:sz w:val="16"/>
          <w:szCs w:val="16"/>
        </w:rPr>
      </w:pPr>
    </w:p>
    <w:p w:rsidR="00094A2D" w:rsidRDefault="00094A2D" w:rsidP="000D0D89">
      <w:pPr>
        <w:pStyle w:val="Default"/>
        <w:spacing w:before="120" w:after="120"/>
        <w:ind w:firstLine="709"/>
        <w:jc w:val="center"/>
        <w:rPr>
          <w:b/>
          <w:bCs/>
          <w:color w:val="auto"/>
          <w:sz w:val="16"/>
          <w:szCs w:val="16"/>
        </w:rPr>
      </w:pPr>
    </w:p>
    <w:p w:rsidR="00094A2D" w:rsidRDefault="00094A2D" w:rsidP="000D0D89">
      <w:pPr>
        <w:pStyle w:val="Default"/>
        <w:spacing w:before="120" w:after="120"/>
        <w:ind w:firstLine="709"/>
        <w:jc w:val="center"/>
        <w:rPr>
          <w:b/>
          <w:bCs/>
          <w:color w:val="auto"/>
          <w:sz w:val="16"/>
          <w:szCs w:val="16"/>
        </w:rPr>
      </w:pPr>
    </w:p>
    <w:p w:rsidR="00094A2D" w:rsidRDefault="00094A2D" w:rsidP="000D0D89">
      <w:pPr>
        <w:pStyle w:val="Default"/>
        <w:spacing w:before="120" w:after="120"/>
        <w:ind w:firstLine="709"/>
        <w:jc w:val="center"/>
        <w:rPr>
          <w:b/>
          <w:bCs/>
          <w:color w:val="auto"/>
          <w:sz w:val="16"/>
          <w:szCs w:val="16"/>
        </w:rPr>
      </w:pPr>
    </w:p>
    <w:p w:rsidR="00094A2D" w:rsidRDefault="00094A2D" w:rsidP="000D0D89">
      <w:pPr>
        <w:pStyle w:val="Default"/>
        <w:spacing w:before="120" w:after="120"/>
        <w:ind w:firstLine="709"/>
        <w:jc w:val="center"/>
        <w:rPr>
          <w:b/>
          <w:bCs/>
          <w:color w:val="auto"/>
          <w:sz w:val="16"/>
          <w:szCs w:val="16"/>
        </w:rPr>
      </w:pPr>
    </w:p>
    <w:p w:rsidR="00094A2D" w:rsidRDefault="00094A2D" w:rsidP="000D0D89">
      <w:pPr>
        <w:pStyle w:val="Default"/>
        <w:spacing w:before="120" w:after="120"/>
        <w:ind w:firstLine="709"/>
        <w:jc w:val="center"/>
        <w:rPr>
          <w:b/>
          <w:bCs/>
          <w:color w:val="auto"/>
          <w:sz w:val="16"/>
          <w:szCs w:val="16"/>
        </w:rPr>
      </w:pPr>
    </w:p>
    <w:p w:rsidR="00094A2D" w:rsidRDefault="00094A2D" w:rsidP="000D0D89">
      <w:pPr>
        <w:pStyle w:val="Default"/>
        <w:spacing w:before="120" w:after="120"/>
        <w:ind w:firstLine="709"/>
        <w:jc w:val="center"/>
        <w:rPr>
          <w:b/>
          <w:bCs/>
          <w:color w:val="auto"/>
          <w:sz w:val="16"/>
          <w:szCs w:val="16"/>
        </w:rPr>
      </w:pPr>
    </w:p>
    <w:p w:rsidR="00094A2D" w:rsidRDefault="00094A2D" w:rsidP="000D0D89">
      <w:pPr>
        <w:pStyle w:val="Default"/>
        <w:spacing w:before="120" w:after="120"/>
        <w:ind w:firstLine="709"/>
        <w:jc w:val="center"/>
        <w:rPr>
          <w:b/>
          <w:bCs/>
          <w:color w:val="auto"/>
          <w:sz w:val="16"/>
          <w:szCs w:val="16"/>
        </w:rPr>
      </w:pPr>
    </w:p>
    <w:p w:rsidR="00094A2D" w:rsidRDefault="00094A2D" w:rsidP="000D0D89">
      <w:pPr>
        <w:pStyle w:val="Default"/>
        <w:spacing w:before="120" w:after="120"/>
        <w:ind w:firstLine="709"/>
        <w:jc w:val="center"/>
        <w:rPr>
          <w:b/>
          <w:bCs/>
          <w:color w:val="auto"/>
          <w:sz w:val="16"/>
          <w:szCs w:val="16"/>
        </w:rPr>
      </w:pPr>
    </w:p>
    <w:p w:rsidR="00094A2D" w:rsidRDefault="00094A2D" w:rsidP="000D0D89">
      <w:pPr>
        <w:pStyle w:val="Default"/>
        <w:spacing w:before="120" w:after="120"/>
        <w:ind w:firstLine="709"/>
        <w:jc w:val="center"/>
        <w:rPr>
          <w:b/>
          <w:bCs/>
          <w:color w:val="auto"/>
          <w:sz w:val="16"/>
          <w:szCs w:val="16"/>
        </w:rPr>
      </w:pPr>
    </w:p>
    <w:p w:rsidR="00094A2D" w:rsidRDefault="00094A2D" w:rsidP="000D0D89">
      <w:pPr>
        <w:pStyle w:val="Default"/>
        <w:spacing w:before="120" w:after="120"/>
        <w:ind w:firstLine="709"/>
        <w:jc w:val="center"/>
        <w:rPr>
          <w:b/>
          <w:bCs/>
          <w:color w:val="auto"/>
          <w:sz w:val="16"/>
          <w:szCs w:val="16"/>
        </w:rPr>
      </w:pPr>
    </w:p>
    <w:p w:rsidR="00094A2D" w:rsidRDefault="00094A2D" w:rsidP="000D0D89">
      <w:pPr>
        <w:pStyle w:val="Default"/>
        <w:spacing w:before="120" w:after="120"/>
        <w:ind w:firstLine="709"/>
        <w:jc w:val="center"/>
        <w:rPr>
          <w:b/>
          <w:bCs/>
          <w:color w:val="auto"/>
          <w:sz w:val="16"/>
          <w:szCs w:val="16"/>
        </w:rPr>
      </w:pPr>
    </w:p>
    <w:p w:rsidR="00094A2D" w:rsidRDefault="00094A2D" w:rsidP="000D0D89">
      <w:pPr>
        <w:pStyle w:val="Default"/>
        <w:spacing w:before="120" w:after="120"/>
        <w:ind w:firstLine="709"/>
        <w:jc w:val="center"/>
        <w:rPr>
          <w:b/>
          <w:bCs/>
          <w:color w:val="auto"/>
          <w:sz w:val="16"/>
          <w:szCs w:val="16"/>
        </w:rPr>
      </w:pPr>
    </w:p>
    <w:p w:rsidR="00094A2D" w:rsidRDefault="00094A2D" w:rsidP="000D0D89">
      <w:pPr>
        <w:pStyle w:val="Default"/>
        <w:spacing w:before="120" w:after="120"/>
        <w:ind w:firstLine="709"/>
        <w:jc w:val="center"/>
        <w:rPr>
          <w:b/>
          <w:bCs/>
          <w:color w:val="auto"/>
          <w:sz w:val="16"/>
          <w:szCs w:val="16"/>
        </w:rPr>
      </w:pPr>
    </w:p>
    <w:p w:rsidR="00094A2D" w:rsidRPr="005D06F5" w:rsidRDefault="00094A2D" w:rsidP="000D0D89">
      <w:pPr>
        <w:pStyle w:val="Default"/>
        <w:spacing w:before="120" w:after="120"/>
        <w:ind w:firstLine="709"/>
        <w:jc w:val="center"/>
        <w:rPr>
          <w:b/>
          <w:bCs/>
          <w:color w:val="auto"/>
          <w:sz w:val="16"/>
          <w:szCs w:val="16"/>
        </w:rPr>
      </w:pPr>
      <w:r w:rsidRPr="005D06F5">
        <w:rPr>
          <w:b/>
          <w:bCs/>
          <w:color w:val="auto"/>
          <w:sz w:val="16"/>
          <w:szCs w:val="16"/>
        </w:rPr>
        <w:t xml:space="preserve">ГЛАВА </w:t>
      </w:r>
      <w:r w:rsidRPr="005D06F5">
        <w:rPr>
          <w:b/>
          <w:bCs/>
          <w:color w:val="auto"/>
          <w:sz w:val="16"/>
          <w:szCs w:val="16"/>
          <w:lang w:val="en-US"/>
        </w:rPr>
        <w:t>I</w:t>
      </w:r>
      <w:r w:rsidRPr="005D06F5">
        <w:rPr>
          <w:b/>
          <w:bCs/>
          <w:color w:val="auto"/>
          <w:sz w:val="16"/>
          <w:szCs w:val="16"/>
        </w:rPr>
        <w:t>. СХЕМА ТЕПЛОСНАБЖЕНИЯ</w:t>
      </w:r>
    </w:p>
    <w:p w:rsidR="00094A2D" w:rsidRPr="005D06F5" w:rsidRDefault="00094A2D" w:rsidP="000D0D89">
      <w:pPr>
        <w:pStyle w:val="Default"/>
        <w:spacing w:before="120" w:after="120"/>
        <w:ind w:firstLine="709"/>
        <w:jc w:val="center"/>
        <w:rPr>
          <w:b/>
          <w:bCs/>
          <w:color w:val="auto"/>
          <w:sz w:val="16"/>
          <w:szCs w:val="16"/>
        </w:rPr>
      </w:pPr>
      <w:r w:rsidRPr="005D06F5">
        <w:rPr>
          <w:b/>
          <w:bCs/>
          <w:color w:val="auto"/>
          <w:sz w:val="16"/>
          <w:szCs w:val="16"/>
        </w:rPr>
        <w:t>Раздел 1. Показатели существующего и перспективного спроса на тепловую энергию и теплоноситель в установленных границах территорий поселений.</w:t>
      </w:r>
    </w:p>
    <w:p w:rsidR="00702CA3" w:rsidRDefault="00702CA3" w:rsidP="00094A2D">
      <w:pPr>
        <w:pStyle w:val="Default"/>
        <w:ind w:firstLine="284"/>
        <w:jc w:val="both"/>
        <w:rPr>
          <w:sz w:val="16"/>
          <w:szCs w:val="16"/>
        </w:rPr>
      </w:pPr>
    </w:p>
    <w:p w:rsidR="00094A2D" w:rsidRPr="005D06F5" w:rsidRDefault="00094A2D" w:rsidP="00094A2D">
      <w:pPr>
        <w:pStyle w:val="Default"/>
        <w:ind w:firstLine="284"/>
        <w:jc w:val="both"/>
        <w:rPr>
          <w:sz w:val="16"/>
          <w:szCs w:val="16"/>
        </w:rPr>
      </w:pPr>
      <w:r w:rsidRPr="005D06F5">
        <w:rPr>
          <w:sz w:val="16"/>
          <w:szCs w:val="16"/>
        </w:rPr>
        <w:t xml:space="preserve">Введение в строй новых производственных мощностей на территории поселения не предусмотрено. </w:t>
      </w:r>
    </w:p>
    <w:p w:rsidR="00094A2D" w:rsidRPr="005D06F5" w:rsidRDefault="00094A2D" w:rsidP="00094A2D">
      <w:pPr>
        <w:pStyle w:val="Default"/>
        <w:ind w:firstLine="284"/>
        <w:jc w:val="both"/>
        <w:rPr>
          <w:sz w:val="16"/>
          <w:szCs w:val="16"/>
        </w:rPr>
      </w:pPr>
      <w:r w:rsidRPr="005D06F5">
        <w:rPr>
          <w:sz w:val="16"/>
          <w:szCs w:val="16"/>
        </w:rPr>
        <w:t xml:space="preserve">Данные базового уровня потребления тепловой энергии, прогноз приростов площади строительных фондов по видам потребителей тепла, прироста объёмов теплопотребления по поселению приведён в таблице №1 </w:t>
      </w:r>
    </w:p>
    <w:p w:rsidR="00094A2D" w:rsidRPr="005D06F5" w:rsidRDefault="00094A2D" w:rsidP="00094A2D">
      <w:pPr>
        <w:pStyle w:val="Default"/>
        <w:spacing w:before="120" w:after="120"/>
        <w:ind w:firstLine="709"/>
        <w:jc w:val="right"/>
        <w:rPr>
          <w:b/>
          <w:sz w:val="16"/>
          <w:szCs w:val="16"/>
        </w:rPr>
      </w:pPr>
      <w:r w:rsidRPr="005D06F5">
        <w:rPr>
          <w:b/>
          <w:sz w:val="16"/>
          <w:szCs w:val="16"/>
        </w:rPr>
        <w:t>Таблица №1</w:t>
      </w:r>
    </w:p>
    <w:tbl>
      <w:tblPr>
        <w:tblW w:w="7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261"/>
        <w:gridCol w:w="1417"/>
        <w:gridCol w:w="992"/>
        <w:gridCol w:w="993"/>
      </w:tblGrid>
      <w:tr w:rsidR="00094A2D" w:rsidRPr="005D06F5" w:rsidTr="00094A2D">
        <w:trPr>
          <w:trHeight w:val="585"/>
        </w:trPr>
        <w:tc>
          <w:tcPr>
            <w:tcW w:w="567" w:type="dxa"/>
          </w:tcPr>
          <w:p w:rsidR="00094A2D" w:rsidRPr="005D06F5" w:rsidRDefault="00094A2D" w:rsidP="00094A2D">
            <w:pPr>
              <w:pStyle w:val="Default"/>
              <w:jc w:val="center"/>
              <w:rPr>
                <w:b/>
                <w:sz w:val="16"/>
                <w:szCs w:val="16"/>
              </w:rPr>
            </w:pPr>
            <w:r w:rsidRPr="005D06F5">
              <w:rPr>
                <w:b/>
                <w:sz w:val="16"/>
                <w:szCs w:val="16"/>
              </w:rPr>
              <w:t>№</w:t>
            </w:r>
          </w:p>
          <w:p w:rsidR="00094A2D" w:rsidRPr="005D06F5" w:rsidRDefault="00094A2D" w:rsidP="00094A2D">
            <w:pPr>
              <w:pStyle w:val="Default"/>
              <w:jc w:val="center"/>
              <w:rPr>
                <w:b/>
                <w:sz w:val="16"/>
                <w:szCs w:val="16"/>
              </w:rPr>
            </w:pPr>
            <w:r w:rsidRPr="005D06F5">
              <w:rPr>
                <w:b/>
                <w:sz w:val="16"/>
                <w:szCs w:val="16"/>
              </w:rPr>
              <w:t>п/п</w:t>
            </w:r>
          </w:p>
        </w:tc>
        <w:tc>
          <w:tcPr>
            <w:tcW w:w="3261" w:type="dxa"/>
          </w:tcPr>
          <w:p w:rsidR="00094A2D" w:rsidRPr="005D06F5" w:rsidRDefault="00094A2D" w:rsidP="00094A2D">
            <w:pPr>
              <w:pStyle w:val="Default"/>
              <w:jc w:val="center"/>
              <w:rPr>
                <w:b/>
                <w:sz w:val="16"/>
                <w:szCs w:val="16"/>
              </w:rPr>
            </w:pPr>
            <w:r w:rsidRPr="005D06F5">
              <w:rPr>
                <w:b/>
                <w:sz w:val="16"/>
                <w:szCs w:val="16"/>
              </w:rPr>
              <w:t>Наименование</w:t>
            </w:r>
          </w:p>
        </w:tc>
        <w:tc>
          <w:tcPr>
            <w:tcW w:w="1417" w:type="dxa"/>
          </w:tcPr>
          <w:p w:rsidR="00094A2D" w:rsidRPr="005D06F5" w:rsidRDefault="00094A2D" w:rsidP="00094A2D">
            <w:pPr>
              <w:pStyle w:val="Default"/>
              <w:jc w:val="center"/>
              <w:rPr>
                <w:b/>
                <w:sz w:val="16"/>
                <w:szCs w:val="16"/>
              </w:rPr>
            </w:pPr>
            <w:r w:rsidRPr="005D06F5">
              <w:rPr>
                <w:b/>
                <w:sz w:val="16"/>
                <w:szCs w:val="16"/>
              </w:rPr>
              <w:t>Существующее положение 2012г.</w:t>
            </w:r>
          </w:p>
        </w:tc>
        <w:tc>
          <w:tcPr>
            <w:tcW w:w="992" w:type="dxa"/>
          </w:tcPr>
          <w:p w:rsidR="00094A2D" w:rsidRPr="005D06F5" w:rsidRDefault="00094A2D" w:rsidP="00094A2D">
            <w:pPr>
              <w:pStyle w:val="Default"/>
              <w:jc w:val="center"/>
              <w:rPr>
                <w:b/>
                <w:sz w:val="16"/>
                <w:szCs w:val="16"/>
              </w:rPr>
            </w:pPr>
            <w:r w:rsidRPr="005D06F5">
              <w:rPr>
                <w:b/>
                <w:sz w:val="16"/>
                <w:szCs w:val="16"/>
              </w:rPr>
              <w:t>Первая очередь 2020г.</w:t>
            </w:r>
          </w:p>
        </w:tc>
        <w:tc>
          <w:tcPr>
            <w:tcW w:w="993" w:type="dxa"/>
          </w:tcPr>
          <w:p w:rsidR="00094A2D" w:rsidRPr="005D06F5" w:rsidRDefault="00094A2D" w:rsidP="00094A2D">
            <w:pPr>
              <w:pStyle w:val="Default"/>
              <w:jc w:val="center"/>
              <w:rPr>
                <w:b/>
                <w:sz w:val="16"/>
                <w:szCs w:val="16"/>
              </w:rPr>
            </w:pPr>
            <w:r w:rsidRPr="005D06F5">
              <w:rPr>
                <w:b/>
                <w:sz w:val="16"/>
                <w:szCs w:val="16"/>
              </w:rPr>
              <w:t>Расчётный срок 2030г.</w:t>
            </w:r>
          </w:p>
        </w:tc>
      </w:tr>
      <w:tr w:rsidR="00094A2D" w:rsidRPr="005D06F5" w:rsidTr="00094A2D">
        <w:trPr>
          <w:trHeight w:val="928"/>
        </w:trPr>
        <w:tc>
          <w:tcPr>
            <w:tcW w:w="567" w:type="dxa"/>
          </w:tcPr>
          <w:p w:rsidR="00094A2D" w:rsidRPr="005D06F5" w:rsidRDefault="00094A2D" w:rsidP="008A410F">
            <w:pPr>
              <w:pStyle w:val="Default"/>
              <w:rPr>
                <w:sz w:val="16"/>
                <w:szCs w:val="16"/>
              </w:rPr>
            </w:pPr>
            <w:r w:rsidRPr="005D06F5">
              <w:rPr>
                <w:sz w:val="16"/>
                <w:szCs w:val="16"/>
              </w:rPr>
              <w:t xml:space="preserve">1 </w:t>
            </w:r>
          </w:p>
        </w:tc>
        <w:tc>
          <w:tcPr>
            <w:tcW w:w="3261" w:type="dxa"/>
          </w:tcPr>
          <w:p w:rsidR="00094A2D" w:rsidRPr="005D06F5" w:rsidRDefault="00094A2D" w:rsidP="008A410F">
            <w:pPr>
              <w:pStyle w:val="Default"/>
              <w:rPr>
                <w:sz w:val="16"/>
                <w:szCs w:val="16"/>
              </w:rPr>
            </w:pPr>
            <w:r w:rsidRPr="005D06F5">
              <w:rPr>
                <w:sz w:val="16"/>
                <w:szCs w:val="16"/>
              </w:rPr>
              <w:t xml:space="preserve">Площадь строительных фондов (кв.м) том числе: </w:t>
            </w:r>
          </w:p>
          <w:p w:rsidR="00094A2D" w:rsidRPr="005D06F5" w:rsidRDefault="00094A2D" w:rsidP="008A410F">
            <w:pPr>
              <w:pStyle w:val="Default"/>
              <w:rPr>
                <w:sz w:val="16"/>
                <w:szCs w:val="16"/>
              </w:rPr>
            </w:pPr>
            <w:r w:rsidRPr="005D06F5">
              <w:rPr>
                <w:sz w:val="16"/>
                <w:szCs w:val="16"/>
              </w:rPr>
              <w:t xml:space="preserve">- индивидуальный жилой фонд МКД </w:t>
            </w:r>
          </w:p>
          <w:p w:rsidR="00094A2D" w:rsidRPr="005D06F5" w:rsidRDefault="00094A2D" w:rsidP="008A410F">
            <w:pPr>
              <w:pStyle w:val="Default"/>
              <w:rPr>
                <w:sz w:val="16"/>
                <w:szCs w:val="16"/>
              </w:rPr>
            </w:pPr>
            <w:r w:rsidRPr="005D06F5">
              <w:rPr>
                <w:sz w:val="16"/>
                <w:szCs w:val="16"/>
              </w:rPr>
              <w:t xml:space="preserve">- общественные здания </w:t>
            </w:r>
          </w:p>
          <w:p w:rsidR="00094A2D" w:rsidRPr="005D06F5" w:rsidRDefault="00094A2D" w:rsidP="008A410F">
            <w:pPr>
              <w:pStyle w:val="Default"/>
              <w:rPr>
                <w:sz w:val="16"/>
                <w:szCs w:val="16"/>
              </w:rPr>
            </w:pPr>
            <w:r w:rsidRPr="005D06F5">
              <w:rPr>
                <w:sz w:val="16"/>
                <w:szCs w:val="16"/>
              </w:rPr>
              <w:t xml:space="preserve">- индивидуальные дома </w:t>
            </w:r>
          </w:p>
        </w:tc>
        <w:tc>
          <w:tcPr>
            <w:tcW w:w="1417" w:type="dxa"/>
          </w:tcPr>
          <w:p w:rsidR="00094A2D" w:rsidRPr="005D06F5" w:rsidRDefault="00094A2D" w:rsidP="008A410F">
            <w:pPr>
              <w:pStyle w:val="Default"/>
              <w:rPr>
                <w:sz w:val="16"/>
                <w:szCs w:val="16"/>
              </w:rPr>
            </w:pPr>
            <w:r w:rsidRPr="005D06F5">
              <w:rPr>
                <w:sz w:val="16"/>
                <w:szCs w:val="16"/>
              </w:rPr>
              <w:t xml:space="preserve">54294 </w:t>
            </w:r>
          </w:p>
          <w:p w:rsidR="00094A2D" w:rsidRPr="005D06F5" w:rsidRDefault="00094A2D" w:rsidP="008A410F">
            <w:pPr>
              <w:pStyle w:val="Default"/>
              <w:rPr>
                <w:sz w:val="16"/>
                <w:szCs w:val="16"/>
              </w:rPr>
            </w:pPr>
            <w:r w:rsidRPr="005D06F5">
              <w:rPr>
                <w:sz w:val="16"/>
                <w:szCs w:val="16"/>
              </w:rPr>
              <w:t xml:space="preserve">11054 </w:t>
            </w:r>
          </w:p>
          <w:p w:rsidR="00094A2D" w:rsidRPr="005D06F5" w:rsidRDefault="00094A2D" w:rsidP="008A410F">
            <w:pPr>
              <w:pStyle w:val="Default"/>
              <w:rPr>
                <w:sz w:val="16"/>
                <w:szCs w:val="16"/>
              </w:rPr>
            </w:pPr>
            <w:r w:rsidRPr="005D06F5">
              <w:rPr>
                <w:sz w:val="16"/>
                <w:szCs w:val="16"/>
              </w:rPr>
              <w:t xml:space="preserve">183532 </w:t>
            </w:r>
          </w:p>
        </w:tc>
        <w:tc>
          <w:tcPr>
            <w:tcW w:w="992" w:type="dxa"/>
          </w:tcPr>
          <w:p w:rsidR="00094A2D" w:rsidRPr="005D06F5" w:rsidRDefault="00094A2D" w:rsidP="008A410F">
            <w:pPr>
              <w:pStyle w:val="Default"/>
              <w:rPr>
                <w:sz w:val="16"/>
                <w:szCs w:val="16"/>
              </w:rPr>
            </w:pPr>
            <w:r w:rsidRPr="005D06F5">
              <w:rPr>
                <w:sz w:val="16"/>
                <w:szCs w:val="16"/>
              </w:rPr>
              <w:t xml:space="preserve">54294 </w:t>
            </w:r>
          </w:p>
          <w:p w:rsidR="00094A2D" w:rsidRPr="005D06F5" w:rsidRDefault="00094A2D" w:rsidP="008A410F">
            <w:pPr>
              <w:pStyle w:val="Default"/>
              <w:rPr>
                <w:sz w:val="16"/>
                <w:szCs w:val="16"/>
              </w:rPr>
            </w:pPr>
            <w:r w:rsidRPr="005D06F5">
              <w:rPr>
                <w:sz w:val="16"/>
                <w:szCs w:val="16"/>
              </w:rPr>
              <w:t xml:space="preserve">11054 </w:t>
            </w:r>
          </w:p>
          <w:p w:rsidR="00094A2D" w:rsidRPr="005D06F5" w:rsidRDefault="00094A2D" w:rsidP="008A410F">
            <w:pPr>
              <w:pStyle w:val="Default"/>
              <w:rPr>
                <w:sz w:val="16"/>
                <w:szCs w:val="16"/>
              </w:rPr>
            </w:pPr>
            <w:r w:rsidRPr="005D06F5">
              <w:rPr>
                <w:sz w:val="16"/>
                <w:szCs w:val="16"/>
              </w:rPr>
              <w:t xml:space="preserve">186532 </w:t>
            </w:r>
          </w:p>
        </w:tc>
        <w:tc>
          <w:tcPr>
            <w:tcW w:w="993" w:type="dxa"/>
          </w:tcPr>
          <w:p w:rsidR="00094A2D" w:rsidRPr="005D06F5" w:rsidRDefault="00094A2D" w:rsidP="008A410F">
            <w:pPr>
              <w:pStyle w:val="Default"/>
              <w:rPr>
                <w:sz w:val="16"/>
                <w:szCs w:val="16"/>
              </w:rPr>
            </w:pPr>
            <w:r w:rsidRPr="005D06F5">
              <w:rPr>
                <w:sz w:val="16"/>
                <w:szCs w:val="16"/>
              </w:rPr>
              <w:t xml:space="preserve">54294 </w:t>
            </w:r>
          </w:p>
          <w:p w:rsidR="00094A2D" w:rsidRPr="005D06F5" w:rsidRDefault="00094A2D" w:rsidP="008A410F">
            <w:pPr>
              <w:pStyle w:val="Default"/>
              <w:rPr>
                <w:sz w:val="16"/>
                <w:szCs w:val="16"/>
              </w:rPr>
            </w:pPr>
            <w:r w:rsidRPr="005D06F5">
              <w:rPr>
                <w:sz w:val="16"/>
                <w:szCs w:val="16"/>
              </w:rPr>
              <w:t xml:space="preserve">11054 </w:t>
            </w:r>
          </w:p>
          <w:p w:rsidR="00094A2D" w:rsidRPr="005D06F5" w:rsidRDefault="00094A2D" w:rsidP="008A410F">
            <w:pPr>
              <w:pStyle w:val="Default"/>
              <w:rPr>
                <w:sz w:val="16"/>
                <w:szCs w:val="16"/>
              </w:rPr>
            </w:pPr>
            <w:r w:rsidRPr="005D06F5">
              <w:rPr>
                <w:sz w:val="16"/>
                <w:szCs w:val="16"/>
              </w:rPr>
              <w:t xml:space="preserve">189532 </w:t>
            </w:r>
          </w:p>
        </w:tc>
      </w:tr>
      <w:tr w:rsidR="00094A2D" w:rsidRPr="005D06F5" w:rsidTr="00094A2D">
        <w:trPr>
          <w:trHeight w:val="109"/>
        </w:trPr>
        <w:tc>
          <w:tcPr>
            <w:tcW w:w="3828" w:type="dxa"/>
            <w:gridSpan w:val="2"/>
          </w:tcPr>
          <w:p w:rsidR="00094A2D" w:rsidRPr="005D06F5" w:rsidRDefault="00094A2D" w:rsidP="00094A2D">
            <w:pPr>
              <w:pStyle w:val="Default"/>
              <w:jc w:val="center"/>
              <w:rPr>
                <w:sz w:val="16"/>
                <w:szCs w:val="16"/>
              </w:rPr>
            </w:pPr>
            <w:r w:rsidRPr="005D06F5">
              <w:rPr>
                <w:sz w:val="16"/>
                <w:szCs w:val="16"/>
              </w:rPr>
              <w:t>Итого</w:t>
            </w:r>
          </w:p>
        </w:tc>
        <w:tc>
          <w:tcPr>
            <w:tcW w:w="1417" w:type="dxa"/>
          </w:tcPr>
          <w:p w:rsidR="00094A2D" w:rsidRPr="005D06F5" w:rsidRDefault="00094A2D" w:rsidP="008A410F">
            <w:pPr>
              <w:pStyle w:val="Default"/>
              <w:rPr>
                <w:sz w:val="16"/>
                <w:szCs w:val="16"/>
              </w:rPr>
            </w:pPr>
            <w:r w:rsidRPr="005D06F5">
              <w:rPr>
                <w:sz w:val="16"/>
                <w:szCs w:val="16"/>
              </w:rPr>
              <w:t xml:space="preserve">248880 </w:t>
            </w:r>
          </w:p>
        </w:tc>
        <w:tc>
          <w:tcPr>
            <w:tcW w:w="992" w:type="dxa"/>
          </w:tcPr>
          <w:p w:rsidR="00094A2D" w:rsidRPr="005D06F5" w:rsidRDefault="00094A2D" w:rsidP="008A410F">
            <w:pPr>
              <w:pStyle w:val="Default"/>
              <w:rPr>
                <w:sz w:val="16"/>
                <w:szCs w:val="16"/>
              </w:rPr>
            </w:pPr>
            <w:r w:rsidRPr="005D06F5">
              <w:rPr>
                <w:sz w:val="16"/>
                <w:szCs w:val="16"/>
              </w:rPr>
              <w:t xml:space="preserve">251880 </w:t>
            </w:r>
          </w:p>
        </w:tc>
        <w:tc>
          <w:tcPr>
            <w:tcW w:w="993" w:type="dxa"/>
          </w:tcPr>
          <w:p w:rsidR="00094A2D" w:rsidRPr="005D06F5" w:rsidRDefault="00094A2D" w:rsidP="008A410F">
            <w:pPr>
              <w:pStyle w:val="Default"/>
              <w:rPr>
                <w:sz w:val="16"/>
                <w:szCs w:val="16"/>
              </w:rPr>
            </w:pPr>
            <w:r w:rsidRPr="005D06F5">
              <w:rPr>
                <w:sz w:val="16"/>
                <w:szCs w:val="16"/>
              </w:rPr>
              <w:t xml:space="preserve">254880 </w:t>
            </w:r>
          </w:p>
        </w:tc>
      </w:tr>
      <w:tr w:rsidR="00094A2D" w:rsidRPr="005D06F5" w:rsidTr="00094A2D">
        <w:trPr>
          <w:trHeight w:val="916"/>
        </w:trPr>
        <w:tc>
          <w:tcPr>
            <w:tcW w:w="567" w:type="dxa"/>
          </w:tcPr>
          <w:p w:rsidR="00094A2D" w:rsidRPr="005D06F5" w:rsidRDefault="00094A2D" w:rsidP="008A410F">
            <w:pPr>
              <w:pStyle w:val="Default"/>
              <w:rPr>
                <w:sz w:val="16"/>
                <w:szCs w:val="16"/>
              </w:rPr>
            </w:pPr>
            <w:r w:rsidRPr="005D06F5">
              <w:rPr>
                <w:sz w:val="16"/>
                <w:szCs w:val="16"/>
              </w:rPr>
              <w:t xml:space="preserve">2 </w:t>
            </w:r>
          </w:p>
        </w:tc>
        <w:tc>
          <w:tcPr>
            <w:tcW w:w="3261" w:type="dxa"/>
          </w:tcPr>
          <w:p w:rsidR="00094A2D" w:rsidRPr="005D06F5" w:rsidRDefault="00094A2D" w:rsidP="008A410F">
            <w:pPr>
              <w:pStyle w:val="Default"/>
              <w:rPr>
                <w:sz w:val="16"/>
                <w:szCs w:val="16"/>
              </w:rPr>
            </w:pPr>
            <w:r w:rsidRPr="005D06F5">
              <w:rPr>
                <w:sz w:val="16"/>
                <w:szCs w:val="16"/>
              </w:rPr>
              <w:t xml:space="preserve">Объём потребления тепловой энергии (ккал/час) в том числе </w:t>
            </w:r>
          </w:p>
          <w:p w:rsidR="00094A2D" w:rsidRPr="005D06F5" w:rsidRDefault="00094A2D" w:rsidP="008A410F">
            <w:pPr>
              <w:pStyle w:val="Default"/>
              <w:rPr>
                <w:sz w:val="16"/>
                <w:szCs w:val="16"/>
              </w:rPr>
            </w:pPr>
            <w:r w:rsidRPr="005D06F5">
              <w:rPr>
                <w:sz w:val="16"/>
                <w:szCs w:val="16"/>
              </w:rPr>
              <w:t xml:space="preserve">- индивидуальный жилищный фонд МКД </w:t>
            </w:r>
          </w:p>
          <w:p w:rsidR="00094A2D" w:rsidRPr="005D06F5" w:rsidRDefault="00094A2D" w:rsidP="008A410F">
            <w:pPr>
              <w:pStyle w:val="Default"/>
              <w:rPr>
                <w:sz w:val="16"/>
                <w:szCs w:val="16"/>
              </w:rPr>
            </w:pPr>
            <w:r w:rsidRPr="005D06F5">
              <w:rPr>
                <w:sz w:val="16"/>
                <w:szCs w:val="16"/>
              </w:rPr>
              <w:t xml:space="preserve">- общественные здания </w:t>
            </w:r>
          </w:p>
          <w:p w:rsidR="00094A2D" w:rsidRPr="005D06F5" w:rsidRDefault="00094A2D" w:rsidP="008A410F">
            <w:pPr>
              <w:pStyle w:val="Default"/>
              <w:rPr>
                <w:sz w:val="16"/>
                <w:szCs w:val="16"/>
              </w:rPr>
            </w:pPr>
            <w:r w:rsidRPr="005D06F5">
              <w:rPr>
                <w:sz w:val="16"/>
                <w:szCs w:val="16"/>
              </w:rPr>
              <w:t xml:space="preserve">-индивидуальные дома </w:t>
            </w:r>
          </w:p>
        </w:tc>
        <w:tc>
          <w:tcPr>
            <w:tcW w:w="1417" w:type="dxa"/>
          </w:tcPr>
          <w:p w:rsidR="00094A2D" w:rsidRPr="005D06F5" w:rsidRDefault="00094A2D" w:rsidP="008A410F">
            <w:pPr>
              <w:pStyle w:val="Default"/>
              <w:rPr>
                <w:sz w:val="16"/>
                <w:szCs w:val="16"/>
              </w:rPr>
            </w:pPr>
            <w:r w:rsidRPr="005D06F5">
              <w:rPr>
                <w:sz w:val="16"/>
                <w:szCs w:val="16"/>
              </w:rPr>
              <w:t xml:space="preserve">8736 </w:t>
            </w:r>
          </w:p>
          <w:p w:rsidR="00094A2D" w:rsidRPr="005D06F5" w:rsidRDefault="00094A2D" w:rsidP="008A410F">
            <w:pPr>
              <w:pStyle w:val="Default"/>
              <w:rPr>
                <w:sz w:val="16"/>
                <w:szCs w:val="16"/>
              </w:rPr>
            </w:pPr>
            <w:r w:rsidRPr="005D06F5">
              <w:rPr>
                <w:sz w:val="16"/>
                <w:szCs w:val="16"/>
              </w:rPr>
              <w:t xml:space="preserve">2277 </w:t>
            </w:r>
          </w:p>
          <w:p w:rsidR="00094A2D" w:rsidRPr="005D06F5" w:rsidRDefault="00094A2D" w:rsidP="008A410F">
            <w:pPr>
              <w:pStyle w:val="Default"/>
              <w:rPr>
                <w:sz w:val="16"/>
                <w:szCs w:val="16"/>
              </w:rPr>
            </w:pPr>
            <w:r w:rsidRPr="005D06F5">
              <w:rPr>
                <w:sz w:val="16"/>
                <w:szCs w:val="16"/>
              </w:rPr>
              <w:t xml:space="preserve">2629 </w:t>
            </w:r>
          </w:p>
        </w:tc>
        <w:tc>
          <w:tcPr>
            <w:tcW w:w="992" w:type="dxa"/>
          </w:tcPr>
          <w:p w:rsidR="00094A2D" w:rsidRPr="005D06F5" w:rsidRDefault="00094A2D" w:rsidP="008A410F">
            <w:pPr>
              <w:pStyle w:val="Default"/>
              <w:rPr>
                <w:sz w:val="16"/>
                <w:szCs w:val="16"/>
              </w:rPr>
            </w:pPr>
            <w:r w:rsidRPr="005D06F5">
              <w:rPr>
                <w:sz w:val="16"/>
                <w:szCs w:val="16"/>
              </w:rPr>
              <w:t xml:space="preserve">8736 </w:t>
            </w:r>
          </w:p>
          <w:p w:rsidR="00094A2D" w:rsidRPr="005D06F5" w:rsidRDefault="00094A2D" w:rsidP="008A410F">
            <w:pPr>
              <w:pStyle w:val="Default"/>
              <w:rPr>
                <w:sz w:val="16"/>
                <w:szCs w:val="16"/>
              </w:rPr>
            </w:pPr>
            <w:r w:rsidRPr="005D06F5">
              <w:rPr>
                <w:sz w:val="16"/>
                <w:szCs w:val="16"/>
              </w:rPr>
              <w:t xml:space="preserve">2277 </w:t>
            </w:r>
          </w:p>
          <w:p w:rsidR="00094A2D" w:rsidRPr="005D06F5" w:rsidRDefault="00094A2D" w:rsidP="008A410F">
            <w:pPr>
              <w:pStyle w:val="Default"/>
              <w:rPr>
                <w:sz w:val="16"/>
                <w:szCs w:val="16"/>
              </w:rPr>
            </w:pPr>
            <w:r w:rsidRPr="005D06F5">
              <w:rPr>
                <w:sz w:val="16"/>
                <w:szCs w:val="16"/>
              </w:rPr>
              <w:t xml:space="preserve">2829 </w:t>
            </w:r>
          </w:p>
        </w:tc>
        <w:tc>
          <w:tcPr>
            <w:tcW w:w="993" w:type="dxa"/>
          </w:tcPr>
          <w:p w:rsidR="00094A2D" w:rsidRPr="005D06F5" w:rsidRDefault="00094A2D" w:rsidP="008A410F">
            <w:pPr>
              <w:pStyle w:val="Default"/>
              <w:rPr>
                <w:sz w:val="16"/>
                <w:szCs w:val="16"/>
              </w:rPr>
            </w:pPr>
            <w:r w:rsidRPr="005D06F5">
              <w:rPr>
                <w:sz w:val="16"/>
                <w:szCs w:val="16"/>
              </w:rPr>
              <w:t xml:space="preserve">8736 </w:t>
            </w:r>
          </w:p>
          <w:p w:rsidR="00094A2D" w:rsidRPr="005D06F5" w:rsidRDefault="00094A2D" w:rsidP="008A410F">
            <w:pPr>
              <w:pStyle w:val="Default"/>
              <w:rPr>
                <w:sz w:val="16"/>
                <w:szCs w:val="16"/>
              </w:rPr>
            </w:pPr>
            <w:r w:rsidRPr="005D06F5">
              <w:rPr>
                <w:sz w:val="16"/>
                <w:szCs w:val="16"/>
              </w:rPr>
              <w:t xml:space="preserve">2277 </w:t>
            </w:r>
          </w:p>
          <w:p w:rsidR="00094A2D" w:rsidRPr="005D06F5" w:rsidRDefault="00094A2D" w:rsidP="008A410F">
            <w:pPr>
              <w:pStyle w:val="Default"/>
              <w:rPr>
                <w:sz w:val="16"/>
                <w:szCs w:val="16"/>
              </w:rPr>
            </w:pPr>
            <w:r w:rsidRPr="005D06F5">
              <w:rPr>
                <w:sz w:val="16"/>
                <w:szCs w:val="16"/>
              </w:rPr>
              <w:t xml:space="preserve">3029 </w:t>
            </w:r>
          </w:p>
        </w:tc>
      </w:tr>
      <w:tr w:rsidR="00094A2D" w:rsidRPr="005D06F5" w:rsidTr="00094A2D">
        <w:trPr>
          <w:trHeight w:val="109"/>
        </w:trPr>
        <w:tc>
          <w:tcPr>
            <w:tcW w:w="3828" w:type="dxa"/>
            <w:gridSpan w:val="2"/>
          </w:tcPr>
          <w:p w:rsidR="00094A2D" w:rsidRPr="005D06F5" w:rsidRDefault="00094A2D" w:rsidP="00094A2D">
            <w:pPr>
              <w:pStyle w:val="Default"/>
              <w:jc w:val="center"/>
              <w:rPr>
                <w:sz w:val="16"/>
                <w:szCs w:val="16"/>
              </w:rPr>
            </w:pPr>
            <w:r w:rsidRPr="005D06F5">
              <w:rPr>
                <w:sz w:val="16"/>
                <w:szCs w:val="16"/>
              </w:rPr>
              <w:t>Итого</w:t>
            </w:r>
          </w:p>
        </w:tc>
        <w:tc>
          <w:tcPr>
            <w:tcW w:w="1417" w:type="dxa"/>
          </w:tcPr>
          <w:p w:rsidR="00094A2D" w:rsidRPr="005D06F5" w:rsidRDefault="00094A2D" w:rsidP="008A410F">
            <w:pPr>
              <w:pStyle w:val="Default"/>
              <w:rPr>
                <w:sz w:val="16"/>
                <w:szCs w:val="16"/>
              </w:rPr>
            </w:pPr>
            <w:r w:rsidRPr="005D06F5">
              <w:rPr>
                <w:sz w:val="16"/>
                <w:szCs w:val="16"/>
              </w:rPr>
              <w:t xml:space="preserve">13642 </w:t>
            </w:r>
          </w:p>
        </w:tc>
        <w:tc>
          <w:tcPr>
            <w:tcW w:w="992" w:type="dxa"/>
          </w:tcPr>
          <w:p w:rsidR="00094A2D" w:rsidRPr="005D06F5" w:rsidRDefault="00094A2D" w:rsidP="008A410F">
            <w:pPr>
              <w:pStyle w:val="Default"/>
              <w:rPr>
                <w:sz w:val="16"/>
                <w:szCs w:val="16"/>
              </w:rPr>
            </w:pPr>
            <w:r w:rsidRPr="005D06F5">
              <w:rPr>
                <w:sz w:val="16"/>
                <w:szCs w:val="16"/>
              </w:rPr>
              <w:t xml:space="preserve">13842 </w:t>
            </w:r>
          </w:p>
        </w:tc>
        <w:tc>
          <w:tcPr>
            <w:tcW w:w="993" w:type="dxa"/>
          </w:tcPr>
          <w:p w:rsidR="00094A2D" w:rsidRPr="005D06F5" w:rsidRDefault="00094A2D" w:rsidP="008A410F">
            <w:pPr>
              <w:pStyle w:val="Default"/>
              <w:rPr>
                <w:sz w:val="16"/>
                <w:szCs w:val="16"/>
              </w:rPr>
            </w:pPr>
            <w:r w:rsidRPr="005D06F5">
              <w:rPr>
                <w:sz w:val="16"/>
                <w:szCs w:val="16"/>
              </w:rPr>
              <w:t xml:space="preserve">14042 </w:t>
            </w:r>
          </w:p>
        </w:tc>
      </w:tr>
    </w:tbl>
    <w:p w:rsidR="00094A2D" w:rsidRPr="005D06F5" w:rsidRDefault="00094A2D" w:rsidP="00094A2D">
      <w:pPr>
        <w:pStyle w:val="Default"/>
        <w:spacing w:before="120" w:after="120"/>
        <w:ind w:firstLine="709"/>
        <w:jc w:val="center"/>
        <w:rPr>
          <w:b/>
          <w:bCs/>
          <w:color w:val="auto"/>
          <w:sz w:val="16"/>
          <w:szCs w:val="16"/>
        </w:rPr>
      </w:pPr>
      <w:r w:rsidRPr="005D06F5">
        <w:rPr>
          <w:b/>
          <w:bCs/>
          <w:color w:val="auto"/>
          <w:sz w:val="16"/>
          <w:szCs w:val="16"/>
        </w:rPr>
        <w:t>Раздел 2. Существующие и перспективные балансы располагаемой тепловой мощности источников тепловой энергии и тепловой нагрузки потребителей.</w:t>
      </w:r>
    </w:p>
    <w:p w:rsidR="00362486" w:rsidRPr="005D06F5" w:rsidRDefault="00362486" w:rsidP="0041442C">
      <w:pPr>
        <w:spacing w:after="0" w:line="240" w:lineRule="auto"/>
        <w:ind w:firstLine="284"/>
        <w:jc w:val="both"/>
        <w:rPr>
          <w:rFonts w:ascii="Times New Roman" w:hAnsi="Times New Roman" w:cs="Times New Roman"/>
          <w:sz w:val="16"/>
          <w:szCs w:val="16"/>
        </w:rPr>
      </w:pPr>
      <w:r w:rsidRPr="005D06F5">
        <w:rPr>
          <w:rFonts w:ascii="Times New Roman" w:hAnsi="Times New Roman" w:cs="Times New Roman"/>
          <w:sz w:val="16"/>
          <w:szCs w:val="16"/>
        </w:rPr>
        <w:t>Часовая производительность котельных на существующий период, первую очередь и расчётный срок, а также соответствующие тепловые нагрузки указаны в ниже приведённой таблице.</w:t>
      </w:r>
    </w:p>
    <w:p w:rsidR="00362486" w:rsidRPr="005D06F5" w:rsidRDefault="00362486" w:rsidP="0041442C">
      <w:pPr>
        <w:spacing w:after="0" w:line="240" w:lineRule="auto"/>
        <w:jc w:val="right"/>
        <w:rPr>
          <w:rFonts w:ascii="Times New Roman" w:hAnsi="Times New Roman" w:cs="Times New Roman"/>
          <w:b/>
          <w:sz w:val="16"/>
          <w:szCs w:val="16"/>
        </w:rPr>
      </w:pPr>
      <w:r w:rsidRPr="005D06F5">
        <w:rPr>
          <w:rFonts w:ascii="Times New Roman" w:hAnsi="Times New Roman" w:cs="Times New Roman"/>
          <w:b/>
          <w:sz w:val="16"/>
          <w:szCs w:val="16"/>
        </w:rPr>
        <w:t>Таблица № 2</w:t>
      </w:r>
    </w:p>
    <w:p w:rsidR="00362486" w:rsidRPr="005D06F5" w:rsidRDefault="00362486" w:rsidP="0041442C">
      <w:pPr>
        <w:spacing w:after="0" w:line="240" w:lineRule="auto"/>
        <w:jc w:val="right"/>
        <w:rPr>
          <w:rFonts w:ascii="Times New Roman" w:hAnsi="Times New Roman" w:cs="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344"/>
        <w:gridCol w:w="1334"/>
        <w:gridCol w:w="992"/>
        <w:gridCol w:w="1101"/>
      </w:tblGrid>
      <w:tr w:rsidR="00362486" w:rsidRPr="005D06F5" w:rsidTr="00D80713">
        <w:tc>
          <w:tcPr>
            <w:tcW w:w="567" w:type="dxa"/>
          </w:tcPr>
          <w:p w:rsidR="00362486" w:rsidRPr="005D06F5" w:rsidRDefault="00362486" w:rsidP="0041442C">
            <w:pPr>
              <w:pStyle w:val="Default"/>
              <w:jc w:val="center"/>
              <w:rPr>
                <w:b/>
                <w:sz w:val="16"/>
                <w:szCs w:val="16"/>
              </w:rPr>
            </w:pPr>
            <w:r w:rsidRPr="005D06F5">
              <w:rPr>
                <w:b/>
                <w:sz w:val="16"/>
                <w:szCs w:val="16"/>
              </w:rPr>
              <w:t>№ п/п</w:t>
            </w:r>
          </w:p>
        </w:tc>
        <w:tc>
          <w:tcPr>
            <w:tcW w:w="3344" w:type="dxa"/>
          </w:tcPr>
          <w:p w:rsidR="00362486" w:rsidRPr="005D06F5" w:rsidRDefault="00362486" w:rsidP="0041442C">
            <w:pPr>
              <w:pStyle w:val="Default"/>
              <w:jc w:val="center"/>
              <w:rPr>
                <w:b/>
                <w:sz w:val="16"/>
                <w:szCs w:val="16"/>
              </w:rPr>
            </w:pPr>
            <w:r w:rsidRPr="005D06F5">
              <w:rPr>
                <w:b/>
                <w:sz w:val="16"/>
                <w:szCs w:val="16"/>
              </w:rPr>
              <w:t>Наименование котельной</w:t>
            </w:r>
          </w:p>
        </w:tc>
        <w:tc>
          <w:tcPr>
            <w:tcW w:w="1334" w:type="dxa"/>
          </w:tcPr>
          <w:p w:rsidR="00362486" w:rsidRPr="005D06F5" w:rsidRDefault="00362486" w:rsidP="0041442C">
            <w:pPr>
              <w:spacing w:after="0"/>
              <w:jc w:val="center"/>
              <w:rPr>
                <w:rFonts w:ascii="Times New Roman" w:hAnsi="Times New Roman" w:cs="Times New Roman"/>
                <w:b/>
                <w:sz w:val="16"/>
                <w:szCs w:val="16"/>
              </w:rPr>
            </w:pPr>
            <w:r w:rsidRPr="005D06F5">
              <w:rPr>
                <w:rFonts w:ascii="Times New Roman" w:hAnsi="Times New Roman" w:cs="Times New Roman"/>
                <w:b/>
                <w:sz w:val="16"/>
                <w:szCs w:val="16"/>
              </w:rPr>
              <w:t>Существующее положение</w:t>
            </w:r>
          </w:p>
          <w:p w:rsidR="00362486" w:rsidRPr="005D06F5" w:rsidRDefault="00362486" w:rsidP="0041442C">
            <w:pPr>
              <w:spacing w:after="0"/>
              <w:jc w:val="center"/>
              <w:rPr>
                <w:rFonts w:ascii="Times New Roman" w:hAnsi="Times New Roman" w:cs="Times New Roman"/>
                <w:b/>
                <w:sz w:val="16"/>
                <w:szCs w:val="16"/>
              </w:rPr>
            </w:pPr>
            <w:r w:rsidRPr="005D06F5">
              <w:rPr>
                <w:rFonts w:ascii="Times New Roman" w:hAnsi="Times New Roman" w:cs="Times New Roman"/>
                <w:b/>
                <w:sz w:val="16"/>
                <w:szCs w:val="16"/>
              </w:rPr>
              <w:t>Гкал/час</w:t>
            </w:r>
          </w:p>
        </w:tc>
        <w:tc>
          <w:tcPr>
            <w:tcW w:w="992" w:type="dxa"/>
          </w:tcPr>
          <w:p w:rsidR="00362486" w:rsidRPr="005D06F5" w:rsidRDefault="00362486" w:rsidP="0041442C">
            <w:pPr>
              <w:spacing w:after="0"/>
              <w:jc w:val="center"/>
              <w:rPr>
                <w:rFonts w:ascii="Times New Roman" w:hAnsi="Times New Roman" w:cs="Times New Roman"/>
                <w:b/>
                <w:sz w:val="16"/>
                <w:szCs w:val="16"/>
              </w:rPr>
            </w:pPr>
            <w:r w:rsidRPr="005D06F5">
              <w:rPr>
                <w:rFonts w:ascii="Times New Roman" w:hAnsi="Times New Roman" w:cs="Times New Roman"/>
                <w:b/>
                <w:sz w:val="16"/>
                <w:szCs w:val="16"/>
              </w:rPr>
              <w:t>Первая очередь</w:t>
            </w:r>
          </w:p>
          <w:p w:rsidR="00362486" w:rsidRPr="005D06F5" w:rsidRDefault="00362486" w:rsidP="0041442C">
            <w:pPr>
              <w:spacing w:after="0"/>
              <w:jc w:val="center"/>
              <w:rPr>
                <w:rFonts w:ascii="Times New Roman" w:hAnsi="Times New Roman" w:cs="Times New Roman"/>
                <w:b/>
                <w:sz w:val="16"/>
                <w:szCs w:val="16"/>
              </w:rPr>
            </w:pPr>
            <w:r w:rsidRPr="005D06F5">
              <w:rPr>
                <w:rFonts w:ascii="Times New Roman" w:hAnsi="Times New Roman" w:cs="Times New Roman"/>
                <w:b/>
                <w:sz w:val="16"/>
                <w:szCs w:val="16"/>
              </w:rPr>
              <w:t>2020 г</w:t>
            </w:r>
          </w:p>
        </w:tc>
        <w:tc>
          <w:tcPr>
            <w:tcW w:w="1101" w:type="dxa"/>
          </w:tcPr>
          <w:p w:rsidR="00362486" w:rsidRPr="005D06F5" w:rsidRDefault="00362486" w:rsidP="0041442C">
            <w:pPr>
              <w:spacing w:after="0"/>
              <w:jc w:val="center"/>
              <w:rPr>
                <w:rFonts w:ascii="Times New Roman" w:hAnsi="Times New Roman" w:cs="Times New Roman"/>
                <w:b/>
                <w:sz w:val="16"/>
                <w:szCs w:val="16"/>
              </w:rPr>
            </w:pPr>
            <w:r w:rsidRPr="005D06F5">
              <w:rPr>
                <w:rFonts w:ascii="Times New Roman" w:hAnsi="Times New Roman" w:cs="Times New Roman"/>
                <w:b/>
                <w:sz w:val="16"/>
                <w:szCs w:val="16"/>
              </w:rPr>
              <w:t>Расчетный срок</w:t>
            </w:r>
          </w:p>
          <w:p w:rsidR="00362486" w:rsidRPr="005D06F5" w:rsidRDefault="00362486" w:rsidP="0041442C">
            <w:pPr>
              <w:spacing w:after="0"/>
              <w:jc w:val="center"/>
              <w:rPr>
                <w:rFonts w:ascii="Times New Roman" w:hAnsi="Times New Roman" w:cs="Times New Roman"/>
                <w:b/>
                <w:sz w:val="16"/>
                <w:szCs w:val="16"/>
              </w:rPr>
            </w:pPr>
            <w:r w:rsidRPr="005D06F5">
              <w:rPr>
                <w:rFonts w:ascii="Times New Roman" w:hAnsi="Times New Roman" w:cs="Times New Roman"/>
                <w:b/>
                <w:sz w:val="16"/>
                <w:szCs w:val="16"/>
              </w:rPr>
              <w:t>2030 г</w:t>
            </w:r>
          </w:p>
        </w:tc>
      </w:tr>
      <w:tr w:rsidR="00362486" w:rsidRPr="005D06F5" w:rsidTr="00D80713">
        <w:tc>
          <w:tcPr>
            <w:tcW w:w="567" w:type="dxa"/>
          </w:tcPr>
          <w:p w:rsidR="00362486" w:rsidRPr="005D06F5" w:rsidRDefault="00362486" w:rsidP="0041442C">
            <w:pPr>
              <w:pStyle w:val="Default"/>
              <w:jc w:val="center"/>
              <w:rPr>
                <w:sz w:val="16"/>
                <w:szCs w:val="16"/>
              </w:rPr>
            </w:pPr>
            <w:r w:rsidRPr="005D06F5">
              <w:rPr>
                <w:sz w:val="16"/>
                <w:szCs w:val="16"/>
              </w:rPr>
              <w:t>1</w:t>
            </w:r>
          </w:p>
        </w:tc>
        <w:tc>
          <w:tcPr>
            <w:tcW w:w="3344" w:type="dxa"/>
          </w:tcPr>
          <w:p w:rsidR="00362486" w:rsidRPr="005D06F5" w:rsidRDefault="00362486" w:rsidP="0041442C">
            <w:pPr>
              <w:pStyle w:val="Default"/>
              <w:jc w:val="center"/>
              <w:rPr>
                <w:sz w:val="16"/>
                <w:szCs w:val="16"/>
              </w:rPr>
            </w:pPr>
            <w:r w:rsidRPr="005D06F5">
              <w:rPr>
                <w:sz w:val="16"/>
                <w:szCs w:val="16"/>
              </w:rPr>
              <w:t>Котельная №1 п.Труд Советская 7а</w:t>
            </w:r>
          </w:p>
          <w:p w:rsidR="00362486" w:rsidRPr="005D06F5" w:rsidRDefault="00362486" w:rsidP="0041442C">
            <w:pPr>
              <w:pStyle w:val="Default"/>
              <w:jc w:val="center"/>
              <w:rPr>
                <w:sz w:val="16"/>
                <w:szCs w:val="16"/>
              </w:rPr>
            </w:pPr>
            <w:r w:rsidRPr="005D06F5">
              <w:rPr>
                <w:sz w:val="16"/>
                <w:szCs w:val="16"/>
              </w:rPr>
              <w:t>-тепловая мощность источника тепла</w:t>
            </w:r>
          </w:p>
          <w:p w:rsidR="00362486" w:rsidRPr="005D06F5" w:rsidRDefault="00362486" w:rsidP="0041442C">
            <w:pPr>
              <w:pStyle w:val="Default"/>
              <w:jc w:val="center"/>
              <w:rPr>
                <w:sz w:val="16"/>
                <w:szCs w:val="16"/>
              </w:rPr>
            </w:pPr>
            <w:r w:rsidRPr="005D06F5">
              <w:rPr>
                <w:sz w:val="16"/>
                <w:szCs w:val="16"/>
              </w:rPr>
              <w:t>- тепловая нагрузка подключенных потребителей</w:t>
            </w:r>
          </w:p>
        </w:tc>
        <w:tc>
          <w:tcPr>
            <w:tcW w:w="1334" w:type="dxa"/>
          </w:tcPr>
          <w:p w:rsidR="0041442C"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1,88</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1,73</w:t>
            </w:r>
          </w:p>
        </w:tc>
        <w:tc>
          <w:tcPr>
            <w:tcW w:w="992"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1,88</w:t>
            </w:r>
          </w:p>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1,73</w:t>
            </w:r>
          </w:p>
        </w:tc>
        <w:tc>
          <w:tcPr>
            <w:tcW w:w="1101"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1,88</w:t>
            </w:r>
          </w:p>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1,73</w:t>
            </w:r>
          </w:p>
        </w:tc>
      </w:tr>
      <w:tr w:rsidR="00362486" w:rsidRPr="005D06F5" w:rsidTr="00D80713">
        <w:tc>
          <w:tcPr>
            <w:tcW w:w="567" w:type="dxa"/>
          </w:tcPr>
          <w:p w:rsidR="00362486" w:rsidRPr="005D06F5" w:rsidRDefault="00362486" w:rsidP="0041442C">
            <w:pPr>
              <w:pStyle w:val="Default"/>
              <w:jc w:val="center"/>
              <w:rPr>
                <w:sz w:val="16"/>
                <w:szCs w:val="16"/>
              </w:rPr>
            </w:pPr>
            <w:r w:rsidRPr="005D06F5">
              <w:rPr>
                <w:sz w:val="16"/>
                <w:szCs w:val="16"/>
              </w:rPr>
              <w:t>2</w:t>
            </w:r>
          </w:p>
        </w:tc>
        <w:tc>
          <w:tcPr>
            <w:tcW w:w="3344" w:type="dxa"/>
          </w:tcPr>
          <w:p w:rsidR="00362486" w:rsidRPr="005D06F5" w:rsidRDefault="00362486" w:rsidP="0041442C">
            <w:pPr>
              <w:pStyle w:val="Default"/>
              <w:jc w:val="center"/>
              <w:rPr>
                <w:sz w:val="16"/>
                <w:szCs w:val="16"/>
              </w:rPr>
            </w:pPr>
            <w:r w:rsidRPr="005D06F5">
              <w:rPr>
                <w:sz w:val="16"/>
                <w:szCs w:val="16"/>
              </w:rPr>
              <w:t>Котельная №2 п.Труд Нагорная 2</w:t>
            </w:r>
          </w:p>
          <w:p w:rsidR="00362486" w:rsidRPr="005D06F5" w:rsidRDefault="00362486" w:rsidP="0041442C">
            <w:pPr>
              <w:pStyle w:val="Default"/>
              <w:jc w:val="center"/>
              <w:rPr>
                <w:sz w:val="16"/>
                <w:szCs w:val="16"/>
              </w:rPr>
            </w:pPr>
            <w:r w:rsidRPr="005D06F5">
              <w:rPr>
                <w:sz w:val="16"/>
                <w:szCs w:val="16"/>
              </w:rPr>
              <w:t>-</w:t>
            </w:r>
          </w:p>
          <w:p w:rsidR="00362486" w:rsidRPr="005D06F5" w:rsidRDefault="00362486" w:rsidP="0041442C">
            <w:pPr>
              <w:pStyle w:val="Default"/>
              <w:jc w:val="center"/>
              <w:rPr>
                <w:sz w:val="16"/>
                <w:szCs w:val="16"/>
              </w:rPr>
            </w:pPr>
            <w:r w:rsidRPr="005D06F5">
              <w:rPr>
                <w:sz w:val="16"/>
                <w:szCs w:val="16"/>
              </w:rPr>
              <w:t>-</w:t>
            </w:r>
          </w:p>
        </w:tc>
        <w:tc>
          <w:tcPr>
            <w:tcW w:w="1334"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0,082</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0,08</w:t>
            </w:r>
          </w:p>
        </w:tc>
        <w:tc>
          <w:tcPr>
            <w:tcW w:w="992"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0,082</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0,08</w:t>
            </w:r>
          </w:p>
        </w:tc>
        <w:tc>
          <w:tcPr>
            <w:tcW w:w="1101"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0,082</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0,08</w:t>
            </w:r>
          </w:p>
        </w:tc>
      </w:tr>
      <w:tr w:rsidR="00362486" w:rsidRPr="005D06F5" w:rsidTr="00D80713">
        <w:tc>
          <w:tcPr>
            <w:tcW w:w="567" w:type="dxa"/>
          </w:tcPr>
          <w:p w:rsidR="00362486" w:rsidRPr="005D06F5" w:rsidRDefault="00362486" w:rsidP="0041442C">
            <w:pPr>
              <w:pStyle w:val="Default"/>
              <w:jc w:val="center"/>
              <w:rPr>
                <w:sz w:val="16"/>
                <w:szCs w:val="16"/>
              </w:rPr>
            </w:pPr>
            <w:r w:rsidRPr="005D06F5">
              <w:rPr>
                <w:sz w:val="16"/>
                <w:szCs w:val="16"/>
              </w:rPr>
              <w:t>3</w:t>
            </w:r>
          </w:p>
        </w:tc>
        <w:tc>
          <w:tcPr>
            <w:tcW w:w="3344" w:type="dxa"/>
          </w:tcPr>
          <w:p w:rsidR="00362486" w:rsidRPr="005D06F5" w:rsidRDefault="00362486" w:rsidP="0041442C">
            <w:pPr>
              <w:pStyle w:val="Default"/>
              <w:jc w:val="center"/>
              <w:rPr>
                <w:sz w:val="16"/>
                <w:szCs w:val="16"/>
              </w:rPr>
            </w:pPr>
            <w:r w:rsidRPr="005D06F5">
              <w:rPr>
                <w:sz w:val="16"/>
                <w:szCs w:val="16"/>
              </w:rPr>
              <w:t>Котельная №3 п.Труд Спортивная 2</w:t>
            </w:r>
          </w:p>
          <w:p w:rsidR="00362486" w:rsidRPr="005D06F5" w:rsidRDefault="00362486" w:rsidP="0041442C">
            <w:pPr>
              <w:pStyle w:val="Default"/>
              <w:jc w:val="center"/>
              <w:rPr>
                <w:sz w:val="16"/>
                <w:szCs w:val="16"/>
              </w:rPr>
            </w:pPr>
            <w:r w:rsidRPr="005D06F5">
              <w:rPr>
                <w:sz w:val="16"/>
                <w:szCs w:val="16"/>
              </w:rPr>
              <w:t>-</w:t>
            </w:r>
          </w:p>
          <w:p w:rsidR="00362486" w:rsidRPr="005D06F5" w:rsidRDefault="00362486" w:rsidP="0041442C">
            <w:pPr>
              <w:pStyle w:val="Default"/>
              <w:jc w:val="center"/>
              <w:rPr>
                <w:sz w:val="16"/>
                <w:szCs w:val="16"/>
              </w:rPr>
            </w:pPr>
            <w:r w:rsidRPr="005D06F5">
              <w:rPr>
                <w:sz w:val="16"/>
                <w:szCs w:val="16"/>
              </w:rPr>
              <w:t>-</w:t>
            </w:r>
          </w:p>
        </w:tc>
        <w:tc>
          <w:tcPr>
            <w:tcW w:w="1334"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0,06</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0,012</w:t>
            </w:r>
          </w:p>
        </w:tc>
        <w:tc>
          <w:tcPr>
            <w:tcW w:w="992"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0,06</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0,012</w:t>
            </w:r>
          </w:p>
        </w:tc>
        <w:tc>
          <w:tcPr>
            <w:tcW w:w="1101"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0,06</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0,012</w:t>
            </w:r>
          </w:p>
        </w:tc>
      </w:tr>
      <w:tr w:rsidR="00362486" w:rsidRPr="005D06F5" w:rsidTr="00D80713">
        <w:tc>
          <w:tcPr>
            <w:tcW w:w="567" w:type="dxa"/>
          </w:tcPr>
          <w:p w:rsidR="00362486" w:rsidRPr="005D06F5" w:rsidRDefault="00362486" w:rsidP="0041442C">
            <w:pPr>
              <w:pStyle w:val="Default"/>
              <w:jc w:val="center"/>
              <w:rPr>
                <w:sz w:val="16"/>
                <w:szCs w:val="16"/>
              </w:rPr>
            </w:pPr>
            <w:r w:rsidRPr="005D06F5">
              <w:rPr>
                <w:sz w:val="16"/>
                <w:szCs w:val="16"/>
              </w:rPr>
              <w:t>4</w:t>
            </w:r>
          </w:p>
        </w:tc>
        <w:tc>
          <w:tcPr>
            <w:tcW w:w="3344" w:type="dxa"/>
          </w:tcPr>
          <w:p w:rsidR="00362486" w:rsidRPr="005D06F5" w:rsidRDefault="00362486" w:rsidP="0041442C">
            <w:pPr>
              <w:pStyle w:val="Default"/>
              <w:jc w:val="center"/>
              <w:rPr>
                <w:sz w:val="16"/>
                <w:szCs w:val="16"/>
              </w:rPr>
            </w:pPr>
            <w:r w:rsidRPr="005D06F5">
              <w:rPr>
                <w:sz w:val="16"/>
                <w:szCs w:val="16"/>
              </w:rPr>
              <w:t>Котельная с.Андреевское</w:t>
            </w:r>
          </w:p>
          <w:p w:rsidR="00362486" w:rsidRPr="005D06F5" w:rsidRDefault="00362486" w:rsidP="0041442C">
            <w:pPr>
              <w:pStyle w:val="Default"/>
              <w:jc w:val="center"/>
              <w:rPr>
                <w:sz w:val="16"/>
                <w:szCs w:val="16"/>
              </w:rPr>
            </w:pPr>
            <w:r w:rsidRPr="005D06F5">
              <w:rPr>
                <w:sz w:val="16"/>
                <w:szCs w:val="16"/>
              </w:rPr>
              <w:lastRenderedPageBreak/>
              <w:t>-</w:t>
            </w:r>
          </w:p>
          <w:p w:rsidR="00362486" w:rsidRPr="005D06F5" w:rsidRDefault="00362486" w:rsidP="0041442C">
            <w:pPr>
              <w:pStyle w:val="Default"/>
              <w:jc w:val="center"/>
              <w:rPr>
                <w:sz w:val="16"/>
                <w:szCs w:val="16"/>
              </w:rPr>
            </w:pPr>
            <w:r w:rsidRPr="005D06F5">
              <w:rPr>
                <w:sz w:val="16"/>
                <w:szCs w:val="16"/>
              </w:rPr>
              <w:t>-</w:t>
            </w:r>
          </w:p>
        </w:tc>
        <w:tc>
          <w:tcPr>
            <w:tcW w:w="1334"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lastRenderedPageBreak/>
              <w:t>0,645</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0,584</w:t>
            </w:r>
          </w:p>
        </w:tc>
        <w:tc>
          <w:tcPr>
            <w:tcW w:w="992"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lastRenderedPageBreak/>
              <w:t>0,645</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0,584</w:t>
            </w:r>
          </w:p>
        </w:tc>
        <w:tc>
          <w:tcPr>
            <w:tcW w:w="1101"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lastRenderedPageBreak/>
              <w:t>0,645</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0,584</w:t>
            </w:r>
          </w:p>
        </w:tc>
      </w:tr>
      <w:tr w:rsidR="00362486" w:rsidRPr="005D06F5" w:rsidTr="00D80713">
        <w:tc>
          <w:tcPr>
            <w:tcW w:w="567" w:type="dxa"/>
          </w:tcPr>
          <w:p w:rsidR="00362486" w:rsidRPr="005D06F5" w:rsidRDefault="00362486" w:rsidP="0041442C">
            <w:pPr>
              <w:pStyle w:val="Default"/>
              <w:jc w:val="center"/>
              <w:rPr>
                <w:sz w:val="16"/>
                <w:szCs w:val="16"/>
              </w:rPr>
            </w:pPr>
            <w:r w:rsidRPr="005D06F5">
              <w:rPr>
                <w:sz w:val="16"/>
                <w:szCs w:val="16"/>
              </w:rPr>
              <w:lastRenderedPageBreak/>
              <w:t>5</w:t>
            </w:r>
          </w:p>
        </w:tc>
        <w:tc>
          <w:tcPr>
            <w:tcW w:w="3344" w:type="dxa"/>
          </w:tcPr>
          <w:p w:rsidR="00362486" w:rsidRPr="005D06F5" w:rsidRDefault="00362486" w:rsidP="0041442C">
            <w:pPr>
              <w:pStyle w:val="Default"/>
              <w:jc w:val="center"/>
              <w:rPr>
                <w:sz w:val="16"/>
                <w:szCs w:val="16"/>
              </w:rPr>
            </w:pPr>
            <w:r w:rsidRPr="005D06F5">
              <w:rPr>
                <w:sz w:val="16"/>
                <w:szCs w:val="16"/>
              </w:rPr>
              <w:t>Теплогенераторнаяс. Андреевское</w:t>
            </w:r>
          </w:p>
          <w:p w:rsidR="00362486" w:rsidRPr="005D06F5" w:rsidRDefault="00362486" w:rsidP="0041442C">
            <w:pPr>
              <w:pStyle w:val="Default"/>
              <w:jc w:val="center"/>
              <w:rPr>
                <w:sz w:val="16"/>
                <w:szCs w:val="16"/>
              </w:rPr>
            </w:pPr>
            <w:r w:rsidRPr="005D06F5">
              <w:rPr>
                <w:sz w:val="16"/>
                <w:szCs w:val="16"/>
              </w:rPr>
              <w:t>-</w:t>
            </w:r>
          </w:p>
          <w:p w:rsidR="00362486" w:rsidRPr="005D06F5" w:rsidRDefault="00362486" w:rsidP="0041442C">
            <w:pPr>
              <w:pStyle w:val="Default"/>
              <w:jc w:val="center"/>
              <w:rPr>
                <w:sz w:val="16"/>
                <w:szCs w:val="16"/>
              </w:rPr>
            </w:pPr>
            <w:r w:rsidRPr="005D06F5">
              <w:rPr>
                <w:sz w:val="16"/>
                <w:szCs w:val="16"/>
              </w:rPr>
              <w:t>-</w:t>
            </w:r>
          </w:p>
        </w:tc>
        <w:tc>
          <w:tcPr>
            <w:tcW w:w="1334"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0,042</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0,04</w:t>
            </w:r>
          </w:p>
        </w:tc>
        <w:tc>
          <w:tcPr>
            <w:tcW w:w="992"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0,042</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0,04</w:t>
            </w:r>
          </w:p>
        </w:tc>
        <w:tc>
          <w:tcPr>
            <w:tcW w:w="1101"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0,042</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0,04</w:t>
            </w:r>
          </w:p>
        </w:tc>
      </w:tr>
      <w:tr w:rsidR="00362486" w:rsidRPr="005D06F5" w:rsidTr="00D80713">
        <w:tc>
          <w:tcPr>
            <w:tcW w:w="567" w:type="dxa"/>
          </w:tcPr>
          <w:p w:rsidR="00362486" w:rsidRPr="005D06F5" w:rsidRDefault="00362486" w:rsidP="0041442C">
            <w:pPr>
              <w:pStyle w:val="Default"/>
              <w:jc w:val="center"/>
              <w:rPr>
                <w:sz w:val="16"/>
                <w:szCs w:val="16"/>
              </w:rPr>
            </w:pPr>
            <w:r w:rsidRPr="005D06F5">
              <w:rPr>
                <w:sz w:val="16"/>
                <w:szCs w:val="16"/>
              </w:rPr>
              <w:t>6</w:t>
            </w:r>
          </w:p>
        </w:tc>
        <w:tc>
          <w:tcPr>
            <w:tcW w:w="3344" w:type="dxa"/>
          </w:tcPr>
          <w:p w:rsidR="00362486" w:rsidRPr="005D06F5" w:rsidRDefault="00362486" w:rsidP="0041442C">
            <w:pPr>
              <w:pStyle w:val="Default"/>
              <w:jc w:val="center"/>
              <w:rPr>
                <w:sz w:val="16"/>
                <w:szCs w:val="16"/>
              </w:rPr>
            </w:pPr>
            <w:r w:rsidRPr="005D06F5">
              <w:rPr>
                <w:sz w:val="16"/>
                <w:szCs w:val="16"/>
              </w:rPr>
              <w:t>Котельная д.Пекша</w:t>
            </w:r>
          </w:p>
          <w:p w:rsidR="00362486" w:rsidRPr="005D06F5" w:rsidRDefault="00362486" w:rsidP="0041442C">
            <w:pPr>
              <w:pStyle w:val="Default"/>
              <w:jc w:val="center"/>
              <w:rPr>
                <w:sz w:val="16"/>
                <w:szCs w:val="16"/>
              </w:rPr>
            </w:pPr>
            <w:r w:rsidRPr="005D06F5">
              <w:rPr>
                <w:sz w:val="16"/>
                <w:szCs w:val="16"/>
              </w:rPr>
              <w:t>-</w:t>
            </w:r>
          </w:p>
          <w:p w:rsidR="00362486" w:rsidRPr="005D06F5" w:rsidRDefault="00362486" w:rsidP="0041442C">
            <w:pPr>
              <w:pStyle w:val="Default"/>
              <w:jc w:val="center"/>
              <w:rPr>
                <w:sz w:val="16"/>
                <w:szCs w:val="16"/>
              </w:rPr>
            </w:pPr>
            <w:r w:rsidRPr="005D06F5">
              <w:rPr>
                <w:sz w:val="16"/>
                <w:szCs w:val="16"/>
              </w:rPr>
              <w:t>-</w:t>
            </w:r>
          </w:p>
        </w:tc>
        <w:tc>
          <w:tcPr>
            <w:tcW w:w="1334"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2,58</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2,23</w:t>
            </w:r>
          </w:p>
        </w:tc>
        <w:tc>
          <w:tcPr>
            <w:tcW w:w="992"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2,58</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2,23</w:t>
            </w:r>
          </w:p>
        </w:tc>
        <w:tc>
          <w:tcPr>
            <w:tcW w:w="1101"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2,58</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2,23</w:t>
            </w:r>
          </w:p>
        </w:tc>
      </w:tr>
      <w:tr w:rsidR="00362486" w:rsidRPr="005D06F5" w:rsidTr="00D80713">
        <w:tc>
          <w:tcPr>
            <w:tcW w:w="567" w:type="dxa"/>
          </w:tcPr>
          <w:p w:rsidR="00362486" w:rsidRPr="005D06F5" w:rsidRDefault="00362486" w:rsidP="0041442C">
            <w:pPr>
              <w:pStyle w:val="Default"/>
              <w:jc w:val="center"/>
              <w:rPr>
                <w:sz w:val="16"/>
                <w:szCs w:val="16"/>
              </w:rPr>
            </w:pPr>
            <w:r w:rsidRPr="005D06F5">
              <w:rPr>
                <w:sz w:val="16"/>
                <w:szCs w:val="16"/>
              </w:rPr>
              <w:t>7</w:t>
            </w:r>
          </w:p>
        </w:tc>
        <w:tc>
          <w:tcPr>
            <w:tcW w:w="3344" w:type="dxa"/>
          </w:tcPr>
          <w:p w:rsidR="00362486" w:rsidRPr="005D06F5" w:rsidRDefault="00362486" w:rsidP="0041442C">
            <w:pPr>
              <w:pStyle w:val="Default"/>
              <w:jc w:val="center"/>
              <w:rPr>
                <w:sz w:val="16"/>
                <w:szCs w:val="16"/>
              </w:rPr>
            </w:pPr>
            <w:r w:rsidRPr="005D06F5">
              <w:rPr>
                <w:sz w:val="16"/>
                <w:szCs w:val="16"/>
              </w:rPr>
              <w:t>Котельная д.Липна Дачная</w:t>
            </w:r>
          </w:p>
          <w:p w:rsidR="00362486" w:rsidRPr="005D06F5" w:rsidRDefault="00362486" w:rsidP="0041442C">
            <w:pPr>
              <w:pStyle w:val="Default"/>
              <w:jc w:val="center"/>
              <w:rPr>
                <w:sz w:val="16"/>
                <w:szCs w:val="16"/>
              </w:rPr>
            </w:pPr>
            <w:r w:rsidRPr="005D06F5">
              <w:rPr>
                <w:sz w:val="16"/>
                <w:szCs w:val="16"/>
              </w:rPr>
              <w:t>-</w:t>
            </w:r>
          </w:p>
          <w:p w:rsidR="00362486" w:rsidRPr="005D06F5" w:rsidRDefault="00362486" w:rsidP="0041442C">
            <w:pPr>
              <w:pStyle w:val="Default"/>
              <w:jc w:val="center"/>
              <w:rPr>
                <w:sz w:val="16"/>
                <w:szCs w:val="16"/>
              </w:rPr>
            </w:pPr>
            <w:r w:rsidRPr="005D06F5">
              <w:rPr>
                <w:sz w:val="16"/>
                <w:szCs w:val="16"/>
              </w:rPr>
              <w:t>-</w:t>
            </w:r>
          </w:p>
        </w:tc>
        <w:tc>
          <w:tcPr>
            <w:tcW w:w="1334"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1,08</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0,97</w:t>
            </w:r>
          </w:p>
        </w:tc>
        <w:tc>
          <w:tcPr>
            <w:tcW w:w="992"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1,08</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0,97</w:t>
            </w:r>
          </w:p>
        </w:tc>
        <w:tc>
          <w:tcPr>
            <w:tcW w:w="1101"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1,08</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0,97</w:t>
            </w:r>
          </w:p>
        </w:tc>
      </w:tr>
      <w:tr w:rsidR="00362486" w:rsidRPr="005D06F5" w:rsidTr="00D80713">
        <w:tc>
          <w:tcPr>
            <w:tcW w:w="567" w:type="dxa"/>
          </w:tcPr>
          <w:p w:rsidR="00362486" w:rsidRPr="005D06F5" w:rsidRDefault="00362486" w:rsidP="0041442C">
            <w:pPr>
              <w:pStyle w:val="Default"/>
              <w:jc w:val="center"/>
              <w:rPr>
                <w:sz w:val="16"/>
                <w:szCs w:val="16"/>
              </w:rPr>
            </w:pPr>
            <w:r w:rsidRPr="005D06F5">
              <w:rPr>
                <w:sz w:val="16"/>
                <w:szCs w:val="16"/>
              </w:rPr>
              <w:t>8</w:t>
            </w:r>
          </w:p>
        </w:tc>
        <w:tc>
          <w:tcPr>
            <w:tcW w:w="3344" w:type="dxa"/>
          </w:tcPr>
          <w:p w:rsidR="00362486" w:rsidRPr="005D06F5" w:rsidRDefault="00362486" w:rsidP="0041442C">
            <w:pPr>
              <w:pStyle w:val="Default"/>
              <w:jc w:val="center"/>
              <w:rPr>
                <w:sz w:val="16"/>
                <w:szCs w:val="16"/>
              </w:rPr>
            </w:pPr>
            <w:r w:rsidRPr="005D06F5">
              <w:rPr>
                <w:sz w:val="16"/>
                <w:szCs w:val="16"/>
              </w:rPr>
              <w:t>Котельная п.Сушнево-1</w:t>
            </w:r>
          </w:p>
          <w:p w:rsidR="00362486" w:rsidRPr="005D06F5" w:rsidRDefault="00362486" w:rsidP="0041442C">
            <w:pPr>
              <w:pStyle w:val="Default"/>
              <w:jc w:val="center"/>
              <w:rPr>
                <w:sz w:val="16"/>
                <w:szCs w:val="16"/>
              </w:rPr>
            </w:pPr>
            <w:r w:rsidRPr="005D06F5">
              <w:rPr>
                <w:sz w:val="16"/>
                <w:szCs w:val="16"/>
              </w:rPr>
              <w:t>-</w:t>
            </w:r>
          </w:p>
          <w:p w:rsidR="00362486" w:rsidRPr="005D06F5" w:rsidRDefault="00362486" w:rsidP="0041442C">
            <w:pPr>
              <w:pStyle w:val="Default"/>
              <w:jc w:val="center"/>
              <w:rPr>
                <w:sz w:val="16"/>
                <w:szCs w:val="16"/>
              </w:rPr>
            </w:pPr>
            <w:r w:rsidRPr="005D06F5">
              <w:rPr>
                <w:sz w:val="16"/>
                <w:szCs w:val="16"/>
              </w:rPr>
              <w:t>-</w:t>
            </w:r>
          </w:p>
        </w:tc>
        <w:tc>
          <w:tcPr>
            <w:tcW w:w="1334"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0,81</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0,37</w:t>
            </w:r>
          </w:p>
        </w:tc>
        <w:tc>
          <w:tcPr>
            <w:tcW w:w="992"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0,81</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0,37</w:t>
            </w:r>
          </w:p>
        </w:tc>
        <w:tc>
          <w:tcPr>
            <w:tcW w:w="1101"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0,81</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0,37</w:t>
            </w:r>
          </w:p>
        </w:tc>
      </w:tr>
      <w:tr w:rsidR="00362486" w:rsidRPr="005D06F5" w:rsidTr="00D80713">
        <w:tc>
          <w:tcPr>
            <w:tcW w:w="567" w:type="dxa"/>
          </w:tcPr>
          <w:p w:rsidR="00362486" w:rsidRPr="005D06F5" w:rsidRDefault="00362486" w:rsidP="0041442C">
            <w:pPr>
              <w:pStyle w:val="Default"/>
              <w:jc w:val="center"/>
              <w:rPr>
                <w:sz w:val="16"/>
                <w:szCs w:val="16"/>
              </w:rPr>
            </w:pPr>
            <w:r w:rsidRPr="005D06F5">
              <w:rPr>
                <w:sz w:val="16"/>
                <w:szCs w:val="16"/>
              </w:rPr>
              <w:t>9</w:t>
            </w:r>
          </w:p>
        </w:tc>
        <w:tc>
          <w:tcPr>
            <w:tcW w:w="3344" w:type="dxa"/>
          </w:tcPr>
          <w:p w:rsidR="00362486" w:rsidRPr="005D06F5" w:rsidRDefault="00362486" w:rsidP="0041442C">
            <w:pPr>
              <w:pStyle w:val="Default"/>
              <w:jc w:val="center"/>
              <w:rPr>
                <w:sz w:val="16"/>
                <w:szCs w:val="16"/>
              </w:rPr>
            </w:pPr>
            <w:r w:rsidRPr="005D06F5">
              <w:rPr>
                <w:sz w:val="16"/>
                <w:szCs w:val="16"/>
              </w:rPr>
              <w:t>котельная п.Сушнево-2</w:t>
            </w:r>
          </w:p>
          <w:p w:rsidR="00362486" w:rsidRPr="005D06F5" w:rsidRDefault="00362486" w:rsidP="0041442C">
            <w:pPr>
              <w:pStyle w:val="Default"/>
              <w:jc w:val="center"/>
              <w:rPr>
                <w:sz w:val="16"/>
                <w:szCs w:val="16"/>
              </w:rPr>
            </w:pPr>
            <w:r w:rsidRPr="005D06F5">
              <w:rPr>
                <w:sz w:val="16"/>
                <w:szCs w:val="16"/>
              </w:rPr>
              <w:t>-</w:t>
            </w:r>
          </w:p>
          <w:p w:rsidR="00362486" w:rsidRPr="005D06F5" w:rsidRDefault="00362486" w:rsidP="0041442C">
            <w:pPr>
              <w:pStyle w:val="Default"/>
              <w:jc w:val="center"/>
              <w:rPr>
                <w:sz w:val="16"/>
                <w:szCs w:val="16"/>
              </w:rPr>
            </w:pPr>
            <w:r w:rsidRPr="005D06F5">
              <w:rPr>
                <w:sz w:val="16"/>
                <w:szCs w:val="16"/>
              </w:rPr>
              <w:t>-</w:t>
            </w:r>
          </w:p>
        </w:tc>
        <w:tc>
          <w:tcPr>
            <w:tcW w:w="1334"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0,759</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0,26</w:t>
            </w:r>
          </w:p>
        </w:tc>
        <w:tc>
          <w:tcPr>
            <w:tcW w:w="992"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0,759</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0,26</w:t>
            </w:r>
          </w:p>
        </w:tc>
        <w:tc>
          <w:tcPr>
            <w:tcW w:w="1101"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0,759</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0,26</w:t>
            </w:r>
          </w:p>
        </w:tc>
      </w:tr>
    </w:tbl>
    <w:p w:rsidR="00362486" w:rsidRPr="005D06F5" w:rsidRDefault="00362486" w:rsidP="0041442C">
      <w:pPr>
        <w:suppressAutoHyphens/>
        <w:spacing w:after="0" w:line="240" w:lineRule="auto"/>
        <w:jc w:val="both"/>
        <w:rPr>
          <w:rFonts w:ascii="Times New Roman" w:hAnsi="Times New Roman" w:cs="Times New Roman"/>
          <w:sz w:val="16"/>
          <w:szCs w:val="16"/>
        </w:rPr>
      </w:pPr>
    </w:p>
    <w:p w:rsidR="00094A2D" w:rsidRPr="005D06F5" w:rsidRDefault="00095DF2" w:rsidP="0041442C">
      <w:pPr>
        <w:pStyle w:val="Default"/>
        <w:ind w:firstLine="284"/>
        <w:jc w:val="center"/>
        <w:rPr>
          <w:b/>
          <w:bCs/>
          <w:color w:val="auto"/>
          <w:sz w:val="16"/>
          <w:szCs w:val="16"/>
        </w:rPr>
      </w:pPr>
      <w:r w:rsidRPr="005D06F5">
        <w:rPr>
          <w:b/>
          <w:bCs/>
          <w:color w:val="auto"/>
          <w:sz w:val="16"/>
          <w:szCs w:val="16"/>
        </w:rPr>
        <w:t>Раздел 3. Существующие и перспективные балансы теплоносителя.</w:t>
      </w:r>
    </w:p>
    <w:p w:rsidR="00095DF2" w:rsidRPr="005D06F5" w:rsidRDefault="00095DF2" w:rsidP="0041442C">
      <w:pPr>
        <w:pStyle w:val="Default"/>
        <w:ind w:firstLine="284"/>
        <w:jc w:val="center"/>
        <w:rPr>
          <w:b/>
          <w:bCs/>
          <w:color w:val="auto"/>
          <w:sz w:val="16"/>
          <w:szCs w:val="16"/>
        </w:rPr>
      </w:pPr>
    </w:p>
    <w:p w:rsidR="00362486" w:rsidRPr="005D06F5" w:rsidRDefault="00362486" w:rsidP="0041442C">
      <w:pPr>
        <w:pStyle w:val="Default"/>
        <w:ind w:firstLine="284"/>
        <w:jc w:val="both"/>
        <w:rPr>
          <w:sz w:val="16"/>
          <w:szCs w:val="16"/>
        </w:rPr>
      </w:pPr>
      <w:r w:rsidRPr="005D06F5">
        <w:rPr>
          <w:sz w:val="16"/>
          <w:szCs w:val="16"/>
        </w:rPr>
        <w:t xml:space="preserve">При централизованном теплоснабжении сохраняется существующий температурный график теплоносителя (вода)-95-70 град.С. </w:t>
      </w:r>
    </w:p>
    <w:p w:rsidR="00362486" w:rsidRPr="005D06F5" w:rsidRDefault="00362486" w:rsidP="0041442C">
      <w:pPr>
        <w:spacing w:after="0" w:line="240" w:lineRule="auto"/>
        <w:ind w:firstLine="284"/>
        <w:jc w:val="both"/>
        <w:rPr>
          <w:rFonts w:ascii="Times New Roman" w:hAnsi="Times New Roman" w:cs="Times New Roman"/>
          <w:sz w:val="16"/>
          <w:szCs w:val="16"/>
        </w:rPr>
      </w:pPr>
      <w:r w:rsidRPr="005D06F5">
        <w:rPr>
          <w:rFonts w:ascii="Times New Roman" w:hAnsi="Times New Roman" w:cs="Times New Roman"/>
          <w:sz w:val="16"/>
          <w:szCs w:val="16"/>
        </w:rPr>
        <w:t>Расходы теплоносителя, а также расходы воды на подпитку приведены в нижеследующей таблице.</w:t>
      </w:r>
    </w:p>
    <w:p w:rsidR="00362486" w:rsidRPr="005D06F5" w:rsidRDefault="00362486" w:rsidP="0041442C">
      <w:pPr>
        <w:spacing w:after="0" w:line="240" w:lineRule="auto"/>
        <w:ind w:firstLine="284"/>
        <w:jc w:val="both"/>
        <w:rPr>
          <w:rFonts w:ascii="Times New Roman" w:hAnsi="Times New Roman" w:cs="Times New Roman"/>
          <w:sz w:val="16"/>
          <w:szCs w:val="16"/>
        </w:rPr>
      </w:pPr>
    </w:p>
    <w:p w:rsidR="00362486" w:rsidRPr="005D06F5" w:rsidRDefault="00362486" w:rsidP="0041442C">
      <w:pPr>
        <w:spacing w:after="0" w:line="240" w:lineRule="auto"/>
        <w:jc w:val="right"/>
        <w:rPr>
          <w:rFonts w:ascii="Times New Roman" w:hAnsi="Times New Roman" w:cs="Times New Roman"/>
          <w:b/>
          <w:sz w:val="16"/>
          <w:szCs w:val="16"/>
        </w:rPr>
      </w:pPr>
      <w:r w:rsidRPr="005D06F5">
        <w:rPr>
          <w:rFonts w:ascii="Times New Roman" w:hAnsi="Times New Roman" w:cs="Times New Roman"/>
          <w:b/>
          <w:sz w:val="16"/>
          <w:szCs w:val="16"/>
        </w:rPr>
        <w:t>Таблица № 3</w:t>
      </w:r>
    </w:p>
    <w:p w:rsidR="00362486" w:rsidRPr="005D06F5" w:rsidRDefault="00362486" w:rsidP="0041442C">
      <w:pPr>
        <w:spacing w:after="0" w:line="240" w:lineRule="auto"/>
        <w:jc w:val="right"/>
        <w:rPr>
          <w:rFonts w:ascii="Times New Roman" w:hAnsi="Times New Roman" w:cs="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2929"/>
        <w:gridCol w:w="1555"/>
        <w:gridCol w:w="1182"/>
        <w:gridCol w:w="1297"/>
      </w:tblGrid>
      <w:tr w:rsidR="00362486" w:rsidRPr="005D06F5" w:rsidTr="00D80713">
        <w:tc>
          <w:tcPr>
            <w:tcW w:w="534" w:type="dxa"/>
          </w:tcPr>
          <w:p w:rsidR="00362486" w:rsidRPr="005D06F5" w:rsidRDefault="00362486" w:rsidP="0041442C">
            <w:pPr>
              <w:pStyle w:val="Default"/>
              <w:jc w:val="center"/>
              <w:rPr>
                <w:b/>
                <w:sz w:val="16"/>
                <w:szCs w:val="16"/>
              </w:rPr>
            </w:pPr>
            <w:r w:rsidRPr="005D06F5">
              <w:rPr>
                <w:b/>
                <w:sz w:val="16"/>
                <w:szCs w:val="16"/>
              </w:rPr>
              <w:t>№ п/п</w:t>
            </w:r>
          </w:p>
        </w:tc>
        <w:tc>
          <w:tcPr>
            <w:tcW w:w="4394" w:type="dxa"/>
          </w:tcPr>
          <w:p w:rsidR="00362486" w:rsidRPr="005D06F5" w:rsidRDefault="00362486" w:rsidP="0041442C">
            <w:pPr>
              <w:pStyle w:val="Default"/>
              <w:jc w:val="center"/>
              <w:rPr>
                <w:b/>
                <w:sz w:val="16"/>
                <w:szCs w:val="16"/>
              </w:rPr>
            </w:pPr>
            <w:r w:rsidRPr="005D06F5">
              <w:rPr>
                <w:b/>
                <w:sz w:val="16"/>
                <w:szCs w:val="16"/>
              </w:rPr>
              <w:t>Наименование котельной</w:t>
            </w:r>
          </w:p>
        </w:tc>
        <w:tc>
          <w:tcPr>
            <w:tcW w:w="1843" w:type="dxa"/>
          </w:tcPr>
          <w:p w:rsidR="00362486" w:rsidRPr="005D06F5" w:rsidRDefault="00362486" w:rsidP="0041442C">
            <w:pPr>
              <w:spacing w:after="0" w:line="240" w:lineRule="auto"/>
              <w:jc w:val="center"/>
              <w:rPr>
                <w:rFonts w:ascii="Times New Roman" w:hAnsi="Times New Roman" w:cs="Times New Roman"/>
                <w:b/>
                <w:sz w:val="16"/>
                <w:szCs w:val="16"/>
              </w:rPr>
            </w:pPr>
            <w:r w:rsidRPr="005D06F5">
              <w:rPr>
                <w:rFonts w:ascii="Times New Roman" w:hAnsi="Times New Roman" w:cs="Times New Roman"/>
                <w:b/>
                <w:sz w:val="16"/>
                <w:szCs w:val="16"/>
              </w:rPr>
              <w:t>Существующее положение</w:t>
            </w:r>
          </w:p>
          <w:p w:rsidR="00362486" w:rsidRPr="005D06F5" w:rsidRDefault="00362486" w:rsidP="0041442C">
            <w:pPr>
              <w:spacing w:after="0" w:line="240" w:lineRule="auto"/>
              <w:jc w:val="center"/>
              <w:rPr>
                <w:rFonts w:ascii="Times New Roman" w:hAnsi="Times New Roman" w:cs="Times New Roman"/>
                <w:b/>
                <w:sz w:val="16"/>
                <w:szCs w:val="16"/>
              </w:rPr>
            </w:pPr>
            <w:r w:rsidRPr="005D06F5">
              <w:rPr>
                <w:rFonts w:ascii="Times New Roman" w:hAnsi="Times New Roman" w:cs="Times New Roman"/>
                <w:b/>
                <w:sz w:val="16"/>
                <w:szCs w:val="16"/>
              </w:rPr>
              <w:t>Гкал/час</w:t>
            </w:r>
          </w:p>
        </w:tc>
        <w:tc>
          <w:tcPr>
            <w:tcW w:w="1701" w:type="dxa"/>
          </w:tcPr>
          <w:p w:rsidR="00362486" w:rsidRPr="005D06F5" w:rsidRDefault="00362486" w:rsidP="0041442C">
            <w:pPr>
              <w:spacing w:after="0" w:line="240" w:lineRule="auto"/>
              <w:jc w:val="center"/>
              <w:rPr>
                <w:rFonts w:ascii="Times New Roman" w:hAnsi="Times New Roman" w:cs="Times New Roman"/>
                <w:b/>
                <w:sz w:val="16"/>
                <w:szCs w:val="16"/>
              </w:rPr>
            </w:pPr>
            <w:r w:rsidRPr="005D06F5">
              <w:rPr>
                <w:rFonts w:ascii="Times New Roman" w:hAnsi="Times New Roman" w:cs="Times New Roman"/>
                <w:b/>
                <w:sz w:val="16"/>
                <w:szCs w:val="16"/>
              </w:rPr>
              <w:t>Первая очередь</w:t>
            </w:r>
          </w:p>
          <w:p w:rsidR="00362486" w:rsidRPr="005D06F5" w:rsidRDefault="00362486" w:rsidP="0041442C">
            <w:pPr>
              <w:spacing w:after="0" w:line="240" w:lineRule="auto"/>
              <w:jc w:val="center"/>
              <w:rPr>
                <w:rFonts w:ascii="Times New Roman" w:hAnsi="Times New Roman" w:cs="Times New Roman"/>
                <w:b/>
                <w:sz w:val="16"/>
                <w:szCs w:val="16"/>
              </w:rPr>
            </w:pPr>
            <w:r w:rsidRPr="005D06F5">
              <w:rPr>
                <w:rFonts w:ascii="Times New Roman" w:hAnsi="Times New Roman" w:cs="Times New Roman"/>
                <w:b/>
                <w:sz w:val="16"/>
                <w:szCs w:val="16"/>
              </w:rPr>
              <w:t>2020 г</w:t>
            </w:r>
          </w:p>
        </w:tc>
        <w:tc>
          <w:tcPr>
            <w:tcW w:w="1665" w:type="dxa"/>
          </w:tcPr>
          <w:p w:rsidR="00362486" w:rsidRPr="005D06F5" w:rsidRDefault="00362486" w:rsidP="0041442C">
            <w:pPr>
              <w:spacing w:after="0" w:line="240" w:lineRule="auto"/>
              <w:jc w:val="center"/>
              <w:rPr>
                <w:rFonts w:ascii="Times New Roman" w:hAnsi="Times New Roman" w:cs="Times New Roman"/>
                <w:b/>
                <w:sz w:val="16"/>
                <w:szCs w:val="16"/>
              </w:rPr>
            </w:pPr>
            <w:r w:rsidRPr="005D06F5">
              <w:rPr>
                <w:rFonts w:ascii="Times New Roman" w:hAnsi="Times New Roman" w:cs="Times New Roman"/>
                <w:b/>
                <w:sz w:val="16"/>
                <w:szCs w:val="16"/>
              </w:rPr>
              <w:t>Расчетный срок</w:t>
            </w:r>
          </w:p>
          <w:p w:rsidR="00362486" w:rsidRPr="005D06F5" w:rsidRDefault="00362486" w:rsidP="0041442C">
            <w:pPr>
              <w:spacing w:after="0" w:line="240" w:lineRule="auto"/>
              <w:jc w:val="center"/>
              <w:rPr>
                <w:rFonts w:ascii="Times New Roman" w:hAnsi="Times New Roman" w:cs="Times New Roman"/>
                <w:b/>
                <w:sz w:val="16"/>
                <w:szCs w:val="16"/>
              </w:rPr>
            </w:pPr>
            <w:r w:rsidRPr="005D06F5">
              <w:rPr>
                <w:rFonts w:ascii="Times New Roman" w:hAnsi="Times New Roman" w:cs="Times New Roman"/>
                <w:b/>
                <w:sz w:val="16"/>
                <w:szCs w:val="16"/>
              </w:rPr>
              <w:t>2030 г</w:t>
            </w:r>
          </w:p>
        </w:tc>
      </w:tr>
      <w:tr w:rsidR="00362486" w:rsidRPr="005D06F5" w:rsidTr="00D80713">
        <w:tc>
          <w:tcPr>
            <w:tcW w:w="534" w:type="dxa"/>
          </w:tcPr>
          <w:p w:rsidR="00362486" w:rsidRPr="005D06F5" w:rsidRDefault="00362486" w:rsidP="0041442C">
            <w:pPr>
              <w:pStyle w:val="Default"/>
              <w:rPr>
                <w:sz w:val="16"/>
                <w:szCs w:val="16"/>
              </w:rPr>
            </w:pPr>
            <w:r w:rsidRPr="005D06F5">
              <w:rPr>
                <w:sz w:val="16"/>
                <w:szCs w:val="16"/>
              </w:rPr>
              <w:t xml:space="preserve">1 </w:t>
            </w:r>
          </w:p>
        </w:tc>
        <w:tc>
          <w:tcPr>
            <w:tcW w:w="4394" w:type="dxa"/>
          </w:tcPr>
          <w:p w:rsidR="00362486" w:rsidRPr="005D06F5" w:rsidRDefault="00362486" w:rsidP="0041442C">
            <w:pPr>
              <w:pStyle w:val="Default"/>
              <w:rPr>
                <w:sz w:val="16"/>
                <w:szCs w:val="16"/>
              </w:rPr>
            </w:pPr>
            <w:r w:rsidRPr="005D06F5">
              <w:rPr>
                <w:sz w:val="16"/>
                <w:szCs w:val="16"/>
              </w:rPr>
              <w:t xml:space="preserve">Котельная №1 п.Труд Советская 7а </w:t>
            </w:r>
          </w:p>
          <w:p w:rsidR="00362486" w:rsidRPr="005D06F5" w:rsidRDefault="00362486" w:rsidP="0041442C">
            <w:pPr>
              <w:pStyle w:val="Default"/>
              <w:rPr>
                <w:sz w:val="16"/>
                <w:szCs w:val="16"/>
              </w:rPr>
            </w:pPr>
            <w:r w:rsidRPr="005D06F5">
              <w:rPr>
                <w:sz w:val="16"/>
                <w:szCs w:val="16"/>
              </w:rPr>
              <w:t>- максимальный расход теплоносителя на теплопотребляющие установки потребителя, тонн/час</w:t>
            </w:r>
          </w:p>
          <w:p w:rsidR="00362486" w:rsidRPr="005D06F5" w:rsidRDefault="00362486" w:rsidP="0041442C">
            <w:pPr>
              <w:pStyle w:val="Default"/>
              <w:rPr>
                <w:sz w:val="16"/>
                <w:szCs w:val="16"/>
              </w:rPr>
            </w:pPr>
          </w:p>
          <w:p w:rsidR="00362486" w:rsidRPr="005D06F5" w:rsidRDefault="00362486" w:rsidP="0041442C">
            <w:pPr>
              <w:pStyle w:val="Default"/>
              <w:rPr>
                <w:sz w:val="16"/>
                <w:szCs w:val="16"/>
              </w:rPr>
            </w:pPr>
            <w:r w:rsidRPr="005D06F5">
              <w:rPr>
                <w:sz w:val="16"/>
                <w:szCs w:val="16"/>
              </w:rPr>
              <w:t>- производительночть водоподготовительных установок для компенсации потерь теплоносителя, тонн/час</w:t>
            </w:r>
          </w:p>
          <w:p w:rsidR="00362486" w:rsidRPr="005D06F5" w:rsidRDefault="00362486" w:rsidP="0041442C">
            <w:pPr>
              <w:pStyle w:val="Default"/>
              <w:rPr>
                <w:sz w:val="16"/>
                <w:szCs w:val="16"/>
              </w:rPr>
            </w:pPr>
          </w:p>
          <w:p w:rsidR="00362486" w:rsidRPr="005D06F5" w:rsidRDefault="00362486" w:rsidP="0041442C">
            <w:pPr>
              <w:pStyle w:val="Default"/>
              <w:rPr>
                <w:sz w:val="16"/>
                <w:szCs w:val="16"/>
              </w:rPr>
            </w:pPr>
            <w:r w:rsidRPr="005D06F5">
              <w:rPr>
                <w:sz w:val="16"/>
                <w:szCs w:val="16"/>
              </w:rPr>
              <w:t>- годовой расход воды на подпитку, тонн</w:t>
            </w:r>
          </w:p>
        </w:tc>
        <w:tc>
          <w:tcPr>
            <w:tcW w:w="1843"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65,6</w:t>
            </w:r>
          </w:p>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0,5</w:t>
            </w:r>
          </w:p>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2515</w:t>
            </w:r>
          </w:p>
        </w:tc>
        <w:tc>
          <w:tcPr>
            <w:tcW w:w="1701"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65,6</w:t>
            </w:r>
          </w:p>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0,5</w:t>
            </w:r>
          </w:p>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2515</w:t>
            </w:r>
          </w:p>
        </w:tc>
        <w:tc>
          <w:tcPr>
            <w:tcW w:w="1665"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65,6</w:t>
            </w:r>
          </w:p>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0,5</w:t>
            </w:r>
          </w:p>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2515</w:t>
            </w:r>
          </w:p>
        </w:tc>
      </w:tr>
      <w:tr w:rsidR="00362486" w:rsidRPr="005D06F5" w:rsidTr="00D80713">
        <w:tc>
          <w:tcPr>
            <w:tcW w:w="534" w:type="dxa"/>
          </w:tcPr>
          <w:p w:rsidR="00362486" w:rsidRPr="005D06F5" w:rsidRDefault="00362486" w:rsidP="0041442C">
            <w:pPr>
              <w:pStyle w:val="Default"/>
              <w:rPr>
                <w:sz w:val="16"/>
                <w:szCs w:val="16"/>
              </w:rPr>
            </w:pPr>
            <w:r w:rsidRPr="005D06F5">
              <w:rPr>
                <w:sz w:val="16"/>
                <w:szCs w:val="16"/>
              </w:rPr>
              <w:t xml:space="preserve">2 </w:t>
            </w:r>
          </w:p>
        </w:tc>
        <w:tc>
          <w:tcPr>
            <w:tcW w:w="4394" w:type="dxa"/>
          </w:tcPr>
          <w:p w:rsidR="00362486" w:rsidRPr="005D06F5" w:rsidRDefault="00362486" w:rsidP="0041442C">
            <w:pPr>
              <w:pStyle w:val="Default"/>
              <w:rPr>
                <w:sz w:val="16"/>
                <w:szCs w:val="16"/>
              </w:rPr>
            </w:pPr>
            <w:r w:rsidRPr="005D06F5">
              <w:rPr>
                <w:sz w:val="16"/>
                <w:szCs w:val="16"/>
              </w:rPr>
              <w:t>Котельная №2 п.Труд Нагорная 2</w:t>
            </w:r>
          </w:p>
          <w:p w:rsidR="00362486" w:rsidRPr="005D06F5" w:rsidRDefault="00362486" w:rsidP="0041442C">
            <w:pPr>
              <w:pStyle w:val="Default"/>
              <w:rPr>
                <w:sz w:val="16"/>
                <w:szCs w:val="16"/>
              </w:rPr>
            </w:pPr>
            <w:r w:rsidRPr="005D06F5">
              <w:rPr>
                <w:sz w:val="16"/>
                <w:szCs w:val="16"/>
              </w:rPr>
              <w:t>-</w:t>
            </w:r>
          </w:p>
          <w:p w:rsidR="00362486" w:rsidRPr="005D06F5" w:rsidRDefault="00362486" w:rsidP="0041442C">
            <w:pPr>
              <w:pStyle w:val="Default"/>
              <w:rPr>
                <w:sz w:val="16"/>
                <w:szCs w:val="16"/>
              </w:rPr>
            </w:pPr>
            <w:r w:rsidRPr="005D06F5">
              <w:rPr>
                <w:sz w:val="16"/>
                <w:szCs w:val="16"/>
              </w:rPr>
              <w:t xml:space="preserve">- </w:t>
            </w:r>
          </w:p>
          <w:p w:rsidR="00362486" w:rsidRPr="005D06F5" w:rsidRDefault="00362486" w:rsidP="0041442C">
            <w:pPr>
              <w:pStyle w:val="Default"/>
              <w:rPr>
                <w:sz w:val="16"/>
                <w:szCs w:val="16"/>
              </w:rPr>
            </w:pPr>
            <w:r w:rsidRPr="005D06F5">
              <w:rPr>
                <w:sz w:val="16"/>
                <w:szCs w:val="16"/>
              </w:rPr>
              <w:t>-</w:t>
            </w:r>
          </w:p>
        </w:tc>
        <w:tc>
          <w:tcPr>
            <w:tcW w:w="1843"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2,86</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0,021</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109,7</w:t>
            </w:r>
          </w:p>
        </w:tc>
        <w:tc>
          <w:tcPr>
            <w:tcW w:w="1701"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2,86</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0,021</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109,7</w:t>
            </w:r>
          </w:p>
        </w:tc>
        <w:tc>
          <w:tcPr>
            <w:tcW w:w="1665"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2,86</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0,021</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109,7</w:t>
            </w:r>
          </w:p>
        </w:tc>
      </w:tr>
      <w:tr w:rsidR="00362486" w:rsidRPr="005D06F5" w:rsidTr="00D80713">
        <w:tc>
          <w:tcPr>
            <w:tcW w:w="534" w:type="dxa"/>
          </w:tcPr>
          <w:p w:rsidR="00362486" w:rsidRPr="005D06F5" w:rsidRDefault="00362486" w:rsidP="0041442C">
            <w:pPr>
              <w:pStyle w:val="Default"/>
              <w:rPr>
                <w:sz w:val="16"/>
                <w:szCs w:val="16"/>
              </w:rPr>
            </w:pPr>
            <w:r w:rsidRPr="005D06F5">
              <w:rPr>
                <w:sz w:val="16"/>
                <w:szCs w:val="16"/>
              </w:rPr>
              <w:t xml:space="preserve">3 </w:t>
            </w:r>
          </w:p>
        </w:tc>
        <w:tc>
          <w:tcPr>
            <w:tcW w:w="4394" w:type="dxa"/>
          </w:tcPr>
          <w:p w:rsidR="00362486" w:rsidRPr="005D06F5" w:rsidRDefault="00362486" w:rsidP="0041442C">
            <w:pPr>
              <w:pStyle w:val="Default"/>
              <w:rPr>
                <w:sz w:val="16"/>
                <w:szCs w:val="16"/>
              </w:rPr>
            </w:pPr>
            <w:r w:rsidRPr="005D06F5">
              <w:rPr>
                <w:sz w:val="16"/>
                <w:szCs w:val="16"/>
              </w:rPr>
              <w:t xml:space="preserve">Котельная №3 п.Труд Спортивная 2 </w:t>
            </w:r>
          </w:p>
          <w:p w:rsidR="00362486" w:rsidRPr="005D06F5" w:rsidRDefault="00362486" w:rsidP="0041442C">
            <w:pPr>
              <w:pStyle w:val="Default"/>
              <w:rPr>
                <w:sz w:val="16"/>
                <w:szCs w:val="16"/>
              </w:rPr>
            </w:pPr>
            <w:r w:rsidRPr="005D06F5">
              <w:rPr>
                <w:sz w:val="16"/>
                <w:szCs w:val="16"/>
              </w:rPr>
              <w:t>-</w:t>
            </w:r>
          </w:p>
          <w:p w:rsidR="00362486" w:rsidRPr="005D06F5" w:rsidRDefault="00362486" w:rsidP="0041442C">
            <w:pPr>
              <w:pStyle w:val="Default"/>
              <w:rPr>
                <w:sz w:val="16"/>
                <w:szCs w:val="16"/>
              </w:rPr>
            </w:pPr>
            <w:r w:rsidRPr="005D06F5">
              <w:rPr>
                <w:sz w:val="16"/>
                <w:szCs w:val="16"/>
              </w:rPr>
              <w:t>-</w:t>
            </w:r>
          </w:p>
          <w:p w:rsidR="00362486" w:rsidRPr="005D06F5" w:rsidRDefault="00362486" w:rsidP="0041442C">
            <w:pPr>
              <w:pStyle w:val="Default"/>
              <w:rPr>
                <w:sz w:val="16"/>
                <w:szCs w:val="16"/>
              </w:rPr>
            </w:pPr>
            <w:r w:rsidRPr="005D06F5">
              <w:rPr>
                <w:sz w:val="16"/>
                <w:szCs w:val="16"/>
              </w:rPr>
              <w:t>-</w:t>
            </w:r>
          </w:p>
        </w:tc>
        <w:tc>
          <w:tcPr>
            <w:tcW w:w="1843"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1,75</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0,013</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68,88</w:t>
            </w:r>
          </w:p>
        </w:tc>
        <w:tc>
          <w:tcPr>
            <w:tcW w:w="1701"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1,75</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0,013</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68,88</w:t>
            </w:r>
          </w:p>
        </w:tc>
        <w:tc>
          <w:tcPr>
            <w:tcW w:w="1665"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1,75</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0,013</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68,88</w:t>
            </w:r>
          </w:p>
        </w:tc>
      </w:tr>
      <w:tr w:rsidR="00362486" w:rsidRPr="005D06F5" w:rsidTr="00D80713">
        <w:tc>
          <w:tcPr>
            <w:tcW w:w="534" w:type="dxa"/>
          </w:tcPr>
          <w:p w:rsidR="00362486" w:rsidRPr="005D06F5" w:rsidRDefault="00362486" w:rsidP="0041442C">
            <w:pPr>
              <w:pStyle w:val="Default"/>
              <w:rPr>
                <w:sz w:val="16"/>
                <w:szCs w:val="16"/>
              </w:rPr>
            </w:pPr>
            <w:r w:rsidRPr="005D06F5">
              <w:rPr>
                <w:sz w:val="16"/>
                <w:szCs w:val="16"/>
              </w:rPr>
              <w:t xml:space="preserve">4 </w:t>
            </w:r>
          </w:p>
        </w:tc>
        <w:tc>
          <w:tcPr>
            <w:tcW w:w="4394" w:type="dxa"/>
          </w:tcPr>
          <w:p w:rsidR="00362486" w:rsidRPr="005D06F5" w:rsidRDefault="00362486" w:rsidP="0041442C">
            <w:pPr>
              <w:pStyle w:val="Default"/>
              <w:rPr>
                <w:sz w:val="16"/>
                <w:szCs w:val="16"/>
              </w:rPr>
            </w:pPr>
            <w:r w:rsidRPr="005D06F5">
              <w:rPr>
                <w:sz w:val="16"/>
                <w:szCs w:val="16"/>
              </w:rPr>
              <w:t>Котельная с.Андреевское</w:t>
            </w:r>
          </w:p>
          <w:p w:rsidR="00362486" w:rsidRPr="005D06F5" w:rsidRDefault="00362486" w:rsidP="0041442C">
            <w:pPr>
              <w:pStyle w:val="Default"/>
              <w:rPr>
                <w:sz w:val="16"/>
                <w:szCs w:val="16"/>
              </w:rPr>
            </w:pPr>
            <w:r w:rsidRPr="005D06F5">
              <w:rPr>
                <w:sz w:val="16"/>
                <w:szCs w:val="16"/>
              </w:rPr>
              <w:t>-</w:t>
            </w:r>
          </w:p>
          <w:p w:rsidR="00362486" w:rsidRPr="005D06F5" w:rsidRDefault="00362486" w:rsidP="0041442C">
            <w:pPr>
              <w:pStyle w:val="Default"/>
              <w:rPr>
                <w:sz w:val="16"/>
                <w:szCs w:val="16"/>
              </w:rPr>
            </w:pPr>
            <w:r w:rsidRPr="005D06F5">
              <w:rPr>
                <w:sz w:val="16"/>
                <w:szCs w:val="16"/>
              </w:rPr>
              <w:t>-</w:t>
            </w:r>
          </w:p>
          <w:p w:rsidR="00362486" w:rsidRPr="005D06F5" w:rsidRDefault="00362486" w:rsidP="0041442C">
            <w:pPr>
              <w:pStyle w:val="Default"/>
              <w:rPr>
                <w:sz w:val="16"/>
                <w:szCs w:val="16"/>
              </w:rPr>
            </w:pPr>
            <w:r w:rsidRPr="005D06F5">
              <w:rPr>
                <w:sz w:val="16"/>
                <w:szCs w:val="16"/>
              </w:rPr>
              <w:t>-</w:t>
            </w:r>
          </w:p>
        </w:tc>
        <w:tc>
          <w:tcPr>
            <w:tcW w:w="1843"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128,04</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0,96</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4909</w:t>
            </w:r>
          </w:p>
        </w:tc>
        <w:tc>
          <w:tcPr>
            <w:tcW w:w="1701"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128,04</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0,96</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4909</w:t>
            </w:r>
          </w:p>
        </w:tc>
        <w:tc>
          <w:tcPr>
            <w:tcW w:w="1665"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128,04</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0,96</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4909</w:t>
            </w:r>
          </w:p>
        </w:tc>
      </w:tr>
      <w:tr w:rsidR="00362486" w:rsidRPr="005D06F5" w:rsidTr="00D80713">
        <w:tc>
          <w:tcPr>
            <w:tcW w:w="534" w:type="dxa"/>
          </w:tcPr>
          <w:p w:rsidR="00362486" w:rsidRPr="005D06F5" w:rsidRDefault="00362486" w:rsidP="0041442C">
            <w:pPr>
              <w:pStyle w:val="Default"/>
              <w:rPr>
                <w:sz w:val="16"/>
                <w:szCs w:val="16"/>
              </w:rPr>
            </w:pPr>
            <w:r w:rsidRPr="005D06F5">
              <w:rPr>
                <w:sz w:val="16"/>
                <w:szCs w:val="16"/>
              </w:rPr>
              <w:t xml:space="preserve">5 </w:t>
            </w:r>
          </w:p>
        </w:tc>
        <w:tc>
          <w:tcPr>
            <w:tcW w:w="4394" w:type="dxa"/>
          </w:tcPr>
          <w:p w:rsidR="00362486" w:rsidRPr="005D06F5" w:rsidRDefault="00362486" w:rsidP="0041442C">
            <w:pPr>
              <w:pStyle w:val="Default"/>
              <w:rPr>
                <w:sz w:val="16"/>
                <w:szCs w:val="16"/>
              </w:rPr>
            </w:pPr>
            <w:r w:rsidRPr="005D06F5">
              <w:rPr>
                <w:sz w:val="16"/>
                <w:szCs w:val="16"/>
              </w:rPr>
              <w:t>Теплогенераторнаяс. Андреевское</w:t>
            </w:r>
          </w:p>
          <w:p w:rsidR="00362486" w:rsidRPr="005D06F5" w:rsidRDefault="00362486" w:rsidP="0041442C">
            <w:pPr>
              <w:pStyle w:val="Default"/>
              <w:rPr>
                <w:sz w:val="16"/>
                <w:szCs w:val="16"/>
              </w:rPr>
            </w:pPr>
            <w:r w:rsidRPr="005D06F5">
              <w:rPr>
                <w:sz w:val="16"/>
                <w:szCs w:val="16"/>
              </w:rPr>
              <w:lastRenderedPageBreak/>
              <w:t>-</w:t>
            </w:r>
          </w:p>
          <w:p w:rsidR="00362486" w:rsidRPr="005D06F5" w:rsidRDefault="00362486" w:rsidP="0041442C">
            <w:pPr>
              <w:pStyle w:val="Default"/>
              <w:rPr>
                <w:sz w:val="16"/>
                <w:szCs w:val="16"/>
              </w:rPr>
            </w:pPr>
            <w:r w:rsidRPr="005D06F5">
              <w:rPr>
                <w:sz w:val="16"/>
                <w:szCs w:val="16"/>
              </w:rPr>
              <w:t>-</w:t>
            </w:r>
          </w:p>
          <w:p w:rsidR="00362486" w:rsidRPr="005D06F5" w:rsidRDefault="00362486" w:rsidP="0041442C">
            <w:pPr>
              <w:pStyle w:val="Default"/>
              <w:rPr>
                <w:sz w:val="16"/>
                <w:szCs w:val="16"/>
              </w:rPr>
            </w:pPr>
            <w:r w:rsidRPr="005D06F5">
              <w:rPr>
                <w:sz w:val="16"/>
                <w:szCs w:val="16"/>
              </w:rPr>
              <w:t>-</w:t>
            </w:r>
          </w:p>
        </w:tc>
        <w:tc>
          <w:tcPr>
            <w:tcW w:w="1843"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p>
        </w:tc>
        <w:tc>
          <w:tcPr>
            <w:tcW w:w="1701" w:type="dxa"/>
          </w:tcPr>
          <w:p w:rsidR="00362486" w:rsidRPr="005D06F5" w:rsidRDefault="00362486" w:rsidP="0041442C">
            <w:pPr>
              <w:spacing w:after="0" w:line="240" w:lineRule="auto"/>
              <w:jc w:val="center"/>
              <w:rPr>
                <w:rFonts w:ascii="Times New Roman" w:hAnsi="Times New Roman" w:cs="Times New Roman"/>
                <w:sz w:val="16"/>
                <w:szCs w:val="16"/>
              </w:rPr>
            </w:pPr>
          </w:p>
        </w:tc>
        <w:tc>
          <w:tcPr>
            <w:tcW w:w="1665" w:type="dxa"/>
          </w:tcPr>
          <w:p w:rsidR="00362486" w:rsidRPr="005D06F5" w:rsidRDefault="00362486" w:rsidP="0041442C">
            <w:pPr>
              <w:spacing w:after="0" w:line="240" w:lineRule="auto"/>
              <w:jc w:val="center"/>
              <w:rPr>
                <w:rFonts w:ascii="Times New Roman" w:hAnsi="Times New Roman" w:cs="Times New Roman"/>
                <w:sz w:val="16"/>
                <w:szCs w:val="16"/>
              </w:rPr>
            </w:pPr>
          </w:p>
        </w:tc>
      </w:tr>
      <w:tr w:rsidR="00362486" w:rsidRPr="005D06F5" w:rsidTr="00D80713">
        <w:tc>
          <w:tcPr>
            <w:tcW w:w="534" w:type="dxa"/>
          </w:tcPr>
          <w:p w:rsidR="00362486" w:rsidRPr="005D06F5" w:rsidRDefault="00362486" w:rsidP="0041442C">
            <w:pPr>
              <w:pStyle w:val="Default"/>
              <w:rPr>
                <w:sz w:val="16"/>
                <w:szCs w:val="16"/>
              </w:rPr>
            </w:pPr>
            <w:r w:rsidRPr="005D06F5">
              <w:rPr>
                <w:sz w:val="16"/>
                <w:szCs w:val="16"/>
              </w:rPr>
              <w:t xml:space="preserve">6 </w:t>
            </w:r>
          </w:p>
        </w:tc>
        <w:tc>
          <w:tcPr>
            <w:tcW w:w="4394" w:type="dxa"/>
          </w:tcPr>
          <w:p w:rsidR="00362486" w:rsidRPr="005D06F5" w:rsidRDefault="00362486" w:rsidP="0041442C">
            <w:pPr>
              <w:pStyle w:val="Default"/>
              <w:rPr>
                <w:sz w:val="16"/>
                <w:szCs w:val="16"/>
              </w:rPr>
            </w:pPr>
            <w:r w:rsidRPr="005D06F5">
              <w:rPr>
                <w:sz w:val="16"/>
                <w:szCs w:val="16"/>
              </w:rPr>
              <w:t>Котельная д.Пекша</w:t>
            </w:r>
          </w:p>
          <w:p w:rsidR="00362486" w:rsidRPr="005D06F5" w:rsidRDefault="00362486" w:rsidP="0041442C">
            <w:pPr>
              <w:pStyle w:val="Default"/>
              <w:rPr>
                <w:sz w:val="16"/>
                <w:szCs w:val="16"/>
              </w:rPr>
            </w:pPr>
            <w:r w:rsidRPr="005D06F5">
              <w:rPr>
                <w:sz w:val="16"/>
                <w:szCs w:val="16"/>
              </w:rPr>
              <w:t>-</w:t>
            </w:r>
          </w:p>
          <w:p w:rsidR="00362486" w:rsidRPr="005D06F5" w:rsidRDefault="00362486" w:rsidP="0041442C">
            <w:pPr>
              <w:pStyle w:val="Default"/>
              <w:rPr>
                <w:sz w:val="16"/>
                <w:szCs w:val="16"/>
              </w:rPr>
            </w:pPr>
            <w:r w:rsidRPr="005D06F5">
              <w:rPr>
                <w:sz w:val="16"/>
                <w:szCs w:val="16"/>
              </w:rPr>
              <w:t>-</w:t>
            </w:r>
          </w:p>
          <w:p w:rsidR="00362486" w:rsidRPr="005D06F5" w:rsidRDefault="00362486" w:rsidP="0041442C">
            <w:pPr>
              <w:pStyle w:val="Default"/>
              <w:rPr>
                <w:sz w:val="16"/>
                <w:szCs w:val="16"/>
              </w:rPr>
            </w:pPr>
            <w:r w:rsidRPr="005D06F5">
              <w:rPr>
                <w:sz w:val="16"/>
                <w:szCs w:val="16"/>
              </w:rPr>
              <w:t>-</w:t>
            </w:r>
          </w:p>
        </w:tc>
        <w:tc>
          <w:tcPr>
            <w:tcW w:w="1843"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90,01</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0,675</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3451</w:t>
            </w:r>
          </w:p>
        </w:tc>
        <w:tc>
          <w:tcPr>
            <w:tcW w:w="1701"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90,01</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0,675</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3451</w:t>
            </w:r>
          </w:p>
        </w:tc>
        <w:tc>
          <w:tcPr>
            <w:tcW w:w="1665"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90,01</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0,675</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3451</w:t>
            </w:r>
          </w:p>
        </w:tc>
      </w:tr>
      <w:tr w:rsidR="00362486" w:rsidRPr="005D06F5" w:rsidTr="00D80713">
        <w:tc>
          <w:tcPr>
            <w:tcW w:w="534" w:type="dxa"/>
          </w:tcPr>
          <w:p w:rsidR="00362486" w:rsidRPr="005D06F5" w:rsidRDefault="00362486" w:rsidP="0041442C">
            <w:pPr>
              <w:pStyle w:val="Default"/>
              <w:rPr>
                <w:sz w:val="16"/>
                <w:szCs w:val="16"/>
              </w:rPr>
            </w:pPr>
            <w:r w:rsidRPr="005D06F5">
              <w:rPr>
                <w:sz w:val="16"/>
                <w:szCs w:val="16"/>
              </w:rPr>
              <w:t xml:space="preserve">7 </w:t>
            </w:r>
          </w:p>
        </w:tc>
        <w:tc>
          <w:tcPr>
            <w:tcW w:w="4394" w:type="dxa"/>
          </w:tcPr>
          <w:p w:rsidR="00362486" w:rsidRPr="005D06F5" w:rsidRDefault="00362486" w:rsidP="0041442C">
            <w:pPr>
              <w:pStyle w:val="Default"/>
              <w:rPr>
                <w:sz w:val="16"/>
                <w:szCs w:val="16"/>
              </w:rPr>
            </w:pPr>
            <w:r w:rsidRPr="005D06F5">
              <w:rPr>
                <w:sz w:val="16"/>
                <w:szCs w:val="16"/>
              </w:rPr>
              <w:t>Котельная д.Липна Дачная</w:t>
            </w:r>
          </w:p>
          <w:p w:rsidR="00362486" w:rsidRPr="005D06F5" w:rsidRDefault="00362486" w:rsidP="0041442C">
            <w:pPr>
              <w:pStyle w:val="Default"/>
              <w:rPr>
                <w:sz w:val="16"/>
                <w:szCs w:val="16"/>
              </w:rPr>
            </w:pPr>
            <w:r w:rsidRPr="005D06F5">
              <w:rPr>
                <w:sz w:val="16"/>
                <w:szCs w:val="16"/>
              </w:rPr>
              <w:t>-</w:t>
            </w:r>
          </w:p>
          <w:p w:rsidR="00362486" w:rsidRPr="005D06F5" w:rsidRDefault="00362486" w:rsidP="0041442C">
            <w:pPr>
              <w:pStyle w:val="Default"/>
              <w:rPr>
                <w:sz w:val="16"/>
                <w:szCs w:val="16"/>
              </w:rPr>
            </w:pPr>
            <w:r w:rsidRPr="005D06F5">
              <w:rPr>
                <w:sz w:val="16"/>
                <w:szCs w:val="16"/>
              </w:rPr>
              <w:t xml:space="preserve">- </w:t>
            </w:r>
          </w:p>
          <w:p w:rsidR="00362486" w:rsidRPr="005D06F5" w:rsidRDefault="00362486" w:rsidP="0041442C">
            <w:pPr>
              <w:pStyle w:val="Default"/>
              <w:rPr>
                <w:sz w:val="16"/>
                <w:szCs w:val="16"/>
              </w:rPr>
            </w:pPr>
            <w:r w:rsidRPr="005D06F5">
              <w:rPr>
                <w:sz w:val="16"/>
                <w:szCs w:val="16"/>
              </w:rPr>
              <w:t>-</w:t>
            </w:r>
          </w:p>
        </w:tc>
        <w:tc>
          <w:tcPr>
            <w:tcW w:w="1843"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37,68</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0,283</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1445</w:t>
            </w:r>
          </w:p>
        </w:tc>
        <w:tc>
          <w:tcPr>
            <w:tcW w:w="1701"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37,68</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0,283</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1445</w:t>
            </w:r>
          </w:p>
        </w:tc>
        <w:tc>
          <w:tcPr>
            <w:tcW w:w="1665"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37,68</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0,283</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1445</w:t>
            </w:r>
          </w:p>
        </w:tc>
      </w:tr>
      <w:tr w:rsidR="00362486" w:rsidRPr="005D06F5" w:rsidTr="00D80713">
        <w:tc>
          <w:tcPr>
            <w:tcW w:w="534" w:type="dxa"/>
          </w:tcPr>
          <w:p w:rsidR="00362486" w:rsidRPr="005D06F5" w:rsidRDefault="00362486" w:rsidP="0041442C">
            <w:pPr>
              <w:pStyle w:val="Default"/>
              <w:rPr>
                <w:sz w:val="16"/>
                <w:szCs w:val="16"/>
              </w:rPr>
            </w:pPr>
            <w:r w:rsidRPr="005D06F5">
              <w:rPr>
                <w:sz w:val="16"/>
                <w:szCs w:val="16"/>
              </w:rPr>
              <w:t xml:space="preserve">8 </w:t>
            </w:r>
          </w:p>
        </w:tc>
        <w:tc>
          <w:tcPr>
            <w:tcW w:w="4394" w:type="dxa"/>
          </w:tcPr>
          <w:p w:rsidR="00362486" w:rsidRPr="005D06F5" w:rsidRDefault="00362486" w:rsidP="0041442C">
            <w:pPr>
              <w:pStyle w:val="Default"/>
              <w:rPr>
                <w:sz w:val="16"/>
                <w:szCs w:val="16"/>
              </w:rPr>
            </w:pPr>
            <w:r w:rsidRPr="005D06F5">
              <w:rPr>
                <w:sz w:val="16"/>
                <w:szCs w:val="16"/>
              </w:rPr>
              <w:t xml:space="preserve">Котельная п.Сушнево-1 </w:t>
            </w:r>
          </w:p>
          <w:p w:rsidR="00362486" w:rsidRPr="005D06F5" w:rsidRDefault="00362486" w:rsidP="0041442C">
            <w:pPr>
              <w:pStyle w:val="Default"/>
              <w:rPr>
                <w:sz w:val="16"/>
                <w:szCs w:val="16"/>
              </w:rPr>
            </w:pPr>
            <w:r w:rsidRPr="005D06F5">
              <w:rPr>
                <w:sz w:val="16"/>
                <w:szCs w:val="16"/>
              </w:rPr>
              <w:t>-</w:t>
            </w:r>
          </w:p>
          <w:p w:rsidR="00362486" w:rsidRPr="005D06F5" w:rsidRDefault="00362486" w:rsidP="0041442C">
            <w:pPr>
              <w:pStyle w:val="Default"/>
              <w:rPr>
                <w:sz w:val="16"/>
                <w:szCs w:val="16"/>
              </w:rPr>
            </w:pPr>
            <w:r w:rsidRPr="005D06F5">
              <w:rPr>
                <w:sz w:val="16"/>
                <w:szCs w:val="16"/>
              </w:rPr>
              <w:t>-</w:t>
            </w:r>
          </w:p>
          <w:p w:rsidR="00362486" w:rsidRPr="005D06F5" w:rsidRDefault="00362486" w:rsidP="0041442C">
            <w:pPr>
              <w:pStyle w:val="Default"/>
              <w:rPr>
                <w:sz w:val="16"/>
                <w:szCs w:val="16"/>
              </w:rPr>
            </w:pPr>
            <w:r w:rsidRPr="005D06F5">
              <w:rPr>
                <w:sz w:val="16"/>
                <w:szCs w:val="16"/>
              </w:rPr>
              <w:t>-</w:t>
            </w:r>
          </w:p>
        </w:tc>
        <w:tc>
          <w:tcPr>
            <w:tcW w:w="1843"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28,26</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0,212</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1084</w:t>
            </w:r>
          </w:p>
        </w:tc>
        <w:tc>
          <w:tcPr>
            <w:tcW w:w="1701"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28,26</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0,212</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1084</w:t>
            </w:r>
          </w:p>
        </w:tc>
        <w:tc>
          <w:tcPr>
            <w:tcW w:w="1665"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28,26</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0,212</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1084</w:t>
            </w:r>
          </w:p>
        </w:tc>
      </w:tr>
      <w:tr w:rsidR="00362486" w:rsidRPr="005D06F5" w:rsidTr="00D80713">
        <w:tc>
          <w:tcPr>
            <w:tcW w:w="534" w:type="dxa"/>
          </w:tcPr>
          <w:p w:rsidR="00362486" w:rsidRPr="005D06F5" w:rsidRDefault="00362486" w:rsidP="0041442C">
            <w:pPr>
              <w:pStyle w:val="Default"/>
              <w:rPr>
                <w:sz w:val="16"/>
                <w:szCs w:val="16"/>
              </w:rPr>
            </w:pPr>
            <w:r w:rsidRPr="005D06F5">
              <w:rPr>
                <w:sz w:val="16"/>
                <w:szCs w:val="16"/>
              </w:rPr>
              <w:t>9</w:t>
            </w:r>
          </w:p>
        </w:tc>
        <w:tc>
          <w:tcPr>
            <w:tcW w:w="4394" w:type="dxa"/>
          </w:tcPr>
          <w:p w:rsidR="00362486" w:rsidRPr="005D06F5" w:rsidRDefault="00362486" w:rsidP="0041442C">
            <w:pPr>
              <w:pStyle w:val="Default"/>
              <w:rPr>
                <w:sz w:val="16"/>
                <w:szCs w:val="16"/>
              </w:rPr>
            </w:pPr>
            <w:r w:rsidRPr="005D06F5">
              <w:rPr>
                <w:sz w:val="16"/>
                <w:szCs w:val="16"/>
              </w:rPr>
              <w:t xml:space="preserve">котельная п.Сушнево-2 </w:t>
            </w:r>
          </w:p>
          <w:p w:rsidR="00362486" w:rsidRPr="005D06F5" w:rsidRDefault="00362486" w:rsidP="0041442C">
            <w:pPr>
              <w:pStyle w:val="Default"/>
              <w:rPr>
                <w:sz w:val="16"/>
                <w:szCs w:val="16"/>
              </w:rPr>
            </w:pPr>
            <w:r w:rsidRPr="005D06F5">
              <w:rPr>
                <w:sz w:val="16"/>
                <w:szCs w:val="16"/>
              </w:rPr>
              <w:t>-</w:t>
            </w:r>
          </w:p>
          <w:p w:rsidR="00362486" w:rsidRPr="005D06F5" w:rsidRDefault="00362486" w:rsidP="0041442C">
            <w:pPr>
              <w:pStyle w:val="Default"/>
              <w:rPr>
                <w:sz w:val="16"/>
                <w:szCs w:val="16"/>
              </w:rPr>
            </w:pPr>
            <w:r w:rsidRPr="005D06F5">
              <w:rPr>
                <w:sz w:val="16"/>
                <w:szCs w:val="16"/>
              </w:rPr>
              <w:t>-</w:t>
            </w:r>
          </w:p>
          <w:p w:rsidR="00362486" w:rsidRPr="005D06F5" w:rsidRDefault="00362486" w:rsidP="0041442C">
            <w:pPr>
              <w:pStyle w:val="Default"/>
              <w:rPr>
                <w:sz w:val="16"/>
                <w:szCs w:val="16"/>
              </w:rPr>
            </w:pPr>
            <w:r w:rsidRPr="005D06F5">
              <w:rPr>
                <w:sz w:val="16"/>
                <w:szCs w:val="16"/>
              </w:rPr>
              <w:t>-</w:t>
            </w:r>
          </w:p>
        </w:tc>
        <w:tc>
          <w:tcPr>
            <w:tcW w:w="1843"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26,48</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0,2</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1015</w:t>
            </w:r>
          </w:p>
        </w:tc>
        <w:tc>
          <w:tcPr>
            <w:tcW w:w="1701"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26,48</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0,2</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1015</w:t>
            </w:r>
          </w:p>
        </w:tc>
        <w:tc>
          <w:tcPr>
            <w:tcW w:w="1665"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26,48</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0,2</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1015</w:t>
            </w:r>
          </w:p>
        </w:tc>
      </w:tr>
    </w:tbl>
    <w:p w:rsidR="00362486" w:rsidRPr="005D06F5" w:rsidRDefault="00362486" w:rsidP="0041442C">
      <w:pPr>
        <w:spacing w:after="0" w:line="240" w:lineRule="auto"/>
        <w:ind w:firstLine="284"/>
        <w:jc w:val="center"/>
        <w:rPr>
          <w:rFonts w:ascii="Times New Roman" w:hAnsi="Times New Roman" w:cs="Times New Roman"/>
          <w:b/>
          <w:sz w:val="16"/>
          <w:szCs w:val="16"/>
        </w:rPr>
      </w:pPr>
    </w:p>
    <w:p w:rsidR="00095DF2" w:rsidRPr="005D06F5" w:rsidRDefault="00095DF2" w:rsidP="0041442C">
      <w:pPr>
        <w:spacing w:after="0" w:line="240" w:lineRule="auto"/>
        <w:ind w:firstLine="284"/>
        <w:jc w:val="center"/>
        <w:rPr>
          <w:rFonts w:ascii="Times New Roman" w:hAnsi="Times New Roman" w:cs="Times New Roman"/>
          <w:b/>
          <w:sz w:val="16"/>
          <w:szCs w:val="16"/>
        </w:rPr>
      </w:pPr>
      <w:r w:rsidRPr="005D06F5">
        <w:rPr>
          <w:rFonts w:ascii="Times New Roman" w:hAnsi="Times New Roman" w:cs="Times New Roman"/>
          <w:b/>
          <w:sz w:val="16"/>
          <w:szCs w:val="16"/>
        </w:rPr>
        <w:t>Раздел 4. Основные положения Мастер-плана развития системы теплоснабжения поселения, городского округа, города федерального значения.</w:t>
      </w:r>
    </w:p>
    <w:p w:rsidR="00362486" w:rsidRPr="005D06F5" w:rsidRDefault="00362486" w:rsidP="00362486">
      <w:pPr>
        <w:spacing w:after="0" w:line="240" w:lineRule="auto"/>
        <w:ind w:firstLine="284"/>
        <w:jc w:val="center"/>
        <w:rPr>
          <w:rFonts w:ascii="Times New Roman" w:hAnsi="Times New Roman" w:cs="Times New Roman"/>
          <w:b/>
          <w:sz w:val="16"/>
          <w:szCs w:val="16"/>
        </w:rPr>
      </w:pPr>
    </w:p>
    <w:p w:rsidR="00095DF2" w:rsidRPr="005D06F5" w:rsidRDefault="00095DF2" w:rsidP="00362486">
      <w:pPr>
        <w:spacing w:after="0" w:line="240" w:lineRule="auto"/>
        <w:ind w:firstLine="284"/>
        <w:jc w:val="both"/>
        <w:rPr>
          <w:rFonts w:ascii="Times New Roman" w:hAnsi="Times New Roman" w:cs="Times New Roman"/>
          <w:sz w:val="16"/>
          <w:szCs w:val="16"/>
        </w:rPr>
      </w:pPr>
      <w:r w:rsidRPr="005D06F5">
        <w:rPr>
          <w:rFonts w:ascii="Times New Roman" w:hAnsi="Times New Roman" w:cs="Times New Roman"/>
          <w:sz w:val="16"/>
          <w:szCs w:val="16"/>
        </w:rPr>
        <w:t>Мастер-план схемы теплоснабжения выполняется в соответствии с Требованиями к схемам теплоснабжения (Постановление Правительства Российской Федерации №154 от 22 февраля 2012г.) для формирования нескольких вариантов разв</w:t>
      </w:r>
      <w:r w:rsidR="00362486" w:rsidRPr="005D06F5">
        <w:rPr>
          <w:rFonts w:ascii="Times New Roman" w:hAnsi="Times New Roman" w:cs="Times New Roman"/>
          <w:sz w:val="16"/>
          <w:szCs w:val="16"/>
        </w:rPr>
        <w:t>ития системы теплоснабжения МО Пекшинское</w:t>
      </w:r>
      <w:r w:rsidRPr="005D06F5">
        <w:rPr>
          <w:rFonts w:ascii="Times New Roman" w:hAnsi="Times New Roman" w:cs="Times New Roman"/>
          <w:sz w:val="16"/>
          <w:szCs w:val="16"/>
        </w:rPr>
        <w:t xml:space="preserve"> </w:t>
      </w:r>
      <w:r w:rsidR="00362486" w:rsidRPr="005D06F5">
        <w:rPr>
          <w:rFonts w:ascii="Times New Roman" w:hAnsi="Times New Roman" w:cs="Times New Roman"/>
          <w:sz w:val="16"/>
          <w:szCs w:val="16"/>
        </w:rPr>
        <w:t>Петушинского района</w:t>
      </w:r>
      <w:r w:rsidRPr="005D06F5">
        <w:rPr>
          <w:rFonts w:ascii="Times New Roman" w:hAnsi="Times New Roman" w:cs="Times New Roman"/>
          <w:sz w:val="16"/>
          <w:szCs w:val="16"/>
        </w:rPr>
        <w:t>, из которых будет отобран наиболее оптимальный вариант развития системы теплоснабжения.</w:t>
      </w:r>
    </w:p>
    <w:p w:rsidR="00095DF2" w:rsidRPr="005D06F5" w:rsidRDefault="00095DF2" w:rsidP="00362486">
      <w:pPr>
        <w:spacing w:after="0" w:line="240" w:lineRule="auto"/>
        <w:ind w:firstLine="284"/>
        <w:jc w:val="both"/>
        <w:rPr>
          <w:rFonts w:ascii="Times New Roman" w:hAnsi="Times New Roman" w:cs="Times New Roman"/>
          <w:sz w:val="16"/>
          <w:szCs w:val="16"/>
        </w:rPr>
      </w:pPr>
      <w:r w:rsidRPr="005D06F5">
        <w:rPr>
          <w:rFonts w:ascii="Times New Roman" w:hAnsi="Times New Roman" w:cs="Times New Roman"/>
          <w:sz w:val="16"/>
          <w:szCs w:val="16"/>
        </w:rPr>
        <w:t xml:space="preserve">Каждый вариант должен обеспечивать покрытие перспективного спроса на тепловую мощность, возникающего в </w:t>
      </w:r>
      <w:r w:rsidR="00362486" w:rsidRPr="005D06F5">
        <w:rPr>
          <w:rFonts w:ascii="Times New Roman" w:hAnsi="Times New Roman" w:cs="Times New Roman"/>
          <w:sz w:val="16"/>
          <w:szCs w:val="16"/>
        </w:rPr>
        <w:t>Пекшинском</w:t>
      </w:r>
      <w:r w:rsidRPr="005D06F5">
        <w:rPr>
          <w:rFonts w:ascii="Times New Roman" w:hAnsi="Times New Roman" w:cs="Times New Roman"/>
          <w:sz w:val="16"/>
          <w:szCs w:val="16"/>
        </w:rPr>
        <w:t xml:space="preserve"> сельском поселении и критерием этого обеспечения является выполнение балансов тепловой мощности источников тепловой энергии и спроса на тепловую мощность при расчетных условиях, заданных нормативами проектирования систем отопления, вентиляции и горячего водоснабжения объектов теплопотребления. Выполнение текущих и перспективных балансов тепловой мощности источников и текущей и перспективной тепловой нагрузки в каждой зоне действия источника тепловой энергии является главным условием для разработки вариантов мастер-плана.</w:t>
      </w:r>
    </w:p>
    <w:p w:rsidR="00095DF2" w:rsidRPr="005D06F5" w:rsidRDefault="00095DF2" w:rsidP="00362486">
      <w:pPr>
        <w:spacing w:after="0" w:line="240" w:lineRule="auto"/>
        <w:ind w:firstLine="284"/>
        <w:jc w:val="both"/>
        <w:rPr>
          <w:rFonts w:ascii="Times New Roman" w:hAnsi="Times New Roman" w:cs="Times New Roman"/>
          <w:color w:val="000000"/>
          <w:sz w:val="16"/>
          <w:szCs w:val="16"/>
        </w:rPr>
      </w:pPr>
      <w:r w:rsidRPr="005D06F5">
        <w:rPr>
          <w:rFonts w:ascii="Times New Roman" w:hAnsi="Times New Roman" w:cs="Times New Roman"/>
          <w:sz w:val="16"/>
          <w:szCs w:val="16"/>
        </w:rPr>
        <w:t>В соответствии с «Требованиями к схемам теплоснабжения, порядку их разработки и утверждения» предложения к развитию системы теплоснабжения должны базироваться на предложениях исполнительных органов власти и эксплуатационных организаций, особенно в тех разделах, которые касаются развития источников теплоснабжения.</w:t>
      </w:r>
    </w:p>
    <w:p w:rsidR="00095DF2" w:rsidRPr="005D06F5" w:rsidRDefault="00095DF2" w:rsidP="00362486">
      <w:pPr>
        <w:spacing w:after="0" w:line="240" w:lineRule="auto"/>
        <w:ind w:firstLine="284"/>
        <w:jc w:val="both"/>
        <w:rPr>
          <w:rFonts w:ascii="Times New Roman" w:hAnsi="Times New Roman" w:cs="Times New Roman"/>
          <w:sz w:val="16"/>
          <w:szCs w:val="16"/>
        </w:rPr>
      </w:pPr>
      <w:r w:rsidRPr="005D06F5">
        <w:rPr>
          <w:rFonts w:ascii="Times New Roman" w:hAnsi="Times New Roman" w:cs="Times New Roman"/>
          <w:sz w:val="16"/>
          <w:szCs w:val="16"/>
        </w:rPr>
        <w:t>Варианты мастер-плана формируют базу для разработки проектных предложений по новому строительству и реконструкции тепловых сетей для различных вариантов состава энергоисточников, обеспечивающих перспективные балансы спроса на тепловую мощность.</w:t>
      </w:r>
    </w:p>
    <w:p w:rsidR="00362486" w:rsidRPr="005D06F5" w:rsidRDefault="00362486" w:rsidP="00362486">
      <w:pPr>
        <w:spacing w:after="0" w:line="240" w:lineRule="auto"/>
        <w:ind w:firstLine="284"/>
        <w:jc w:val="both"/>
        <w:rPr>
          <w:rFonts w:ascii="Times New Roman" w:hAnsi="Times New Roman" w:cs="Times New Roman"/>
          <w:color w:val="000000"/>
          <w:sz w:val="16"/>
          <w:szCs w:val="16"/>
        </w:rPr>
      </w:pPr>
    </w:p>
    <w:p w:rsidR="00362486" w:rsidRPr="005D06F5" w:rsidRDefault="00362486" w:rsidP="00362486">
      <w:pPr>
        <w:pStyle w:val="Default"/>
        <w:jc w:val="center"/>
        <w:rPr>
          <w:b/>
          <w:bCs/>
          <w:sz w:val="16"/>
          <w:szCs w:val="16"/>
        </w:rPr>
      </w:pPr>
      <w:r w:rsidRPr="005D06F5">
        <w:rPr>
          <w:b/>
          <w:bCs/>
          <w:sz w:val="16"/>
          <w:szCs w:val="16"/>
        </w:rPr>
        <w:t xml:space="preserve">Раздел 5. Предложения по строительству, реконструкции и </w:t>
      </w:r>
    </w:p>
    <w:p w:rsidR="00362486" w:rsidRPr="005D06F5" w:rsidRDefault="00362486" w:rsidP="00362486">
      <w:pPr>
        <w:pStyle w:val="Default"/>
        <w:jc w:val="center"/>
        <w:rPr>
          <w:sz w:val="16"/>
          <w:szCs w:val="16"/>
        </w:rPr>
      </w:pPr>
      <w:r w:rsidRPr="005D06F5">
        <w:rPr>
          <w:b/>
          <w:bCs/>
          <w:sz w:val="16"/>
          <w:szCs w:val="16"/>
        </w:rPr>
        <w:t>техническому перевооружению источников тепловой энергии</w:t>
      </w:r>
    </w:p>
    <w:p w:rsidR="00362486" w:rsidRPr="005D06F5" w:rsidRDefault="00362486" w:rsidP="00362486">
      <w:pPr>
        <w:pStyle w:val="Default"/>
        <w:ind w:firstLine="284"/>
        <w:jc w:val="both"/>
        <w:rPr>
          <w:sz w:val="16"/>
          <w:szCs w:val="16"/>
        </w:rPr>
      </w:pPr>
    </w:p>
    <w:p w:rsidR="00362486" w:rsidRPr="005D06F5" w:rsidRDefault="00362486" w:rsidP="00362486">
      <w:pPr>
        <w:pStyle w:val="Default"/>
        <w:ind w:firstLine="284"/>
        <w:jc w:val="both"/>
        <w:rPr>
          <w:sz w:val="16"/>
          <w:szCs w:val="16"/>
        </w:rPr>
      </w:pPr>
      <w:r w:rsidRPr="005D06F5">
        <w:rPr>
          <w:sz w:val="16"/>
          <w:szCs w:val="16"/>
        </w:rPr>
        <w:t xml:space="preserve">Проектом предполагается: </w:t>
      </w:r>
    </w:p>
    <w:p w:rsidR="00362486" w:rsidRPr="005D06F5" w:rsidRDefault="00362486" w:rsidP="00362486">
      <w:pPr>
        <w:pStyle w:val="Default"/>
        <w:ind w:firstLine="284"/>
        <w:jc w:val="both"/>
        <w:rPr>
          <w:sz w:val="16"/>
          <w:szCs w:val="16"/>
        </w:rPr>
      </w:pPr>
      <w:r w:rsidRPr="005D06F5">
        <w:rPr>
          <w:sz w:val="16"/>
          <w:szCs w:val="16"/>
        </w:rPr>
        <w:t xml:space="preserve">1. В перспективе при газификации населённых пунктов в п. Сушнево-1, п. Сушнево-2 предусматривается строительство: </w:t>
      </w:r>
    </w:p>
    <w:p w:rsidR="00362486" w:rsidRPr="005D06F5" w:rsidRDefault="00362486" w:rsidP="00362486">
      <w:pPr>
        <w:pStyle w:val="Default"/>
        <w:ind w:firstLine="284"/>
        <w:jc w:val="both"/>
        <w:rPr>
          <w:sz w:val="16"/>
          <w:szCs w:val="16"/>
        </w:rPr>
      </w:pPr>
      <w:r w:rsidRPr="005D06F5">
        <w:rPr>
          <w:sz w:val="16"/>
          <w:szCs w:val="16"/>
        </w:rPr>
        <w:t xml:space="preserve">- блочной газовой котельной в п. Сушнево-1 взамен существующей котельной на печном топливе; </w:t>
      </w:r>
    </w:p>
    <w:p w:rsidR="00362486" w:rsidRPr="005D06F5" w:rsidRDefault="00362486" w:rsidP="00362486">
      <w:pPr>
        <w:pStyle w:val="Default"/>
        <w:ind w:firstLine="284"/>
        <w:jc w:val="both"/>
        <w:rPr>
          <w:sz w:val="16"/>
          <w:szCs w:val="16"/>
        </w:rPr>
      </w:pPr>
      <w:r w:rsidRPr="005D06F5">
        <w:rPr>
          <w:sz w:val="16"/>
          <w:szCs w:val="16"/>
        </w:rPr>
        <w:t xml:space="preserve">- блочной газовой котельной в п. Сушнево-2 взамен существующей котельной на дизельном топливе; </w:t>
      </w:r>
    </w:p>
    <w:p w:rsidR="00362486" w:rsidRPr="005D06F5" w:rsidRDefault="00B0621A" w:rsidP="00362486">
      <w:pPr>
        <w:pStyle w:val="Default"/>
        <w:ind w:firstLine="284"/>
        <w:jc w:val="both"/>
        <w:rPr>
          <w:sz w:val="16"/>
          <w:szCs w:val="16"/>
        </w:rPr>
      </w:pPr>
      <w:r>
        <w:rPr>
          <w:sz w:val="16"/>
          <w:szCs w:val="16"/>
        </w:rPr>
        <w:t>2</w:t>
      </w:r>
      <w:r w:rsidR="00362486" w:rsidRPr="005D06F5">
        <w:rPr>
          <w:sz w:val="16"/>
          <w:szCs w:val="16"/>
        </w:rPr>
        <w:t>. Многоквартирный дом по адресу: п.Труд ул.Спортивная 2 перевести на индивидуальное отопление.</w:t>
      </w:r>
    </w:p>
    <w:p w:rsidR="00362486" w:rsidRPr="005D06F5" w:rsidRDefault="00362486" w:rsidP="00362486">
      <w:pPr>
        <w:pStyle w:val="Default"/>
        <w:ind w:firstLine="284"/>
        <w:jc w:val="both"/>
        <w:rPr>
          <w:sz w:val="16"/>
          <w:szCs w:val="16"/>
        </w:rPr>
      </w:pPr>
      <w:r w:rsidRPr="005D06F5">
        <w:rPr>
          <w:sz w:val="16"/>
          <w:szCs w:val="16"/>
        </w:rPr>
        <w:lastRenderedPageBreak/>
        <w:t xml:space="preserve"> </w:t>
      </w:r>
      <w:r w:rsidRPr="005D06F5">
        <w:rPr>
          <w:color w:val="auto"/>
          <w:sz w:val="16"/>
          <w:szCs w:val="16"/>
        </w:rPr>
        <w:t xml:space="preserve">В качестве теплоносителя, исходя из существующего способа подключения потребителей к тепловым сетям, сохраняется вода с температурным графиком 95-70 град.С. </w:t>
      </w:r>
    </w:p>
    <w:p w:rsidR="00362486" w:rsidRPr="005D06F5" w:rsidRDefault="00362486" w:rsidP="00362486">
      <w:pPr>
        <w:pStyle w:val="Default"/>
        <w:ind w:firstLine="284"/>
        <w:jc w:val="both"/>
        <w:rPr>
          <w:color w:val="auto"/>
          <w:sz w:val="16"/>
          <w:szCs w:val="16"/>
        </w:rPr>
      </w:pPr>
      <w:r w:rsidRPr="005D06F5">
        <w:rPr>
          <w:color w:val="auto"/>
          <w:sz w:val="16"/>
          <w:szCs w:val="16"/>
        </w:rPr>
        <w:t xml:space="preserve">Подключение к тепловым сетям котельного оборудования предусматривается по зависимой схеме. </w:t>
      </w:r>
    </w:p>
    <w:p w:rsidR="00362486" w:rsidRDefault="00362486" w:rsidP="00362486">
      <w:pPr>
        <w:pStyle w:val="Default"/>
        <w:ind w:firstLine="284"/>
        <w:jc w:val="both"/>
        <w:rPr>
          <w:color w:val="auto"/>
          <w:sz w:val="16"/>
          <w:szCs w:val="16"/>
        </w:rPr>
      </w:pPr>
      <w:r w:rsidRPr="005D06F5">
        <w:rPr>
          <w:color w:val="auto"/>
          <w:sz w:val="16"/>
          <w:szCs w:val="16"/>
        </w:rPr>
        <w:t xml:space="preserve">Так как развитие секционной застройки и общественных зданий Генпланом не планируется, то предусматривать тепловую мощность с запасом на перспективу нет необходимости. В связи с этим не выполняется расчёт радиуса эффективного теплоснабжения. </w:t>
      </w:r>
    </w:p>
    <w:p w:rsidR="009E530E" w:rsidRDefault="007573F1" w:rsidP="009E530E">
      <w:pPr>
        <w:pStyle w:val="Default"/>
        <w:ind w:firstLine="284"/>
        <w:jc w:val="both"/>
        <w:rPr>
          <w:color w:val="000000" w:themeColor="text1"/>
          <w:sz w:val="16"/>
          <w:szCs w:val="16"/>
        </w:rPr>
      </w:pPr>
      <w:r w:rsidRPr="007C411E">
        <w:rPr>
          <w:color w:val="000000" w:themeColor="text1"/>
          <w:sz w:val="16"/>
          <w:szCs w:val="16"/>
        </w:rPr>
        <w:t>3</w:t>
      </w:r>
      <w:r w:rsidR="009E530E" w:rsidRPr="007C411E">
        <w:rPr>
          <w:color w:val="000000" w:themeColor="text1"/>
          <w:sz w:val="16"/>
          <w:szCs w:val="16"/>
        </w:rPr>
        <w:t xml:space="preserve">. Перевод на индивидуальное </w:t>
      </w:r>
      <w:r w:rsidRPr="007C411E">
        <w:rPr>
          <w:color w:val="000000" w:themeColor="text1"/>
          <w:sz w:val="16"/>
          <w:szCs w:val="16"/>
        </w:rPr>
        <w:t xml:space="preserve">газовое </w:t>
      </w:r>
      <w:r w:rsidR="009E530E" w:rsidRPr="007C411E">
        <w:rPr>
          <w:color w:val="000000" w:themeColor="text1"/>
          <w:sz w:val="16"/>
          <w:szCs w:val="16"/>
        </w:rPr>
        <w:t>отопление нежилого помещения по адресу: село Андреевское здание Почты</w:t>
      </w:r>
      <w:r w:rsidR="00B4515F" w:rsidRPr="007C411E">
        <w:rPr>
          <w:color w:val="000000" w:themeColor="text1"/>
          <w:sz w:val="16"/>
          <w:szCs w:val="16"/>
        </w:rPr>
        <w:t xml:space="preserve"> </w:t>
      </w:r>
      <w:r w:rsidR="009E530E" w:rsidRPr="007C411E">
        <w:rPr>
          <w:color w:val="000000" w:themeColor="text1"/>
          <w:sz w:val="16"/>
          <w:szCs w:val="16"/>
        </w:rPr>
        <w:t>(адрес не присвоен). Данный абонент в 201</w:t>
      </w:r>
      <w:r w:rsidRPr="007C411E">
        <w:rPr>
          <w:color w:val="000000" w:themeColor="text1"/>
          <w:sz w:val="16"/>
          <w:szCs w:val="16"/>
        </w:rPr>
        <w:t>9</w:t>
      </w:r>
      <w:r w:rsidR="009E530E" w:rsidRPr="007C411E">
        <w:rPr>
          <w:color w:val="000000" w:themeColor="text1"/>
          <w:sz w:val="16"/>
          <w:szCs w:val="16"/>
        </w:rPr>
        <w:t xml:space="preserve"> году потребил </w:t>
      </w:r>
      <w:r w:rsidRPr="007C411E">
        <w:rPr>
          <w:color w:val="000000" w:themeColor="text1"/>
          <w:sz w:val="16"/>
          <w:szCs w:val="16"/>
        </w:rPr>
        <w:t>8,75</w:t>
      </w:r>
      <w:r w:rsidR="009E530E" w:rsidRPr="007C411E">
        <w:rPr>
          <w:color w:val="000000" w:themeColor="text1"/>
          <w:sz w:val="16"/>
          <w:szCs w:val="16"/>
        </w:rPr>
        <w:t xml:space="preserve"> Гкал тепловой энергии, в то время как потери тепловой энергии при транспортировки до потребителя составили </w:t>
      </w:r>
      <w:r w:rsidRPr="007C411E">
        <w:rPr>
          <w:color w:val="000000" w:themeColor="text1"/>
          <w:sz w:val="16"/>
          <w:szCs w:val="16"/>
        </w:rPr>
        <w:t>104,8</w:t>
      </w:r>
      <w:r w:rsidR="009E530E" w:rsidRPr="007C411E">
        <w:rPr>
          <w:color w:val="000000" w:themeColor="text1"/>
          <w:sz w:val="16"/>
          <w:szCs w:val="16"/>
        </w:rPr>
        <w:t xml:space="preserve"> Гкал/год. Также перевод вышеуказанного потребителя на индивидуальное отопление позволит вывести из эксплуатации около </w:t>
      </w:r>
      <w:r w:rsidRPr="007C411E">
        <w:rPr>
          <w:color w:val="000000" w:themeColor="text1"/>
          <w:sz w:val="16"/>
          <w:szCs w:val="16"/>
        </w:rPr>
        <w:t>480</w:t>
      </w:r>
      <w:r w:rsidR="009E530E" w:rsidRPr="007C411E">
        <w:rPr>
          <w:color w:val="000000" w:themeColor="text1"/>
          <w:sz w:val="16"/>
          <w:szCs w:val="16"/>
        </w:rPr>
        <w:t xml:space="preserve"> метров аварийной тепловой сети в однотрубном исполнении. На источнике теплоснабжения сократить затраты энергетических ресурсов по транспортировке теплоносителя. Плановый срок исполнения до 2030 года.</w:t>
      </w:r>
    </w:p>
    <w:p w:rsidR="00362486" w:rsidRPr="005D06F5" w:rsidRDefault="00362486" w:rsidP="00362486">
      <w:pPr>
        <w:pStyle w:val="Default"/>
        <w:ind w:firstLine="284"/>
        <w:jc w:val="both"/>
        <w:rPr>
          <w:color w:val="auto"/>
          <w:sz w:val="16"/>
          <w:szCs w:val="16"/>
        </w:rPr>
      </w:pPr>
    </w:p>
    <w:p w:rsidR="00362486" w:rsidRPr="005D06F5" w:rsidRDefault="00362486" w:rsidP="00362486">
      <w:pPr>
        <w:pStyle w:val="Default"/>
        <w:jc w:val="center"/>
        <w:rPr>
          <w:b/>
          <w:bCs/>
          <w:color w:val="auto"/>
          <w:sz w:val="16"/>
          <w:szCs w:val="16"/>
        </w:rPr>
      </w:pPr>
      <w:r w:rsidRPr="005D06F5">
        <w:rPr>
          <w:b/>
          <w:bCs/>
          <w:color w:val="auto"/>
          <w:sz w:val="16"/>
          <w:szCs w:val="16"/>
        </w:rPr>
        <w:t xml:space="preserve">Раздел 6. </w:t>
      </w:r>
      <w:r w:rsidR="00260C99" w:rsidRPr="005D06F5">
        <w:rPr>
          <w:b/>
          <w:bCs/>
          <w:color w:val="auto"/>
          <w:sz w:val="16"/>
          <w:szCs w:val="16"/>
        </w:rPr>
        <w:t>Р</w:t>
      </w:r>
      <w:r w:rsidRPr="005D06F5">
        <w:rPr>
          <w:b/>
          <w:bCs/>
          <w:color w:val="auto"/>
          <w:sz w:val="16"/>
          <w:szCs w:val="16"/>
        </w:rPr>
        <w:t>ешения по новому строительству и реконструкции тепловых сетей.</w:t>
      </w:r>
    </w:p>
    <w:p w:rsidR="00362486" w:rsidRPr="005D06F5" w:rsidRDefault="00362486" w:rsidP="00362486">
      <w:pPr>
        <w:pStyle w:val="Default"/>
        <w:jc w:val="center"/>
        <w:rPr>
          <w:color w:val="auto"/>
          <w:sz w:val="16"/>
          <w:szCs w:val="16"/>
        </w:rPr>
      </w:pPr>
    </w:p>
    <w:p w:rsidR="00362486" w:rsidRPr="005D06F5" w:rsidRDefault="00362486" w:rsidP="00362486">
      <w:pPr>
        <w:pStyle w:val="Default"/>
        <w:ind w:firstLine="284"/>
        <w:jc w:val="both"/>
        <w:rPr>
          <w:color w:val="auto"/>
          <w:sz w:val="16"/>
          <w:szCs w:val="16"/>
        </w:rPr>
      </w:pPr>
      <w:r w:rsidRPr="005D06F5">
        <w:rPr>
          <w:color w:val="auto"/>
          <w:sz w:val="16"/>
          <w:szCs w:val="16"/>
        </w:rPr>
        <w:t xml:space="preserve">Учитывая большой износ существующих тепловых сетей (70%), необходима реконструкция разводящих сетей. </w:t>
      </w:r>
    </w:p>
    <w:p w:rsidR="00362486" w:rsidRPr="005D06F5" w:rsidRDefault="00362486" w:rsidP="00362486">
      <w:pPr>
        <w:pStyle w:val="Default"/>
        <w:ind w:firstLine="284"/>
        <w:jc w:val="both"/>
        <w:rPr>
          <w:color w:val="auto"/>
          <w:sz w:val="16"/>
          <w:szCs w:val="16"/>
        </w:rPr>
      </w:pPr>
      <w:r w:rsidRPr="005D06F5">
        <w:rPr>
          <w:color w:val="auto"/>
          <w:sz w:val="16"/>
          <w:szCs w:val="16"/>
        </w:rPr>
        <w:t xml:space="preserve">Предполагается поэтапная реконструкция тепловых сетей с заменой существующей наземной прокладки на бесканальную из предизолированных трубопроводов, оборудованных системой контроля состояния тепловой изоляции. </w:t>
      </w:r>
    </w:p>
    <w:p w:rsidR="00362486" w:rsidRPr="005D06F5" w:rsidRDefault="00362486" w:rsidP="00362486">
      <w:pPr>
        <w:pStyle w:val="Default"/>
        <w:ind w:firstLine="284"/>
        <w:jc w:val="both"/>
        <w:rPr>
          <w:color w:val="auto"/>
          <w:sz w:val="16"/>
          <w:szCs w:val="16"/>
        </w:rPr>
      </w:pPr>
      <w:r w:rsidRPr="005D06F5">
        <w:rPr>
          <w:color w:val="auto"/>
          <w:sz w:val="16"/>
          <w:szCs w:val="16"/>
        </w:rPr>
        <w:t xml:space="preserve">Общая протяжённость тепловых сетей, подлежащих реконструкции, составляет 14300м. </w:t>
      </w:r>
    </w:p>
    <w:p w:rsidR="00362486" w:rsidRPr="005D06F5" w:rsidRDefault="00362486" w:rsidP="009E7489">
      <w:pPr>
        <w:spacing w:after="0" w:line="240" w:lineRule="auto"/>
        <w:ind w:firstLine="284"/>
        <w:jc w:val="both"/>
        <w:rPr>
          <w:rFonts w:ascii="Times New Roman" w:hAnsi="Times New Roman" w:cs="Times New Roman"/>
          <w:b/>
          <w:sz w:val="16"/>
          <w:szCs w:val="16"/>
        </w:rPr>
      </w:pPr>
      <w:r w:rsidRPr="005D06F5">
        <w:rPr>
          <w:rFonts w:ascii="Times New Roman" w:hAnsi="Times New Roman" w:cs="Times New Roman"/>
          <w:sz w:val="16"/>
          <w:szCs w:val="16"/>
        </w:rPr>
        <w:t>На первую очередь строительства (2020г.) предполагается реконструировать участки с высокой степенью износа. Объёмы работ по реконструкции существующих тепловых сетей с разбивкой по срокам приведены в таблицах</w:t>
      </w:r>
      <w:r w:rsidR="003648A2" w:rsidRPr="005D06F5">
        <w:rPr>
          <w:rFonts w:ascii="Times New Roman" w:hAnsi="Times New Roman" w:cs="Times New Roman"/>
          <w:sz w:val="16"/>
          <w:szCs w:val="16"/>
        </w:rPr>
        <w:t xml:space="preserve"> №</w:t>
      </w:r>
      <w:r w:rsidRPr="005D06F5">
        <w:rPr>
          <w:rFonts w:ascii="Times New Roman" w:hAnsi="Times New Roman" w:cs="Times New Roman"/>
          <w:sz w:val="16"/>
          <w:szCs w:val="16"/>
        </w:rPr>
        <w:t>4</w:t>
      </w:r>
      <w:r w:rsidR="003648A2" w:rsidRPr="005D06F5">
        <w:rPr>
          <w:rFonts w:ascii="Times New Roman" w:hAnsi="Times New Roman" w:cs="Times New Roman"/>
          <w:sz w:val="16"/>
          <w:szCs w:val="16"/>
        </w:rPr>
        <w:t xml:space="preserve">, № </w:t>
      </w:r>
      <w:r w:rsidRPr="005D06F5">
        <w:rPr>
          <w:rFonts w:ascii="Times New Roman" w:hAnsi="Times New Roman" w:cs="Times New Roman"/>
          <w:sz w:val="16"/>
          <w:szCs w:val="16"/>
        </w:rPr>
        <w:t>5</w:t>
      </w:r>
    </w:p>
    <w:p w:rsidR="00362486" w:rsidRPr="005D06F5" w:rsidRDefault="003648A2" w:rsidP="009E7489">
      <w:pPr>
        <w:spacing w:after="0" w:line="240" w:lineRule="auto"/>
        <w:ind w:firstLine="709"/>
        <w:jc w:val="right"/>
        <w:rPr>
          <w:rFonts w:ascii="Times New Roman" w:hAnsi="Times New Roman" w:cs="Times New Roman"/>
          <w:b/>
          <w:sz w:val="16"/>
          <w:szCs w:val="16"/>
        </w:rPr>
      </w:pPr>
      <w:r w:rsidRPr="005D06F5">
        <w:rPr>
          <w:rFonts w:ascii="Times New Roman" w:hAnsi="Times New Roman" w:cs="Times New Roman"/>
          <w:b/>
          <w:sz w:val="16"/>
          <w:szCs w:val="16"/>
        </w:rPr>
        <w:t>Таблица №</w:t>
      </w:r>
      <w:r w:rsidR="00362486" w:rsidRPr="005D06F5">
        <w:rPr>
          <w:rFonts w:ascii="Times New Roman" w:hAnsi="Times New Roman" w:cs="Times New Roman"/>
          <w:b/>
          <w:sz w:val="16"/>
          <w:szCs w:val="16"/>
        </w:rPr>
        <w:t>4</w:t>
      </w:r>
      <w:r w:rsidRPr="005D06F5">
        <w:rPr>
          <w:rFonts w:ascii="Times New Roman" w:hAnsi="Times New Roman" w:cs="Times New Roman"/>
          <w:b/>
          <w:sz w:val="16"/>
          <w:szCs w:val="16"/>
        </w:rPr>
        <w:t>.</w:t>
      </w:r>
      <w:r w:rsidR="00362486" w:rsidRPr="005D06F5">
        <w:rPr>
          <w:rFonts w:ascii="Times New Roman" w:hAnsi="Times New Roman" w:cs="Times New Roman"/>
          <w:b/>
          <w:sz w:val="16"/>
          <w:szCs w:val="16"/>
        </w:rPr>
        <w:t xml:space="preserve"> Ведомость демонтажных работ</w:t>
      </w:r>
    </w:p>
    <w:p w:rsidR="00362486" w:rsidRPr="005D06F5" w:rsidRDefault="00362486" w:rsidP="009E7489">
      <w:pPr>
        <w:spacing w:after="0" w:line="240" w:lineRule="auto"/>
        <w:ind w:firstLine="709"/>
        <w:jc w:val="right"/>
        <w:rPr>
          <w:rFonts w:ascii="Times New Roman" w:hAnsi="Times New Roman" w:cs="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3293"/>
        <w:gridCol w:w="1417"/>
        <w:gridCol w:w="1418"/>
        <w:gridCol w:w="817"/>
      </w:tblGrid>
      <w:tr w:rsidR="00362486" w:rsidRPr="005D06F5" w:rsidTr="00D80713">
        <w:tc>
          <w:tcPr>
            <w:tcW w:w="501" w:type="dxa"/>
          </w:tcPr>
          <w:p w:rsidR="00362486" w:rsidRPr="005D06F5" w:rsidRDefault="00362486" w:rsidP="009E7489">
            <w:pPr>
              <w:spacing w:after="0"/>
              <w:jc w:val="center"/>
              <w:rPr>
                <w:rFonts w:ascii="Times New Roman" w:hAnsi="Times New Roman" w:cs="Times New Roman"/>
                <w:b/>
                <w:sz w:val="16"/>
                <w:szCs w:val="16"/>
              </w:rPr>
            </w:pPr>
            <w:r w:rsidRPr="005D06F5">
              <w:rPr>
                <w:rFonts w:ascii="Times New Roman" w:hAnsi="Times New Roman" w:cs="Times New Roman"/>
                <w:b/>
                <w:sz w:val="16"/>
                <w:szCs w:val="16"/>
              </w:rPr>
              <w:t>№ п/п</w:t>
            </w:r>
          </w:p>
        </w:tc>
        <w:tc>
          <w:tcPr>
            <w:tcW w:w="3293" w:type="dxa"/>
          </w:tcPr>
          <w:p w:rsidR="00362486" w:rsidRPr="005D06F5" w:rsidRDefault="00362486" w:rsidP="009E7489">
            <w:pPr>
              <w:spacing w:after="0"/>
              <w:jc w:val="center"/>
              <w:rPr>
                <w:rFonts w:ascii="Times New Roman" w:hAnsi="Times New Roman" w:cs="Times New Roman"/>
                <w:b/>
                <w:sz w:val="16"/>
                <w:szCs w:val="16"/>
              </w:rPr>
            </w:pPr>
            <w:r w:rsidRPr="005D06F5">
              <w:rPr>
                <w:rFonts w:ascii="Times New Roman" w:hAnsi="Times New Roman" w:cs="Times New Roman"/>
                <w:b/>
                <w:sz w:val="16"/>
                <w:szCs w:val="16"/>
              </w:rPr>
              <w:t>Демонтаж тепловых сетей в двухтрубном исполнении, диаметр (мм)</w:t>
            </w:r>
          </w:p>
        </w:tc>
        <w:tc>
          <w:tcPr>
            <w:tcW w:w="1417" w:type="dxa"/>
          </w:tcPr>
          <w:p w:rsidR="00362486" w:rsidRPr="005D06F5" w:rsidRDefault="00362486" w:rsidP="009E7489">
            <w:pPr>
              <w:spacing w:after="0"/>
              <w:jc w:val="center"/>
              <w:rPr>
                <w:rFonts w:ascii="Times New Roman" w:hAnsi="Times New Roman" w:cs="Times New Roman"/>
                <w:b/>
                <w:sz w:val="16"/>
                <w:szCs w:val="16"/>
              </w:rPr>
            </w:pPr>
            <w:r w:rsidRPr="005D06F5">
              <w:rPr>
                <w:rFonts w:ascii="Times New Roman" w:hAnsi="Times New Roman" w:cs="Times New Roman"/>
                <w:b/>
                <w:sz w:val="16"/>
                <w:szCs w:val="16"/>
              </w:rPr>
              <w:t>Объем работ до 2020 года, м</w:t>
            </w:r>
          </w:p>
        </w:tc>
        <w:tc>
          <w:tcPr>
            <w:tcW w:w="1418" w:type="dxa"/>
          </w:tcPr>
          <w:p w:rsidR="00362486" w:rsidRPr="005D06F5" w:rsidRDefault="00362486" w:rsidP="009E7489">
            <w:pPr>
              <w:spacing w:after="0"/>
              <w:jc w:val="center"/>
              <w:rPr>
                <w:rFonts w:ascii="Times New Roman" w:hAnsi="Times New Roman" w:cs="Times New Roman"/>
                <w:b/>
                <w:sz w:val="16"/>
                <w:szCs w:val="16"/>
              </w:rPr>
            </w:pPr>
            <w:r w:rsidRPr="005D06F5">
              <w:rPr>
                <w:rFonts w:ascii="Times New Roman" w:hAnsi="Times New Roman" w:cs="Times New Roman"/>
                <w:b/>
                <w:sz w:val="16"/>
                <w:szCs w:val="16"/>
              </w:rPr>
              <w:t>Объем работ до 2030 года, м</w:t>
            </w:r>
          </w:p>
        </w:tc>
        <w:tc>
          <w:tcPr>
            <w:tcW w:w="817" w:type="dxa"/>
          </w:tcPr>
          <w:p w:rsidR="00362486" w:rsidRPr="005D06F5" w:rsidRDefault="00362486" w:rsidP="009E7489">
            <w:pPr>
              <w:spacing w:after="0"/>
              <w:jc w:val="center"/>
              <w:rPr>
                <w:rFonts w:ascii="Times New Roman" w:hAnsi="Times New Roman" w:cs="Times New Roman"/>
                <w:b/>
                <w:sz w:val="16"/>
                <w:szCs w:val="16"/>
              </w:rPr>
            </w:pPr>
            <w:r w:rsidRPr="005D06F5">
              <w:rPr>
                <w:rFonts w:ascii="Times New Roman" w:hAnsi="Times New Roman" w:cs="Times New Roman"/>
                <w:b/>
                <w:sz w:val="16"/>
                <w:szCs w:val="16"/>
              </w:rPr>
              <w:t>Всего, м</w:t>
            </w:r>
          </w:p>
        </w:tc>
      </w:tr>
      <w:tr w:rsidR="00362486" w:rsidRPr="005D06F5" w:rsidTr="00D80713">
        <w:tc>
          <w:tcPr>
            <w:tcW w:w="501" w:type="dxa"/>
          </w:tcPr>
          <w:p w:rsidR="00362486" w:rsidRPr="005D06F5" w:rsidRDefault="00362486" w:rsidP="009E7489">
            <w:pPr>
              <w:spacing w:after="0"/>
              <w:jc w:val="both"/>
              <w:rPr>
                <w:rFonts w:ascii="Times New Roman" w:hAnsi="Times New Roman" w:cs="Times New Roman"/>
                <w:sz w:val="16"/>
                <w:szCs w:val="16"/>
              </w:rPr>
            </w:pPr>
            <w:r w:rsidRPr="005D06F5">
              <w:rPr>
                <w:rFonts w:ascii="Times New Roman" w:hAnsi="Times New Roman" w:cs="Times New Roman"/>
                <w:sz w:val="16"/>
                <w:szCs w:val="16"/>
              </w:rPr>
              <w:t>1</w:t>
            </w:r>
          </w:p>
        </w:tc>
        <w:tc>
          <w:tcPr>
            <w:tcW w:w="3293"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219</w:t>
            </w:r>
          </w:p>
        </w:tc>
        <w:tc>
          <w:tcPr>
            <w:tcW w:w="1417"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500</w:t>
            </w:r>
          </w:p>
        </w:tc>
        <w:tc>
          <w:tcPr>
            <w:tcW w:w="1418"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1000</w:t>
            </w:r>
          </w:p>
        </w:tc>
        <w:tc>
          <w:tcPr>
            <w:tcW w:w="817"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1500</w:t>
            </w:r>
          </w:p>
        </w:tc>
      </w:tr>
      <w:tr w:rsidR="00362486" w:rsidRPr="005D06F5" w:rsidTr="00D80713">
        <w:tc>
          <w:tcPr>
            <w:tcW w:w="501" w:type="dxa"/>
          </w:tcPr>
          <w:p w:rsidR="00362486" w:rsidRPr="005D06F5" w:rsidRDefault="00362486" w:rsidP="009E7489">
            <w:pPr>
              <w:spacing w:after="0"/>
              <w:jc w:val="both"/>
              <w:rPr>
                <w:rFonts w:ascii="Times New Roman" w:hAnsi="Times New Roman" w:cs="Times New Roman"/>
                <w:sz w:val="16"/>
                <w:szCs w:val="16"/>
              </w:rPr>
            </w:pPr>
            <w:r w:rsidRPr="005D06F5">
              <w:rPr>
                <w:rFonts w:ascii="Times New Roman" w:hAnsi="Times New Roman" w:cs="Times New Roman"/>
                <w:sz w:val="16"/>
                <w:szCs w:val="16"/>
              </w:rPr>
              <w:t>2</w:t>
            </w:r>
          </w:p>
        </w:tc>
        <w:tc>
          <w:tcPr>
            <w:tcW w:w="3293"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150</w:t>
            </w:r>
          </w:p>
        </w:tc>
        <w:tc>
          <w:tcPr>
            <w:tcW w:w="1417"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1000</w:t>
            </w:r>
          </w:p>
        </w:tc>
        <w:tc>
          <w:tcPr>
            <w:tcW w:w="1418"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1700</w:t>
            </w:r>
          </w:p>
        </w:tc>
        <w:tc>
          <w:tcPr>
            <w:tcW w:w="817"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2700</w:t>
            </w:r>
          </w:p>
        </w:tc>
      </w:tr>
      <w:tr w:rsidR="00362486" w:rsidRPr="005D06F5" w:rsidTr="00D80713">
        <w:tc>
          <w:tcPr>
            <w:tcW w:w="501" w:type="dxa"/>
          </w:tcPr>
          <w:p w:rsidR="00362486" w:rsidRPr="005D06F5" w:rsidRDefault="00362486" w:rsidP="009E7489">
            <w:pPr>
              <w:spacing w:after="0"/>
              <w:jc w:val="both"/>
              <w:rPr>
                <w:rFonts w:ascii="Times New Roman" w:hAnsi="Times New Roman" w:cs="Times New Roman"/>
                <w:sz w:val="16"/>
                <w:szCs w:val="16"/>
              </w:rPr>
            </w:pPr>
            <w:r w:rsidRPr="005D06F5">
              <w:rPr>
                <w:rFonts w:ascii="Times New Roman" w:hAnsi="Times New Roman" w:cs="Times New Roman"/>
                <w:sz w:val="16"/>
                <w:szCs w:val="16"/>
              </w:rPr>
              <w:t>3</w:t>
            </w:r>
          </w:p>
        </w:tc>
        <w:tc>
          <w:tcPr>
            <w:tcW w:w="3293"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100</w:t>
            </w:r>
          </w:p>
        </w:tc>
        <w:tc>
          <w:tcPr>
            <w:tcW w:w="1417"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2600</w:t>
            </w:r>
          </w:p>
        </w:tc>
        <w:tc>
          <w:tcPr>
            <w:tcW w:w="1418"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2000</w:t>
            </w:r>
          </w:p>
        </w:tc>
        <w:tc>
          <w:tcPr>
            <w:tcW w:w="817"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4600</w:t>
            </w:r>
          </w:p>
        </w:tc>
      </w:tr>
      <w:tr w:rsidR="00362486" w:rsidRPr="005D06F5" w:rsidTr="00D80713">
        <w:tc>
          <w:tcPr>
            <w:tcW w:w="501" w:type="dxa"/>
          </w:tcPr>
          <w:p w:rsidR="00362486" w:rsidRPr="005D06F5" w:rsidRDefault="00362486" w:rsidP="009E7489">
            <w:pPr>
              <w:spacing w:after="0"/>
              <w:jc w:val="both"/>
              <w:rPr>
                <w:rFonts w:ascii="Times New Roman" w:hAnsi="Times New Roman" w:cs="Times New Roman"/>
                <w:sz w:val="16"/>
                <w:szCs w:val="16"/>
              </w:rPr>
            </w:pPr>
            <w:r w:rsidRPr="005D06F5">
              <w:rPr>
                <w:rFonts w:ascii="Times New Roman" w:hAnsi="Times New Roman" w:cs="Times New Roman"/>
                <w:sz w:val="16"/>
                <w:szCs w:val="16"/>
              </w:rPr>
              <w:t>4</w:t>
            </w:r>
          </w:p>
        </w:tc>
        <w:tc>
          <w:tcPr>
            <w:tcW w:w="3293"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76</w:t>
            </w:r>
          </w:p>
        </w:tc>
        <w:tc>
          <w:tcPr>
            <w:tcW w:w="1417"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2500</w:t>
            </w:r>
          </w:p>
        </w:tc>
        <w:tc>
          <w:tcPr>
            <w:tcW w:w="1418"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2000</w:t>
            </w:r>
          </w:p>
        </w:tc>
        <w:tc>
          <w:tcPr>
            <w:tcW w:w="817"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4500</w:t>
            </w:r>
          </w:p>
        </w:tc>
      </w:tr>
      <w:tr w:rsidR="00362486" w:rsidRPr="005D06F5" w:rsidTr="00D80713">
        <w:tc>
          <w:tcPr>
            <w:tcW w:w="501" w:type="dxa"/>
          </w:tcPr>
          <w:p w:rsidR="00362486" w:rsidRPr="005D06F5" w:rsidRDefault="00362486" w:rsidP="009E7489">
            <w:pPr>
              <w:spacing w:after="0"/>
              <w:jc w:val="both"/>
              <w:rPr>
                <w:rFonts w:ascii="Times New Roman" w:hAnsi="Times New Roman" w:cs="Times New Roman"/>
                <w:sz w:val="16"/>
                <w:szCs w:val="16"/>
              </w:rPr>
            </w:pPr>
            <w:r w:rsidRPr="005D06F5">
              <w:rPr>
                <w:rFonts w:ascii="Times New Roman" w:hAnsi="Times New Roman" w:cs="Times New Roman"/>
                <w:sz w:val="16"/>
                <w:szCs w:val="16"/>
              </w:rPr>
              <w:t>5</w:t>
            </w:r>
          </w:p>
        </w:tc>
        <w:tc>
          <w:tcPr>
            <w:tcW w:w="3293"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50</w:t>
            </w:r>
          </w:p>
        </w:tc>
        <w:tc>
          <w:tcPr>
            <w:tcW w:w="1417"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500</w:t>
            </w:r>
          </w:p>
        </w:tc>
        <w:tc>
          <w:tcPr>
            <w:tcW w:w="1418"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500</w:t>
            </w:r>
          </w:p>
        </w:tc>
        <w:tc>
          <w:tcPr>
            <w:tcW w:w="817"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1000</w:t>
            </w:r>
          </w:p>
        </w:tc>
      </w:tr>
      <w:tr w:rsidR="00362486" w:rsidRPr="005D06F5" w:rsidTr="00D80713">
        <w:tc>
          <w:tcPr>
            <w:tcW w:w="3794" w:type="dxa"/>
            <w:gridSpan w:val="2"/>
          </w:tcPr>
          <w:p w:rsidR="00362486" w:rsidRPr="005D06F5" w:rsidRDefault="00362486" w:rsidP="009E7489">
            <w:pPr>
              <w:spacing w:after="0"/>
              <w:rPr>
                <w:rFonts w:ascii="Times New Roman" w:hAnsi="Times New Roman" w:cs="Times New Roman"/>
                <w:b/>
                <w:sz w:val="16"/>
                <w:szCs w:val="16"/>
              </w:rPr>
            </w:pPr>
            <w:r w:rsidRPr="005D06F5">
              <w:rPr>
                <w:rFonts w:ascii="Times New Roman" w:hAnsi="Times New Roman" w:cs="Times New Roman"/>
                <w:b/>
                <w:sz w:val="16"/>
                <w:szCs w:val="16"/>
              </w:rPr>
              <w:t>ИТОГО:</w:t>
            </w:r>
          </w:p>
        </w:tc>
        <w:tc>
          <w:tcPr>
            <w:tcW w:w="1417" w:type="dxa"/>
          </w:tcPr>
          <w:p w:rsidR="00362486" w:rsidRPr="005D06F5" w:rsidRDefault="00362486" w:rsidP="009E7489">
            <w:pPr>
              <w:spacing w:after="0"/>
              <w:jc w:val="center"/>
              <w:rPr>
                <w:rFonts w:ascii="Times New Roman" w:hAnsi="Times New Roman" w:cs="Times New Roman"/>
                <w:b/>
                <w:sz w:val="16"/>
                <w:szCs w:val="16"/>
              </w:rPr>
            </w:pPr>
            <w:r w:rsidRPr="005D06F5">
              <w:rPr>
                <w:rFonts w:ascii="Times New Roman" w:hAnsi="Times New Roman" w:cs="Times New Roman"/>
                <w:b/>
                <w:sz w:val="16"/>
                <w:szCs w:val="16"/>
              </w:rPr>
              <w:t>7100</w:t>
            </w:r>
          </w:p>
        </w:tc>
        <w:tc>
          <w:tcPr>
            <w:tcW w:w="1418" w:type="dxa"/>
          </w:tcPr>
          <w:p w:rsidR="00362486" w:rsidRPr="005D06F5" w:rsidRDefault="00362486" w:rsidP="009E7489">
            <w:pPr>
              <w:spacing w:after="0"/>
              <w:jc w:val="center"/>
              <w:rPr>
                <w:rFonts w:ascii="Times New Roman" w:hAnsi="Times New Roman" w:cs="Times New Roman"/>
                <w:b/>
                <w:sz w:val="16"/>
                <w:szCs w:val="16"/>
              </w:rPr>
            </w:pPr>
            <w:r w:rsidRPr="005D06F5">
              <w:rPr>
                <w:rFonts w:ascii="Times New Roman" w:hAnsi="Times New Roman" w:cs="Times New Roman"/>
                <w:b/>
                <w:sz w:val="16"/>
                <w:szCs w:val="16"/>
              </w:rPr>
              <w:t>7200</w:t>
            </w:r>
          </w:p>
        </w:tc>
        <w:tc>
          <w:tcPr>
            <w:tcW w:w="817" w:type="dxa"/>
          </w:tcPr>
          <w:p w:rsidR="00362486" w:rsidRPr="005D06F5" w:rsidRDefault="00362486" w:rsidP="009E7489">
            <w:pPr>
              <w:spacing w:after="0"/>
              <w:jc w:val="center"/>
              <w:rPr>
                <w:rFonts w:ascii="Times New Roman" w:hAnsi="Times New Roman" w:cs="Times New Roman"/>
                <w:b/>
                <w:sz w:val="16"/>
                <w:szCs w:val="16"/>
              </w:rPr>
            </w:pPr>
            <w:r w:rsidRPr="005D06F5">
              <w:rPr>
                <w:rFonts w:ascii="Times New Roman" w:hAnsi="Times New Roman" w:cs="Times New Roman"/>
                <w:b/>
                <w:sz w:val="16"/>
                <w:szCs w:val="16"/>
              </w:rPr>
              <w:t>14300</w:t>
            </w:r>
          </w:p>
        </w:tc>
      </w:tr>
    </w:tbl>
    <w:p w:rsidR="00362486" w:rsidRPr="005D06F5" w:rsidRDefault="00362486" w:rsidP="009E7489">
      <w:pPr>
        <w:spacing w:after="0" w:line="240" w:lineRule="auto"/>
        <w:rPr>
          <w:rFonts w:ascii="Times New Roman" w:hAnsi="Times New Roman" w:cs="Times New Roman"/>
          <w:sz w:val="16"/>
          <w:szCs w:val="16"/>
        </w:rPr>
      </w:pPr>
    </w:p>
    <w:p w:rsidR="00362486" w:rsidRPr="005D06F5" w:rsidRDefault="003648A2" w:rsidP="009E7489">
      <w:pPr>
        <w:spacing w:after="0" w:line="240" w:lineRule="auto"/>
        <w:ind w:firstLine="709"/>
        <w:jc w:val="right"/>
        <w:rPr>
          <w:rFonts w:ascii="Times New Roman" w:hAnsi="Times New Roman" w:cs="Times New Roman"/>
          <w:b/>
          <w:sz w:val="16"/>
          <w:szCs w:val="16"/>
        </w:rPr>
      </w:pPr>
      <w:r w:rsidRPr="005D06F5">
        <w:rPr>
          <w:rFonts w:ascii="Times New Roman" w:hAnsi="Times New Roman" w:cs="Times New Roman"/>
          <w:b/>
          <w:sz w:val="16"/>
          <w:szCs w:val="16"/>
        </w:rPr>
        <w:t>Таблица №</w:t>
      </w:r>
      <w:r w:rsidR="00362486" w:rsidRPr="005D06F5">
        <w:rPr>
          <w:rFonts w:ascii="Times New Roman" w:hAnsi="Times New Roman" w:cs="Times New Roman"/>
          <w:b/>
          <w:sz w:val="16"/>
          <w:szCs w:val="16"/>
        </w:rPr>
        <w:t>5</w:t>
      </w:r>
      <w:r w:rsidRPr="005D06F5">
        <w:rPr>
          <w:rFonts w:ascii="Times New Roman" w:hAnsi="Times New Roman" w:cs="Times New Roman"/>
          <w:b/>
          <w:sz w:val="16"/>
          <w:szCs w:val="16"/>
        </w:rPr>
        <w:t>.</w:t>
      </w:r>
      <w:r w:rsidR="00362486" w:rsidRPr="005D06F5">
        <w:rPr>
          <w:rFonts w:ascii="Times New Roman" w:hAnsi="Times New Roman" w:cs="Times New Roman"/>
          <w:b/>
          <w:sz w:val="16"/>
          <w:szCs w:val="16"/>
        </w:rPr>
        <w:t xml:space="preserve"> Ведомость монтажных работ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3293"/>
        <w:gridCol w:w="1417"/>
        <w:gridCol w:w="1418"/>
        <w:gridCol w:w="817"/>
      </w:tblGrid>
      <w:tr w:rsidR="00362486" w:rsidRPr="005D06F5" w:rsidTr="00D80713">
        <w:trPr>
          <w:jc w:val="center"/>
        </w:trPr>
        <w:tc>
          <w:tcPr>
            <w:tcW w:w="501" w:type="dxa"/>
          </w:tcPr>
          <w:p w:rsidR="00362486" w:rsidRPr="005D06F5" w:rsidRDefault="00362486" w:rsidP="009E7489">
            <w:pPr>
              <w:spacing w:after="0"/>
              <w:jc w:val="center"/>
              <w:rPr>
                <w:rFonts w:ascii="Times New Roman" w:hAnsi="Times New Roman" w:cs="Times New Roman"/>
                <w:b/>
                <w:sz w:val="16"/>
                <w:szCs w:val="16"/>
              </w:rPr>
            </w:pPr>
            <w:r w:rsidRPr="005D06F5">
              <w:rPr>
                <w:rFonts w:ascii="Times New Roman" w:hAnsi="Times New Roman" w:cs="Times New Roman"/>
                <w:b/>
                <w:sz w:val="16"/>
                <w:szCs w:val="16"/>
              </w:rPr>
              <w:t>№ п/п</w:t>
            </w:r>
          </w:p>
        </w:tc>
        <w:tc>
          <w:tcPr>
            <w:tcW w:w="3293" w:type="dxa"/>
          </w:tcPr>
          <w:p w:rsidR="00362486" w:rsidRPr="005D06F5" w:rsidRDefault="00362486" w:rsidP="009E7489">
            <w:pPr>
              <w:spacing w:after="0"/>
              <w:jc w:val="center"/>
              <w:rPr>
                <w:rFonts w:ascii="Times New Roman" w:hAnsi="Times New Roman" w:cs="Times New Roman"/>
                <w:b/>
                <w:sz w:val="16"/>
                <w:szCs w:val="16"/>
              </w:rPr>
            </w:pPr>
            <w:r w:rsidRPr="005D06F5">
              <w:rPr>
                <w:rFonts w:ascii="Times New Roman" w:hAnsi="Times New Roman" w:cs="Times New Roman"/>
                <w:b/>
                <w:sz w:val="16"/>
                <w:szCs w:val="16"/>
              </w:rPr>
              <w:t>Монтаж тепловых сетей в двухтрубном исполнении, диаметр (мм)</w:t>
            </w:r>
          </w:p>
        </w:tc>
        <w:tc>
          <w:tcPr>
            <w:tcW w:w="1417" w:type="dxa"/>
          </w:tcPr>
          <w:p w:rsidR="00362486" w:rsidRPr="005D06F5" w:rsidRDefault="00362486" w:rsidP="009E7489">
            <w:pPr>
              <w:spacing w:after="0"/>
              <w:jc w:val="center"/>
              <w:rPr>
                <w:rFonts w:ascii="Times New Roman" w:hAnsi="Times New Roman" w:cs="Times New Roman"/>
                <w:b/>
                <w:sz w:val="16"/>
                <w:szCs w:val="16"/>
              </w:rPr>
            </w:pPr>
            <w:r w:rsidRPr="005D06F5">
              <w:rPr>
                <w:rFonts w:ascii="Times New Roman" w:hAnsi="Times New Roman" w:cs="Times New Roman"/>
                <w:b/>
                <w:sz w:val="16"/>
                <w:szCs w:val="16"/>
              </w:rPr>
              <w:t>Объем работ до 2020 года, м</w:t>
            </w:r>
          </w:p>
        </w:tc>
        <w:tc>
          <w:tcPr>
            <w:tcW w:w="1418" w:type="dxa"/>
          </w:tcPr>
          <w:p w:rsidR="00362486" w:rsidRPr="005D06F5" w:rsidRDefault="00362486" w:rsidP="009E7489">
            <w:pPr>
              <w:spacing w:after="0"/>
              <w:jc w:val="center"/>
              <w:rPr>
                <w:rFonts w:ascii="Times New Roman" w:hAnsi="Times New Roman" w:cs="Times New Roman"/>
                <w:b/>
                <w:sz w:val="16"/>
                <w:szCs w:val="16"/>
              </w:rPr>
            </w:pPr>
            <w:r w:rsidRPr="005D06F5">
              <w:rPr>
                <w:rFonts w:ascii="Times New Roman" w:hAnsi="Times New Roman" w:cs="Times New Roman"/>
                <w:b/>
                <w:sz w:val="16"/>
                <w:szCs w:val="16"/>
              </w:rPr>
              <w:t>Объем работ до 2030 года, м</w:t>
            </w:r>
          </w:p>
        </w:tc>
        <w:tc>
          <w:tcPr>
            <w:tcW w:w="817" w:type="dxa"/>
          </w:tcPr>
          <w:p w:rsidR="00362486" w:rsidRPr="005D06F5" w:rsidRDefault="00362486" w:rsidP="009E7489">
            <w:pPr>
              <w:spacing w:after="0"/>
              <w:jc w:val="center"/>
              <w:rPr>
                <w:rFonts w:ascii="Times New Roman" w:hAnsi="Times New Roman" w:cs="Times New Roman"/>
                <w:b/>
                <w:sz w:val="16"/>
                <w:szCs w:val="16"/>
              </w:rPr>
            </w:pPr>
            <w:r w:rsidRPr="005D06F5">
              <w:rPr>
                <w:rFonts w:ascii="Times New Roman" w:hAnsi="Times New Roman" w:cs="Times New Roman"/>
                <w:b/>
                <w:sz w:val="16"/>
                <w:szCs w:val="16"/>
              </w:rPr>
              <w:t>Всего, м</w:t>
            </w:r>
          </w:p>
        </w:tc>
      </w:tr>
      <w:tr w:rsidR="00362486" w:rsidRPr="005D06F5" w:rsidTr="00D80713">
        <w:trPr>
          <w:jc w:val="center"/>
        </w:trPr>
        <w:tc>
          <w:tcPr>
            <w:tcW w:w="501"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1</w:t>
            </w:r>
          </w:p>
        </w:tc>
        <w:tc>
          <w:tcPr>
            <w:tcW w:w="3293"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219</w:t>
            </w:r>
          </w:p>
        </w:tc>
        <w:tc>
          <w:tcPr>
            <w:tcW w:w="1417"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500</w:t>
            </w:r>
          </w:p>
        </w:tc>
        <w:tc>
          <w:tcPr>
            <w:tcW w:w="1418"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1000</w:t>
            </w:r>
          </w:p>
        </w:tc>
        <w:tc>
          <w:tcPr>
            <w:tcW w:w="817"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1500</w:t>
            </w:r>
          </w:p>
        </w:tc>
      </w:tr>
      <w:tr w:rsidR="00362486" w:rsidRPr="005D06F5" w:rsidTr="00D80713">
        <w:trPr>
          <w:jc w:val="center"/>
        </w:trPr>
        <w:tc>
          <w:tcPr>
            <w:tcW w:w="501"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2</w:t>
            </w:r>
          </w:p>
        </w:tc>
        <w:tc>
          <w:tcPr>
            <w:tcW w:w="3293"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150</w:t>
            </w:r>
          </w:p>
        </w:tc>
        <w:tc>
          <w:tcPr>
            <w:tcW w:w="1417"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1000</w:t>
            </w:r>
          </w:p>
        </w:tc>
        <w:tc>
          <w:tcPr>
            <w:tcW w:w="1418"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1700</w:t>
            </w:r>
          </w:p>
        </w:tc>
        <w:tc>
          <w:tcPr>
            <w:tcW w:w="817"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2700</w:t>
            </w:r>
          </w:p>
        </w:tc>
      </w:tr>
      <w:tr w:rsidR="00362486" w:rsidRPr="005D06F5" w:rsidTr="00D80713">
        <w:trPr>
          <w:jc w:val="center"/>
        </w:trPr>
        <w:tc>
          <w:tcPr>
            <w:tcW w:w="501"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3</w:t>
            </w:r>
          </w:p>
        </w:tc>
        <w:tc>
          <w:tcPr>
            <w:tcW w:w="3293"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100</w:t>
            </w:r>
          </w:p>
        </w:tc>
        <w:tc>
          <w:tcPr>
            <w:tcW w:w="1417"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2600</w:t>
            </w:r>
          </w:p>
        </w:tc>
        <w:tc>
          <w:tcPr>
            <w:tcW w:w="1418"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2000</w:t>
            </w:r>
          </w:p>
        </w:tc>
        <w:tc>
          <w:tcPr>
            <w:tcW w:w="817"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4600</w:t>
            </w:r>
          </w:p>
        </w:tc>
      </w:tr>
      <w:tr w:rsidR="00362486" w:rsidRPr="005D06F5" w:rsidTr="00D80713">
        <w:trPr>
          <w:jc w:val="center"/>
        </w:trPr>
        <w:tc>
          <w:tcPr>
            <w:tcW w:w="501"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4</w:t>
            </w:r>
          </w:p>
        </w:tc>
        <w:tc>
          <w:tcPr>
            <w:tcW w:w="3293"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76</w:t>
            </w:r>
          </w:p>
        </w:tc>
        <w:tc>
          <w:tcPr>
            <w:tcW w:w="1417"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2500</w:t>
            </w:r>
          </w:p>
        </w:tc>
        <w:tc>
          <w:tcPr>
            <w:tcW w:w="1418"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2000</w:t>
            </w:r>
          </w:p>
        </w:tc>
        <w:tc>
          <w:tcPr>
            <w:tcW w:w="817"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4500</w:t>
            </w:r>
          </w:p>
        </w:tc>
      </w:tr>
      <w:tr w:rsidR="00362486" w:rsidRPr="005D06F5" w:rsidTr="00D80713">
        <w:trPr>
          <w:jc w:val="center"/>
        </w:trPr>
        <w:tc>
          <w:tcPr>
            <w:tcW w:w="501"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5</w:t>
            </w:r>
          </w:p>
        </w:tc>
        <w:tc>
          <w:tcPr>
            <w:tcW w:w="3293"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50</w:t>
            </w:r>
          </w:p>
        </w:tc>
        <w:tc>
          <w:tcPr>
            <w:tcW w:w="1417"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500</w:t>
            </w:r>
          </w:p>
        </w:tc>
        <w:tc>
          <w:tcPr>
            <w:tcW w:w="1418"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500</w:t>
            </w:r>
          </w:p>
        </w:tc>
        <w:tc>
          <w:tcPr>
            <w:tcW w:w="817"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1000</w:t>
            </w:r>
          </w:p>
        </w:tc>
      </w:tr>
      <w:tr w:rsidR="00362486" w:rsidRPr="005D06F5" w:rsidTr="00D80713">
        <w:trPr>
          <w:jc w:val="center"/>
        </w:trPr>
        <w:tc>
          <w:tcPr>
            <w:tcW w:w="3794" w:type="dxa"/>
            <w:gridSpan w:val="2"/>
          </w:tcPr>
          <w:p w:rsidR="00362486" w:rsidRPr="005D06F5" w:rsidRDefault="00362486" w:rsidP="009E7489">
            <w:pPr>
              <w:spacing w:after="0"/>
              <w:rPr>
                <w:rFonts w:ascii="Times New Roman" w:hAnsi="Times New Roman" w:cs="Times New Roman"/>
                <w:b/>
                <w:sz w:val="16"/>
                <w:szCs w:val="16"/>
              </w:rPr>
            </w:pPr>
            <w:r w:rsidRPr="005D06F5">
              <w:rPr>
                <w:rFonts w:ascii="Times New Roman" w:hAnsi="Times New Roman" w:cs="Times New Roman"/>
                <w:b/>
                <w:sz w:val="16"/>
                <w:szCs w:val="16"/>
              </w:rPr>
              <w:t>ИТОГО:</w:t>
            </w:r>
          </w:p>
        </w:tc>
        <w:tc>
          <w:tcPr>
            <w:tcW w:w="1417" w:type="dxa"/>
          </w:tcPr>
          <w:p w:rsidR="00362486" w:rsidRPr="005D06F5" w:rsidRDefault="00362486" w:rsidP="009E7489">
            <w:pPr>
              <w:spacing w:after="0"/>
              <w:jc w:val="center"/>
              <w:rPr>
                <w:rFonts w:ascii="Times New Roman" w:hAnsi="Times New Roman" w:cs="Times New Roman"/>
                <w:b/>
                <w:sz w:val="16"/>
                <w:szCs w:val="16"/>
              </w:rPr>
            </w:pPr>
            <w:r w:rsidRPr="005D06F5">
              <w:rPr>
                <w:rFonts w:ascii="Times New Roman" w:hAnsi="Times New Roman" w:cs="Times New Roman"/>
                <w:b/>
                <w:sz w:val="16"/>
                <w:szCs w:val="16"/>
              </w:rPr>
              <w:t>7100</w:t>
            </w:r>
          </w:p>
        </w:tc>
        <w:tc>
          <w:tcPr>
            <w:tcW w:w="1418" w:type="dxa"/>
          </w:tcPr>
          <w:p w:rsidR="00362486" w:rsidRPr="005D06F5" w:rsidRDefault="00362486" w:rsidP="009E7489">
            <w:pPr>
              <w:spacing w:after="0"/>
              <w:jc w:val="center"/>
              <w:rPr>
                <w:rFonts w:ascii="Times New Roman" w:hAnsi="Times New Roman" w:cs="Times New Roman"/>
                <w:b/>
                <w:sz w:val="16"/>
                <w:szCs w:val="16"/>
              </w:rPr>
            </w:pPr>
            <w:r w:rsidRPr="005D06F5">
              <w:rPr>
                <w:rFonts w:ascii="Times New Roman" w:hAnsi="Times New Roman" w:cs="Times New Roman"/>
                <w:b/>
                <w:sz w:val="16"/>
                <w:szCs w:val="16"/>
              </w:rPr>
              <w:t>7200</w:t>
            </w:r>
          </w:p>
        </w:tc>
        <w:tc>
          <w:tcPr>
            <w:tcW w:w="817" w:type="dxa"/>
          </w:tcPr>
          <w:p w:rsidR="00362486" w:rsidRPr="005D06F5" w:rsidRDefault="00362486" w:rsidP="009E7489">
            <w:pPr>
              <w:spacing w:after="0"/>
              <w:jc w:val="center"/>
              <w:rPr>
                <w:rFonts w:ascii="Times New Roman" w:hAnsi="Times New Roman" w:cs="Times New Roman"/>
                <w:b/>
                <w:sz w:val="16"/>
                <w:szCs w:val="16"/>
              </w:rPr>
            </w:pPr>
            <w:r w:rsidRPr="005D06F5">
              <w:rPr>
                <w:rFonts w:ascii="Times New Roman" w:hAnsi="Times New Roman" w:cs="Times New Roman"/>
                <w:b/>
                <w:sz w:val="16"/>
                <w:szCs w:val="16"/>
              </w:rPr>
              <w:t>14300</w:t>
            </w:r>
          </w:p>
        </w:tc>
      </w:tr>
    </w:tbl>
    <w:p w:rsidR="009E7489" w:rsidRPr="005D06F5" w:rsidRDefault="009E7489" w:rsidP="009E7489">
      <w:pPr>
        <w:pStyle w:val="aa"/>
        <w:tabs>
          <w:tab w:val="left" w:pos="1494"/>
        </w:tabs>
        <w:ind w:firstLine="0"/>
        <w:jc w:val="center"/>
        <w:rPr>
          <w:b/>
          <w:sz w:val="16"/>
          <w:szCs w:val="16"/>
        </w:rPr>
      </w:pPr>
    </w:p>
    <w:p w:rsidR="003648A2" w:rsidRPr="005D06F5" w:rsidRDefault="003648A2" w:rsidP="009E7489">
      <w:pPr>
        <w:pStyle w:val="aa"/>
        <w:tabs>
          <w:tab w:val="left" w:pos="1494"/>
        </w:tabs>
        <w:ind w:firstLine="0"/>
        <w:jc w:val="center"/>
        <w:rPr>
          <w:b/>
          <w:sz w:val="16"/>
          <w:szCs w:val="16"/>
        </w:rPr>
      </w:pPr>
      <w:r w:rsidRPr="005D06F5">
        <w:rPr>
          <w:b/>
          <w:sz w:val="16"/>
          <w:szCs w:val="16"/>
        </w:rPr>
        <w:t>Раздел 7. Предложения по переводу открытых систем теплоснабжения (горячего водоснабжения) в закрытые системы горячего водоснабжения.</w:t>
      </w:r>
    </w:p>
    <w:p w:rsidR="003648A2" w:rsidRPr="005D06F5" w:rsidRDefault="003648A2" w:rsidP="003648A2">
      <w:pPr>
        <w:pStyle w:val="3"/>
        <w:numPr>
          <w:ilvl w:val="2"/>
          <w:numId w:val="2"/>
        </w:numPr>
        <w:spacing w:before="0" w:after="0"/>
        <w:ind w:left="0" w:firstLine="284"/>
        <w:jc w:val="both"/>
        <w:rPr>
          <w:rFonts w:ascii="Times New Roman" w:hAnsi="Times New Roman" w:cs="Times New Roman"/>
          <w:b w:val="0"/>
          <w:i/>
          <w:sz w:val="16"/>
          <w:szCs w:val="16"/>
        </w:rPr>
      </w:pPr>
      <w:bookmarkStart w:id="1" w:name="_Toc523494450"/>
      <w:bookmarkStart w:id="2" w:name="sub_65"/>
    </w:p>
    <w:p w:rsidR="003648A2" w:rsidRPr="005D06F5" w:rsidRDefault="003648A2" w:rsidP="003648A2">
      <w:pPr>
        <w:pStyle w:val="3"/>
        <w:numPr>
          <w:ilvl w:val="2"/>
          <w:numId w:val="2"/>
        </w:numPr>
        <w:spacing w:before="0" w:after="0"/>
        <w:ind w:left="0" w:firstLine="284"/>
        <w:jc w:val="both"/>
        <w:rPr>
          <w:rFonts w:ascii="Times New Roman" w:hAnsi="Times New Roman" w:cs="Times New Roman"/>
          <w:b w:val="0"/>
          <w:i/>
          <w:sz w:val="16"/>
          <w:szCs w:val="16"/>
        </w:rPr>
      </w:pPr>
      <w:r w:rsidRPr="005D06F5">
        <w:rPr>
          <w:rFonts w:ascii="Times New Roman" w:hAnsi="Times New Roman" w:cs="Times New Roman"/>
          <w:b w:val="0"/>
          <w:i/>
          <w:sz w:val="16"/>
          <w:szCs w:val="16"/>
        </w:rPr>
        <w:t xml:space="preserve">а)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w:t>
      </w:r>
      <w:r w:rsidRPr="005D06F5">
        <w:rPr>
          <w:rFonts w:ascii="Times New Roman" w:hAnsi="Times New Roman" w:cs="Times New Roman"/>
          <w:b w:val="0"/>
          <w:i/>
          <w:sz w:val="16"/>
          <w:szCs w:val="16"/>
        </w:rPr>
        <w:lastRenderedPageBreak/>
        <w:t>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bookmarkEnd w:id="1"/>
      <w:r w:rsidRPr="005D06F5">
        <w:rPr>
          <w:rFonts w:ascii="Times New Roman" w:hAnsi="Times New Roman" w:cs="Times New Roman"/>
          <w:b w:val="0"/>
          <w:i/>
          <w:sz w:val="16"/>
          <w:szCs w:val="16"/>
        </w:rPr>
        <w:t>.</w:t>
      </w:r>
    </w:p>
    <w:p w:rsidR="003648A2" w:rsidRPr="005D06F5" w:rsidRDefault="003648A2" w:rsidP="003648A2">
      <w:pPr>
        <w:spacing w:after="0"/>
        <w:ind w:firstLine="284"/>
        <w:jc w:val="both"/>
        <w:rPr>
          <w:rFonts w:ascii="Times New Roman" w:hAnsi="Times New Roman" w:cs="Times New Roman"/>
          <w:sz w:val="16"/>
          <w:szCs w:val="16"/>
        </w:rPr>
      </w:pPr>
      <w:r w:rsidRPr="005D06F5">
        <w:rPr>
          <w:rFonts w:ascii="Times New Roman" w:hAnsi="Times New Roman" w:cs="Times New Roman"/>
          <w:sz w:val="16"/>
          <w:szCs w:val="16"/>
        </w:rPr>
        <w:t>Открытая система теплоснабжения на территории Пекшинского сельского поселения не применяется.</w:t>
      </w:r>
      <w:bookmarkStart w:id="3" w:name="_Toc523494451"/>
      <w:bookmarkEnd w:id="2"/>
    </w:p>
    <w:p w:rsidR="003648A2" w:rsidRPr="005D06F5" w:rsidRDefault="003648A2" w:rsidP="003648A2">
      <w:pPr>
        <w:spacing w:after="0"/>
        <w:ind w:firstLine="284"/>
        <w:jc w:val="both"/>
        <w:rPr>
          <w:rFonts w:ascii="Times New Roman" w:hAnsi="Times New Roman" w:cs="Times New Roman"/>
          <w:i/>
          <w:sz w:val="16"/>
          <w:szCs w:val="16"/>
        </w:rPr>
      </w:pPr>
      <w:r w:rsidRPr="005D06F5">
        <w:rPr>
          <w:rFonts w:ascii="Times New Roman" w:hAnsi="Times New Roman" w:cs="Times New Roman"/>
          <w:i/>
          <w:sz w:val="16"/>
          <w:szCs w:val="16"/>
        </w:rPr>
        <w:t>б)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bookmarkEnd w:id="3"/>
      <w:r w:rsidRPr="005D06F5">
        <w:rPr>
          <w:rFonts w:ascii="Times New Roman" w:hAnsi="Times New Roman" w:cs="Times New Roman"/>
          <w:i/>
          <w:sz w:val="16"/>
          <w:szCs w:val="16"/>
        </w:rPr>
        <w:t>.</w:t>
      </w:r>
    </w:p>
    <w:p w:rsidR="00362486" w:rsidRPr="005D06F5" w:rsidRDefault="003648A2" w:rsidP="003648A2">
      <w:pPr>
        <w:pStyle w:val="Default"/>
        <w:rPr>
          <w:b/>
          <w:bCs/>
          <w:color w:val="auto"/>
          <w:sz w:val="16"/>
          <w:szCs w:val="16"/>
        </w:rPr>
      </w:pPr>
      <w:r w:rsidRPr="005D06F5">
        <w:rPr>
          <w:sz w:val="16"/>
          <w:szCs w:val="16"/>
        </w:rPr>
        <w:t>Открытая система теплоснабжения на территории Пекшинского сельского поселения не применяется</w:t>
      </w:r>
    </w:p>
    <w:p w:rsidR="00362486" w:rsidRPr="005D06F5" w:rsidRDefault="00260C99" w:rsidP="00260C99">
      <w:pPr>
        <w:pStyle w:val="Default"/>
        <w:spacing w:before="120" w:after="120"/>
        <w:jc w:val="center"/>
        <w:rPr>
          <w:b/>
          <w:bCs/>
          <w:color w:val="auto"/>
          <w:sz w:val="16"/>
          <w:szCs w:val="16"/>
        </w:rPr>
      </w:pPr>
      <w:r w:rsidRPr="005D06F5">
        <w:rPr>
          <w:b/>
          <w:bCs/>
          <w:color w:val="auto"/>
          <w:sz w:val="16"/>
          <w:szCs w:val="16"/>
        </w:rPr>
        <w:t>Раздел 8. Перспективные топливные балансы.</w:t>
      </w:r>
    </w:p>
    <w:p w:rsidR="00260C99" w:rsidRPr="005D06F5" w:rsidRDefault="00260C99" w:rsidP="009E7489">
      <w:pPr>
        <w:pStyle w:val="Default"/>
        <w:ind w:firstLine="284"/>
        <w:jc w:val="both"/>
        <w:rPr>
          <w:sz w:val="16"/>
          <w:szCs w:val="16"/>
        </w:rPr>
      </w:pPr>
      <w:r w:rsidRPr="005D06F5">
        <w:rPr>
          <w:sz w:val="16"/>
          <w:szCs w:val="16"/>
        </w:rPr>
        <w:t>Расход топлива для котельных приведён в нижеследующей таблице.</w:t>
      </w:r>
    </w:p>
    <w:p w:rsidR="00260C99" w:rsidRPr="005D06F5" w:rsidRDefault="00260C99" w:rsidP="009E7489">
      <w:pPr>
        <w:pStyle w:val="Default"/>
        <w:ind w:firstLine="284"/>
        <w:jc w:val="right"/>
        <w:rPr>
          <w:b/>
          <w:sz w:val="16"/>
          <w:szCs w:val="16"/>
        </w:rPr>
      </w:pPr>
      <w:r w:rsidRPr="005D06F5">
        <w:rPr>
          <w:b/>
          <w:sz w:val="16"/>
          <w:szCs w:val="16"/>
        </w:rPr>
        <w:t>Таблица №6</w:t>
      </w:r>
    </w:p>
    <w:tbl>
      <w:tblPr>
        <w:tblW w:w="7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984"/>
        <w:gridCol w:w="993"/>
        <w:gridCol w:w="992"/>
        <w:gridCol w:w="1701"/>
        <w:gridCol w:w="1276"/>
      </w:tblGrid>
      <w:tr w:rsidR="00260C99" w:rsidRPr="005D06F5" w:rsidTr="00260C99">
        <w:trPr>
          <w:trHeight w:val="337"/>
        </w:trPr>
        <w:tc>
          <w:tcPr>
            <w:tcW w:w="284" w:type="dxa"/>
          </w:tcPr>
          <w:p w:rsidR="00260C99" w:rsidRPr="005D06F5" w:rsidRDefault="00260C99" w:rsidP="009E7489">
            <w:pPr>
              <w:pStyle w:val="Default"/>
              <w:jc w:val="center"/>
              <w:rPr>
                <w:b/>
                <w:sz w:val="16"/>
                <w:szCs w:val="16"/>
              </w:rPr>
            </w:pPr>
            <w:r w:rsidRPr="005D06F5">
              <w:rPr>
                <w:b/>
                <w:sz w:val="16"/>
                <w:szCs w:val="16"/>
              </w:rPr>
              <w:t>№</w:t>
            </w:r>
          </w:p>
        </w:tc>
        <w:tc>
          <w:tcPr>
            <w:tcW w:w="1984" w:type="dxa"/>
          </w:tcPr>
          <w:p w:rsidR="00260C99" w:rsidRPr="005D06F5" w:rsidRDefault="00260C99" w:rsidP="009E7489">
            <w:pPr>
              <w:pStyle w:val="Default"/>
              <w:jc w:val="center"/>
              <w:rPr>
                <w:b/>
                <w:sz w:val="16"/>
                <w:szCs w:val="16"/>
              </w:rPr>
            </w:pPr>
            <w:r w:rsidRPr="005D06F5">
              <w:rPr>
                <w:b/>
                <w:sz w:val="16"/>
                <w:szCs w:val="16"/>
              </w:rPr>
              <w:t>Наименование котельной</w:t>
            </w:r>
          </w:p>
        </w:tc>
        <w:tc>
          <w:tcPr>
            <w:tcW w:w="993" w:type="dxa"/>
          </w:tcPr>
          <w:p w:rsidR="00260C99" w:rsidRPr="005D06F5" w:rsidRDefault="00260C99" w:rsidP="009E7489">
            <w:pPr>
              <w:pStyle w:val="Default"/>
              <w:jc w:val="center"/>
              <w:rPr>
                <w:b/>
                <w:sz w:val="16"/>
                <w:szCs w:val="16"/>
              </w:rPr>
            </w:pPr>
            <w:r w:rsidRPr="005D06F5">
              <w:rPr>
                <w:b/>
                <w:sz w:val="16"/>
                <w:szCs w:val="16"/>
              </w:rPr>
              <w:t>Вид топлива</w:t>
            </w:r>
          </w:p>
        </w:tc>
        <w:tc>
          <w:tcPr>
            <w:tcW w:w="992" w:type="dxa"/>
          </w:tcPr>
          <w:p w:rsidR="00260C99" w:rsidRPr="005D06F5" w:rsidRDefault="00260C99" w:rsidP="009E7489">
            <w:pPr>
              <w:pStyle w:val="Default"/>
              <w:tabs>
                <w:tab w:val="left" w:pos="1451"/>
              </w:tabs>
              <w:jc w:val="center"/>
              <w:rPr>
                <w:b/>
                <w:sz w:val="16"/>
                <w:szCs w:val="16"/>
              </w:rPr>
            </w:pPr>
            <w:r w:rsidRPr="005D06F5">
              <w:rPr>
                <w:b/>
                <w:sz w:val="16"/>
                <w:szCs w:val="16"/>
              </w:rPr>
              <w:t>Единицы измерения</w:t>
            </w:r>
          </w:p>
        </w:tc>
        <w:tc>
          <w:tcPr>
            <w:tcW w:w="1701" w:type="dxa"/>
          </w:tcPr>
          <w:p w:rsidR="00260C99" w:rsidRPr="005D06F5" w:rsidRDefault="00260C99" w:rsidP="009E7489">
            <w:pPr>
              <w:pStyle w:val="Default"/>
              <w:jc w:val="center"/>
              <w:rPr>
                <w:b/>
                <w:sz w:val="16"/>
                <w:szCs w:val="16"/>
              </w:rPr>
            </w:pPr>
            <w:r w:rsidRPr="005D06F5">
              <w:rPr>
                <w:b/>
                <w:sz w:val="16"/>
                <w:szCs w:val="16"/>
              </w:rPr>
              <w:t>Годовой расход топлива на первую очередь</w:t>
            </w:r>
          </w:p>
        </w:tc>
        <w:tc>
          <w:tcPr>
            <w:tcW w:w="1276" w:type="dxa"/>
          </w:tcPr>
          <w:p w:rsidR="00260C99" w:rsidRPr="005D06F5" w:rsidRDefault="00260C99" w:rsidP="009E7489">
            <w:pPr>
              <w:pStyle w:val="Default"/>
              <w:jc w:val="center"/>
              <w:rPr>
                <w:b/>
                <w:sz w:val="16"/>
                <w:szCs w:val="16"/>
              </w:rPr>
            </w:pPr>
            <w:r w:rsidRPr="005D06F5">
              <w:rPr>
                <w:b/>
                <w:sz w:val="16"/>
                <w:szCs w:val="16"/>
              </w:rPr>
              <w:t>Расчетный срок 2030 г.</w:t>
            </w:r>
          </w:p>
        </w:tc>
      </w:tr>
      <w:tr w:rsidR="00260C99" w:rsidRPr="005D06F5" w:rsidTr="00260C99">
        <w:trPr>
          <w:trHeight w:val="267"/>
        </w:trPr>
        <w:tc>
          <w:tcPr>
            <w:tcW w:w="284" w:type="dxa"/>
          </w:tcPr>
          <w:p w:rsidR="00260C99" w:rsidRPr="005D06F5" w:rsidRDefault="00260C99" w:rsidP="009E7489">
            <w:pPr>
              <w:pStyle w:val="Default"/>
              <w:rPr>
                <w:sz w:val="16"/>
                <w:szCs w:val="16"/>
              </w:rPr>
            </w:pPr>
            <w:r w:rsidRPr="005D06F5">
              <w:rPr>
                <w:sz w:val="16"/>
                <w:szCs w:val="16"/>
              </w:rPr>
              <w:t xml:space="preserve">1 </w:t>
            </w:r>
          </w:p>
        </w:tc>
        <w:tc>
          <w:tcPr>
            <w:tcW w:w="1984" w:type="dxa"/>
          </w:tcPr>
          <w:p w:rsidR="00260C99" w:rsidRPr="005D06F5" w:rsidRDefault="00260C99" w:rsidP="009E7489">
            <w:pPr>
              <w:pStyle w:val="Default"/>
              <w:jc w:val="center"/>
              <w:rPr>
                <w:sz w:val="16"/>
                <w:szCs w:val="16"/>
              </w:rPr>
            </w:pPr>
            <w:r w:rsidRPr="005D06F5">
              <w:rPr>
                <w:sz w:val="16"/>
                <w:szCs w:val="16"/>
              </w:rPr>
              <w:t>Котельная №1 п.Труд Советская 7а</w:t>
            </w:r>
          </w:p>
        </w:tc>
        <w:tc>
          <w:tcPr>
            <w:tcW w:w="993" w:type="dxa"/>
          </w:tcPr>
          <w:p w:rsidR="00260C99" w:rsidRPr="005D06F5" w:rsidRDefault="00260C99" w:rsidP="009E7489">
            <w:pPr>
              <w:pStyle w:val="Default"/>
              <w:rPr>
                <w:sz w:val="16"/>
                <w:szCs w:val="16"/>
              </w:rPr>
            </w:pPr>
            <w:r w:rsidRPr="005D06F5">
              <w:rPr>
                <w:sz w:val="16"/>
                <w:szCs w:val="16"/>
              </w:rPr>
              <w:t xml:space="preserve">газ </w:t>
            </w:r>
          </w:p>
        </w:tc>
        <w:tc>
          <w:tcPr>
            <w:tcW w:w="992" w:type="dxa"/>
          </w:tcPr>
          <w:p w:rsidR="00260C99" w:rsidRPr="005D06F5" w:rsidRDefault="00260C99" w:rsidP="009E7489">
            <w:pPr>
              <w:pStyle w:val="Default"/>
              <w:jc w:val="center"/>
              <w:rPr>
                <w:sz w:val="16"/>
                <w:szCs w:val="16"/>
              </w:rPr>
            </w:pPr>
            <w:r w:rsidRPr="005D06F5">
              <w:rPr>
                <w:sz w:val="16"/>
                <w:szCs w:val="16"/>
              </w:rPr>
              <w:t>Тыс.куб.м</w:t>
            </w:r>
          </w:p>
        </w:tc>
        <w:tc>
          <w:tcPr>
            <w:tcW w:w="1701" w:type="dxa"/>
          </w:tcPr>
          <w:p w:rsidR="00260C99" w:rsidRPr="005D06F5" w:rsidRDefault="00260C99" w:rsidP="009E7489">
            <w:pPr>
              <w:pStyle w:val="Default"/>
              <w:jc w:val="center"/>
              <w:rPr>
                <w:sz w:val="16"/>
                <w:szCs w:val="16"/>
              </w:rPr>
            </w:pPr>
            <w:r w:rsidRPr="005D06F5">
              <w:rPr>
                <w:sz w:val="16"/>
                <w:szCs w:val="16"/>
              </w:rPr>
              <w:t>540</w:t>
            </w:r>
          </w:p>
        </w:tc>
        <w:tc>
          <w:tcPr>
            <w:tcW w:w="1276" w:type="dxa"/>
          </w:tcPr>
          <w:p w:rsidR="00260C99" w:rsidRPr="005D06F5" w:rsidRDefault="00260C99" w:rsidP="009E7489">
            <w:pPr>
              <w:pStyle w:val="Default"/>
              <w:jc w:val="center"/>
              <w:rPr>
                <w:sz w:val="16"/>
                <w:szCs w:val="16"/>
              </w:rPr>
            </w:pPr>
            <w:r w:rsidRPr="005D06F5">
              <w:rPr>
                <w:sz w:val="16"/>
                <w:szCs w:val="16"/>
              </w:rPr>
              <w:t>540</w:t>
            </w:r>
          </w:p>
        </w:tc>
      </w:tr>
      <w:tr w:rsidR="00260C99" w:rsidRPr="005D06F5" w:rsidTr="00260C99">
        <w:trPr>
          <w:trHeight w:val="267"/>
        </w:trPr>
        <w:tc>
          <w:tcPr>
            <w:tcW w:w="284" w:type="dxa"/>
          </w:tcPr>
          <w:p w:rsidR="00260C99" w:rsidRPr="005D06F5" w:rsidRDefault="00260C99" w:rsidP="009E7489">
            <w:pPr>
              <w:pStyle w:val="Default"/>
              <w:rPr>
                <w:sz w:val="16"/>
                <w:szCs w:val="16"/>
              </w:rPr>
            </w:pPr>
            <w:r w:rsidRPr="005D06F5">
              <w:rPr>
                <w:sz w:val="16"/>
                <w:szCs w:val="16"/>
              </w:rPr>
              <w:t xml:space="preserve">2 </w:t>
            </w:r>
          </w:p>
        </w:tc>
        <w:tc>
          <w:tcPr>
            <w:tcW w:w="1984" w:type="dxa"/>
          </w:tcPr>
          <w:p w:rsidR="00260C99" w:rsidRPr="005D06F5" w:rsidRDefault="00260C99" w:rsidP="009E7489">
            <w:pPr>
              <w:pStyle w:val="Default"/>
              <w:jc w:val="center"/>
              <w:rPr>
                <w:sz w:val="16"/>
                <w:szCs w:val="16"/>
              </w:rPr>
            </w:pPr>
            <w:r w:rsidRPr="005D06F5">
              <w:rPr>
                <w:sz w:val="16"/>
                <w:szCs w:val="16"/>
              </w:rPr>
              <w:t>Котельная №2 п.Труд Нагорная2</w:t>
            </w:r>
          </w:p>
        </w:tc>
        <w:tc>
          <w:tcPr>
            <w:tcW w:w="993" w:type="dxa"/>
          </w:tcPr>
          <w:p w:rsidR="00260C99" w:rsidRPr="005D06F5" w:rsidRDefault="00260C99" w:rsidP="009E7489">
            <w:pPr>
              <w:pStyle w:val="Default"/>
              <w:rPr>
                <w:sz w:val="16"/>
                <w:szCs w:val="16"/>
              </w:rPr>
            </w:pPr>
            <w:r w:rsidRPr="005D06F5">
              <w:rPr>
                <w:sz w:val="16"/>
                <w:szCs w:val="16"/>
              </w:rPr>
              <w:t xml:space="preserve">газ </w:t>
            </w:r>
          </w:p>
        </w:tc>
        <w:tc>
          <w:tcPr>
            <w:tcW w:w="992" w:type="dxa"/>
          </w:tcPr>
          <w:p w:rsidR="00260C99" w:rsidRPr="005D06F5" w:rsidRDefault="00260C99" w:rsidP="009E7489">
            <w:pPr>
              <w:pStyle w:val="Default"/>
              <w:jc w:val="center"/>
              <w:rPr>
                <w:sz w:val="16"/>
                <w:szCs w:val="16"/>
              </w:rPr>
            </w:pPr>
            <w:r w:rsidRPr="005D06F5">
              <w:rPr>
                <w:sz w:val="16"/>
                <w:szCs w:val="16"/>
              </w:rPr>
              <w:t>Тыс.куб.м</w:t>
            </w:r>
          </w:p>
        </w:tc>
        <w:tc>
          <w:tcPr>
            <w:tcW w:w="1701" w:type="dxa"/>
          </w:tcPr>
          <w:p w:rsidR="00260C99" w:rsidRPr="005D06F5" w:rsidRDefault="00260C99" w:rsidP="009E7489">
            <w:pPr>
              <w:pStyle w:val="Default"/>
              <w:jc w:val="center"/>
              <w:rPr>
                <w:sz w:val="16"/>
                <w:szCs w:val="16"/>
              </w:rPr>
            </w:pPr>
            <w:r w:rsidRPr="005D06F5">
              <w:rPr>
                <w:sz w:val="16"/>
                <w:szCs w:val="16"/>
              </w:rPr>
              <w:t>27,2</w:t>
            </w:r>
          </w:p>
        </w:tc>
        <w:tc>
          <w:tcPr>
            <w:tcW w:w="1276" w:type="dxa"/>
          </w:tcPr>
          <w:p w:rsidR="00260C99" w:rsidRPr="005D06F5" w:rsidRDefault="00260C99" w:rsidP="009E7489">
            <w:pPr>
              <w:pStyle w:val="Default"/>
              <w:jc w:val="center"/>
              <w:rPr>
                <w:sz w:val="16"/>
                <w:szCs w:val="16"/>
              </w:rPr>
            </w:pPr>
            <w:r w:rsidRPr="005D06F5">
              <w:rPr>
                <w:sz w:val="16"/>
                <w:szCs w:val="16"/>
              </w:rPr>
              <w:t>27,2</w:t>
            </w:r>
          </w:p>
        </w:tc>
      </w:tr>
      <w:tr w:rsidR="00260C99" w:rsidRPr="005D06F5" w:rsidTr="00260C99">
        <w:trPr>
          <w:trHeight w:val="267"/>
        </w:trPr>
        <w:tc>
          <w:tcPr>
            <w:tcW w:w="284" w:type="dxa"/>
          </w:tcPr>
          <w:p w:rsidR="00260C99" w:rsidRPr="005D06F5" w:rsidRDefault="00260C99" w:rsidP="009E7489">
            <w:pPr>
              <w:pStyle w:val="Default"/>
              <w:rPr>
                <w:sz w:val="16"/>
                <w:szCs w:val="16"/>
              </w:rPr>
            </w:pPr>
            <w:r w:rsidRPr="005D06F5">
              <w:rPr>
                <w:sz w:val="16"/>
                <w:szCs w:val="16"/>
              </w:rPr>
              <w:t xml:space="preserve">3 </w:t>
            </w:r>
          </w:p>
        </w:tc>
        <w:tc>
          <w:tcPr>
            <w:tcW w:w="1984" w:type="dxa"/>
          </w:tcPr>
          <w:p w:rsidR="00260C99" w:rsidRPr="005D06F5" w:rsidRDefault="00260C99" w:rsidP="009E7489">
            <w:pPr>
              <w:pStyle w:val="Default"/>
              <w:jc w:val="center"/>
              <w:rPr>
                <w:sz w:val="16"/>
                <w:szCs w:val="16"/>
              </w:rPr>
            </w:pPr>
            <w:r w:rsidRPr="005D06F5">
              <w:rPr>
                <w:sz w:val="16"/>
                <w:szCs w:val="16"/>
              </w:rPr>
              <w:t>Котельная №3 п.Труд Спортивная 2</w:t>
            </w:r>
          </w:p>
        </w:tc>
        <w:tc>
          <w:tcPr>
            <w:tcW w:w="993" w:type="dxa"/>
          </w:tcPr>
          <w:p w:rsidR="00260C99" w:rsidRPr="005D06F5" w:rsidRDefault="00260C99" w:rsidP="009E7489">
            <w:pPr>
              <w:pStyle w:val="Default"/>
              <w:rPr>
                <w:sz w:val="16"/>
                <w:szCs w:val="16"/>
              </w:rPr>
            </w:pPr>
            <w:r w:rsidRPr="005D06F5">
              <w:rPr>
                <w:sz w:val="16"/>
                <w:szCs w:val="16"/>
              </w:rPr>
              <w:t xml:space="preserve">газ </w:t>
            </w:r>
          </w:p>
        </w:tc>
        <w:tc>
          <w:tcPr>
            <w:tcW w:w="992" w:type="dxa"/>
          </w:tcPr>
          <w:p w:rsidR="00260C99" w:rsidRPr="005D06F5" w:rsidRDefault="00260C99" w:rsidP="009E7489">
            <w:pPr>
              <w:pStyle w:val="Default"/>
              <w:jc w:val="center"/>
              <w:rPr>
                <w:sz w:val="16"/>
                <w:szCs w:val="16"/>
              </w:rPr>
            </w:pPr>
            <w:r w:rsidRPr="005D06F5">
              <w:rPr>
                <w:sz w:val="16"/>
                <w:szCs w:val="16"/>
              </w:rPr>
              <w:t>Тыс.куб.м</w:t>
            </w:r>
          </w:p>
        </w:tc>
        <w:tc>
          <w:tcPr>
            <w:tcW w:w="1701" w:type="dxa"/>
          </w:tcPr>
          <w:p w:rsidR="00260C99" w:rsidRPr="005D06F5" w:rsidRDefault="00260C99" w:rsidP="009E7489">
            <w:pPr>
              <w:pStyle w:val="Default"/>
              <w:jc w:val="center"/>
              <w:rPr>
                <w:sz w:val="16"/>
                <w:szCs w:val="16"/>
              </w:rPr>
            </w:pPr>
            <w:r w:rsidRPr="005D06F5">
              <w:rPr>
                <w:sz w:val="16"/>
                <w:szCs w:val="16"/>
              </w:rPr>
              <w:t>15,6</w:t>
            </w:r>
          </w:p>
        </w:tc>
        <w:tc>
          <w:tcPr>
            <w:tcW w:w="1276" w:type="dxa"/>
          </w:tcPr>
          <w:p w:rsidR="00260C99" w:rsidRPr="005D06F5" w:rsidRDefault="00260C99" w:rsidP="009E7489">
            <w:pPr>
              <w:pStyle w:val="Default"/>
              <w:jc w:val="center"/>
              <w:rPr>
                <w:sz w:val="16"/>
                <w:szCs w:val="16"/>
              </w:rPr>
            </w:pPr>
            <w:r w:rsidRPr="005D06F5">
              <w:rPr>
                <w:sz w:val="16"/>
                <w:szCs w:val="16"/>
              </w:rPr>
              <w:t>15,6</w:t>
            </w:r>
          </w:p>
        </w:tc>
      </w:tr>
      <w:tr w:rsidR="00260C99" w:rsidRPr="005D06F5" w:rsidTr="00260C99">
        <w:trPr>
          <w:trHeight w:val="109"/>
        </w:trPr>
        <w:tc>
          <w:tcPr>
            <w:tcW w:w="284" w:type="dxa"/>
          </w:tcPr>
          <w:p w:rsidR="00260C99" w:rsidRPr="005D06F5" w:rsidRDefault="00260C99" w:rsidP="009E7489">
            <w:pPr>
              <w:pStyle w:val="Default"/>
              <w:rPr>
                <w:sz w:val="16"/>
                <w:szCs w:val="16"/>
              </w:rPr>
            </w:pPr>
            <w:r w:rsidRPr="005D06F5">
              <w:rPr>
                <w:sz w:val="16"/>
                <w:szCs w:val="16"/>
              </w:rPr>
              <w:t xml:space="preserve">4 </w:t>
            </w:r>
          </w:p>
        </w:tc>
        <w:tc>
          <w:tcPr>
            <w:tcW w:w="1984" w:type="dxa"/>
          </w:tcPr>
          <w:p w:rsidR="00260C99" w:rsidRPr="005D06F5" w:rsidRDefault="00260C99" w:rsidP="009E7489">
            <w:pPr>
              <w:pStyle w:val="Default"/>
              <w:jc w:val="center"/>
              <w:rPr>
                <w:sz w:val="16"/>
                <w:szCs w:val="16"/>
              </w:rPr>
            </w:pPr>
            <w:r w:rsidRPr="005D06F5">
              <w:rPr>
                <w:sz w:val="16"/>
                <w:szCs w:val="16"/>
              </w:rPr>
              <w:t>Котельная с.Андреевское</w:t>
            </w:r>
          </w:p>
        </w:tc>
        <w:tc>
          <w:tcPr>
            <w:tcW w:w="993" w:type="dxa"/>
          </w:tcPr>
          <w:p w:rsidR="00260C99" w:rsidRPr="005D06F5" w:rsidRDefault="00260C99" w:rsidP="009E7489">
            <w:pPr>
              <w:pStyle w:val="Default"/>
              <w:rPr>
                <w:sz w:val="16"/>
                <w:szCs w:val="16"/>
              </w:rPr>
            </w:pPr>
            <w:r w:rsidRPr="005D06F5">
              <w:rPr>
                <w:sz w:val="16"/>
                <w:szCs w:val="16"/>
              </w:rPr>
              <w:t xml:space="preserve">газ </w:t>
            </w:r>
          </w:p>
        </w:tc>
        <w:tc>
          <w:tcPr>
            <w:tcW w:w="992" w:type="dxa"/>
          </w:tcPr>
          <w:p w:rsidR="00260C99" w:rsidRPr="005D06F5" w:rsidRDefault="00260C99" w:rsidP="009E7489">
            <w:pPr>
              <w:pStyle w:val="Default"/>
              <w:jc w:val="center"/>
              <w:rPr>
                <w:sz w:val="16"/>
                <w:szCs w:val="16"/>
              </w:rPr>
            </w:pPr>
            <w:r w:rsidRPr="005D06F5">
              <w:rPr>
                <w:sz w:val="16"/>
                <w:szCs w:val="16"/>
              </w:rPr>
              <w:t>Тыс.куб.м</w:t>
            </w:r>
          </w:p>
        </w:tc>
        <w:tc>
          <w:tcPr>
            <w:tcW w:w="1701" w:type="dxa"/>
          </w:tcPr>
          <w:p w:rsidR="00260C99" w:rsidRPr="005D06F5" w:rsidRDefault="00260C99" w:rsidP="009E7489">
            <w:pPr>
              <w:pStyle w:val="Default"/>
              <w:jc w:val="center"/>
              <w:rPr>
                <w:sz w:val="16"/>
                <w:szCs w:val="16"/>
                <w:lang w:val="en-US"/>
              </w:rPr>
            </w:pPr>
            <w:r w:rsidRPr="005D06F5">
              <w:rPr>
                <w:sz w:val="16"/>
                <w:szCs w:val="16"/>
                <w:lang w:val="en-US"/>
              </w:rPr>
              <w:t>225</w:t>
            </w:r>
            <w:r w:rsidRPr="005D06F5">
              <w:rPr>
                <w:sz w:val="16"/>
                <w:szCs w:val="16"/>
              </w:rPr>
              <w:t>,</w:t>
            </w:r>
            <w:r w:rsidRPr="005D06F5">
              <w:rPr>
                <w:sz w:val="16"/>
                <w:szCs w:val="16"/>
                <w:lang w:val="en-US"/>
              </w:rPr>
              <w:t>5</w:t>
            </w:r>
          </w:p>
        </w:tc>
        <w:tc>
          <w:tcPr>
            <w:tcW w:w="1276" w:type="dxa"/>
          </w:tcPr>
          <w:p w:rsidR="00260C99" w:rsidRPr="005D06F5" w:rsidRDefault="00260C99" w:rsidP="009E7489">
            <w:pPr>
              <w:pStyle w:val="Default"/>
              <w:jc w:val="center"/>
              <w:rPr>
                <w:sz w:val="16"/>
                <w:szCs w:val="16"/>
                <w:lang w:val="en-US"/>
              </w:rPr>
            </w:pPr>
            <w:r w:rsidRPr="005D06F5">
              <w:rPr>
                <w:sz w:val="16"/>
                <w:szCs w:val="16"/>
                <w:lang w:val="en-US"/>
              </w:rPr>
              <w:t>225</w:t>
            </w:r>
            <w:r w:rsidRPr="005D06F5">
              <w:rPr>
                <w:sz w:val="16"/>
                <w:szCs w:val="16"/>
              </w:rPr>
              <w:t>,</w:t>
            </w:r>
            <w:r w:rsidRPr="005D06F5">
              <w:rPr>
                <w:sz w:val="16"/>
                <w:szCs w:val="16"/>
                <w:lang w:val="en-US"/>
              </w:rPr>
              <w:t>5</w:t>
            </w:r>
          </w:p>
        </w:tc>
      </w:tr>
      <w:tr w:rsidR="00260C99" w:rsidRPr="005D06F5" w:rsidTr="00260C99">
        <w:trPr>
          <w:trHeight w:val="109"/>
        </w:trPr>
        <w:tc>
          <w:tcPr>
            <w:tcW w:w="284" w:type="dxa"/>
          </w:tcPr>
          <w:p w:rsidR="00260C99" w:rsidRPr="005D06F5" w:rsidRDefault="00260C99" w:rsidP="009E7489">
            <w:pPr>
              <w:pStyle w:val="Default"/>
              <w:rPr>
                <w:sz w:val="16"/>
                <w:szCs w:val="16"/>
              </w:rPr>
            </w:pPr>
            <w:r w:rsidRPr="005D06F5">
              <w:rPr>
                <w:sz w:val="16"/>
                <w:szCs w:val="16"/>
              </w:rPr>
              <w:t xml:space="preserve">5 </w:t>
            </w:r>
          </w:p>
        </w:tc>
        <w:tc>
          <w:tcPr>
            <w:tcW w:w="1984" w:type="dxa"/>
          </w:tcPr>
          <w:p w:rsidR="00260C99" w:rsidRPr="005D06F5" w:rsidRDefault="00260C99" w:rsidP="009E7489">
            <w:pPr>
              <w:pStyle w:val="Default"/>
              <w:jc w:val="center"/>
              <w:rPr>
                <w:sz w:val="16"/>
                <w:szCs w:val="16"/>
              </w:rPr>
            </w:pPr>
            <w:r w:rsidRPr="005D06F5">
              <w:rPr>
                <w:sz w:val="16"/>
                <w:szCs w:val="16"/>
              </w:rPr>
              <w:t>Теплогенераторная</w:t>
            </w:r>
          </w:p>
          <w:p w:rsidR="00260C99" w:rsidRPr="005D06F5" w:rsidRDefault="00260C99" w:rsidP="009E7489">
            <w:pPr>
              <w:pStyle w:val="Default"/>
              <w:jc w:val="center"/>
              <w:rPr>
                <w:sz w:val="16"/>
                <w:szCs w:val="16"/>
              </w:rPr>
            </w:pPr>
            <w:r w:rsidRPr="005D06F5">
              <w:rPr>
                <w:sz w:val="16"/>
                <w:szCs w:val="16"/>
              </w:rPr>
              <w:t>с. Андреевское</w:t>
            </w:r>
          </w:p>
        </w:tc>
        <w:tc>
          <w:tcPr>
            <w:tcW w:w="993" w:type="dxa"/>
          </w:tcPr>
          <w:p w:rsidR="00260C99" w:rsidRPr="005D06F5" w:rsidRDefault="00260C99" w:rsidP="009E7489">
            <w:pPr>
              <w:pStyle w:val="Default"/>
              <w:rPr>
                <w:sz w:val="16"/>
                <w:szCs w:val="16"/>
              </w:rPr>
            </w:pPr>
            <w:r w:rsidRPr="005D06F5">
              <w:rPr>
                <w:sz w:val="16"/>
                <w:szCs w:val="16"/>
              </w:rPr>
              <w:t xml:space="preserve">газ </w:t>
            </w:r>
          </w:p>
        </w:tc>
        <w:tc>
          <w:tcPr>
            <w:tcW w:w="992" w:type="dxa"/>
          </w:tcPr>
          <w:p w:rsidR="00260C99" w:rsidRPr="005D06F5" w:rsidRDefault="00260C99" w:rsidP="009E7489">
            <w:pPr>
              <w:pStyle w:val="Default"/>
              <w:jc w:val="center"/>
              <w:rPr>
                <w:sz w:val="16"/>
                <w:szCs w:val="16"/>
              </w:rPr>
            </w:pPr>
            <w:r w:rsidRPr="005D06F5">
              <w:rPr>
                <w:sz w:val="16"/>
                <w:szCs w:val="16"/>
              </w:rPr>
              <w:t>Тыс.куб.м</w:t>
            </w:r>
          </w:p>
        </w:tc>
        <w:tc>
          <w:tcPr>
            <w:tcW w:w="1701" w:type="dxa"/>
          </w:tcPr>
          <w:p w:rsidR="00260C99" w:rsidRPr="005D06F5" w:rsidRDefault="00260C99" w:rsidP="009E7489">
            <w:pPr>
              <w:pStyle w:val="Default"/>
              <w:jc w:val="center"/>
              <w:rPr>
                <w:sz w:val="16"/>
                <w:szCs w:val="16"/>
              </w:rPr>
            </w:pPr>
            <w:r w:rsidRPr="005D06F5">
              <w:rPr>
                <w:sz w:val="16"/>
                <w:szCs w:val="16"/>
              </w:rPr>
              <w:t>16,5</w:t>
            </w:r>
          </w:p>
        </w:tc>
        <w:tc>
          <w:tcPr>
            <w:tcW w:w="1276" w:type="dxa"/>
          </w:tcPr>
          <w:p w:rsidR="00260C99" w:rsidRPr="005D06F5" w:rsidRDefault="00260C99" w:rsidP="009E7489">
            <w:pPr>
              <w:pStyle w:val="Default"/>
              <w:jc w:val="center"/>
              <w:rPr>
                <w:sz w:val="16"/>
                <w:szCs w:val="16"/>
              </w:rPr>
            </w:pPr>
            <w:r w:rsidRPr="005D06F5">
              <w:rPr>
                <w:sz w:val="16"/>
                <w:szCs w:val="16"/>
              </w:rPr>
              <w:t>16,5</w:t>
            </w:r>
          </w:p>
        </w:tc>
      </w:tr>
      <w:tr w:rsidR="00260C99" w:rsidRPr="005D06F5" w:rsidTr="00260C99">
        <w:trPr>
          <w:trHeight w:val="109"/>
        </w:trPr>
        <w:tc>
          <w:tcPr>
            <w:tcW w:w="284" w:type="dxa"/>
          </w:tcPr>
          <w:p w:rsidR="00260C99" w:rsidRPr="005D06F5" w:rsidRDefault="00260C99" w:rsidP="009E7489">
            <w:pPr>
              <w:pStyle w:val="Default"/>
              <w:rPr>
                <w:sz w:val="16"/>
                <w:szCs w:val="16"/>
              </w:rPr>
            </w:pPr>
            <w:r w:rsidRPr="005D06F5">
              <w:rPr>
                <w:sz w:val="16"/>
                <w:szCs w:val="16"/>
              </w:rPr>
              <w:t xml:space="preserve">6 </w:t>
            </w:r>
          </w:p>
        </w:tc>
        <w:tc>
          <w:tcPr>
            <w:tcW w:w="1984" w:type="dxa"/>
          </w:tcPr>
          <w:p w:rsidR="00260C99" w:rsidRPr="005D06F5" w:rsidRDefault="00260C99" w:rsidP="009E7489">
            <w:pPr>
              <w:pStyle w:val="Default"/>
              <w:jc w:val="center"/>
              <w:rPr>
                <w:sz w:val="16"/>
                <w:szCs w:val="16"/>
              </w:rPr>
            </w:pPr>
            <w:r w:rsidRPr="005D06F5">
              <w:rPr>
                <w:sz w:val="16"/>
                <w:szCs w:val="16"/>
              </w:rPr>
              <w:t>Котельная д.Пекша</w:t>
            </w:r>
          </w:p>
        </w:tc>
        <w:tc>
          <w:tcPr>
            <w:tcW w:w="993" w:type="dxa"/>
          </w:tcPr>
          <w:p w:rsidR="00260C99" w:rsidRPr="005D06F5" w:rsidRDefault="00260C99" w:rsidP="009E7489">
            <w:pPr>
              <w:pStyle w:val="Default"/>
              <w:rPr>
                <w:sz w:val="16"/>
                <w:szCs w:val="16"/>
              </w:rPr>
            </w:pPr>
            <w:r w:rsidRPr="005D06F5">
              <w:rPr>
                <w:sz w:val="16"/>
                <w:szCs w:val="16"/>
              </w:rPr>
              <w:t xml:space="preserve">газ </w:t>
            </w:r>
          </w:p>
        </w:tc>
        <w:tc>
          <w:tcPr>
            <w:tcW w:w="992" w:type="dxa"/>
          </w:tcPr>
          <w:p w:rsidR="00260C99" w:rsidRPr="005D06F5" w:rsidRDefault="00260C99" w:rsidP="009E7489">
            <w:pPr>
              <w:pStyle w:val="Default"/>
              <w:jc w:val="center"/>
              <w:rPr>
                <w:sz w:val="16"/>
                <w:szCs w:val="16"/>
              </w:rPr>
            </w:pPr>
            <w:r w:rsidRPr="005D06F5">
              <w:rPr>
                <w:sz w:val="16"/>
                <w:szCs w:val="16"/>
              </w:rPr>
              <w:t>Тыс.куб.м</w:t>
            </w:r>
          </w:p>
        </w:tc>
        <w:tc>
          <w:tcPr>
            <w:tcW w:w="1701" w:type="dxa"/>
          </w:tcPr>
          <w:p w:rsidR="00260C99" w:rsidRPr="005D06F5" w:rsidRDefault="00260C99" w:rsidP="009E7489">
            <w:pPr>
              <w:pStyle w:val="Default"/>
              <w:jc w:val="center"/>
              <w:rPr>
                <w:sz w:val="16"/>
                <w:szCs w:val="16"/>
              </w:rPr>
            </w:pPr>
            <w:r w:rsidRPr="005D06F5">
              <w:rPr>
                <w:sz w:val="16"/>
                <w:szCs w:val="16"/>
              </w:rPr>
              <w:t>1114,6</w:t>
            </w:r>
          </w:p>
        </w:tc>
        <w:tc>
          <w:tcPr>
            <w:tcW w:w="1276" w:type="dxa"/>
          </w:tcPr>
          <w:p w:rsidR="00260C99" w:rsidRPr="005D06F5" w:rsidRDefault="00260C99" w:rsidP="009E7489">
            <w:pPr>
              <w:pStyle w:val="Default"/>
              <w:jc w:val="center"/>
              <w:rPr>
                <w:sz w:val="16"/>
                <w:szCs w:val="16"/>
              </w:rPr>
            </w:pPr>
            <w:r w:rsidRPr="005D06F5">
              <w:rPr>
                <w:sz w:val="16"/>
                <w:szCs w:val="16"/>
              </w:rPr>
              <w:t>1114,6</w:t>
            </w:r>
          </w:p>
        </w:tc>
      </w:tr>
      <w:tr w:rsidR="00260C99" w:rsidRPr="005D06F5" w:rsidTr="00260C99">
        <w:trPr>
          <w:trHeight w:val="109"/>
        </w:trPr>
        <w:tc>
          <w:tcPr>
            <w:tcW w:w="284" w:type="dxa"/>
          </w:tcPr>
          <w:p w:rsidR="00260C99" w:rsidRPr="005D06F5" w:rsidRDefault="00260C99" w:rsidP="009E7489">
            <w:pPr>
              <w:pStyle w:val="Default"/>
              <w:rPr>
                <w:sz w:val="16"/>
                <w:szCs w:val="16"/>
              </w:rPr>
            </w:pPr>
            <w:r w:rsidRPr="005D06F5">
              <w:rPr>
                <w:sz w:val="16"/>
                <w:szCs w:val="16"/>
              </w:rPr>
              <w:t xml:space="preserve">7 </w:t>
            </w:r>
          </w:p>
        </w:tc>
        <w:tc>
          <w:tcPr>
            <w:tcW w:w="1984" w:type="dxa"/>
          </w:tcPr>
          <w:p w:rsidR="00260C99" w:rsidRPr="005D06F5" w:rsidRDefault="00260C99" w:rsidP="009E7489">
            <w:pPr>
              <w:pStyle w:val="Default"/>
              <w:jc w:val="center"/>
              <w:rPr>
                <w:sz w:val="16"/>
                <w:szCs w:val="16"/>
              </w:rPr>
            </w:pPr>
            <w:r w:rsidRPr="005D06F5">
              <w:rPr>
                <w:sz w:val="16"/>
                <w:szCs w:val="16"/>
              </w:rPr>
              <w:t>Котельная д.Липна Дачная</w:t>
            </w:r>
          </w:p>
        </w:tc>
        <w:tc>
          <w:tcPr>
            <w:tcW w:w="993" w:type="dxa"/>
          </w:tcPr>
          <w:p w:rsidR="00260C99" w:rsidRPr="005D06F5" w:rsidRDefault="00260C99" w:rsidP="009E7489">
            <w:pPr>
              <w:pStyle w:val="Default"/>
              <w:rPr>
                <w:sz w:val="16"/>
                <w:szCs w:val="16"/>
              </w:rPr>
            </w:pPr>
            <w:r w:rsidRPr="005D06F5">
              <w:rPr>
                <w:sz w:val="16"/>
                <w:szCs w:val="16"/>
              </w:rPr>
              <w:t xml:space="preserve">газ </w:t>
            </w:r>
          </w:p>
        </w:tc>
        <w:tc>
          <w:tcPr>
            <w:tcW w:w="992" w:type="dxa"/>
          </w:tcPr>
          <w:p w:rsidR="00260C99" w:rsidRPr="005D06F5" w:rsidRDefault="00260C99" w:rsidP="009E7489">
            <w:pPr>
              <w:pStyle w:val="Default"/>
              <w:jc w:val="center"/>
              <w:rPr>
                <w:sz w:val="16"/>
                <w:szCs w:val="16"/>
              </w:rPr>
            </w:pPr>
            <w:r w:rsidRPr="005D06F5">
              <w:rPr>
                <w:sz w:val="16"/>
                <w:szCs w:val="16"/>
              </w:rPr>
              <w:t>Тыс.куб.м</w:t>
            </w:r>
          </w:p>
        </w:tc>
        <w:tc>
          <w:tcPr>
            <w:tcW w:w="1701" w:type="dxa"/>
          </w:tcPr>
          <w:p w:rsidR="00260C99" w:rsidRPr="005D06F5" w:rsidRDefault="00260C99" w:rsidP="009E7489">
            <w:pPr>
              <w:pStyle w:val="Default"/>
              <w:jc w:val="center"/>
              <w:rPr>
                <w:sz w:val="16"/>
                <w:szCs w:val="16"/>
              </w:rPr>
            </w:pPr>
            <w:r w:rsidRPr="005D06F5">
              <w:rPr>
                <w:sz w:val="16"/>
                <w:szCs w:val="16"/>
              </w:rPr>
              <w:t>325,6</w:t>
            </w:r>
          </w:p>
        </w:tc>
        <w:tc>
          <w:tcPr>
            <w:tcW w:w="1276" w:type="dxa"/>
          </w:tcPr>
          <w:p w:rsidR="00260C99" w:rsidRPr="005D06F5" w:rsidRDefault="00260C99" w:rsidP="009E7489">
            <w:pPr>
              <w:pStyle w:val="Default"/>
              <w:jc w:val="center"/>
              <w:rPr>
                <w:sz w:val="16"/>
                <w:szCs w:val="16"/>
              </w:rPr>
            </w:pPr>
            <w:r w:rsidRPr="005D06F5">
              <w:rPr>
                <w:sz w:val="16"/>
                <w:szCs w:val="16"/>
              </w:rPr>
              <w:t>325,6</w:t>
            </w:r>
          </w:p>
        </w:tc>
      </w:tr>
      <w:tr w:rsidR="00260C99" w:rsidRPr="005D06F5" w:rsidTr="00260C99">
        <w:trPr>
          <w:trHeight w:val="267"/>
        </w:trPr>
        <w:tc>
          <w:tcPr>
            <w:tcW w:w="284" w:type="dxa"/>
          </w:tcPr>
          <w:p w:rsidR="00260C99" w:rsidRPr="005D06F5" w:rsidRDefault="00260C99" w:rsidP="009E7489">
            <w:pPr>
              <w:pStyle w:val="Default"/>
              <w:rPr>
                <w:sz w:val="16"/>
                <w:szCs w:val="16"/>
              </w:rPr>
            </w:pPr>
            <w:r w:rsidRPr="005D06F5">
              <w:rPr>
                <w:sz w:val="16"/>
                <w:szCs w:val="16"/>
              </w:rPr>
              <w:t xml:space="preserve">8 </w:t>
            </w:r>
          </w:p>
        </w:tc>
        <w:tc>
          <w:tcPr>
            <w:tcW w:w="1984" w:type="dxa"/>
          </w:tcPr>
          <w:p w:rsidR="00260C99" w:rsidRPr="005D06F5" w:rsidRDefault="00260C99" w:rsidP="009E7489">
            <w:pPr>
              <w:pStyle w:val="Default"/>
              <w:jc w:val="center"/>
              <w:rPr>
                <w:sz w:val="16"/>
                <w:szCs w:val="16"/>
              </w:rPr>
            </w:pPr>
            <w:r w:rsidRPr="005D06F5">
              <w:rPr>
                <w:sz w:val="16"/>
                <w:szCs w:val="16"/>
              </w:rPr>
              <w:t>Котельная п.Сушнево-1</w:t>
            </w:r>
          </w:p>
        </w:tc>
        <w:tc>
          <w:tcPr>
            <w:tcW w:w="993" w:type="dxa"/>
          </w:tcPr>
          <w:p w:rsidR="00260C99" w:rsidRPr="005D06F5" w:rsidRDefault="00260C99" w:rsidP="009E7489">
            <w:pPr>
              <w:pStyle w:val="Default"/>
              <w:rPr>
                <w:sz w:val="16"/>
                <w:szCs w:val="16"/>
              </w:rPr>
            </w:pPr>
            <w:r w:rsidRPr="005D06F5">
              <w:rPr>
                <w:sz w:val="16"/>
                <w:szCs w:val="16"/>
              </w:rPr>
              <w:t xml:space="preserve">Печное топливо </w:t>
            </w:r>
          </w:p>
        </w:tc>
        <w:tc>
          <w:tcPr>
            <w:tcW w:w="992" w:type="dxa"/>
          </w:tcPr>
          <w:p w:rsidR="00260C99" w:rsidRPr="005D06F5" w:rsidRDefault="00260C99" w:rsidP="009E7489">
            <w:pPr>
              <w:pStyle w:val="Default"/>
              <w:jc w:val="center"/>
              <w:rPr>
                <w:sz w:val="16"/>
                <w:szCs w:val="16"/>
              </w:rPr>
            </w:pPr>
            <w:r w:rsidRPr="005D06F5">
              <w:rPr>
                <w:sz w:val="16"/>
                <w:szCs w:val="16"/>
              </w:rPr>
              <w:t>тонн</w:t>
            </w:r>
          </w:p>
        </w:tc>
        <w:tc>
          <w:tcPr>
            <w:tcW w:w="1701" w:type="dxa"/>
          </w:tcPr>
          <w:p w:rsidR="00260C99" w:rsidRPr="005D06F5" w:rsidRDefault="00260C99" w:rsidP="009E7489">
            <w:pPr>
              <w:pStyle w:val="Default"/>
              <w:jc w:val="center"/>
              <w:rPr>
                <w:sz w:val="16"/>
                <w:szCs w:val="16"/>
              </w:rPr>
            </w:pPr>
            <w:r w:rsidRPr="005D06F5">
              <w:rPr>
                <w:sz w:val="16"/>
                <w:szCs w:val="16"/>
              </w:rPr>
              <w:t>257</w:t>
            </w:r>
          </w:p>
        </w:tc>
        <w:tc>
          <w:tcPr>
            <w:tcW w:w="1276" w:type="dxa"/>
          </w:tcPr>
          <w:p w:rsidR="00260C99" w:rsidRPr="005D06F5" w:rsidRDefault="00260C99" w:rsidP="009E7489">
            <w:pPr>
              <w:pStyle w:val="Default"/>
              <w:jc w:val="center"/>
              <w:rPr>
                <w:sz w:val="16"/>
                <w:szCs w:val="16"/>
              </w:rPr>
            </w:pPr>
            <w:r w:rsidRPr="005D06F5">
              <w:rPr>
                <w:sz w:val="16"/>
                <w:szCs w:val="16"/>
              </w:rPr>
              <w:t>257</w:t>
            </w:r>
          </w:p>
        </w:tc>
      </w:tr>
      <w:tr w:rsidR="00260C99" w:rsidRPr="005D06F5" w:rsidTr="00260C99">
        <w:trPr>
          <w:trHeight w:val="267"/>
        </w:trPr>
        <w:tc>
          <w:tcPr>
            <w:tcW w:w="284" w:type="dxa"/>
          </w:tcPr>
          <w:p w:rsidR="00260C99" w:rsidRPr="005D06F5" w:rsidRDefault="00260C99" w:rsidP="009E7489">
            <w:pPr>
              <w:pStyle w:val="Default"/>
              <w:rPr>
                <w:sz w:val="16"/>
                <w:szCs w:val="16"/>
              </w:rPr>
            </w:pPr>
            <w:r w:rsidRPr="005D06F5">
              <w:rPr>
                <w:sz w:val="16"/>
                <w:szCs w:val="16"/>
              </w:rPr>
              <w:t>9</w:t>
            </w:r>
          </w:p>
        </w:tc>
        <w:tc>
          <w:tcPr>
            <w:tcW w:w="1984" w:type="dxa"/>
          </w:tcPr>
          <w:p w:rsidR="00260C99" w:rsidRPr="005D06F5" w:rsidRDefault="00260C99" w:rsidP="009E7489">
            <w:pPr>
              <w:pStyle w:val="Default"/>
              <w:jc w:val="center"/>
              <w:rPr>
                <w:sz w:val="16"/>
                <w:szCs w:val="16"/>
              </w:rPr>
            </w:pPr>
            <w:r w:rsidRPr="005D06F5">
              <w:rPr>
                <w:sz w:val="16"/>
                <w:szCs w:val="16"/>
              </w:rPr>
              <w:t>котельная п.Сушнево-2</w:t>
            </w:r>
          </w:p>
        </w:tc>
        <w:tc>
          <w:tcPr>
            <w:tcW w:w="993" w:type="dxa"/>
          </w:tcPr>
          <w:p w:rsidR="00260C99" w:rsidRPr="005D06F5" w:rsidRDefault="00260C99" w:rsidP="009E7489">
            <w:pPr>
              <w:pStyle w:val="Default"/>
              <w:rPr>
                <w:sz w:val="16"/>
                <w:szCs w:val="16"/>
              </w:rPr>
            </w:pPr>
            <w:r w:rsidRPr="005D06F5">
              <w:rPr>
                <w:sz w:val="16"/>
                <w:szCs w:val="16"/>
              </w:rPr>
              <w:t xml:space="preserve">Дизельное топливо </w:t>
            </w:r>
          </w:p>
        </w:tc>
        <w:tc>
          <w:tcPr>
            <w:tcW w:w="992" w:type="dxa"/>
          </w:tcPr>
          <w:p w:rsidR="00260C99" w:rsidRPr="005D06F5" w:rsidRDefault="00260C99" w:rsidP="009E7489">
            <w:pPr>
              <w:pStyle w:val="Default"/>
              <w:jc w:val="center"/>
              <w:rPr>
                <w:sz w:val="16"/>
                <w:szCs w:val="16"/>
              </w:rPr>
            </w:pPr>
            <w:r w:rsidRPr="005D06F5">
              <w:rPr>
                <w:sz w:val="16"/>
                <w:szCs w:val="16"/>
              </w:rPr>
              <w:t>тонн</w:t>
            </w:r>
          </w:p>
        </w:tc>
        <w:tc>
          <w:tcPr>
            <w:tcW w:w="1701" w:type="dxa"/>
          </w:tcPr>
          <w:p w:rsidR="00260C99" w:rsidRPr="005D06F5" w:rsidRDefault="00260C99" w:rsidP="009E7489">
            <w:pPr>
              <w:pStyle w:val="Default"/>
              <w:jc w:val="center"/>
              <w:rPr>
                <w:sz w:val="16"/>
                <w:szCs w:val="16"/>
              </w:rPr>
            </w:pPr>
            <w:r w:rsidRPr="005D06F5">
              <w:rPr>
                <w:sz w:val="16"/>
                <w:szCs w:val="16"/>
              </w:rPr>
              <w:t>99,5</w:t>
            </w:r>
          </w:p>
        </w:tc>
        <w:tc>
          <w:tcPr>
            <w:tcW w:w="1276" w:type="dxa"/>
          </w:tcPr>
          <w:p w:rsidR="00260C99" w:rsidRPr="005D06F5" w:rsidRDefault="00260C99" w:rsidP="009E7489">
            <w:pPr>
              <w:pStyle w:val="Default"/>
              <w:jc w:val="center"/>
              <w:rPr>
                <w:sz w:val="16"/>
                <w:szCs w:val="16"/>
              </w:rPr>
            </w:pPr>
            <w:r w:rsidRPr="005D06F5">
              <w:rPr>
                <w:sz w:val="16"/>
                <w:szCs w:val="16"/>
              </w:rPr>
              <w:t>99,5</w:t>
            </w:r>
          </w:p>
        </w:tc>
      </w:tr>
    </w:tbl>
    <w:p w:rsidR="00260C99" w:rsidRPr="005D06F5" w:rsidRDefault="00260C99" w:rsidP="009E7489">
      <w:pPr>
        <w:spacing w:after="0" w:line="240" w:lineRule="auto"/>
        <w:ind w:firstLine="284"/>
        <w:jc w:val="both"/>
        <w:rPr>
          <w:rFonts w:ascii="Times New Roman" w:hAnsi="Times New Roman" w:cs="Times New Roman"/>
          <w:sz w:val="16"/>
          <w:szCs w:val="16"/>
        </w:rPr>
      </w:pPr>
      <w:r w:rsidRPr="005D06F5">
        <w:rPr>
          <w:rFonts w:ascii="Times New Roman" w:hAnsi="Times New Roman" w:cs="Times New Roman"/>
          <w:sz w:val="16"/>
          <w:szCs w:val="16"/>
        </w:rPr>
        <w:t>Доставка природного газа осуществляется по трубопроводам. Доставка мазута, печного топлива, дизельного топлива осуществляется автотранспортом. Резервное топливо мазут.</w:t>
      </w:r>
    </w:p>
    <w:p w:rsidR="00260C99" w:rsidRPr="005D06F5" w:rsidRDefault="00260C99" w:rsidP="00260C99">
      <w:pPr>
        <w:pStyle w:val="Default"/>
        <w:spacing w:before="120" w:after="120"/>
        <w:jc w:val="center"/>
        <w:rPr>
          <w:b/>
          <w:bCs/>
          <w:color w:val="auto"/>
          <w:sz w:val="16"/>
          <w:szCs w:val="16"/>
        </w:rPr>
      </w:pPr>
      <w:r w:rsidRPr="005D06F5">
        <w:rPr>
          <w:b/>
          <w:bCs/>
          <w:color w:val="auto"/>
          <w:sz w:val="16"/>
          <w:szCs w:val="16"/>
        </w:rPr>
        <w:t>Раздел 9. Инвестиции в новое строительство, реконструкцию и перевооружение.</w:t>
      </w:r>
    </w:p>
    <w:p w:rsidR="00260C99" w:rsidRPr="005D06F5" w:rsidRDefault="00260C99" w:rsidP="00260C99">
      <w:pPr>
        <w:pStyle w:val="Default"/>
        <w:ind w:firstLine="284"/>
        <w:jc w:val="both"/>
        <w:rPr>
          <w:sz w:val="16"/>
          <w:szCs w:val="16"/>
        </w:rPr>
      </w:pPr>
      <w:r w:rsidRPr="005D06F5">
        <w:rPr>
          <w:sz w:val="16"/>
          <w:szCs w:val="16"/>
        </w:rPr>
        <w:t>Объём необходимых инвестиций в строительство и реконструкцию источников теплоснабжения и тепловых сетей на первую очередь и на расчётный срок приведены в нижеследующей таблице.</w:t>
      </w:r>
    </w:p>
    <w:p w:rsidR="00260C99" w:rsidRPr="005D06F5" w:rsidRDefault="00260C99" w:rsidP="00260C99">
      <w:pPr>
        <w:pStyle w:val="Default"/>
        <w:spacing w:before="120" w:after="120"/>
        <w:ind w:firstLine="709"/>
        <w:jc w:val="right"/>
        <w:rPr>
          <w:b/>
          <w:sz w:val="16"/>
          <w:szCs w:val="16"/>
        </w:rPr>
      </w:pPr>
      <w:r w:rsidRPr="005D06F5">
        <w:rPr>
          <w:b/>
          <w:sz w:val="16"/>
          <w:szCs w:val="16"/>
        </w:rPr>
        <w:t>Таблица №7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3458"/>
        <w:gridCol w:w="1686"/>
        <w:gridCol w:w="1748"/>
      </w:tblGrid>
      <w:tr w:rsidR="00260C99" w:rsidRPr="005D06F5" w:rsidTr="00D80713">
        <w:tc>
          <w:tcPr>
            <w:tcW w:w="337" w:type="dxa"/>
          </w:tcPr>
          <w:p w:rsidR="00260C99" w:rsidRPr="005D06F5" w:rsidRDefault="00260C99" w:rsidP="00260C99">
            <w:pPr>
              <w:spacing w:before="120" w:after="120"/>
              <w:contextualSpacing/>
              <w:jc w:val="center"/>
              <w:rPr>
                <w:rFonts w:ascii="Times New Roman" w:hAnsi="Times New Roman" w:cs="Times New Roman"/>
                <w:b/>
                <w:sz w:val="16"/>
                <w:szCs w:val="16"/>
              </w:rPr>
            </w:pPr>
            <w:r w:rsidRPr="005D06F5">
              <w:rPr>
                <w:rFonts w:ascii="Times New Roman" w:hAnsi="Times New Roman" w:cs="Times New Roman"/>
                <w:b/>
                <w:sz w:val="16"/>
                <w:szCs w:val="16"/>
              </w:rPr>
              <w:t>№ п/п</w:t>
            </w:r>
          </w:p>
        </w:tc>
        <w:tc>
          <w:tcPr>
            <w:tcW w:w="3517" w:type="dxa"/>
          </w:tcPr>
          <w:p w:rsidR="00260C99" w:rsidRPr="005D06F5" w:rsidRDefault="00260C99" w:rsidP="00260C99">
            <w:pPr>
              <w:spacing w:before="120" w:after="120"/>
              <w:contextualSpacing/>
              <w:jc w:val="center"/>
              <w:rPr>
                <w:rFonts w:ascii="Times New Roman" w:hAnsi="Times New Roman" w:cs="Times New Roman"/>
                <w:b/>
                <w:sz w:val="16"/>
                <w:szCs w:val="16"/>
              </w:rPr>
            </w:pPr>
            <w:r w:rsidRPr="005D06F5">
              <w:rPr>
                <w:rFonts w:ascii="Times New Roman" w:hAnsi="Times New Roman" w:cs="Times New Roman"/>
                <w:b/>
                <w:sz w:val="16"/>
                <w:szCs w:val="16"/>
              </w:rPr>
              <w:t>Наименование</w:t>
            </w:r>
          </w:p>
          <w:p w:rsidR="00260C99" w:rsidRPr="005D06F5" w:rsidRDefault="00260C99" w:rsidP="00260C99">
            <w:pPr>
              <w:spacing w:before="120" w:after="120"/>
              <w:contextualSpacing/>
              <w:jc w:val="center"/>
              <w:rPr>
                <w:rFonts w:ascii="Times New Roman" w:hAnsi="Times New Roman" w:cs="Times New Roman"/>
                <w:b/>
                <w:sz w:val="16"/>
                <w:szCs w:val="16"/>
              </w:rPr>
            </w:pPr>
            <w:r w:rsidRPr="005D06F5">
              <w:rPr>
                <w:rFonts w:ascii="Times New Roman" w:hAnsi="Times New Roman" w:cs="Times New Roman"/>
                <w:b/>
                <w:sz w:val="16"/>
                <w:szCs w:val="16"/>
              </w:rPr>
              <w:t xml:space="preserve"> объекта</w:t>
            </w:r>
          </w:p>
        </w:tc>
        <w:tc>
          <w:tcPr>
            <w:tcW w:w="1714" w:type="dxa"/>
          </w:tcPr>
          <w:p w:rsidR="00260C99" w:rsidRPr="005D06F5" w:rsidRDefault="00260C99" w:rsidP="00260C99">
            <w:pPr>
              <w:spacing w:before="120" w:after="120"/>
              <w:contextualSpacing/>
              <w:jc w:val="center"/>
              <w:rPr>
                <w:rFonts w:ascii="Times New Roman" w:hAnsi="Times New Roman" w:cs="Times New Roman"/>
                <w:b/>
                <w:sz w:val="16"/>
                <w:szCs w:val="16"/>
              </w:rPr>
            </w:pPr>
            <w:r w:rsidRPr="005D06F5">
              <w:rPr>
                <w:rFonts w:ascii="Times New Roman" w:hAnsi="Times New Roman" w:cs="Times New Roman"/>
                <w:b/>
                <w:sz w:val="16"/>
                <w:szCs w:val="16"/>
              </w:rPr>
              <w:t>Первая очередь 2020 г., тыс. рублей</w:t>
            </w:r>
          </w:p>
        </w:tc>
        <w:tc>
          <w:tcPr>
            <w:tcW w:w="1770" w:type="dxa"/>
          </w:tcPr>
          <w:p w:rsidR="00260C99" w:rsidRPr="005D06F5" w:rsidRDefault="00260C99" w:rsidP="00260C99">
            <w:pPr>
              <w:spacing w:before="120" w:after="120"/>
              <w:contextualSpacing/>
              <w:jc w:val="center"/>
              <w:rPr>
                <w:rFonts w:ascii="Times New Roman" w:hAnsi="Times New Roman" w:cs="Times New Roman"/>
                <w:b/>
                <w:sz w:val="16"/>
                <w:szCs w:val="16"/>
              </w:rPr>
            </w:pPr>
            <w:r w:rsidRPr="005D06F5">
              <w:rPr>
                <w:rFonts w:ascii="Times New Roman" w:hAnsi="Times New Roman" w:cs="Times New Roman"/>
                <w:b/>
                <w:sz w:val="16"/>
                <w:szCs w:val="16"/>
              </w:rPr>
              <w:t>Расчетный срок 2030 год, тыс.рублей</w:t>
            </w:r>
          </w:p>
        </w:tc>
      </w:tr>
      <w:tr w:rsidR="00260C99" w:rsidRPr="005D06F5" w:rsidTr="00D80713">
        <w:tc>
          <w:tcPr>
            <w:tcW w:w="337" w:type="dxa"/>
          </w:tcPr>
          <w:p w:rsidR="00260C99" w:rsidRPr="005D06F5" w:rsidRDefault="00260C99" w:rsidP="00260C99">
            <w:pPr>
              <w:spacing w:before="120" w:after="120"/>
              <w:contextualSpacing/>
              <w:jc w:val="center"/>
              <w:rPr>
                <w:rFonts w:ascii="Times New Roman" w:hAnsi="Times New Roman" w:cs="Times New Roman"/>
                <w:sz w:val="16"/>
                <w:szCs w:val="16"/>
              </w:rPr>
            </w:pPr>
            <w:r w:rsidRPr="005D06F5">
              <w:rPr>
                <w:rFonts w:ascii="Times New Roman" w:hAnsi="Times New Roman" w:cs="Times New Roman"/>
                <w:sz w:val="16"/>
                <w:szCs w:val="16"/>
              </w:rPr>
              <w:t>1</w:t>
            </w:r>
          </w:p>
        </w:tc>
        <w:tc>
          <w:tcPr>
            <w:tcW w:w="3517" w:type="dxa"/>
          </w:tcPr>
          <w:p w:rsidR="00260C99" w:rsidRPr="005D06F5" w:rsidRDefault="00260C99" w:rsidP="008A410F">
            <w:pPr>
              <w:spacing w:before="120" w:after="120"/>
              <w:contextualSpacing/>
              <w:jc w:val="both"/>
              <w:rPr>
                <w:rFonts w:ascii="Times New Roman" w:hAnsi="Times New Roman" w:cs="Times New Roman"/>
                <w:sz w:val="16"/>
                <w:szCs w:val="16"/>
              </w:rPr>
            </w:pPr>
            <w:r w:rsidRPr="005D06F5">
              <w:rPr>
                <w:rFonts w:ascii="Times New Roman" w:hAnsi="Times New Roman" w:cs="Times New Roman"/>
                <w:sz w:val="16"/>
                <w:szCs w:val="16"/>
              </w:rPr>
              <w:t xml:space="preserve">Теплогенераторная  школы д. Липна </w:t>
            </w:r>
          </w:p>
        </w:tc>
        <w:tc>
          <w:tcPr>
            <w:tcW w:w="1714" w:type="dxa"/>
          </w:tcPr>
          <w:p w:rsidR="00260C99" w:rsidRPr="005D06F5" w:rsidRDefault="00260C99" w:rsidP="00260C99">
            <w:pPr>
              <w:spacing w:before="120" w:after="120"/>
              <w:contextualSpacing/>
              <w:jc w:val="center"/>
              <w:rPr>
                <w:rFonts w:ascii="Times New Roman" w:hAnsi="Times New Roman" w:cs="Times New Roman"/>
                <w:sz w:val="16"/>
                <w:szCs w:val="16"/>
              </w:rPr>
            </w:pPr>
            <w:r w:rsidRPr="005D06F5">
              <w:rPr>
                <w:rFonts w:ascii="Times New Roman" w:hAnsi="Times New Roman" w:cs="Times New Roman"/>
                <w:sz w:val="16"/>
                <w:szCs w:val="16"/>
              </w:rPr>
              <w:t>2250,0</w:t>
            </w:r>
          </w:p>
        </w:tc>
        <w:tc>
          <w:tcPr>
            <w:tcW w:w="1770" w:type="dxa"/>
          </w:tcPr>
          <w:p w:rsidR="00260C99" w:rsidRPr="005D06F5" w:rsidRDefault="00260C99" w:rsidP="00260C99">
            <w:pPr>
              <w:spacing w:before="120" w:after="120"/>
              <w:contextualSpacing/>
              <w:jc w:val="center"/>
              <w:rPr>
                <w:rFonts w:ascii="Times New Roman" w:hAnsi="Times New Roman" w:cs="Times New Roman"/>
                <w:sz w:val="16"/>
                <w:szCs w:val="16"/>
              </w:rPr>
            </w:pPr>
            <w:r w:rsidRPr="005D06F5">
              <w:rPr>
                <w:rFonts w:ascii="Times New Roman" w:hAnsi="Times New Roman" w:cs="Times New Roman"/>
                <w:sz w:val="16"/>
                <w:szCs w:val="16"/>
              </w:rPr>
              <w:t>0</w:t>
            </w:r>
          </w:p>
        </w:tc>
      </w:tr>
      <w:tr w:rsidR="00260C99" w:rsidRPr="005D06F5" w:rsidTr="00D80713">
        <w:tc>
          <w:tcPr>
            <w:tcW w:w="337" w:type="dxa"/>
          </w:tcPr>
          <w:p w:rsidR="00260C99" w:rsidRPr="005D06F5" w:rsidRDefault="00260C99" w:rsidP="00260C99">
            <w:pPr>
              <w:spacing w:before="120" w:after="120"/>
              <w:contextualSpacing/>
              <w:jc w:val="center"/>
              <w:rPr>
                <w:rFonts w:ascii="Times New Roman" w:hAnsi="Times New Roman" w:cs="Times New Roman"/>
                <w:sz w:val="16"/>
                <w:szCs w:val="16"/>
              </w:rPr>
            </w:pPr>
            <w:r w:rsidRPr="005D06F5">
              <w:rPr>
                <w:rFonts w:ascii="Times New Roman" w:hAnsi="Times New Roman" w:cs="Times New Roman"/>
                <w:sz w:val="16"/>
                <w:szCs w:val="16"/>
              </w:rPr>
              <w:t>2</w:t>
            </w:r>
          </w:p>
        </w:tc>
        <w:tc>
          <w:tcPr>
            <w:tcW w:w="3517" w:type="dxa"/>
          </w:tcPr>
          <w:p w:rsidR="00260C99" w:rsidRPr="005D06F5" w:rsidRDefault="00260C99" w:rsidP="00260C99">
            <w:pPr>
              <w:spacing w:before="120" w:after="120"/>
              <w:contextualSpacing/>
              <w:rPr>
                <w:rFonts w:ascii="Times New Roman" w:hAnsi="Times New Roman" w:cs="Times New Roman"/>
                <w:sz w:val="16"/>
                <w:szCs w:val="16"/>
              </w:rPr>
            </w:pPr>
            <w:r w:rsidRPr="005D06F5">
              <w:rPr>
                <w:rFonts w:ascii="Times New Roman" w:hAnsi="Times New Roman" w:cs="Times New Roman"/>
                <w:sz w:val="16"/>
                <w:szCs w:val="16"/>
              </w:rPr>
              <w:t>Котельная Сушнево-1, топливо природный газ</w:t>
            </w:r>
          </w:p>
        </w:tc>
        <w:tc>
          <w:tcPr>
            <w:tcW w:w="1714" w:type="dxa"/>
          </w:tcPr>
          <w:p w:rsidR="00260C99" w:rsidRPr="005D06F5" w:rsidRDefault="00260C99" w:rsidP="00260C99">
            <w:pPr>
              <w:spacing w:before="120" w:after="120"/>
              <w:contextualSpacing/>
              <w:jc w:val="center"/>
              <w:rPr>
                <w:rFonts w:ascii="Times New Roman" w:hAnsi="Times New Roman" w:cs="Times New Roman"/>
                <w:sz w:val="16"/>
                <w:szCs w:val="16"/>
              </w:rPr>
            </w:pPr>
            <w:r w:rsidRPr="005D06F5">
              <w:rPr>
                <w:rFonts w:ascii="Times New Roman" w:hAnsi="Times New Roman" w:cs="Times New Roman"/>
                <w:sz w:val="16"/>
                <w:szCs w:val="16"/>
              </w:rPr>
              <w:t>3000,0</w:t>
            </w:r>
          </w:p>
        </w:tc>
        <w:tc>
          <w:tcPr>
            <w:tcW w:w="1770" w:type="dxa"/>
          </w:tcPr>
          <w:p w:rsidR="00260C99" w:rsidRPr="005D06F5" w:rsidRDefault="00260C99" w:rsidP="00260C99">
            <w:pPr>
              <w:spacing w:before="120" w:after="120"/>
              <w:contextualSpacing/>
              <w:jc w:val="center"/>
              <w:rPr>
                <w:rFonts w:ascii="Times New Roman" w:hAnsi="Times New Roman" w:cs="Times New Roman"/>
                <w:sz w:val="16"/>
                <w:szCs w:val="16"/>
              </w:rPr>
            </w:pPr>
            <w:r w:rsidRPr="005D06F5">
              <w:rPr>
                <w:rFonts w:ascii="Times New Roman" w:hAnsi="Times New Roman" w:cs="Times New Roman"/>
                <w:sz w:val="16"/>
                <w:szCs w:val="16"/>
              </w:rPr>
              <w:t>0</w:t>
            </w:r>
          </w:p>
        </w:tc>
      </w:tr>
      <w:tr w:rsidR="00260C99" w:rsidRPr="005D06F5" w:rsidTr="00D80713">
        <w:tc>
          <w:tcPr>
            <w:tcW w:w="337" w:type="dxa"/>
          </w:tcPr>
          <w:p w:rsidR="00260C99" w:rsidRPr="005D06F5" w:rsidRDefault="00260C99" w:rsidP="00260C99">
            <w:pPr>
              <w:spacing w:before="120" w:after="120"/>
              <w:contextualSpacing/>
              <w:jc w:val="center"/>
              <w:rPr>
                <w:rFonts w:ascii="Times New Roman" w:hAnsi="Times New Roman" w:cs="Times New Roman"/>
                <w:sz w:val="16"/>
                <w:szCs w:val="16"/>
              </w:rPr>
            </w:pPr>
            <w:r w:rsidRPr="005D06F5">
              <w:rPr>
                <w:rFonts w:ascii="Times New Roman" w:hAnsi="Times New Roman" w:cs="Times New Roman"/>
                <w:sz w:val="16"/>
                <w:szCs w:val="16"/>
              </w:rPr>
              <w:t>3</w:t>
            </w:r>
          </w:p>
        </w:tc>
        <w:tc>
          <w:tcPr>
            <w:tcW w:w="3517" w:type="dxa"/>
          </w:tcPr>
          <w:p w:rsidR="00260C99" w:rsidRPr="005D06F5" w:rsidRDefault="00260C99" w:rsidP="00260C99">
            <w:pPr>
              <w:spacing w:before="120" w:after="120"/>
              <w:contextualSpacing/>
              <w:rPr>
                <w:rFonts w:ascii="Times New Roman" w:hAnsi="Times New Roman" w:cs="Times New Roman"/>
                <w:sz w:val="16"/>
                <w:szCs w:val="16"/>
              </w:rPr>
            </w:pPr>
            <w:r w:rsidRPr="005D06F5">
              <w:rPr>
                <w:rFonts w:ascii="Times New Roman" w:hAnsi="Times New Roman" w:cs="Times New Roman"/>
                <w:sz w:val="16"/>
                <w:szCs w:val="16"/>
              </w:rPr>
              <w:t>Котельная Сушнево-2, топливо природный газ</w:t>
            </w:r>
          </w:p>
        </w:tc>
        <w:tc>
          <w:tcPr>
            <w:tcW w:w="1714" w:type="dxa"/>
          </w:tcPr>
          <w:p w:rsidR="00260C99" w:rsidRPr="005D06F5" w:rsidRDefault="00260C99" w:rsidP="00260C99">
            <w:pPr>
              <w:spacing w:before="120" w:after="120"/>
              <w:contextualSpacing/>
              <w:jc w:val="center"/>
              <w:rPr>
                <w:rFonts w:ascii="Times New Roman" w:hAnsi="Times New Roman" w:cs="Times New Roman"/>
                <w:sz w:val="16"/>
                <w:szCs w:val="16"/>
              </w:rPr>
            </w:pPr>
          </w:p>
        </w:tc>
        <w:tc>
          <w:tcPr>
            <w:tcW w:w="1770" w:type="dxa"/>
          </w:tcPr>
          <w:p w:rsidR="00260C99" w:rsidRPr="005D06F5" w:rsidRDefault="00260C99" w:rsidP="00260C99">
            <w:pPr>
              <w:spacing w:before="120" w:after="120"/>
              <w:contextualSpacing/>
              <w:jc w:val="center"/>
              <w:rPr>
                <w:rFonts w:ascii="Times New Roman" w:hAnsi="Times New Roman" w:cs="Times New Roman"/>
                <w:sz w:val="16"/>
                <w:szCs w:val="16"/>
              </w:rPr>
            </w:pPr>
            <w:r w:rsidRPr="005D06F5">
              <w:rPr>
                <w:rFonts w:ascii="Times New Roman" w:hAnsi="Times New Roman" w:cs="Times New Roman"/>
                <w:sz w:val="16"/>
                <w:szCs w:val="16"/>
              </w:rPr>
              <w:t>6000,0</w:t>
            </w:r>
          </w:p>
        </w:tc>
      </w:tr>
      <w:tr w:rsidR="00260C99" w:rsidRPr="005D06F5" w:rsidTr="00D80713">
        <w:tc>
          <w:tcPr>
            <w:tcW w:w="337" w:type="dxa"/>
          </w:tcPr>
          <w:p w:rsidR="00260C99" w:rsidRPr="005D06F5" w:rsidRDefault="00260C99" w:rsidP="00260C99">
            <w:pPr>
              <w:spacing w:before="120" w:after="120"/>
              <w:contextualSpacing/>
              <w:jc w:val="center"/>
              <w:rPr>
                <w:rFonts w:ascii="Times New Roman" w:hAnsi="Times New Roman" w:cs="Times New Roman"/>
                <w:sz w:val="16"/>
                <w:szCs w:val="16"/>
              </w:rPr>
            </w:pPr>
            <w:r w:rsidRPr="005D06F5">
              <w:rPr>
                <w:rFonts w:ascii="Times New Roman" w:hAnsi="Times New Roman" w:cs="Times New Roman"/>
                <w:sz w:val="16"/>
                <w:szCs w:val="16"/>
              </w:rPr>
              <w:t>4</w:t>
            </w:r>
          </w:p>
        </w:tc>
        <w:tc>
          <w:tcPr>
            <w:tcW w:w="3517" w:type="dxa"/>
          </w:tcPr>
          <w:p w:rsidR="00260C99" w:rsidRPr="005D06F5" w:rsidRDefault="00260C99" w:rsidP="008A410F">
            <w:pPr>
              <w:spacing w:before="120" w:after="120"/>
              <w:contextualSpacing/>
              <w:jc w:val="both"/>
              <w:rPr>
                <w:rFonts w:ascii="Times New Roman" w:hAnsi="Times New Roman" w:cs="Times New Roman"/>
                <w:sz w:val="16"/>
                <w:szCs w:val="16"/>
              </w:rPr>
            </w:pPr>
            <w:r w:rsidRPr="005D06F5">
              <w:rPr>
                <w:rFonts w:ascii="Times New Roman" w:hAnsi="Times New Roman" w:cs="Times New Roman"/>
                <w:sz w:val="16"/>
                <w:szCs w:val="16"/>
              </w:rPr>
              <w:t>Реконструкция тепловых сетей:</w:t>
            </w:r>
          </w:p>
        </w:tc>
        <w:tc>
          <w:tcPr>
            <w:tcW w:w="1714" w:type="dxa"/>
          </w:tcPr>
          <w:p w:rsidR="00260C99" w:rsidRPr="005D06F5" w:rsidRDefault="00260C99" w:rsidP="00260C99">
            <w:pPr>
              <w:spacing w:before="120" w:after="120"/>
              <w:contextualSpacing/>
              <w:jc w:val="center"/>
              <w:rPr>
                <w:rFonts w:ascii="Times New Roman" w:hAnsi="Times New Roman" w:cs="Times New Roman"/>
                <w:sz w:val="16"/>
                <w:szCs w:val="16"/>
              </w:rPr>
            </w:pPr>
          </w:p>
        </w:tc>
        <w:tc>
          <w:tcPr>
            <w:tcW w:w="1770" w:type="dxa"/>
          </w:tcPr>
          <w:p w:rsidR="00260C99" w:rsidRPr="005D06F5" w:rsidRDefault="00260C99" w:rsidP="00260C99">
            <w:pPr>
              <w:spacing w:before="120" w:after="120"/>
              <w:contextualSpacing/>
              <w:jc w:val="center"/>
              <w:rPr>
                <w:rFonts w:ascii="Times New Roman" w:hAnsi="Times New Roman" w:cs="Times New Roman"/>
                <w:sz w:val="16"/>
                <w:szCs w:val="16"/>
              </w:rPr>
            </w:pPr>
          </w:p>
        </w:tc>
      </w:tr>
      <w:tr w:rsidR="00260C99" w:rsidRPr="005D06F5" w:rsidTr="00D80713">
        <w:tc>
          <w:tcPr>
            <w:tcW w:w="337" w:type="dxa"/>
          </w:tcPr>
          <w:p w:rsidR="00260C99" w:rsidRPr="005D06F5" w:rsidRDefault="00260C99" w:rsidP="00260C99">
            <w:pPr>
              <w:spacing w:before="120" w:after="120"/>
              <w:contextualSpacing/>
              <w:jc w:val="center"/>
              <w:rPr>
                <w:rFonts w:ascii="Times New Roman" w:hAnsi="Times New Roman" w:cs="Times New Roman"/>
                <w:sz w:val="16"/>
                <w:szCs w:val="16"/>
              </w:rPr>
            </w:pPr>
          </w:p>
        </w:tc>
        <w:tc>
          <w:tcPr>
            <w:tcW w:w="3517" w:type="dxa"/>
          </w:tcPr>
          <w:p w:rsidR="00260C99" w:rsidRPr="005D06F5" w:rsidRDefault="00260C99" w:rsidP="008A410F">
            <w:pPr>
              <w:spacing w:before="120" w:after="120"/>
              <w:contextualSpacing/>
              <w:jc w:val="both"/>
              <w:rPr>
                <w:rFonts w:ascii="Times New Roman" w:hAnsi="Times New Roman" w:cs="Times New Roman"/>
                <w:sz w:val="16"/>
                <w:szCs w:val="16"/>
              </w:rPr>
            </w:pPr>
            <w:r w:rsidRPr="005D06F5">
              <w:rPr>
                <w:rFonts w:ascii="Times New Roman" w:hAnsi="Times New Roman" w:cs="Times New Roman"/>
                <w:sz w:val="16"/>
                <w:szCs w:val="16"/>
              </w:rPr>
              <w:t>Д. Пекша</w:t>
            </w:r>
          </w:p>
        </w:tc>
        <w:tc>
          <w:tcPr>
            <w:tcW w:w="1714" w:type="dxa"/>
          </w:tcPr>
          <w:p w:rsidR="00260C99" w:rsidRPr="005D06F5" w:rsidRDefault="00260C99" w:rsidP="00260C99">
            <w:pPr>
              <w:spacing w:before="120" w:after="120"/>
              <w:contextualSpacing/>
              <w:jc w:val="center"/>
              <w:rPr>
                <w:rFonts w:ascii="Times New Roman" w:hAnsi="Times New Roman" w:cs="Times New Roman"/>
                <w:sz w:val="16"/>
                <w:szCs w:val="16"/>
              </w:rPr>
            </w:pPr>
            <w:r w:rsidRPr="005D06F5">
              <w:rPr>
                <w:rFonts w:ascii="Times New Roman" w:hAnsi="Times New Roman" w:cs="Times New Roman"/>
                <w:sz w:val="16"/>
                <w:szCs w:val="16"/>
              </w:rPr>
              <w:t>13000,0</w:t>
            </w:r>
          </w:p>
        </w:tc>
        <w:tc>
          <w:tcPr>
            <w:tcW w:w="1770" w:type="dxa"/>
          </w:tcPr>
          <w:p w:rsidR="00260C99" w:rsidRPr="005D06F5" w:rsidRDefault="00260C99" w:rsidP="00260C99">
            <w:pPr>
              <w:spacing w:before="120" w:after="120"/>
              <w:contextualSpacing/>
              <w:jc w:val="center"/>
              <w:rPr>
                <w:rFonts w:ascii="Times New Roman" w:hAnsi="Times New Roman" w:cs="Times New Roman"/>
                <w:sz w:val="16"/>
                <w:szCs w:val="16"/>
              </w:rPr>
            </w:pPr>
            <w:r w:rsidRPr="005D06F5">
              <w:rPr>
                <w:rFonts w:ascii="Times New Roman" w:hAnsi="Times New Roman" w:cs="Times New Roman"/>
                <w:sz w:val="16"/>
                <w:szCs w:val="16"/>
              </w:rPr>
              <w:t>13800,0</w:t>
            </w:r>
          </w:p>
        </w:tc>
      </w:tr>
      <w:tr w:rsidR="00260C99" w:rsidRPr="005D06F5" w:rsidTr="00D80713">
        <w:tc>
          <w:tcPr>
            <w:tcW w:w="337" w:type="dxa"/>
          </w:tcPr>
          <w:p w:rsidR="00260C99" w:rsidRPr="005D06F5" w:rsidRDefault="00260C99" w:rsidP="00260C99">
            <w:pPr>
              <w:spacing w:before="120" w:after="120"/>
              <w:contextualSpacing/>
              <w:jc w:val="center"/>
              <w:rPr>
                <w:rFonts w:ascii="Times New Roman" w:hAnsi="Times New Roman" w:cs="Times New Roman"/>
                <w:sz w:val="16"/>
                <w:szCs w:val="16"/>
              </w:rPr>
            </w:pPr>
          </w:p>
        </w:tc>
        <w:tc>
          <w:tcPr>
            <w:tcW w:w="3517" w:type="dxa"/>
          </w:tcPr>
          <w:p w:rsidR="00260C99" w:rsidRPr="005D06F5" w:rsidRDefault="00260C99" w:rsidP="008A410F">
            <w:pPr>
              <w:spacing w:before="120" w:after="120"/>
              <w:contextualSpacing/>
              <w:jc w:val="both"/>
              <w:rPr>
                <w:rFonts w:ascii="Times New Roman" w:hAnsi="Times New Roman" w:cs="Times New Roman"/>
                <w:sz w:val="16"/>
                <w:szCs w:val="16"/>
              </w:rPr>
            </w:pPr>
            <w:r w:rsidRPr="005D06F5">
              <w:rPr>
                <w:rFonts w:ascii="Times New Roman" w:hAnsi="Times New Roman" w:cs="Times New Roman"/>
                <w:sz w:val="16"/>
                <w:szCs w:val="16"/>
              </w:rPr>
              <w:t>Пос. Сушнево-1</w:t>
            </w:r>
          </w:p>
        </w:tc>
        <w:tc>
          <w:tcPr>
            <w:tcW w:w="1714" w:type="dxa"/>
          </w:tcPr>
          <w:p w:rsidR="00260C99" w:rsidRPr="005D06F5" w:rsidRDefault="00260C99" w:rsidP="00260C99">
            <w:pPr>
              <w:spacing w:before="120" w:after="120"/>
              <w:contextualSpacing/>
              <w:jc w:val="center"/>
              <w:rPr>
                <w:rFonts w:ascii="Times New Roman" w:hAnsi="Times New Roman" w:cs="Times New Roman"/>
                <w:sz w:val="16"/>
                <w:szCs w:val="16"/>
              </w:rPr>
            </w:pPr>
            <w:r w:rsidRPr="005D06F5">
              <w:rPr>
                <w:rFonts w:ascii="Times New Roman" w:hAnsi="Times New Roman" w:cs="Times New Roman"/>
                <w:sz w:val="16"/>
                <w:szCs w:val="16"/>
              </w:rPr>
              <w:t>1350,0</w:t>
            </w:r>
          </w:p>
        </w:tc>
        <w:tc>
          <w:tcPr>
            <w:tcW w:w="1770" w:type="dxa"/>
          </w:tcPr>
          <w:p w:rsidR="00260C99" w:rsidRPr="005D06F5" w:rsidRDefault="00260C99" w:rsidP="00260C99">
            <w:pPr>
              <w:spacing w:before="120" w:after="120"/>
              <w:contextualSpacing/>
              <w:jc w:val="center"/>
              <w:rPr>
                <w:rFonts w:ascii="Times New Roman" w:hAnsi="Times New Roman" w:cs="Times New Roman"/>
                <w:sz w:val="16"/>
                <w:szCs w:val="16"/>
              </w:rPr>
            </w:pPr>
            <w:r w:rsidRPr="005D06F5">
              <w:rPr>
                <w:rFonts w:ascii="Times New Roman" w:hAnsi="Times New Roman" w:cs="Times New Roman"/>
                <w:sz w:val="16"/>
                <w:szCs w:val="16"/>
              </w:rPr>
              <w:t>1600,0</w:t>
            </w:r>
          </w:p>
        </w:tc>
      </w:tr>
      <w:tr w:rsidR="00260C99" w:rsidRPr="005D06F5" w:rsidTr="00D80713">
        <w:tc>
          <w:tcPr>
            <w:tcW w:w="337" w:type="dxa"/>
          </w:tcPr>
          <w:p w:rsidR="00260C99" w:rsidRPr="005D06F5" w:rsidRDefault="00260C99" w:rsidP="00260C99">
            <w:pPr>
              <w:spacing w:before="120" w:after="120"/>
              <w:contextualSpacing/>
              <w:jc w:val="center"/>
              <w:rPr>
                <w:rFonts w:ascii="Times New Roman" w:hAnsi="Times New Roman" w:cs="Times New Roman"/>
                <w:sz w:val="16"/>
                <w:szCs w:val="16"/>
              </w:rPr>
            </w:pPr>
          </w:p>
        </w:tc>
        <w:tc>
          <w:tcPr>
            <w:tcW w:w="3517" w:type="dxa"/>
          </w:tcPr>
          <w:p w:rsidR="00260C99" w:rsidRPr="005D06F5" w:rsidRDefault="00260C99" w:rsidP="008A410F">
            <w:pPr>
              <w:spacing w:before="120" w:after="120"/>
              <w:contextualSpacing/>
              <w:jc w:val="both"/>
              <w:rPr>
                <w:rFonts w:ascii="Times New Roman" w:hAnsi="Times New Roman" w:cs="Times New Roman"/>
                <w:sz w:val="16"/>
                <w:szCs w:val="16"/>
              </w:rPr>
            </w:pPr>
            <w:r w:rsidRPr="005D06F5">
              <w:rPr>
                <w:rFonts w:ascii="Times New Roman" w:hAnsi="Times New Roman" w:cs="Times New Roman"/>
                <w:sz w:val="16"/>
                <w:szCs w:val="16"/>
              </w:rPr>
              <w:t>Д. Липна</w:t>
            </w:r>
          </w:p>
        </w:tc>
        <w:tc>
          <w:tcPr>
            <w:tcW w:w="1714" w:type="dxa"/>
          </w:tcPr>
          <w:p w:rsidR="00260C99" w:rsidRPr="005D06F5" w:rsidRDefault="00260C99" w:rsidP="00260C99">
            <w:pPr>
              <w:spacing w:before="120" w:after="120"/>
              <w:contextualSpacing/>
              <w:jc w:val="center"/>
              <w:rPr>
                <w:rFonts w:ascii="Times New Roman" w:hAnsi="Times New Roman" w:cs="Times New Roman"/>
                <w:sz w:val="16"/>
                <w:szCs w:val="16"/>
              </w:rPr>
            </w:pPr>
            <w:r w:rsidRPr="005D06F5">
              <w:rPr>
                <w:rFonts w:ascii="Times New Roman" w:hAnsi="Times New Roman" w:cs="Times New Roman"/>
                <w:sz w:val="16"/>
                <w:szCs w:val="16"/>
              </w:rPr>
              <w:t>1800,0</w:t>
            </w:r>
          </w:p>
        </w:tc>
        <w:tc>
          <w:tcPr>
            <w:tcW w:w="1770" w:type="dxa"/>
          </w:tcPr>
          <w:p w:rsidR="00260C99" w:rsidRPr="005D06F5" w:rsidRDefault="00260C99" w:rsidP="00260C99">
            <w:pPr>
              <w:spacing w:before="120" w:after="120"/>
              <w:contextualSpacing/>
              <w:jc w:val="center"/>
              <w:rPr>
                <w:rFonts w:ascii="Times New Roman" w:hAnsi="Times New Roman" w:cs="Times New Roman"/>
                <w:sz w:val="16"/>
                <w:szCs w:val="16"/>
              </w:rPr>
            </w:pPr>
            <w:r w:rsidRPr="005D06F5">
              <w:rPr>
                <w:rFonts w:ascii="Times New Roman" w:hAnsi="Times New Roman" w:cs="Times New Roman"/>
                <w:sz w:val="16"/>
                <w:szCs w:val="16"/>
              </w:rPr>
              <w:t>1850,0</w:t>
            </w:r>
          </w:p>
        </w:tc>
      </w:tr>
      <w:tr w:rsidR="00260C99" w:rsidRPr="005D06F5" w:rsidTr="00D80713">
        <w:tc>
          <w:tcPr>
            <w:tcW w:w="337" w:type="dxa"/>
          </w:tcPr>
          <w:p w:rsidR="00260C99" w:rsidRPr="005D06F5" w:rsidRDefault="00260C99" w:rsidP="00260C99">
            <w:pPr>
              <w:spacing w:before="120" w:after="120"/>
              <w:contextualSpacing/>
              <w:jc w:val="center"/>
              <w:rPr>
                <w:rFonts w:ascii="Times New Roman" w:hAnsi="Times New Roman" w:cs="Times New Roman"/>
                <w:sz w:val="16"/>
                <w:szCs w:val="16"/>
              </w:rPr>
            </w:pPr>
          </w:p>
        </w:tc>
        <w:tc>
          <w:tcPr>
            <w:tcW w:w="3517" w:type="dxa"/>
          </w:tcPr>
          <w:p w:rsidR="00260C99" w:rsidRPr="005D06F5" w:rsidRDefault="00260C99" w:rsidP="008A410F">
            <w:pPr>
              <w:spacing w:before="120" w:after="120"/>
              <w:contextualSpacing/>
              <w:jc w:val="both"/>
              <w:rPr>
                <w:rFonts w:ascii="Times New Roman" w:hAnsi="Times New Roman" w:cs="Times New Roman"/>
                <w:sz w:val="16"/>
                <w:szCs w:val="16"/>
              </w:rPr>
            </w:pPr>
            <w:r w:rsidRPr="005D06F5">
              <w:rPr>
                <w:rFonts w:ascii="Times New Roman" w:hAnsi="Times New Roman" w:cs="Times New Roman"/>
                <w:sz w:val="16"/>
                <w:szCs w:val="16"/>
              </w:rPr>
              <w:t>Пос. Сушнево-2</w:t>
            </w:r>
          </w:p>
        </w:tc>
        <w:tc>
          <w:tcPr>
            <w:tcW w:w="1714" w:type="dxa"/>
          </w:tcPr>
          <w:p w:rsidR="00260C99" w:rsidRPr="005D06F5" w:rsidRDefault="00260C99" w:rsidP="00260C99">
            <w:pPr>
              <w:spacing w:before="120" w:after="120"/>
              <w:contextualSpacing/>
              <w:jc w:val="center"/>
              <w:rPr>
                <w:rFonts w:ascii="Times New Roman" w:hAnsi="Times New Roman" w:cs="Times New Roman"/>
                <w:sz w:val="16"/>
                <w:szCs w:val="16"/>
              </w:rPr>
            </w:pPr>
            <w:r w:rsidRPr="005D06F5">
              <w:rPr>
                <w:rFonts w:ascii="Times New Roman" w:hAnsi="Times New Roman" w:cs="Times New Roman"/>
                <w:sz w:val="16"/>
                <w:szCs w:val="16"/>
              </w:rPr>
              <w:t>900,0</w:t>
            </w:r>
          </w:p>
        </w:tc>
        <w:tc>
          <w:tcPr>
            <w:tcW w:w="1770" w:type="dxa"/>
          </w:tcPr>
          <w:p w:rsidR="00260C99" w:rsidRPr="005D06F5" w:rsidRDefault="00260C99" w:rsidP="00260C99">
            <w:pPr>
              <w:spacing w:before="120" w:after="120"/>
              <w:contextualSpacing/>
              <w:jc w:val="center"/>
              <w:rPr>
                <w:rFonts w:ascii="Times New Roman" w:hAnsi="Times New Roman" w:cs="Times New Roman"/>
                <w:sz w:val="16"/>
                <w:szCs w:val="16"/>
              </w:rPr>
            </w:pPr>
            <w:r w:rsidRPr="005D06F5">
              <w:rPr>
                <w:rFonts w:ascii="Times New Roman" w:hAnsi="Times New Roman" w:cs="Times New Roman"/>
                <w:sz w:val="16"/>
                <w:szCs w:val="16"/>
              </w:rPr>
              <w:t>1000,0</w:t>
            </w:r>
          </w:p>
        </w:tc>
      </w:tr>
      <w:tr w:rsidR="00260C99" w:rsidRPr="005D06F5" w:rsidTr="00D80713">
        <w:tc>
          <w:tcPr>
            <w:tcW w:w="337" w:type="dxa"/>
          </w:tcPr>
          <w:p w:rsidR="00260C99" w:rsidRPr="005D06F5" w:rsidRDefault="00260C99" w:rsidP="00260C99">
            <w:pPr>
              <w:spacing w:before="120" w:after="120"/>
              <w:contextualSpacing/>
              <w:jc w:val="center"/>
              <w:rPr>
                <w:rFonts w:ascii="Times New Roman" w:hAnsi="Times New Roman" w:cs="Times New Roman"/>
                <w:sz w:val="16"/>
                <w:szCs w:val="16"/>
              </w:rPr>
            </w:pPr>
          </w:p>
        </w:tc>
        <w:tc>
          <w:tcPr>
            <w:tcW w:w="3517" w:type="dxa"/>
          </w:tcPr>
          <w:p w:rsidR="00260C99" w:rsidRPr="005D06F5" w:rsidRDefault="00260C99" w:rsidP="008A410F">
            <w:pPr>
              <w:spacing w:before="120" w:after="120"/>
              <w:contextualSpacing/>
              <w:jc w:val="both"/>
              <w:rPr>
                <w:rFonts w:ascii="Times New Roman" w:hAnsi="Times New Roman" w:cs="Times New Roman"/>
                <w:sz w:val="16"/>
                <w:szCs w:val="16"/>
              </w:rPr>
            </w:pPr>
            <w:r w:rsidRPr="005D06F5">
              <w:rPr>
                <w:rFonts w:ascii="Times New Roman" w:hAnsi="Times New Roman" w:cs="Times New Roman"/>
                <w:sz w:val="16"/>
                <w:szCs w:val="16"/>
              </w:rPr>
              <w:t>Пос. Труд</w:t>
            </w:r>
          </w:p>
        </w:tc>
        <w:tc>
          <w:tcPr>
            <w:tcW w:w="1714" w:type="dxa"/>
          </w:tcPr>
          <w:p w:rsidR="00260C99" w:rsidRPr="005D06F5" w:rsidRDefault="00260C99" w:rsidP="00260C99">
            <w:pPr>
              <w:spacing w:before="120" w:after="120"/>
              <w:contextualSpacing/>
              <w:jc w:val="center"/>
              <w:rPr>
                <w:rFonts w:ascii="Times New Roman" w:hAnsi="Times New Roman" w:cs="Times New Roman"/>
                <w:sz w:val="16"/>
                <w:szCs w:val="16"/>
              </w:rPr>
            </w:pPr>
            <w:r w:rsidRPr="005D06F5">
              <w:rPr>
                <w:rFonts w:ascii="Times New Roman" w:hAnsi="Times New Roman" w:cs="Times New Roman"/>
                <w:sz w:val="16"/>
                <w:szCs w:val="16"/>
              </w:rPr>
              <w:t>7000,0</w:t>
            </w:r>
          </w:p>
        </w:tc>
        <w:tc>
          <w:tcPr>
            <w:tcW w:w="1770" w:type="dxa"/>
          </w:tcPr>
          <w:p w:rsidR="00260C99" w:rsidRPr="005D06F5" w:rsidRDefault="00260C99" w:rsidP="00260C99">
            <w:pPr>
              <w:spacing w:before="120" w:after="120"/>
              <w:contextualSpacing/>
              <w:jc w:val="center"/>
              <w:rPr>
                <w:rFonts w:ascii="Times New Roman" w:hAnsi="Times New Roman" w:cs="Times New Roman"/>
                <w:sz w:val="16"/>
                <w:szCs w:val="16"/>
              </w:rPr>
            </w:pPr>
            <w:r w:rsidRPr="005D06F5">
              <w:rPr>
                <w:rFonts w:ascii="Times New Roman" w:hAnsi="Times New Roman" w:cs="Times New Roman"/>
                <w:sz w:val="16"/>
                <w:szCs w:val="16"/>
              </w:rPr>
              <w:t>8500,0</w:t>
            </w:r>
          </w:p>
        </w:tc>
      </w:tr>
      <w:tr w:rsidR="00260C99" w:rsidRPr="005D06F5" w:rsidTr="00D80713">
        <w:tc>
          <w:tcPr>
            <w:tcW w:w="337" w:type="dxa"/>
          </w:tcPr>
          <w:p w:rsidR="00260C99" w:rsidRPr="005D06F5" w:rsidRDefault="00260C99" w:rsidP="00260C99">
            <w:pPr>
              <w:spacing w:before="120" w:after="120"/>
              <w:contextualSpacing/>
              <w:jc w:val="center"/>
              <w:rPr>
                <w:rFonts w:ascii="Times New Roman" w:hAnsi="Times New Roman" w:cs="Times New Roman"/>
                <w:sz w:val="16"/>
                <w:szCs w:val="16"/>
              </w:rPr>
            </w:pPr>
          </w:p>
        </w:tc>
        <w:tc>
          <w:tcPr>
            <w:tcW w:w="3517" w:type="dxa"/>
          </w:tcPr>
          <w:p w:rsidR="00260C99" w:rsidRPr="005D06F5" w:rsidRDefault="00260C99" w:rsidP="008A410F">
            <w:pPr>
              <w:spacing w:before="120" w:after="120"/>
              <w:contextualSpacing/>
              <w:jc w:val="both"/>
              <w:rPr>
                <w:rFonts w:ascii="Times New Roman" w:hAnsi="Times New Roman" w:cs="Times New Roman"/>
                <w:sz w:val="16"/>
                <w:szCs w:val="16"/>
              </w:rPr>
            </w:pPr>
            <w:r w:rsidRPr="005D06F5">
              <w:rPr>
                <w:rFonts w:ascii="Times New Roman" w:hAnsi="Times New Roman" w:cs="Times New Roman"/>
                <w:sz w:val="16"/>
                <w:szCs w:val="16"/>
              </w:rPr>
              <w:t>С. Андреевское</w:t>
            </w:r>
          </w:p>
        </w:tc>
        <w:tc>
          <w:tcPr>
            <w:tcW w:w="1714" w:type="dxa"/>
          </w:tcPr>
          <w:p w:rsidR="00260C99" w:rsidRPr="005D06F5" w:rsidRDefault="00260C99" w:rsidP="00260C99">
            <w:pPr>
              <w:spacing w:before="120" w:after="120"/>
              <w:contextualSpacing/>
              <w:jc w:val="center"/>
              <w:rPr>
                <w:rFonts w:ascii="Times New Roman" w:hAnsi="Times New Roman" w:cs="Times New Roman"/>
                <w:sz w:val="16"/>
                <w:szCs w:val="16"/>
              </w:rPr>
            </w:pPr>
            <w:r w:rsidRPr="005D06F5">
              <w:rPr>
                <w:rFonts w:ascii="Times New Roman" w:hAnsi="Times New Roman" w:cs="Times New Roman"/>
                <w:sz w:val="16"/>
                <w:szCs w:val="16"/>
              </w:rPr>
              <w:t>2700,0</w:t>
            </w:r>
          </w:p>
        </w:tc>
        <w:tc>
          <w:tcPr>
            <w:tcW w:w="1770" w:type="dxa"/>
          </w:tcPr>
          <w:p w:rsidR="00260C99" w:rsidRPr="005D06F5" w:rsidRDefault="00260C99" w:rsidP="00260C99">
            <w:pPr>
              <w:spacing w:before="120" w:after="120"/>
              <w:contextualSpacing/>
              <w:jc w:val="center"/>
              <w:rPr>
                <w:rFonts w:ascii="Times New Roman" w:hAnsi="Times New Roman" w:cs="Times New Roman"/>
                <w:sz w:val="16"/>
                <w:szCs w:val="16"/>
              </w:rPr>
            </w:pPr>
            <w:r w:rsidRPr="005D06F5">
              <w:rPr>
                <w:rFonts w:ascii="Times New Roman" w:hAnsi="Times New Roman" w:cs="Times New Roman"/>
                <w:sz w:val="16"/>
                <w:szCs w:val="16"/>
              </w:rPr>
              <w:t>2800,0</w:t>
            </w:r>
          </w:p>
        </w:tc>
      </w:tr>
      <w:tr w:rsidR="00260C99" w:rsidRPr="005D06F5" w:rsidTr="00D80713">
        <w:tc>
          <w:tcPr>
            <w:tcW w:w="3854" w:type="dxa"/>
            <w:gridSpan w:val="2"/>
          </w:tcPr>
          <w:p w:rsidR="00260C99" w:rsidRPr="005D06F5" w:rsidRDefault="00260C99" w:rsidP="008A410F">
            <w:pPr>
              <w:spacing w:before="120" w:after="120"/>
              <w:contextualSpacing/>
              <w:jc w:val="both"/>
              <w:rPr>
                <w:rFonts w:ascii="Times New Roman" w:hAnsi="Times New Roman" w:cs="Times New Roman"/>
                <w:b/>
                <w:sz w:val="16"/>
                <w:szCs w:val="16"/>
              </w:rPr>
            </w:pPr>
            <w:r w:rsidRPr="005D06F5">
              <w:rPr>
                <w:rFonts w:ascii="Times New Roman" w:hAnsi="Times New Roman" w:cs="Times New Roman"/>
                <w:b/>
                <w:sz w:val="16"/>
                <w:szCs w:val="16"/>
              </w:rPr>
              <w:t>ИТОГО:</w:t>
            </w:r>
          </w:p>
        </w:tc>
        <w:tc>
          <w:tcPr>
            <w:tcW w:w="1714" w:type="dxa"/>
          </w:tcPr>
          <w:p w:rsidR="00260C99" w:rsidRPr="005D06F5" w:rsidRDefault="00260C99" w:rsidP="00260C99">
            <w:pPr>
              <w:spacing w:before="120" w:after="120"/>
              <w:contextualSpacing/>
              <w:jc w:val="center"/>
              <w:rPr>
                <w:rFonts w:ascii="Times New Roman" w:hAnsi="Times New Roman" w:cs="Times New Roman"/>
                <w:b/>
                <w:sz w:val="16"/>
                <w:szCs w:val="16"/>
              </w:rPr>
            </w:pPr>
            <w:r w:rsidRPr="005D06F5">
              <w:rPr>
                <w:rFonts w:ascii="Times New Roman" w:hAnsi="Times New Roman" w:cs="Times New Roman"/>
                <w:b/>
                <w:sz w:val="16"/>
                <w:szCs w:val="16"/>
              </w:rPr>
              <w:t>32000,0</w:t>
            </w:r>
          </w:p>
        </w:tc>
        <w:tc>
          <w:tcPr>
            <w:tcW w:w="1770" w:type="dxa"/>
          </w:tcPr>
          <w:p w:rsidR="00260C99" w:rsidRPr="005D06F5" w:rsidRDefault="00260C99" w:rsidP="00260C99">
            <w:pPr>
              <w:spacing w:before="120" w:after="120"/>
              <w:contextualSpacing/>
              <w:jc w:val="center"/>
              <w:rPr>
                <w:rFonts w:ascii="Times New Roman" w:hAnsi="Times New Roman" w:cs="Times New Roman"/>
                <w:b/>
                <w:sz w:val="16"/>
                <w:szCs w:val="16"/>
              </w:rPr>
            </w:pPr>
            <w:r w:rsidRPr="005D06F5">
              <w:rPr>
                <w:rFonts w:ascii="Times New Roman" w:hAnsi="Times New Roman" w:cs="Times New Roman"/>
                <w:b/>
                <w:sz w:val="16"/>
                <w:szCs w:val="16"/>
              </w:rPr>
              <w:t>35550,0</w:t>
            </w:r>
          </w:p>
        </w:tc>
      </w:tr>
    </w:tbl>
    <w:p w:rsidR="00260C99" w:rsidRPr="005D06F5" w:rsidRDefault="00260C99" w:rsidP="00260C99">
      <w:pPr>
        <w:pStyle w:val="Default"/>
        <w:ind w:firstLine="284"/>
        <w:jc w:val="both"/>
        <w:rPr>
          <w:sz w:val="16"/>
          <w:szCs w:val="16"/>
        </w:rPr>
      </w:pPr>
      <w:r w:rsidRPr="005D06F5">
        <w:rPr>
          <w:sz w:val="16"/>
          <w:szCs w:val="16"/>
        </w:rPr>
        <w:t xml:space="preserve">Финансирование строительства и реконструкции объектов предполагается из различных источников в зависимости от видов работ и собственников объектов. Источниками финансирования могут быть финансовые средства местного, районного, регионального, федерального бюджетов (при вхождении в соответствующие программы) и внебюджетные финансовые средства. </w:t>
      </w:r>
    </w:p>
    <w:p w:rsidR="00DE50F9" w:rsidRPr="005D06F5" w:rsidRDefault="00DE50F9" w:rsidP="00DE50F9">
      <w:pPr>
        <w:pStyle w:val="aa"/>
        <w:tabs>
          <w:tab w:val="left" w:pos="1494"/>
        </w:tabs>
        <w:ind w:firstLine="0"/>
        <w:jc w:val="center"/>
        <w:rPr>
          <w:b/>
          <w:sz w:val="16"/>
          <w:szCs w:val="16"/>
        </w:rPr>
      </w:pPr>
      <w:r w:rsidRPr="005D06F5">
        <w:rPr>
          <w:b/>
          <w:sz w:val="16"/>
          <w:szCs w:val="16"/>
        </w:rPr>
        <w:t>Раздел 10. Решение об определении единой теплоснабжающей организации.</w:t>
      </w:r>
    </w:p>
    <w:p w:rsidR="00DE50F9" w:rsidRPr="005D06F5" w:rsidRDefault="00DE50F9" w:rsidP="00DE50F9">
      <w:pPr>
        <w:pStyle w:val="aa"/>
        <w:tabs>
          <w:tab w:val="left" w:pos="1494"/>
        </w:tabs>
        <w:ind w:firstLine="0"/>
        <w:jc w:val="center"/>
        <w:rPr>
          <w:sz w:val="16"/>
          <w:szCs w:val="16"/>
        </w:rPr>
      </w:pPr>
    </w:p>
    <w:p w:rsidR="00DE50F9" w:rsidRPr="005D06F5" w:rsidRDefault="00DE50F9" w:rsidP="00DE50F9">
      <w:pPr>
        <w:spacing w:after="0" w:line="240" w:lineRule="auto"/>
        <w:ind w:firstLine="284"/>
        <w:jc w:val="both"/>
        <w:rPr>
          <w:rFonts w:ascii="Times New Roman" w:hAnsi="Times New Roman" w:cs="Times New Roman"/>
          <w:b/>
          <w:bCs/>
          <w:color w:val="000000"/>
          <w:sz w:val="16"/>
          <w:szCs w:val="16"/>
        </w:rPr>
      </w:pPr>
      <w:r w:rsidRPr="005D06F5">
        <w:rPr>
          <w:rFonts w:ascii="Times New Roman" w:hAnsi="Times New Roman" w:cs="Times New Roman"/>
          <w:sz w:val="16"/>
          <w:szCs w:val="16"/>
        </w:rPr>
        <w:t xml:space="preserve">Решение по установлению единых теплоснабжающих организаций принято на основании критериев определения единой теплоснабжающей организации, установленных </w:t>
      </w:r>
      <w:r w:rsidRPr="005D06F5">
        <w:rPr>
          <w:rFonts w:ascii="Times New Roman" w:hAnsi="Times New Roman" w:cs="Times New Roman"/>
          <w:bCs/>
          <w:color w:val="000000"/>
          <w:sz w:val="16"/>
          <w:szCs w:val="16"/>
          <w:shd w:val="clear" w:color="auto" w:fill="FFFFFF"/>
        </w:rPr>
        <w:t xml:space="preserve">Правилами организации теплоснабжения в Российской Федерации, утвержденных </w:t>
      </w:r>
      <w:hyperlink r:id="rId10" w:history="1">
        <w:r w:rsidRPr="005D06F5">
          <w:rPr>
            <w:rStyle w:val="ac"/>
            <w:rFonts w:ascii="Times New Roman" w:hAnsi="Times New Roman" w:cs="Times New Roman"/>
            <w:bCs/>
            <w:color w:val="000000"/>
            <w:sz w:val="16"/>
            <w:szCs w:val="16"/>
          </w:rPr>
          <w:t>постановлением</w:t>
        </w:r>
      </w:hyperlink>
      <w:r w:rsidRPr="005D06F5">
        <w:rPr>
          <w:rStyle w:val="apple-converted-space"/>
          <w:rFonts w:ascii="Times New Roman" w:hAnsi="Times New Roman" w:cs="Times New Roman"/>
          <w:bCs/>
          <w:color w:val="000000"/>
          <w:sz w:val="16"/>
          <w:szCs w:val="16"/>
          <w:shd w:val="clear" w:color="auto" w:fill="FFFFFF"/>
        </w:rPr>
        <w:t> </w:t>
      </w:r>
      <w:r w:rsidRPr="005D06F5">
        <w:rPr>
          <w:rFonts w:ascii="Times New Roman" w:hAnsi="Times New Roman" w:cs="Times New Roman"/>
          <w:bCs/>
          <w:color w:val="000000"/>
          <w:sz w:val="16"/>
          <w:szCs w:val="16"/>
          <w:shd w:val="clear" w:color="auto" w:fill="FFFFFF"/>
        </w:rPr>
        <w:t>Правительства РФ от 8 августа 2012 № 808.</w:t>
      </w:r>
    </w:p>
    <w:p w:rsidR="00DE50F9" w:rsidRPr="005D06F5" w:rsidRDefault="00DE50F9" w:rsidP="00DE50F9">
      <w:pPr>
        <w:spacing w:after="0" w:line="240" w:lineRule="auto"/>
        <w:ind w:firstLine="284"/>
        <w:jc w:val="both"/>
        <w:rPr>
          <w:rFonts w:ascii="Times New Roman" w:hAnsi="Times New Roman" w:cs="Times New Roman"/>
          <w:sz w:val="16"/>
          <w:szCs w:val="16"/>
        </w:rPr>
      </w:pPr>
      <w:r w:rsidRPr="005D06F5">
        <w:rPr>
          <w:rFonts w:ascii="Times New Roman" w:hAnsi="Times New Roman" w:cs="Times New Roman"/>
          <w:bCs/>
          <w:color w:val="000000"/>
          <w:sz w:val="16"/>
          <w:szCs w:val="16"/>
        </w:rPr>
        <w:t>Е</w:t>
      </w:r>
      <w:r w:rsidRPr="005D06F5">
        <w:rPr>
          <w:rFonts w:ascii="Times New Roman" w:hAnsi="Times New Roman" w:cs="Times New Roman"/>
          <w:sz w:val="16"/>
          <w:szCs w:val="16"/>
        </w:rPr>
        <w:t xml:space="preserve">диной теплоснабжающей организацией установлена, в соответствии с границами зон эксплуатационной ответственности предприятий и организаций, осуществляющих централизованное теплоснабжение на территории муниципального образования ООО «Владимиртеплогаз». </w:t>
      </w:r>
    </w:p>
    <w:p w:rsidR="00DE50F9" w:rsidRPr="005D06F5" w:rsidRDefault="00DE50F9" w:rsidP="00DE50F9">
      <w:pPr>
        <w:spacing w:after="0" w:line="240" w:lineRule="auto"/>
        <w:ind w:firstLine="284"/>
        <w:jc w:val="both"/>
        <w:rPr>
          <w:rFonts w:ascii="Times New Roman" w:hAnsi="Times New Roman" w:cs="Times New Roman"/>
          <w:sz w:val="16"/>
          <w:szCs w:val="16"/>
        </w:rPr>
      </w:pPr>
      <w:r w:rsidRPr="005D06F5">
        <w:rPr>
          <w:rFonts w:ascii="Times New Roman" w:hAnsi="Times New Roman" w:cs="Times New Roman"/>
          <w:sz w:val="16"/>
          <w:szCs w:val="16"/>
        </w:rPr>
        <w:t xml:space="preserve">В целях полного обеспечения в услугах по теплоснабжению и горячему водоснабжению ООО «Владимиртеплогаз» обязан осуществлять следующие мероприятия по достижению целевых показателей развития системы теплоснабжения по территории муниципального образования Пекшинское Петушинского района и выполнения задач по созданию и обеспечению необходимого уровня надежности, качества, доступности услуг теплоснабжения и горячего водоснабжения для потребителей, а также для достижения целевых показателей развития системы. </w:t>
      </w:r>
    </w:p>
    <w:p w:rsidR="00DE50F9" w:rsidRPr="005D06F5" w:rsidRDefault="00DE50F9" w:rsidP="00DE50F9">
      <w:pPr>
        <w:spacing w:after="0" w:line="240" w:lineRule="auto"/>
        <w:ind w:firstLine="284"/>
        <w:jc w:val="both"/>
        <w:rPr>
          <w:rFonts w:ascii="Times New Roman" w:hAnsi="Times New Roman" w:cs="Times New Roman"/>
          <w:b/>
          <w:sz w:val="16"/>
          <w:szCs w:val="16"/>
        </w:rPr>
      </w:pPr>
      <w:r w:rsidRPr="005D06F5">
        <w:rPr>
          <w:rFonts w:ascii="Times New Roman" w:hAnsi="Times New Roman" w:cs="Times New Roman"/>
          <w:sz w:val="16"/>
          <w:szCs w:val="16"/>
        </w:rPr>
        <w:t>Все заявленные мероприятия в схеме теплоснабжения соответствуют целям повышения надежности и качества предоставления услуг потребителям.</w:t>
      </w:r>
    </w:p>
    <w:p w:rsidR="00260C99" w:rsidRPr="005D06F5" w:rsidRDefault="00260C99" w:rsidP="00DE50F9">
      <w:pPr>
        <w:pStyle w:val="Default"/>
        <w:rPr>
          <w:bCs/>
          <w:color w:val="auto"/>
          <w:sz w:val="16"/>
          <w:szCs w:val="16"/>
        </w:rPr>
      </w:pPr>
    </w:p>
    <w:p w:rsidR="00DE50F9" w:rsidRPr="005D06F5" w:rsidRDefault="00DE50F9" w:rsidP="00DE50F9">
      <w:pPr>
        <w:pStyle w:val="aa"/>
        <w:tabs>
          <w:tab w:val="left" w:pos="1494"/>
        </w:tabs>
        <w:suppressAutoHyphens/>
        <w:ind w:firstLine="0"/>
        <w:jc w:val="center"/>
        <w:rPr>
          <w:b/>
          <w:sz w:val="16"/>
          <w:szCs w:val="16"/>
        </w:rPr>
      </w:pPr>
      <w:r w:rsidRPr="005D06F5">
        <w:rPr>
          <w:b/>
          <w:sz w:val="16"/>
          <w:szCs w:val="16"/>
        </w:rPr>
        <w:t>Раздел 11. Решения о распределении тепловой нагрузки между источниками тепловой энергии.</w:t>
      </w:r>
    </w:p>
    <w:p w:rsidR="00DE50F9" w:rsidRPr="005D06F5" w:rsidRDefault="00DE50F9" w:rsidP="00DE50F9">
      <w:pPr>
        <w:pStyle w:val="aa"/>
        <w:tabs>
          <w:tab w:val="left" w:pos="1494"/>
        </w:tabs>
        <w:suppressAutoHyphens/>
        <w:ind w:firstLine="0"/>
        <w:jc w:val="center"/>
        <w:rPr>
          <w:sz w:val="16"/>
          <w:szCs w:val="16"/>
        </w:rPr>
      </w:pPr>
    </w:p>
    <w:p w:rsidR="00DE50F9" w:rsidRPr="005D06F5" w:rsidRDefault="00DE50F9" w:rsidP="00DE50F9">
      <w:pPr>
        <w:suppressAutoHyphens/>
        <w:spacing w:after="0" w:line="240" w:lineRule="auto"/>
        <w:ind w:firstLine="284"/>
        <w:jc w:val="both"/>
        <w:rPr>
          <w:rFonts w:ascii="Times New Roman" w:hAnsi="Times New Roman" w:cs="Times New Roman"/>
          <w:sz w:val="16"/>
          <w:szCs w:val="16"/>
        </w:rPr>
      </w:pPr>
      <w:r w:rsidRPr="005D06F5">
        <w:rPr>
          <w:rFonts w:ascii="Times New Roman" w:hAnsi="Times New Roman" w:cs="Times New Roman"/>
          <w:sz w:val="16"/>
          <w:szCs w:val="16"/>
        </w:rPr>
        <w:t xml:space="preserve">Тепловая нагрузка в Пекшинском СП распределяется в соответствии со сложившейся схемой теплоснабжения. </w:t>
      </w:r>
    </w:p>
    <w:p w:rsidR="00DE50F9" w:rsidRPr="005D06F5" w:rsidRDefault="00DE50F9" w:rsidP="00DE50F9">
      <w:pPr>
        <w:suppressAutoHyphens/>
        <w:spacing w:after="0" w:line="240" w:lineRule="auto"/>
        <w:ind w:firstLine="284"/>
        <w:jc w:val="both"/>
        <w:rPr>
          <w:rFonts w:ascii="Times New Roman" w:hAnsi="Times New Roman" w:cs="Times New Roman"/>
          <w:sz w:val="16"/>
          <w:szCs w:val="16"/>
        </w:rPr>
      </w:pPr>
      <w:r w:rsidRPr="005D06F5">
        <w:rPr>
          <w:rFonts w:ascii="Times New Roman" w:hAnsi="Times New Roman" w:cs="Times New Roman"/>
          <w:sz w:val="16"/>
          <w:szCs w:val="16"/>
        </w:rPr>
        <w:t>Возможность поставки тепла потребителям от различных источников тепловой энергии в настоящий момент отсутствует, и в перспективе создание такой возможности не предусматривается.</w:t>
      </w:r>
    </w:p>
    <w:p w:rsidR="00DE50F9" w:rsidRPr="005D06F5" w:rsidRDefault="00DE50F9" w:rsidP="00DE50F9">
      <w:pPr>
        <w:suppressAutoHyphens/>
        <w:spacing w:after="0" w:line="240" w:lineRule="auto"/>
        <w:ind w:firstLine="284"/>
        <w:jc w:val="both"/>
        <w:rPr>
          <w:rFonts w:ascii="Times New Roman" w:hAnsi="Times New Roman" w:cs="Times New Roman"/>
          <w:sz w:val="16"/>
          <w:szCs w:val="16"/>
        </w:rPr>
      </w:pPr>
      <w:r w:rsidRPr="005D06F5">
        <w:rPr>
          <w:rFonts w:ascii="Times New Roman" w:hAnsi="Times New Roman" w:cs="Times New Roman"/>
          <w:sz w:val="16"/>
          <w:szCs w:val="16"/>
        </w:rPr>
        <w:t>Распределение тепловой нагрузки между источниками тепловой энергии не предусмотрено, так как источники тепловой энергии работают автономно.</w:t>
      </w:r>
    </w:p>
    <w:p w:rsidR="00DE50F9" w:rsidRPr="005D06F5" w:rsidRDefault="00DE50F9" w:rsidP="00DE50F9">
      <w:pPr>
        <w:suppressAutoHyphens/>
        <w:spacing w:after="0" w:line="240" w:lineRule="auto"/>
        <w:ind w:firstLine="284"/>
        <w:jc w:val="both"/>
        <w:rPr>
          <w:b/>
          <w:sz w:val="16"/>
          <w:szCs w:val="16"/>
        </w:rPr>
      </w:pPr>
    </w:p>
    <w:p w:rsidR="00DE50F9" w:rsidRPr="005D06F5" w:rsidRDefault="00DE50F9" w:rsidP="00DE50F9">
      <w:pPr>
        <w:pStyle w:val="Default"/>
        <w:ind w:firstLine="709"/>
        <w:jc w:val="center"/>
        <w:rPr>
          <w:b/>
          <w:bCs/>
          <w:sz w:val="16"/>
          <w:szCs w:val="16"/>
        </w:rPr>
      </w:pPr>
      <w:r w:rsidRPr="005D06F5">
        <w:rPr>
          <w:b/>
          <w:bCs/>
          <w:sz w:val="16"/>
          <w:szCs w:val="16"/>
        </w:rPr>
        <w:t>Раздел 12. Решения по бесхозяйным сетям.</w:t>
      </w:r>
    </w:p>
    <w:p w:rsidR="00DE50F9" w:rsidRPr="005D06F5" w:rsidRDefault="00DE50F9" w:rsidP="00DE50F9">
      <w:pPr>
        <w:pStyle w:val="Default"/>
        <w:ind w:firstLine="709"/>
        <w:jc w:val="center"/>
        <w:rPr>
          <w:sz w:val="16"/>
          <w:szCs w:val="16"/>
        </w:rPr>
      </w:pPr>
    </w:p>
    <w:p w:rsidR="00DE50F9" w:rsidRPr="005D06F5" w:rsidRDefault="00DE50F9" w:rsidP="00DE50F9">
      <w:pPr>
        <w:pStyle w:val="Default"/>
        <w:ind w:firstLine="284"/>
        <w:jc w:val="both"/>
        <w:rPr>
          <w:sz w:val="16"/>
          <w:szCs w:val="16"/>
        </w:rPr>
      </w:pPr>
      <w:r w:rsidRPr="005D06F5">
        <w:rPr>
          <w:sz w:val="16"/>
          <w:szCs w:val="16"/>
        </w:rPr>
        <w:t xml:space="preserve">Бесхозяйные сети отсутствуют. В случае появления бесхозяйных сетей, они будут признаны бесхозяйными и приняты на баланс в соответствии нормативно – правовыми актами по переводу бесхозяйных объектов в собственность. </w:t>
      </w:r>
    </w:p>
    <w:p w:rsidR="00DE50F9" w:rsidRPr="005D06F5" w:rsidRDefault="00DE50F9" w:rsidP="00DE50F9">
      <w:pPr>
        <w:pStyle w:val="Default"/>
        <w:ind w:firstLine="284"/>
        <w:jc w:val="both"/>
        <w:rPr>
          <w:sz w:val="16"/>
          <w:szCs w:val="16"/>
        </w:rPr>
      </w:pPr>
    </w:p>
    <w:p w:rsidR="00EE7348" w:rsidRDefault="00DE50F9" w:rsidP="00EE7348">
      <w:pPr>
        <w:pStyle w:val="aa"/>
        <w:tabs>
          <w:tab w:val="left" w:pos="1494"/>
        </w:tabs>
        <w:ind w:firstLine="0"/>
        <w:jc w:val="center"/>
        <w:rPr>
          <w:b/>
          <w:sz w:val="16"/>
          <w:szCs w:val="16"/>
        </w:rPr>
      </w:pPr>
      <w:r w:rsidRPr="005D06F5">
        <w:rPr>
          <w:b/>
          <w:sz w:val="16"/>
          <w:szCs w:val="16"/>
        </w:rPr>
        <w:t>Раздел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w:t>
      </w:r>
      <w:r w:rsidR="00EE7348">
        <w:rPr>
          <w:b/>
          <w:sz w:val="16"/>
          <w:szCs w:val="16"/>
        </w:rPr>
        <w:t>.</w:t>
      </w:r>
      <w:bookmarkStart w:id="4" w:name="_Toc523494470"/>
      <w:bookmarkStart w:id="5" w:name="sub_98"/>
    </w:p>
    <w:p w:rsidR="00EE7348" w:rsidRDefault="00EE7348" w:rsidP="00EE7348">
      <w:pPr>
        <w:pStyle w:val="aa"/>
        <w:tabs>
          <w:tab w:val="left" w:pos="1494"/>
        </w:tabs>
        <w:ind w:firstLine="0"/>
        <w:rPr>
          <w:b/>
          <w:sz w:val="16"/>
          <w:szCs w:val="16"/>
        </w:rPr>
      </w:pPr>
    </w:p>
    <w:p w:rsidR="00DE50F9" w:rsidRPr="005D06F5" w:rsidRDefault="00DE50F9" w:rsidP="00EE7348">
      <w:pPr>
        <w:pStyle w:val="aa"/>
        <w:tabs>
          <w:tab w:val="left" w:pos="1494"/>
        </w:tabs>
        <w:ind w:firstLine="284"/>
        <w:rPr>
          <w:b/>
          <w:i/>
          <w:sz w:val="16"/>
          <w:szCs w:val="16"/>
        </w:rPr>
      </w:pPr>
      <w:r w:rsidRPr="005D06F5">
        <w:rPr>
          <w:b/>
          <w:i/>
          <w:sz w:val="16"/>
          <w:szCs w:val="16"/>
        </w:rPr>
        <w:t>а)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bookmarkEnd w:id="4"/>
    </w:p>
    <w:p w:rsidR="00DE50F9" w:rsidRPr="005D06F5" w:rsidRDefault="00DE50F9" w:rsidP="00DE50F9">
      <w:pPr>
        <w:spacing w:after="0"/>
        <w:ind w:firstLine="284"/>
        <w:jc w:val="both"/>
        <w:rPr>
          <w:rFonts w:ascii="Times New Roman" w:hAnsi="Times New Roman" w:cs="Times New Roman"/>
          <w:sz w:val="16"/>
          <w:szCs w:val="16"/>
        </w:rPr>
      </w:pPr>
      <w:r w:rsidRPr="005D06F5">
        <w:rPr>
          <w:rFonts w:ascii="Times New Roman" w:hAnsi="Times New Roman" w:cs="Times New Roman"/>
          <w:sz w:val="16"/>
          <w:szCs w:val="16"/>
        </w:rPr>
        <w:t>Перевод котельных на газовое топливо на территории Пекшинского сельского поселения не планируется.</w:t>
      </w:r>
    </w:p>
    <w:p w:rsidR="00DE50F9" w:rsidRPr="005D06F5" w:rsidRDefault="00DE50F9" w:rsidP="00DE50F9">
      <w:pPr>
        <w:pStyle w:val="3"/>
        <w:numPr>
          <w:ilvl w:val="2"/>
          <w:numId w:val="2"/>
        </w:numPr>
        <w:spacing w:before="0" w:after="0"/>
        <w:ind w:left="0" w:firstLine="284"/>
        <w:jc w:val="both"/>
        <w:rPr>
          <w:rFonts w:ascii="Times New Roman" w:hAnsi="Times New Roman" w:cs="Times New Roman"/>
          <w:b w:val="0"/>
          <w:i/>
          <w:sz w:val="16"/>
          <w:szCs w:val="16"/>
        </w:rPr>
      </w:pPr>
      <w:bookmarkStart w:id="6" w:name="_Toc523494471"/>
      <w:bookmarkStart w:id="7" w:name="sub_99"/>
      <w:bookmarkEnd w:id="5"/>
      <w:r w:rsidRPr="005D06F5">
        <w:rPr>
          <w:rFonts w:ascii="Times New Roman" w:hAnsi="Times New Roman" w:cs="Times New Roman"/>
          <w:b w:val="0"/>
          <w:i/>
          <w:sz w:val="16"/>
          <w:szCs w:val="16"/>
        </w:rPr>
        <w:lastRenderedPageBreak/>
        <w:t>б) описание проблем организации газоснабжения источников тепловой энергии</w:t>
      </w:r>
      <w:bookmarkEnd w:id="6"/>
    </w:p>
    <w:p w:rsidR="00DE50F9" w:rsidRPr="005D06F5" w:rsidRDefault="00DE50F9" w:rsidP="00DE50F9">
      <w:pPr>
        <w:spacing w:after="0"/>
        <w:ind w:firstLine="284"/>
        <w:jc w:val="both"/>
        <w:rPr>
          <w:rFonts w:ascii="Times New Roman" w:hAnsi="Times New Roman" w:cs="Times New Roman"/>
          <w:sz w:val="16"/>
          <w:szCs w:val="16"/>
        </w:rPr>
      </w:pPr>
      <w:r w:rsidRPr="005D06F5">
        <w:rPr>
          <w:rFonts w:ascii="Times New Roman" w:hAnsi="Times New Roman" w:cs="Times New Roman"/>
          <w:sz w:val="16"/>
          <w:szCs w:val="16"/>
        </w:rPr>
        <w:t>Перевод котельных на газовое топливо на территории Пекшинского сельского поселения не планируется.</w:t>
      </w:r>
    </w:p>
    <w:p w:rsidR="00DE50F9" w:rsidRPr="005D06F5" w:rsidRDefault="00DE50F9" w:rsidP="00DE50F9">
      <w:pPr>
        <w:pStyle w:val="3"/>
        <w:numPr>
          <w:ilvl w:val="2"/>
          <w:numId w:val="2"/>
        </w:numPr>
        <w:spacing w:before="0" w:after="0"/>
        <w:ind w:left="0" w:firstLine="284"/>
        <w:jc w:val="both"/>
        <w:rPr>
          <w:rFonts w:ascii="Times New Roman" w:hAnsi="Times New Roman" w:cs="Times New Roman"/>
          <w:b w:val="0"/>
          <w:i/>
          <w:sz w:val="16"/>
          <w:szCs w:val="16"/>
        </w:rPr>
      </w:pPr>
      <w:bookmarkStart w:id="8" w:name="_Toc523494472"/>
      <w:bookmarkStart w:id="9" w:name="sub_1203"/>
      <w:bookmarkEnd w:id="7"/>
      <w:r w:rsidRPr="005D06F5">
        <w:rPr>
          <w:rFonts w:ascii="Times New Roman" w:hAnsi="Times New Roman" w:cs="Times New Roman"/>
          <w:b w:val="0"/>
          <w:i/>
          <w:sz w:val="16"/>
          <w:szCs w:val="16"/>
        </w:rPr>
        <w:t>в) 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bookmarkEnd w:id="8"/>
    </w:p>
    <w:p w:rsidR="00DE50F9" w:rsidRPr="005D06F5" w:rsidRDefault="00DE50F9" w:rsidP="00DE50F9">
      <w:pPr>
        <w:spacing w:after="0"/>
        <w:ind w:firstLine="284"/>
        <w:jc w:val="both"/>
        <w:rPr>
          <w:rFonts w:ascii="Times New Roman" w:hAnsi="Times New Roman" w:cs="Times New Roman"/>
          <w:sz w:val="16"/>
          <w:szCs w:val="16"/>
        </w:rPr>
      </w:pPr>
      <w:bookmarkStart w:id="10" w:name="_Toc523494473"/>
      <w:bookmarkStart w:id="11" w:name="sub_1204"/>
      <w:bookmarkEnd w:id="9"/>
      <w:r w:rsidRPr="005D06F5">
        <w:rPr>
          <w:rFonts w:ascii="Times New Roman" w:hAnsi="Times New Roman" w:cs="Times New Roman"/>
          <w:sz w:val="16"/>
          <w:szCs w:val="16"/>
        </w:rPr>
        <w:t>Перевод котельных на газовое топливо на территории Пекшинского сельского поселения не планируется.</w:t>
      </w:r>
    </w:p>
    <w:p w:rsidR="00DE50F9" w:rsidRPr="005D06F5" w:rsidRDefault="00DE50F9" w:rsidP="00DE50F9">
      <w:pPr>
        <w:pStyle w:val="3"/>
        <w:numPr>
          <w:ilvl w:val="2"/>
          <w:numId w:val="2"/>
        </w:numPr>
        <w:spacing w:before="0" w:after="0"/>
        <w:ind w:left="0" w:firstLine="284"/>
        <w:jc w:val="both"/>
        <w:rPr>
          <w:rFonts w:ascii="Times New Roman" w:hAnsi="Times New Roman" w:cs="Times New Roman"/>
          <w:b w:val="0"/>
          <w:i/>
          <w:sz w:val="16"/>
          <w:szCs w:val="16"/>
        </w:rPr>
      </w:pPr>
      <w:r w:rsidRPr="005D06F5">
        <w:rPr>
          <w:rFonts w:ascii="Times New Roman" w:hAnsi="Times New Roman" w:cs="Times New Roman"/>
          <w:b w:val="0"/>
          <w:i/>
          <w:sz w:val="16"/>
          <w:szCs w:val="16"/>
        </w:rPr>
        <w:t>г)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bookmarkEnd w:id="10"/>
    </w:p>
    <w:p w:rsidR="00DE50F9" w:rsidRPr="005D06F5" w:rsidRDefault="00DE50F9" w:rsidP="00DE50F9">
      <w:pPr>
        <w:spacing w:after="0"/>
        <w:ind w:firstLine="284"/>
        <w:jc w:val="both"/>
        <w:rPr>
          <w:rFonts w:ascii="Times New Roman" w:hAnsi="Times New Roman" w:cs="Times New Roman"/>
          <w:sz w:val="16"/>
          <w:szCs w:val="16"/>
        </w:rPr>
      </w:pPr>
      <w:r w:rsidRPr="005D06F5">
        <w:rPr>
          <w:rFonts w:ascii="Times New Roman" w:hAnsi="Times New Roman" w:cs="Times New Roman"/>
          <w:sz w:val="16"/>
          <w:szCs w:val="16"/>
        </w:rPr>
        <w:t>Строительство, реконструкция, техническое перевооружение, вывод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на территории Пекшинского сельского поселения не планируется.</w:t>
      </w:r>
    </w:p>
    <w:p w:rsidR="00DE50F9" w:rsidRPr="005D06F5" w:rsidRDefault="00DE50F9" w:rsidP="00DE50F9">
      <w:pPr>
        <w:pStyle w:val="3"/>
        <w:numPr>
          <w:ilvl w:val="2"/>
          <w:numId w:val="2"/>
        </w:numPr>
        <w:spacing w:before="0" w:after="0"/>
        <w:ind w:left="0" w:firstLine="284"/>
        <w:jc w:val="both"/>
        <w:rPr>
          <w:rFonts w:ascii="Times New Roman" w:hAnsi="Times New Roman" w:cs="Times New Roman"/>
          <w:b w:val="0"/>
          <w:i/>
          <w:sz w:val="16"/>
          <w:szCs w:val="16"/>
        </w:rPr>
      </w:pPr>
      <w:bookmarkStart w:id="12" w:name="_Toc523494474"/>
      <w:bookmarkStart w:id="13" w:name="sub_1205"/>
      <w:bookmarkEnd w:id="11"/>
      <w:r w:rsidRPr="005D06F5">
        <w:rPr>
          <w:rFonts w:ascii="Times New Roman" w:hAnsi="Times New Roman" w:cs="Times New Roman"/>
          <w:b w:val="0"/>
          <w:i/>
          <w:sz w:val="16"/>
          <w:szCs w:val="16"/>
        </w:rPr>
        <w:t>д)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bookmarkEnd w:id="12"/>
    </w:p>
    <w:p w:rsidR="00DE50F9" w:rsidRPr="005D06F5" w:rsidRDefault="00DE50F9" w:rsidP="00DE50F9">
      <w:pPr>
        <w:spacing w:after="0"/>
        <w:ind w:firstLine="284"/>
        <w:jc w:val="both"/>
        <w:rPr>
          <w:rFonts w:ascii="Times New Roman" w:hAnsi="Times New Roman" w:cs="Times New Roman"/>
          <w:sz w:val="16"/>
          <w:szCs w:val="16"/>
        </w:rPr>
      </w:pPr>
      <w:r w:rsidRPr="005D06F5">
        <w:rPr>
          <w:rFonts w:ascii="Times New Roman" w:hAnsi="Times New Roman" w:cs="Times New Roman"/>
          <w:sz w:val="16"/>
          <w:szCs w:val="16"/>
        </w:rPr>
        <w:t>Генерирующие объекты, функционирующие в режиме комбинированной выработки электрической и тепловой энергии на территории Пекшинского сельского поселения отсутствуют.</w:t>
      </w:r>
    </w:p>
    <w:p w:rsidR="00DE50F9" w:rsidRPr="005D06F5" w:rsidRDefault="00DE50F9" w:rsidP="00DE50F9">
      <w:pPr>
        <w:pStyle w:val="3"/>
        <w:numPr>
          <w:ilvl w:val="2"/>
          <w:numId w:val="2"/>
        </w:numPr>
        <w:spacing w:before="0" w:after="0"/>
        <w:ind w:left="0" w:firstLine="284"/>
        <w:jc w:val="both"/>
        <w:rPr>
          <w:rFonts w:ascii="Times New Roman" w:hAnsi="Times New Roman" w:cs="Times New Roman"/>
          <w:b w:val="0"/>
          <w:i/>
          <w:sz w:val="16"/>
          <w:szCs w:val="16"/>
        </w:rPr>
      </w:pPr>
      <w:bookmarkStart w:id="14" w:name="_Toc523494475"/>
      <w:bookmarkStart w:id="15" w:name="sub_1206"/>
      <w:bookmarkEnd w:id="13"/>
      <w:r w:rsidRPr="005D06F5">
        <w:rPr>
          <w:rFonts w:ascii="Times New Roman" w:hAnsi="Times New Roman" w:cs="Times New Roman"/>
          <w:b w:val="0"/>
          <w:i/>
          <w:sz w:val="16"/>
          <w:szCs w:val="16"/>
        </w:rPr>
        <w:t>е) описание решений (вырабатываемых с учетом положений утвержденной схемы водоснабжения поселения, городского округа, города федерального значения, утвержденной единой схемы водоснабжения и водоотведения Республики Крым) о развитии соответствующей системы водоснабжения в части, относящейся к системам теплоснабжения</w:t>
      </w:r>
      <w:bookmarkEnd w:id="14"/>
    </w:p>
    <w:p w:rsidR="00DE50F9" w:rsidRPr="005D06F5" w:rsidRDefault="00DE50F9" w:rsidP="00DE50F9">
      <w:pPr>
        <w:spacing w:after="0"/>
        <w:ind w:firstLine="284"/>
        <w:jc w:val="both"/>
        <w:rPr>
          <w:rFonts w:ascii="Times New Roman" w:hAnsi="Times New Roman" w:cs="Times New Roman"/>
          <w:sz w:val="16"/>
          <w:szCs w:val="16"/>
        </w:rPr>
      </w:pPr>
      <w:r w:rsidRPr="005D06F5">
        <w:rPr>
          <w:rFonts w:ascii="Times New Roman" w:hAnsi="Times New Roman" w:cs="Times New Roman"/>
          <w:sz w:val="16"/>
          <w:szCs w:val="16"/>
        </w:rPr>
        <w:t>Информация об решении о развитии соответствующей системы водоснабжения в части, относящейся к системам теплоснабжения на территории Пекшинского сельского поселения отсутствует.</w:t>
      </w:r>
    </w:p>
    <w:p w:rsidR="00DE50F9" w:rsidRPr="005D06F5" w:rsidRDefault="00DE50F9" w:rsidP="00DE50F9">
      <w:pPr>
        <w:pStyle w:val="3"/>
        <w:numPr>
          <w:ilvl w:val="2"/>
          <w:numId w:val="2"/>
        </w:numPr>
        <w:spacing w:before="0" w:after="0"/>
        <w:ind w:left="0" w:firstLine="284"/>
        <w:jc w:val="both"/>
        <w:rPr>
          <w:rFonts w:ascii="Times New Roman" w:hAnsi="Times New Roman" w:cs="Times New Roman"/>
          <w:b w:val="0"/>
          <w:i/>
          <w:sz w:val="16"/>
          <w:szCs w:val="16"/>
        </w:rPr>
      </w:pPr>
      <w:bookmarkStart w:id="16" w:name="_Toc523494476"/>
      <w:bookmarkStart w:id="17" w:name="sub_1207"/>
      <w:bookmarkEnd w:id="15"/>
      <w:r w:rsidRPr="005D06F5">
        <w:rPr>
          <w:rFonts w:ascii="Times New Roman" w:hAnsi="Times New Roman" w:cs="Times New Roman"/>
          <w:b w:val="0"/>
          <w:i/>
          <w:sz w:val="16"/>
          <w:szCs w:val="16"/>
        </w:rPr>
        <w:t>ж) предложения по корректировке, утвержденной (разработке) схемы водоснабжения поселения, городского округа, города федерального значения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bookmarkEnd w:id="16"/>
    </w:p>
    <w:bookmarkEnd w:id="17"/>
    <w:p w:rsidR="00DE50F9" w:rsidRPr="005D06F5" w:rsidRDefault="00DE50F9" w:rsidP="00DE50F9">
      <w:pPr>
        <w:pStyle w:val="aa"/>
        <w:tabs>
          <w:tab w:val="left" w:pos="1494"/>
        </w:tabs>
        <w:ind w:firstLine="284"/>
        <w:rPr>
          <w:b/>
          <w:sz w:val="16"/>
          <w:szCs w:val="16"/>
        </w:rPr>
      </w:pPr>
      <w:r w:rsidRPr="005D06F5">
        <w:rPr>
          <w:sz w:val="16"/>
          <w:szCs w:val="16"/>
        </w:rPr>
        <w:t>Информация об решении о развитии соответствующей системы водоснабжения в части, относящейся к системам теплоснабжения на территории Пекшинского сельского поселения отсутствует.</w:t>
      </w:r>
    </w:p>
    <w:p w:rsidR="00DE50F9" w:rsidRPr="005D06F5" w:rsidRDefault="00DE50F9" w:rsidP="00DE50F9">
      <w:pPr>
        <w:suppressAutoHyphens/>
        <w:spacing w:after="0" w:line="240" w:lineRule="auto"/>
        <w:ind w:firstLine="284"/>
        <w:jc w:val="center"/>
        <w:rPr>
          <w:rFonts w:ascii="Times New Roman" w:hAnsi="Times New Roman" w:cs="Times New Roman"/>
          <w:b/>
          <w:sz w:val="16"/>
          <w:szCs w:val="16"/>
        </w:rPr>
      </w:pPr>
    </w:p>
    <w:p w:rsidR="00DE50F9" w:rsidRPr="005D06F5" w:rsidRDefault="00DE50F9" w:rsidP="00DE50F9">
      <w:pPr>
        <w:suppressAutoHyphens/>
        <w:spacing w:after="0" w:line="240" w:lineRule="auto"/>
        <w:ind w:firstLine="284"/>
        <w:jc w:val="center"/>
        <w:rPr>
          <w:rFonts w:ascii="Times New Roman" w:hAnsi="Times New Roman" w:cs="Times New Roman"/>
          <w:b/>
          <w:color w:val="000000" w:themeColor="text1"/>
          <w:sz w:val="16"/>
          <w:szCs w:val="16"/>
        </w:rPr>
      </w:pPr>
      <w:r w:rsidRPr="005D06F5">
        <w:rPr>
          <w:rFonts w:ascii="Times New Roman" w:hAnsi="Times New Roman" w:cs="Times New Roman"/>
          <w:b/>
          <w:color w:val="000000" w:themeColor="text1"/>
          <w:sz w:val="16"/>
          <w:szCs w:val="16"/>
        </w:rPr>
        <w:t>Раздел 14. Индикаторы развития систем теплоснабжения поселения</w:t>
      </w:r>
      <w:r w:rsidR="00EE7348">
        <w:rPr>
          <w:rFonts w:ascii="Times New Roman" w:hAnsi="Times New Roman" w:cs="Times New Roman"/>
          <w:b/>
          <w:color w:val="000000" w:themeColor="text1"/>
          <w:sz w:val="16"/>
          <w:szCs w:val="16"/>
        </w:rPr>
        <w:t>.</w:t>
      </w:r>
    </w:p>
    <w:p w:rsidR="00DE50F9" w:rsidRPr="005D06F5" w:rsidRDefault="00DE50F9" w:rsidP="00DE50F9">
      <w:pPr>
        <w:suppressAutoHyphens/>
        <w:spacing w:after="0" w:line="240" w:lineRule="auto"/>
        <w:ind w:firstLine="284"/>
        <w:jc w:val="center"/>
        <w:rPr>
          <w:rFonts w:ascii="Times New Roman" w:hAnsi="Times New Roman" w:cs="Times New Roman"/>
          <w:b/>
          <w:sz w:val="16"/>
          <w:szCs w:val="16"/>
        </w:rPr>
      </w:pPr>
    </w:p>
    <w:p w:rsidR="00DE50F9" w:rsidRPr="005D06F5" w:rsidRDefault="00DE50F9" w:rsidP="00DE50F9">
      <w:pPr>
        <w:spacing w:after="0" w:line="240" w:lineRule="auto"/>
        <w:ind w:firstLine="284"/>
        <w:jc w:val="both"/>
        <w:rPr>
          <w:rFonts w:ascii="Times New Roman" w:hAnsi="Times New Roman" w:cs="Times New Roman"/>
          <w:sz w:val="16"/>
          <w:szCs w:val="16"/>
        </w:rPr>
      </w:pPr>
      <w:bookmarkStart w:id="18" w:name="_Toc522105828"/>
      <w:bookmarkStart w:id="19" w:name="sub_1791"/>
      <w:r w:rsidRPr="005D06F5">
        <w:rPr>
          <w:rFonts w:ascii="Times New Roman" w:hAnsi="Times New Roman" w:cs="Times New Roman"/>
          <w:sz w:val="16"/>
          <w:szCs w:val="16"/>
        </w:rPr>
        <w:t>а) количество прекращений подачи тепловой энергии, теплоносителя в результате технологических нарушений на тепловых сетях</w:t>
      </w:r>
      <w:bookmarkEnd w:id="18"/>
      <w:r w:rsidRPr="005D06F5">
        <w:rPr>
          <w:rFonts w:ascii="Times New Roman" w:hAnsi="Times New Roman" w:cs="Times New Roman"/>
          <w:sz w:val="16"/>
          <w:szCs w:val="16"/>
        </w:rPr>
        <w:t>;</w:t>
      </w:r>
    </w:p>
    <w:p w:rsidR="00DE50F9" w:rsidRPr="005D06F5" w:rsidRDefault="00DE50F9" w:rsidP="00DE50F9">
      <w:pPr>
        <w:spacing w:after="0" w:line="240" w:lineRule="auto"/>
        <w:ind w:firstLine="284"/>
        <w:jc w:val="both"/>
        <w:rPr>
          <w:rFonts w:ascii="Times New Roman" w:hAnsi="Times New Roman" w:cs="Times New Roman"/>
          <w:sz w:val="16"/>
          <w:szCs w:val="16"/>
        </w:rPr>
      </w:pPr>
      <w:bookmarkStart w:id="20" w:name="_Toc522105829"/>
      <w:bookmarkStart w:id="21" w:name="sub_1792"/>
      <w:bookmarkEnd w:id="19"/>
      <w:r w:rsidRPr="005D06F5">
        <w:rPr>
          <w:rFonts w:ascii="Times New Roman" w:hAnsi="Times New Roman" w:cs="Times New Roman"/>
          <w:sz w:val="16"/>
          <w:szCs w:val="16"/>
        </w:rPr>
        <w:t>б) количество прекращений подачи тепловой энергии, теплоносителя в результате технологических нарушений на источниках тепловой энергии</w:t>
      </w:r>
      <w:bookmarkEnd w:id="20"/>
      <w:r w:rsidRPr="005D06F5">
        <w:rPr>
          <w:rFonts w:ascii="Times New Roman" w:hAnsi="Times New Roman" w:cs="Times New Roman"/>
          <w:sz w:val="16"/>
          <w:szCs w:val="16"/>
        </w:rPr>
        <w:t>;</w:t>
      </w:r>
    </w:p>
    <w:p w:rsidR="00DE50F9" w:rsidRPr="005D06F5" w:rsidRDefault="00DE50F9" w:rsidP="00DE50F9">
      <w:pPr>
        <w:spacing w:after="0" w:line="240" w:lineRule="auto"/>
        <w:ind w:firstLine="284"/>
        <w:jc w:val="both"/>
        <w:rPr>
          <w:rFonts w:ascii="Times New Roman" w:hAnsi="Times New Roman" w:cs="Times New Roman"/>
          <w:sz w:val="16"/>
          <w:szCs w:val="16"/>
        </w:rPr>
      </w:pPr>
      <w:bookmarkStart w:id="22" w:name="_Toc522105830"/>
      <w:bookmarkStart w:id="23" w:name="sub_1793"/>
      <w:bookmarkEnd w:id="21"/>
      <w:r w:rsidRPr="005D06F5">
        <w:rPr>
          <w:rFonts w:ascii="Times New Roman" w:hAnsi="Times New Roman" w:cs="Times New Roman"/>
          <w:sz w:val="16"/>
          <w:szCs w:val="16"/>
        </w:rPr>
        <w:t>в) 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bookmarkEnd w:id="22"/>
      <w:r w:rsidRPr="005D06F5">
        <w:rPr>
          <w:rFonts w:ascii="Times New Roman" w:hAnsi="Times New Roman" w:cs="Times New Roman"/>
          <w:sz w:val="16"/>
          <w:szCs w:val="16"/>
        </w:rPr>
        <w:t>;</w:t>
      </w:r>
    </w:p>
    <w:p w:rsidR="00DE50F9" w:rsidRPr="005D06F5" w:rsidRDefault="00DE50F9" w:rsidP="00DE50F9">
      <w:pPr>
        <w:spacing w:after="0" w:line="240" w:lineRule="auto"/>
        <w:ind w:firstLine="284"/>
        <w:jc w:val="both"/>
        <w:rPr>
          <w:rFonts w:ascii="Times New Roman" w:hAnsi="Times New Roman" w:cs="Times New Roman"/>
          <w:sz w:val="16"/>
          <w:szCs w:val="16"/>
        </w:rPr>
      </w:pPr>
      <w:bookmarkStart w:id="24" w:name="_Toc522105831"/>
      <w:bookmarkStart w:id="25" w:name="sub_1794"/>
      <w:bookmarkEnd w:id="23"/>
      <w:r w:rsidRPr="005D06F5">
        <w:rPr>
          <w:rFonts w:ascii="Times New Roman" w:hAnsi="Times New Roman" w:cs="Times New Roman"/>
          <w:sz w:val="16"/>
          <w:szCs w:val="16"/>
        </w:rPr>
        <w:t>г) отношение величины технологических потерь тепловой энергии, теплоносителя к материальной характеристике тепловой сети</w:t>
      </w:r>
      <w:bookmarkEnd w:id="24"/>
      <w:r w:rsidRPr="005D06F5">
        <w:rPr>
          <w:rFonts w:ascii="Times New Roman" w:hAnsi="Times New Roman" w:cs="Times New Roman"/>
          <w:sz w:val="16"/>
          <w:szCs w:val="16"/>
        </w:rPr>
        <w:t>;</w:t>
      </w:r>
    </w:p>
    <w:p w:rsidR="00DE50F9" w:rsidRPr="005D06F5" w:rsidRDefault="00DE50F9" w:rsidP="00DE50F9">
      <w:pPr>
        <w:spacing w:after="0" w:line="240" w:lineRule="auto"/>
        <w:ind w:firstLine="284"/>
        <w:jc w:val="both"/>
        <w:rPr>
          <w:rFonts w:ascii="Times New Roman" w:hAnsi="Times New Roman" w:cs="Times New Roman"/>
          <w:sz w:val="16"/>
          <w:szCs w:val="16"/>
        </w:rPr>
      </w:pPr>
      <w:bookmarkStart w:id="26" w:name="_Toc522105832"/>
      <w:bookmarkStart w:id="27" w:name="sub_1795"/>
      <w:bookmarkEnd w:id="25"/>
      <w:r w:rsidRPr="005D06F5">
        <w:rPr>
          <w:rFonts w:ascii="Times New Roman" w:hAnsi="Times New Roman" w:cs="Times New Roman"/>
          <w:sz w:val="16"/>
          <w:szCs w:val="16"/>
        </w:rPr>
        <w:t>д) коэффициент использования установленной тепловой мощности</w:t>
      </w:r>
      <w:bookmarkEnd w:id="26"/>
      <w:r w:rsidRPr="005D06F5">
        <w:rPr>
          <w:rFonts w:ascii="Times New Roman" w:hAnsi="Times New Roman" w:cs="Times New Roman"/>
          <w:sz w:val="16"/>
          <w:szCs w:val="16"/>
        </w:rPr>
        <w:t>;</w:t>
      </w:r>
    </w:p>
    <w:p w:rsidR="00DE50F9" w:rsidRPr="005D06F5" w:rsidRDefault="00DE50F9" w:rsidP="00DE50F9">
      <w:pPr>
        <w:spacing w:after="0" w:line="240" w:lineRule="auto"/>
        <w:ind w:firstLine="284"/>
        <w:jc w:val="both"/>
        <w:rPr>
          <w:rFonts w:ascii="Times New Roman" w:hAnsi="Times New Roman" w:cs="Times New Roman"/>
          <w:sz w:val="16"/>
          <w:szCs w:val="16"/>
        </w:rPr>
      </w:pPr>
      <w:bookmarkStart w:id="28" w:name="_Toc522105833"/>
      <w:bookmarkStart w:id="29" w:name="sub_1796"/>
      <w:bookmarkEnd w:id="27"/>
      <w:r w:rsidRPr="005D06F5">
        <w:rPr>
          <w:rFonts w:ascii="Times New Roman" w:hAnsi="Times New Roman" w:cs="Times New Roman"/>
          <w:sz w:val="16"/>
          <w:szCs w:val="16"/>
        </w:rPr>
        <w:t>е) удельная материальная характеристика тепловых сетей, приведенная к расчетной тепловой нагрузке</w:t>
      </w:r>
      <w:bookmarkEnd w:id="28"/>
      <w:r w:rsidRPr="005D06F5">
        <w:rPr>
          <w:rFonts w:ascii="Times New Roman" w:hAnsi="Times New Roman" w:cs="Times New Roman"/>
          <w:sz w:val="16"/>
          <w:szCs w:val="16"/>
        </w:rPr>
        <w:t>;</w:t>
      </w:r>
    </w:p>
    <w:p w:rsidR="00DE50F9" w:rsidRPr="005D06F5" w:rsidRDefault="00DE50F9" w:rsidP="00DE50F9">
      <w:pPr>
        <w:spacing w:after="0" w:line="240" w:lineRule="auto"/>
        <w:ind w:firstLine="284"/>
        <w:jc w:val="both"/>
        <w:rPr>
          <w:rFonts w:ascii="Times New Roman" w:hAnsi="Times New Roman" w:cs="Times New Roman"/>
          <w:sz w:val="16"/>
          <w:szCs w:val="16"/>
        </w:rPr>
      </w:pPr>
      <w:bookmarkStart w:id="30" w:name="_Toc522105834"/>
      <w:bookmarkStart w:id="31" w:name="sub_1797"/>
      <w:bookmarkEnd w:id="29"/>
      <w:r w:rsidRPr="005D06F5">
        <w:rPr>
          <w:rFonts w:ascii="Times New Roman" w:hAnsi="Times New Roman" w:cs="Times New Roman"/>
          <w:sz w:val="16"/>
          <w:szCs w:val="16"/>
        </w:rPr>
        <w:lastRenderedPageBreak/>
        <w:t>ж) 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 города федерального значения)</w:t>
      </w:r>
      <w:bookmarkEnd w:id="30"/>
      <w:r w:rsidRPr="005D06F5">
        <w:rPr>
          <w:rFonts w:ascii="Times New Roman" w:hAnsi="Times New Roman" w:cs="Times New Roman"/>
          <w:sz w:val="16"/>
          <w:szCs w:val="16"/>
        </w:rPr>
        <w:t>;</w:t>
      </w:r>
    </w:p>
    <w:p w:rsidR="00DE50F9" w:rsidRPr="005D06F5" w:rsidRDefault="00DE50F9" w:rsidP="00DE50F9">
      <w:pPr>
        <w:spacing w:after="0" w:line="240" w:lineRule="auto"/>
        <w:ind w:firstLine="284"/>
        <w:jc w:val="both"/>
        <w:rPr>
          <w:rFonts w:ascii="Times New Roman" w:hAnsi="Times New Roman" w:cs="Times New Roman"/>
          <w:sz w:val="16"/>
          <w:szCs w:val="16"/>
        </w:rPr>
      </w:pPr>
      <w:bookmarkStart w:id="32" w:name="_Toc522105835"/>
      <w:bookmarkStart w:id="33" w:name="sub_1798"/>
      <w:bookmarkEnd w:id="31"/>
      <w:r w:rsidRPr="005D06F5">
        <w:rPr>
          <w:rFonts w:ascii="Times New Roman" w:hAnsi="Times New Roman" w:cs="Times New Roman"/>
          <w:sz w:val="16"/>
          <w:szCs w:val="16"/>
        </w:rPr>
        <w:t>з) удельный расход условного топлива на отпуск электрической энергии</w:t>
      </w:r>
      <w:bookmarkEnd w:id="32"/>
      <w:r w:rsidRPr="005D06F5">
        <w:rPr>
          <w:rFonts w:ascii="Times New Roman" w:hAnsi="Times New Roman" w:cs="Times New Roman"/>
          <w:sz w:val="16"/>
          <w:szCs w:val="16"/>
        </w:rPr>
        <w:t>;</w:t>
      </w:r>
    </w:p>
    <w:p w:rsidR="00DE50F9" w:rsidRPr="005D06F5" w:rsidRDefault="00DE50F9" w:rsidP="00DE50F9">
      <w:pPr>
        <w:spacing w:after="0" w:line="240" w:lineRule="auto"/>
        <w:ind w:firstLine="284"/>
        <w:jc w:val="both"/>
        <w:rPr>
          <w:rFonts w:ascii="Times New Roman" w:hAnsi="Times New Roman" w:cs="Times New Roman"/>
          <w:sz w:val="16"/>
          <w:szCs w:val="16"/>
        </w:rPr>
      </w:pPr>
      <w:bookmarkStart w:id="34" w:name="_Toc522105836"/>
      <w:bookmarkStart w:id="35" w:name="sub_1799"/>
      <w:bookmarkEnd w:id="33"/>
      <w:r w:rsidRPr="005D06F5">
        <w:rPr>
          <w:rFonts w:ascii="Times New Roman" w:hAnsi="Times New Roman" w:cs="Times New Roman"/>
          <w:sz w:val="16"/>
          <w:szCs w:val="16"/>
        </w:rPr>
        <w:t>и) 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bookmarkEnd w:id="34"/>
      <w:r w:rsidRPr="005D06F5">
        <w:rPr>
          <w:rFonts w:ascii="Times New Roman" w:hAnsi="Times New Roman" w:cs="Times New Roman"/>
          <w:sz w:val="16"/>
          <w:szCs w:val="16"/>
        </w:rPr>
        <w:t>;</w:t>
      </w:r>
    </w:p>
    <w:p w:rsidR="00DE50F9" w:rsidRPr="005D06F5" w:rsidRDefault="00DE50F9" w:rsidP="00DE50F9">
      <w:pPr>
        <w:spacing w:after="0" w:line="240" w:lineRule="auto"/>
        <w:ind w:firstLine="284"/>
        <w:jc w:val="both"/>
        <w:rPr>
          <w:rFonts w:ascii="Times New Roman" w:hAnsi="Times New Roman" w:cs="Times New Roman"/>
          <w:sz w:val="16"/>
          <w:szCs w:val="16"/>
        </w:rPr>
      </w:pPr>
      <w:bookmarkStart w:id="36" w:name="_Toc522105837"/>
      <w:bookmarkStart w:id="37" w:name="sub_17910"/>
      <w:bookmarkEnd w:id="35"/>
      <w:r w:rsidRPr="005D06F5">
        <w:rPr>
          <w:rFonts w:ascii="Times New Roman" w:hAnsi="Times New Roman" w:cs="Times New Roman"/>
          <w:sz w:val="16"/>
          <w:szCs w:val="16"/>
        </w:rPr>
        <w:t>к) доля отпуска тепловой энергии, осуществляемого потребителям по приборам учета, в общем объеме отпущенной тепловой энергии</w:t>
      </w:r>
      <w:bookmarkEnd w:id="36"/>
      <w:r w:rsidRPr="005D06F5">
        <w:rPr>
          <w:rFonts w:ascii="Times New Roman" w:hAnsi="Times New Roman" w:cs="Times New Roman"/>
          <w:sz w:val="16"/>
          <w:szCs w:val="16"/>
        </w:rPr>
        <w:t>;</w:t>
      </w:r>
    </w:p>
    <w:p w:rsidR="00DE50F9" w:rsidRPr="005D06F5" w:rsidRDefault="00DE50F9" w:rsidP="00DE50F9">
      <w:pPr>
        <w:spacing w:after="0" w:line="240" w:lineRule="auto"/>
        <w:ind w:firstLine="284"/>
        <w:jc w:val="both"/>
        <w:rPr>
          <w:rFonts w:ascii="Times New Roman" w:hAnsi="Times New Roman" w:cs="Times New Roman"/>
          <w:sz w:val="16"/>
          <w:szCs w:val="16"/>
        </w:rPr>
      </w:pPr>
      <w:bookmarkStart w:id="38" w:name="_Toc522105838"/>
      <w:bookmarkStart w:id="39" w:name="sub_17911"/>
      <w:bookmarkEnd w:id="37"/>
      <w:r w:rsidRPr="005D06F5">
        <w:rPr>
          <w:rFonts w:ascii="Times New Roman" w:hAnsi="Times New Roman" w:cs="Times New Roman"/>
          <w:sz w:val="16"/>
          <w:szCs w:val="16"/>
        </w:rPr>
        <w:t>л) средневзвешенный (по материальной характеристике) срок эксплуатации тепловых сетей (для каждой системы теплоснабжения)</w:t>
      </w:r>
      <w:bookmarkEnd w:id="38"/>
      <w:r w:rsidRPr="005D06F5">
        <w:rPr>
          <w:rFonts w:ascii="Times New Roman" w:hAnsi="Times New Roman" w:cs="Times New Roman"/>
          <w:sz w:val="16"/>
          <w:szCs w:val="16"/>
        </w:rPr>
        <w:t>;</w:t>
      </w:r>
    </w:p>
    <w:p w:rsidR="00DE50F9" w:rsidRPr="005D06F5" w:rsidRDefault="00DE50F9" w:rsidP="00DE50F9">
      <w:pPr>
        <w:spacing w:after="0" w:line="240" w:lineRule="auto"/>
        <w:ind w:firstLine="284"/>
        <w:jc w:val="both"/>
        <w:rPr>
          <w:rFonts w:ascii="Times New Roman" w:hAnsi="Times New Roman" w:cs="Times New Roman"/>
          <w:sz w:val="16"/>
          <w:szCs w:val="16"/>
        </w:rPr>
      </w:pPr>
      <w:bookmarkStart w:id="40" w:name="_Toc522105839"/>
      <w:bookmarkStart w:id="41" w:name="sub_17912"/>
      <w:bookmarkEnd w:id="39"/>
      <w:r w:rsidRPr="005D06F5">
        <w:rPr>
          <w:rFonts w:ascii="Times New Roman" w:hAnsi="Times New Roman" w:cs="Times New Roman"/>
          <w:sz w:val="16"/>
          <w:szCs w:val="16"/>
        </w:rPr>
        <w:t>м) 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 городского округа, города федерального значения)</w:t>
      </w:r>
      <w:bookmarkEnd w:id="40"/>
      <w:r w:rsidRPr="005D06F5">
        <w:rPr>
          <w:rFonts w:ascii="Times New Roman" w:hAnsi="Times New Roman" w:cs="Times New Roman"/>
          <w:sz w:val="16"/>
          <w:szCs w:val="16"/>
        </w:rPr>
        <w:t>;</w:t>
      </w:r>
    </w:p>
    <w:p w:rsidR="00DE50F9" w:rsidRPr="005D06F5" w:rsidRDefault="00DE50F9" w:rsidP="00DE50F9">
      <w:pPr>
        <w:spacing w:after="0" w:line="240" w:lineRule="auto"/>
        <w:ind w:firstLine="284"/>
        <w:jc w:val="both"/>
        <w:rPr>
          <w:rFonts w:ascii="Times New Roman" w:hAnsi="Times New Roman" w:cs="Times New Roman"/>
          <w:sz w:val="16"/>
          <w:szCs w:val="16"/>
        </w:rPr>
      </w:pPr>
      <w:bookmarkStart w:id="42" w:name="_Toc522105840"/>
      <w:bookmarkStart w:id="43" w:name="sub_17913"/>
      <w:bookmarkEnd w:id="41"/>
      <w:r w:rsidRPr="005D06F5">
        <w:rPr>
          <w:rFonts w:ascii="Times New Roman" w:hAnsi="Times New Roman" w:cs="Times New Roman"/>
          <w:sz w:val="16"/>
          <w:szCs w:val="16"/>
        </w:rPr>
        <w:t>н) 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 города федерального значения)</w:t>
      </w:r>
      <w:bookmarkEnd w:id="42"/>
      <w:r w:rsidRPr="005D06F5">
        <w:rPr>
          <w:rFonts w:ascii="Times New Roman" w:hAnsi="Times New Roman" w:cs="Times New Roman"/>
          <w:sz w:val="16"/>
          <w:szCs w:val="16"/>
        </w:rPr>
        <w:t>.</w:t>
      </w:r>
      <w:bookmarkEnd w:id="43"/>
    </w:p>
    <w:p w:rsidR="00DE50F9" w:rsidRPr="005D06F5" w:rsidRDefault="00DE50F9" w:rsidP="00DE50F9">
      <w:pPr>
        <w:suppressAutoHyphens/>
        <w:spacing w:after="0" w:line="240" w:lineRule="auto"/>
        <w:jc w:val="center"/>
        <w:rPr>
          <w:rFonts w:ascii="Times New Roman" w:hAnsi="Times New Roman" w:cs="Times New Roman"/>
          <w:b/>
          <w:sz w:val="16"/>
          <w:szCs w:val="16"/>
        </w:rPr>
      </w:pPr>
    </w:p>
    <w:p w:rsidR="00DE50F9" w:rsidRPr="005D06F5" w:rsidRDefault="00DE50F9" w:rsidP="00DE50F9">
      <w:pPr>
        <w:suppressAutoHyphens/>
        <w:spacing w:after="0" w:line="240" w:lineRule="auto"/>
        <w:jc w:val="center"/>
        <w:rPr>
          <w:rFonts w:ascii="Times New Roman" w:hAnsi="Times New Roman" w:cs="Times New Roman"/>
          <w:b/>
          <w:sz w:val="16"/>
          <w:szCs w:val="16"/>
        </w:rPr>
      </w:pPr>
      <w:r w:rsidRPr="005D06F5">
        <w:rPr>
          <w:rFonts w:ascii="Times New Roman" w:hAnsi="Times New Roman" w:cs="Times New Roman"/>
          <w:b/>
          <w:sz w:val="16"/>
          <w:szCs w:val="16"/>
        </w:rPr>
        <w:t xml:space="preserve">Раздел 15. Ценовые (тарифные) последствия. </w:t>
      </w:r>
    </w:p>
    <w:p w:rsidR="00EE7348" w:rsidRDefault="00EE7348" w:rsidP="00DE50F9">
      <w:pPr>
        <w:suppressAutoHyphens/>
        <w:spacing w:after="0" w:line="240" w:lineRule="auto"/>
        <w:ind w:firstLine="284"/>
        <w:jc w:val="both"/>
        <w:rPr>
          <w:rFonts w:ascii="Times New Roman" w:hAnsi="Times New Roman" w:cs="Times New Roman"/>
          <w:sz w:val="16"/>
          <w:szCs w:val="16"/>
        </w:rPr>
      </w:pPr>
    </w:p>
    <w:p w:rsidR="00DE50F9" w:rsidRPr="005D06F5" w:rsidRDefault="00DE50F9" w:rsidP="00DE50F9">
      <w:pPr>
        <w:suppressAutoHyphens/>
        <w:spacing w:after="0" w:line="240" w:lineRule="auto"/>
        <w:ind w:firstLine="284"/>
        <w:jc w:val="both"/>
        <w:rPr>
          <w:rFonts w:ascii="Times New Roman" w:hAnsi="Times New Roman" w:cs="Times New Roman"/>
          <w:sz w:val="16"/>
          <w:szCs w:val="16"/>
        </w:rPr>
      </w:pPr>
      <w:r w:rsidRPr="005D06F5">
        <w:rPr>
          <w:rFonts w:ascii="Times New Roman" w:hAnsi="Times New Roman" w:cs="Times New Roman"/>
          <w:sz w:val="16"/>
          <w:szCs w:val="16"/>
        </w:rPr>
        <w:t xml:space="preserve">Тарифные сценарии по расчету экономически обоснованных тарифов для реализации мероприятий Актуализации Схемы теплоснабжения разработаны путем прогноза фактических расходов, а также расходов, формирующих действующие тарифы теплоснабжающих организаций, с учетом введения инвестиционных составляющих. </w:t>
      </w:r>
    </w:p>
    <w:p w:rsidR="00DE50F9" w:rsidRPr="005D06F5" w:rsidRDefault="00DE50F9" w:rsidP="00DE50F9">
      <w:pPr>
        <w:suppressAutoHyphens/>
        <w:spacing w:after="0" w:line="240" w:lineRule="auto"/>
        <w:ind w:firstLine="284"/>
        <w:jc w:val="both"/>
        <w:rPr>
          <w:rFonts w:ascii="Times New Roman" w:hAnsi="Times New Roman" w:cs="Times New Roman"/>
          <w:sz w:val="16"/>
          <w:szCs w:val="16"/>
        </w:rPr>
      </w:pPr>
      <w:r w:rsidRPr="005D06F5">
        <w:rPr>
          <w:rFonts w:ascii="Times New Roman" w:hAnsi="Times New Roman" w:cs="Times New Roman"/>
          <w:sz w:val="16"/>
          <w:szCs w:val="16"/>
        </w:rPr>
        <w:t>В соответствии с действующим в сфере государственного ценового регулирования законодательством тариф на тепловую энергию, отпускаемую организацией, должен обеспечивать покрытие как экономически обоснованных расходов организации, так и обеспечивать достаточные средства для финансирования мероприятий по надежному функционированию и развитию систем теплоснабжения.</w:t>
      </w:r>
    </w:p>
    <w:p w:rsidR="00DE50F9" w:rsidRPr="005D06F5" w:rsidRDefault="00DE50F9" w:rsidP="00DE50F9">
      <w:pPr>
        <w:suppressAutoHyphens/>
        <w:spacing w:after="0" w:line="240" w:lineRule="auto"/>
        <w:ind w:firstLine="284"/>
        <w:jc w:val="both"/>
        <w:rPr>
          <w:rFonts w:ascii="Times New Roman" w:hAnsi="Times New Roman" w:cs="Times New Roman"/>
          <w:sz w:val="16"/>
          <w:szCs w:val="16"/>
        </w:rPr>
      </w:pPr>
      <w:r w:rsidRPr="005D06F5">
        <w:rPr>
          <w:rFonts w:ascii="Times New Roman" w:hAnsi="Times New Roman" w:cs="Times New Roman"/>
          <w:sz w:val="16"/>
          <w:szCs w:val="16"/>
        </w:rPr>
        <w:t>Тариф ежегодно пересматривается и устанавливается органом исполнительной власти с учетом изменения экономически обоснованных расходов организации и возможных изменений условий реализации инвестиционной программы. Законодательством определен механизм ограничения предельной величины тарифов путем установления ежегодных предельных индексов роста, а также механизм ограничения предельной величины платы за ЖКУ для граждан путем установления ежегодных предельных индексов роста.</w:t>
      </w:r>
    </w:p>
    <w:p w:rsidR="00DE50F9" w:rsidRPr="007C411E" w:rsidRDefault="00DE50F9" w:rsidP="00DE50F9">
      <w:pPr>
        <w:suppressAutoHyphens/>
        <w:spacing w:after="0" w:line="240" w:lineRule="auto"/>
        <w:ind w:firstLine="284"/>
        <w:jc w:val="both"/>
        <w:rPr>
          <w:rFonts w:ascii="Times New Roman" w:hAnsi="Times New Roman" w:cs="Times New Roman"/>
          <w:sz w:val="16"/>
          <w:szCs w:val="16"/>
        </w:rPr>
      </w:pPr>
      <w:r w:rsidRPr="007C411E">
        <w:rPr>
          <w:rFonts w:ascii="Times New Roman" w:hAnsi="Times New Roman" w:cs="Times New Roman"/>
          <w:sz w:val="16"/>
          <w:szCs w:val="16"/>
        </w:rPr>
        <w:t xml:space="preserve">Решение об установлении для организации тарифов на уровне выше предельного максимального принимается органом исполнительной власти самостоятельно. </w:t>
      </w:r>
    </w:p>
    <w:p w:rsidR="007573F1" w:rsidRPr="007C411E" w:rsidRDefault="00DE50F9" w:rsidP="00DE50F9">
      <w:pPr>
        <w:suppressAutoHyphens/>
        <w:spacing w:after="0" w:line="240" w:lineRule="auto"/>
        <w:ind w:firstLine="284"/>
        <w:jc w:val="both"/>
        <w:rPr>
          <w:rFonts w:ascii="Times New Roman" w:hAnsi="Times New Roman" w:cs="Times New Roman"/>
          <w:sz w:val="16"/>
          <w:szCs w:val="16"/>
        </w:rPr>
      </w:pPr>
      <w:r w:rsidRPr="007C411E">
        <w:rPr>
          <w:rFonts w:ascii="Times New Roman" w:hAnsi="Times New Roman" w:cs="Times New Roman"/>
          <w:sz w:val="16"/>
          <w:szCs w:val="16"/>
        </w:rPr>
        <w:t>Стоимость 1 Гкал в муниципальном образование Пекшинское Петушинского района с 01.01.20</w:t>
      </w:r>
      <w:r w:rsidR="007573F1" w:rsidRPr="007C411E">
        <w:rPr>
          <w:rFonts w:ascii="Times New Roman" w:hAnsi="Times New Roman" w:cs="Times New Roman"/>
          <w:sz w:val="16"/>
          <w:szCs w:val="16"/>
        </w:rPr>
        <w:t>20</w:t>
      </w:r>
      <w:r w:rsidRPr="007C411E">
        <w:rPr>
          <w:rFonts w:ascii="Times New Roman" w:hAnsi="Times New Roman" w:cs="Times New Roman"/>
          <w:sz w:val="16"/>
          <w:szCs w:val="16"/>
        </w:rPr>
        <w:t xml:space="preserve"> по 30.06.20</w:t>
      </w:r>
      <w:r w:rsidR="007573F1" w:rsidRPr="007C411E">
        <w:rPr>
          <w:rFonts w:ascii="Times New Roman" w:hAnsi="Times New Roman" w:cs="Times New Roman"/>
          <w:sz w:val="16"/>
          <w:szCs w:val="16"/>
        </w:rPr>
        <w:t>20</w:t>
      </w:r>
      <w:r w:rsidRPr="007C411E">
        <w:rPr>
          <w:rFonts w:ascii="Times New Roman" w:hAnsi="Times New Roman" w:cs="Times New Roman"/>
          <w:sz w:val="16"/>
          <w:szCs w:val="16"/>
        </w:rPr>
        <w:t xml:space="preserve"> г.г. установлена </w:t>
      </w:r>
      <w:r w:rsidR="007573F1" w:rsidRPr="007C411E">
        <w:rPr>
          <w:rFonts w:ascii="Times New Roman" w:hAnsi="Times New Roman" w:cs="Times New Roman"/>
          <w:sz w:val="16"/>
          <w:szCs w:val="16"/>
        </w:rPr>
        <w:t xml:space="preserve">2939,78 </w:t>
      </w:r>
      <w:r w:rsidRPr="007C411E">
        <w:rPr>
          <w:rFonts w:ascii="Times New Roman" w:hAnsi="Times New Roman" w:cs="Times New Roman"/>
          <w:sz w:val="16"/>
          <w:szCs w:val="16"/>
        </w:rPr>
        <w:t xml:space="preserve">руб./Гкал, что </w:t>
      </w:r>
      <w:r w:rsidR="007573F1" w:rsidRPr="007C411E">
        <w:rPr>
          <w:rFonts w:ascii="Times New Roman" w:hAnsi="Times New Roman" w:cs="Times New Roman"/>
          <w:sz w:val="16"/>
          <w:szCs w:val="16"/>
        </w:rPr>
        <w:t xml:space="preserve">соответствует тарифу установленному на </w:t>
      </w:r>
      <w:r w:rsidR="007573F1" w:rsidRPr="007C411E">
        <w:rPr>
          <w:rFonts w:ascii="Times New Roman" w:hAnsi="Times New Roman" w:cs="Times New Roman"/>
          <w:sz w:val="16"/>
          <w:szCs w:val="16"/>
          <w:lang w:val="en-US"/>
        </w:rPr>
        <w:t>II</w:t>
      </w:r>
      <w:r w:rsidR="007573F1" w:rsidRPr="007C411E">
        <w:rPr>
          <w:rFonts w:ascii="Times New Roman" w:hAnsi="Times New Roman" w:cs="Times New Roman"/>
          <w:sz w:val="16"/>
          <w:szCs w:val="16"/>
        </w:rPr>
        <w:t xml:space="preserve"> полугодие </w:t>
      </w:r>
      <w:r w:rsidRPr="007C411E">
        <w:rPr>
          <w:rFonts w:ascii="Times New Roman" w:hAnsi="Times New Roman" w:cs="Times New Roman"/>
          <w:sz w:val="16"/>
          <w:szCs w:val="16"/>
        </w:rPr>
        <w:t xml:space="preserve"> 201</w:t>
      </w:r>
      <w:r w:rsidR="007573F1" w:rsidRPr="007C411E">
        <w:rPr>
          <w:rFonts w:ascii="Times New Roman" w:hAnsi="Times New Roman" w:cs="Times New Roman"/>
          <w:sz w:val="16"/>
          <w:szCs w:val="16"/>
        </w:rPr>
        <w:t>9</w:t>
      </w:r>
      <w:r w:rsidRPr="007C411E">
        <w:rPr>
          <w:rFonts w:ascii="Times New Roman" w:hAnsi="Times New Roman" w:cs="Times New Roman"/>
          <w:sz w:val="16"/>
          <w:szCs w:val="16"/>
        </w:rPr>
        <w:t xml:space="preserve">г. </w:t>
      </w:r>
      <w:r w:rsidR="007573F1" w:rsidRPr="007C411E">
        <w:rPr>
          <w:rFonts w:ascii="Times New Roman" w:hAnsi="Times New Roman" w:cs="Times New Roman"/>
          <w:sz w:val="16"/>
          <w:szCs w:val="16"/>
        </w:rPr>
        <w:t xml:space="preserve"> (рост 0%).</w:t>
      </w:r>
    </w:p>
    <w:p w:rsidR="00DE50F9" w:rsidRPr="005D06F5" w:rsidRDefault="00DE50F9" w:rsidP="00DE50F9">
      <w:pPr>
        <w:suppressAutoHyphens/>
        <w:spacing w:after="0" w:line="240" w:lineRule="auto"/>
        <w:ind w:firstLine="284"/>
        <w:jc w:val="both"/>
        <w:rPr>
          <w:rFonts w:ascii="Times New Roman" w:hAnsi="Times New Roman" w:cs="Times New Roman"/>
          <w:sz w:val="16"/>
          <w:szCs w:val="16"/>
        </w:rPr>
      </w:pPr>
      <w:r w:rsidRPr="007C411E">
        <w:rPr>
          <w:rFonts w:ascii="Times New Roman" w:hAnsi="Times New Roman" w:cs="Times New Roman"/>
          <w:sz w:val="16"/>
          <w:szCs w:val="16"/>
        </w:rPr>
        <w:t>Стоимость 1 Гкал в муниципальном образование Пекшинское Петушинского района с 01.07.20</w:t>
      </w:r>
      <w:r w:rsidR="007573F1" w:rsidRPr="007C411E">
        <w:rPr>
          <w:rFonts w:ascii="Times New Roman" w:hAnsi="Times New Roman" w:cs="Times New Roman"/>
          <w:sz w:val="16"/>
          <w:szCs w:val="16"/>
        </w:rPr>
        <w:t>20</w:t>
      </w:r>
      <w:r w:rsidRPr="007C411E">
        <w:rPr>
          <w:rFonts w:ascii="Times New Roman" w:hAnsi="Times New Roman" w:cs="Times New Roman"/>
          <w:sz w:val="16"/>
          <w:szCs w:val="16"/>
        </w:rPr>
        <w:t xml:space="preserve"> по 31.12.</w:t>
      </w:r>
      <w:r w:rsidR="007573F1" w:rsidRPr="007C411E">
        <w:rPr>
          <w:rFonts w:ascii="Times New Roman" w:hAnsi="Times New Roman" w:cs="Times New Roman"/>
          <w:sz w:val="16"/>
          <w:szCs w:val="16"/>
        </w:rPr>
        <w:t xml:space="preserve">2020 </w:t>
      </w:r>
      <w:r w:rsidRPr="007C411E">
        <w:rPr>
          <w:rFonts w:ascii="Times New Roman" w:hAnsi="Times New Roman" w:cs="Times New Roman"/>
          <w:sz w:val="16"/>
          <w:szCs w:val="16"/>
        </w:rPr>
        <w:t xml:space="preserve">г.г. установлена </w:t>
      </w:r>
      <w:r w:rsidR="007573F1" w:rsidRPr="007C411E">
        <w:rPr>
          <w:rFonts w:ascii="Times New Roman" w:hAnsi="Times New Roman" w:cs="Times New Roman"/>
          <w:sz w:val="16"/>
          <w:szCs w:val="16"/>
        </w:rPr>
        <w:t>3104,40</w:t>
      </w:r>
      <w:r w:rsidRPr="007C411E">
        <w:rPr>
          <w:rFonts w:ascii="Times New Roman" w:hAnsi="Times New Roman" w:cs="Times New Roman"/>
          <w:sz w:val="16"/>
          <w:szCs w:val="16"/>
        </w:rPr>
        <w:t xml:space="preserve"> руб./Гкал. Рост тарифа на тепловую энергию по с</w:t>
      </w:r>
      <w:r w:rsidR="007573F1" w:rsidRPr="007C411E">
        <w:rPr>
          <w:rFonts w:ascii="Times New Roman" w:hAnsi="Times New Roman" w:cs="Times New Roman"/>
          <w:sz w:val="16"/>
          <w:szCs w:val="16"/>
        </w:rPr>
        <w:t>равнению с первым полугодием 2020</w:t>
      </w:r>
      <w:r w:rsidRPr="007C411E">
        <w:rPr>
          <w:rFonts w:ascii="Times New Roman" w:hAnsi="Times New Roman" w:cs="Times New Roman"/>
          <w:sz w:val="16"/>
          <w:szCs w:val="16"/>
        </w:rPr>
        <w:t xml:space="preserve"> г. Сос</w:t>
      </w:r>
      <w:r w:rsidR="007573F1" w:rsidRPr="007C411E">
        <w:rPr>
          <w:rFonts w:ascii="Times New Roman" w:hAnsi="Times New Roman" w:cs="Times New Roman"/>
          <w:sz w:val="16"/>
          <w:szCs w:val="16"/>
        </w:rPr>
        <w:t>тавляет 5,6%, что соответствует предельно допустимому росту цен.</w:t>
      </w:r>
    </w:p>
    <w:p w:rsidR="00DE50F9" w:rsidRPr="005D06F5" w:rsidRDefault="00DE50F9" w:rsidP="00DE50F9">
      <w:pPr>
        <w:suppressAutoHyphens/>
        <w:spacing w:after="0" w:line="240" w:lineRule="auto"/>
        <w:ind w:firstLine="284"/>
        <w:jc w:val="both"/>
        <w:rPr>
          <w:rFonts w:ascii="Times New Roman" w:hAnsi="Times New Roman" w:cs="Times New Roman"/>
          <w:b/>
          <w:color w:val="000000"/>
          <w:sz w:val="16"/>
          <w:szCs w:val="16"/>
        </w:rPr>
      </w:pPr>
      <w:r w:rsidRPr="005D06F5">
        <w:rPr>
          <w:rFonts w:ascii="Times New Roman" w:hAnsi="Times New Roman" w:cs="Times New Roman"/>
          <w:sz w:val="16"/>
          <w:szCs w:val="16"/>
        </w:rPr>
        <w:t>На территории Пекшинского сельского поселения на период действия схемы теплоснабжения масштабных изменений не запланировано. Соответственно последствия реализации запланированных мероприятий в системе теплоснабжения на устанавливаемый тариф на тепловую энергию буду незначительные.</w:t>
      </w:r>
    </w:p>
    <w:p w:rsidR="00362486" w:rsidRPr="005D06F5" w:rsidRDefault="00362486" w:rsidP="00095DF2">
      <w:pPr>
        <w:pStyle w:val="Default"/>
        <w:spacing w:before="120" w:after="120"/>
        <w:rPr>
          <w:b/>
          <w:bCs/>
          <w:color w:val="auto"/>
          <w:sz w:val="16"/>
          <w:szCs w:val="16"/>
        </w:rPr>
      </w:pPr>
    </w:p>
    <w:p w:rsidR="00B0621A" w:rsidRDefault="00B0621A" w:rsidP="00197FA1">
      <w:pPr>
        <w:pStyle w:val="Default"/>
        <w:spacing w:before="120" w:after="120"/>
        <w:jc w:val="center"/>
        <w:rPr>
          <w:b/>
          <w:bCs/>
          <w:color w:val="auto"/>
          <w:sz w:val="16"/>
          <w:szCs w:val="16"/>
        </w:rPr>
      </w:pPr>
    </w:p>
    <w:p w:rsidR="00B0621A" w:rsidRDefault="00B0621A" w:rsidP="00197FA1">
      <w:pPr>
        <w:pStyle w:val="Default"/>
        <w:spacing w:before="120" w:after="120"/>
        <w:jc w:val="center"/>
        <w:rPr>
          <w:b/>
          <w:bCs/>
          <w:color w:val="auto"/>
          <w:sz w:val="16"/>
          <w:szCs w:val="16"/>
        </w:rPr>
      </w:pPr>
    </w:p>
    <w:p w:rsidR="00B0621A" w:rsidRDefault="00B0621A" w:rsidP="00197FA1">
      <w:pPr>
        <w:pStyle w:val="Default"/>
        <w:spacing w:before="120" w:after="120"/>
        <w:jc w:val="center"/>
        <w:rPr>
          <w:b/>
          <w:bCs/>
          <w:color w:val="auto"/>
          <w:sz w:val="16"/>
          <w:szCs w:val="16"/>
        </w:rPr>
      </w:pPr>
    </w:p>
    <w:p w:rsidR="00B0621A" w:rsidRDefault="00B0621A" w:rsidP="00197FA1">
      <w:pPr>
        <w:pStyle w:val="Default"/>
        <w:spacing w:before="120" w:after="120"/>
        <w:jc w:val="center"/>
        <w:rPr>
          <w:b/>
          <w:bCs/>
          <w:color w:val="auto"/>
          <w:sz w:val="16"/>
          <w:szCs w:val="16"/>
        </w:rPr>
      </w:pPr>
    </w:p>
    <w:p w:rsidR="00197FA1" w:rsidRPr="00197FA1" w:rsidRDefault="00197FA1" w:rsidP="00197FA1">
      <w:pPr>
        <w:pStyle w:val="Default"/>
        <w:spacing w:before="120" w:after="120"/>
        <w:jc w:val="center"/>
        <w:rPr>
          <w:b/>
          <w:bCs/>
          <w:color w:val="auto"/>
          <w:sz w:val="16"/>
          <w:szCs w:val="16"/>
        </w:rPr>
      </w:pPr>
      <w:r w:rsidRPr="005D06F5">
        <w:rPr>
          <w:b/>
          <w:bCs/>
          <w:color w:val="auto"/>
          <w:sz w:val="16"/>
          <w:szCs w:val="16"/>
        </w:rPr>
        <w:t xml:space="preserve">ГЛАВА </w:t>
      </w:r>
      <w:r w:rsidRPr="005D06F5">
        <w:rPr>
          <w:b/>
          <w:bCs/>
          <w:color w:val="auto"/>
          <w:sz w:val="16"/>
          <w:szCs w:val="16"/>
          <w:lang w:val="en-US"/>
        </w:rPr>
        <w:t>II</w:t>
      </w:r>
      <w:r w:rsidRPr="005D06F5">
        <w:rPr>
          <w:b/>
          <w:bCs/>
          <w:color w:val="auto"/>
          <w:sz w:val="16"/>
          <w:szCs w:val="16"/>
        </w:rPr>
        <w:t>. ОБОСНОВЫВАЮЩИЕ МАТЕРИАЛЫ</w:t>
      </w:r>
    </w:p>
    <w:p w:rsidR="00F800A5" w:rsidRPr="00DA08BC" w:rsidRDefault="00F800A5" w:rsidP="00197FA1">
      <w:pPr>
        <w:pStyle w:val="Default"/>
        <w:spacing w:before="120" w:after="120"/>
        <w:jc w:val="center"/>
        <w:rPr>
          <w:color w:val="auto"/>
          <w:sz w:val="16"/>
          <w:szCs w:val="16"/>
        </w:rPr>
      </w:pPr>
      <w:r w:rsidRPr="00DA08BC">
        <w:rPr>
          <w:b/>
          <w:bCs/>
          <w:color w:val="auto"/>
          <w:sz w:val="16"/>
          <w:szCs w:val="16"/>
        </w:rPr>
        <w:t>Раздел 1. Существующее положение в сфере производства, передачи и потребления тепловой энергии для целей теплоснабжения</w:t>
      </w:r>
    </w:p>
    <w:p w:rsidR="00F800A5" w:rsidRPr="00DA08BC" w:rsidRDefault="00F800A5" w:rsidP="00773883">
      <w:pPr>
        <w:pStyle w:val="Default"/>
        <w:spacing w:before="120" w:after="120"/>
        <w:jc w:val="center"/>
        <w:rPr>
          <w:color w:val="auto"/>
          <w:sz w:val="16"/>
          <w:szCs w:val="16"/>
        </w:rPr>
      </w:pPr>
      <w:r w:rsidRPr="00DA08BC">
        <w:rPr>
          <w:b/>
          <w:bCs/>
          <w:color w:val="auto"/>
          <w:sz w:val="16"/>
          <w:szCs w:val="16"/>
        </w:rPr>
        <w:t>Часть 1.</w:t>
      </w:r>
      <w:r w:rsidR="00773883">
        <w:rPr>
          <w:b/>
          <w:bCs/>
          <w:color w:val="auto"/>
          <w:sz w:val="16"/>
          <w:szCs w:val="16"/>
        </w:rPr>
        <w:t>1.</w:t>
      </w:r>
      <w:r w:rsidRPr="00DA08BC">
        <w:rPr>
          <w:b/>
          <w:bCs/>
          <w:color w:val="auto"/>
          <w:sz w:val="16"/>
          <w:szCs w:val="16"/>
        </w:rPr>
        <w:t xml:space="preserve"> Функциональная структура теплоснабжения</w:t>
      </w:r>
    </w:p>
    <w:p w:rsidR="00F800A5" w:rsidRPr="00DA08BC" w:rsidRDefault="00F800A5" w:rsidP="00773883">
      <w:pPr>
        <w:pStyle w:val="Default"/>
        <w:ind w:firstLine="284"/>
        <w:jc w:val="both"/>
        <w:rPr>
          <w:color w:val="auto"/>
          <w:sz w:val="16"/>
          <w:szCs w:val="16"/>
        </w:rPr>
      </w:pPr>
      <w:r w:rsidRPr="00DA08BC">
        <w:rPr>
          <w:color w:val="auto"/>
          <w:sz w:val="16"/>
          <w:szCs w:val="16"/>
        </w:rPr>
        <w:t xml:space="preserve">Централизованное теплоснабжение имеется в </w:t>
      </w:r>
      <w:r w:rsidR="000D0D89" w:rsidRPr="00DA08BC">
        <w:rPr>
          <w:color w:val="auto"/>
          <w:sz w:val="16"/>
          <w:szCs w:val="16"/>
        </w:rPr>
        <w:t>шести</w:t>
      </w:r>
      <w:r w:rsidR="00C4359C" w:rsidRPr="00DA08BC">
        <w:rPr>
          <w:color w:val="auto"/>
          <w:sz w:val="16"/>
          <w:szCs w:val="16"/>
        </w:rPr>
        <w:t xml:space="preserve"> населённых пунктах</w:t>
      </w:r>
      <w:r w:rsidRPr="00DA08BC">
        <w:rPr>
          <w:color w:val="auto"/>
          <w:sz w:val="16"/>
          <w:szCs w:val="16"/>
        </w:rPr>
        <w:t>: п.Труд, д.</w:t>
      </w:r>
      <w:r w:rsidR="00EE7348">
        <w:rPr>
          <w:color w:val="auto"/>
          <w:sz w:val="16"/>
          <w:szCs w:val="16"/>
        </w:rPr>
        <w:t xml:space="preserve"> </w:t>
      </w:r>
      <w:r w:rsidRPr="00DA08BC">
        <w:rPr>
          <w:color w:val="auto"/>
          <w:sz w:val="16"/>
          <w:szCs w:val="16"/>
        </w:rPr>
        <w:t>Липна, д.Пекша, с.Андреев</w:t>
      </w:r>
      <w:r w:rsidR="000D0D89" w:rsidRPr="00DA08BC">
        <w:rPr>
          <w:color w:val="auto"/>
          <w:sz w:val="16"/>
          <w:szCs w:val="16"/>
        </w:rPr>
        <w:t>ское, п.Сушнево-1, П.Сушнево-2</w:t>
      </w:r>
      <w:r w:rsidRPr="00DA08BC">
        <w:rPr>
          <w:color w:val="auto"/>
          <w:sz w:val="16"/>
          <w:szCs w:val="16"/>
        </w:rPr>
        <w:t xml:space="preserve">. </w:t>
      </w:r>
    </w:p>
    <w:p w:rsidR="00F800A5" w:rsidRPr="00DA08BC" w:rsidRDefault="00F800A5" w:rsidP="00773883">
      <w:pPr>
        <w:pStyle w:val="Default"/>
        <w:ind w:firstLine="284"/>
        <w:jc w:val="both"/>
        <w:rPr>
          <w:color w:val="auto"/>
          <w:sz w:val="16"/>
          <w:szCs w:val="16"/>
        </w:rPr>
      </w:pPr>
      <w:r w:rsidRPr="00DA08BC">
        <w:rPr>
          <w:color w:val="auto"/>
          <w:sz w:val="16"/>
          <w:szCs w:val="16"/>
        </w:rPr>
        <w:t xml:space="preserve">В п.Труд централизованным теплоснабжением (отопление) обеспечены 22 МКД, детсад, СДК. Горячее водоснабжение отсутствует. </w:t>
      </w:r>
    </w:p>
    <w:p w:rsidR="00F800A5" w:rsidRPr="00DA08BC" w:rsidRDefault="00F800A5" w:rsidP="00773883">
      <w:pPr>
        <w:pStyle w:val="Default"/>
        <w:ind w:firstLine="284"/>
        <w:jc w:val="both"/>
        <w:rPr>
          <w:color w:val="auto"/>
          <w:sz w:val="16"/>
          <w:szCs w:val="16"/>
        </w:rPr>
      </w:pPr>
      <w:r w:rsidRPr="00DA08BC">
        <w:rPr>
          <w:color w:val="auto"/>
          <w:sz w:val="16"/>
          <w:szCs w:val="16"/>
        </w:rPr>
        <w:t>В д.</w:t>
      </w:r>
      <w:r w:rsidR="00EE7348">
        <w:rPr>
          <w:color w:val="auto"/>
          <w:sz w:val="16"/>
          <w:szCs w:val="16"/>
        </w:rPr>
        <w:t xml:space="preserve"> </w:t>
      </w:r>
      <w:r w:rsidRPr="00DA08BC">
        <w:rPr>
          <w:color w:val="auto"/>
          <w:sz w:val="16"/>
          <w:szCs w:val="16"/>
        </w:rPr>
        <w:t xml:space="preserve">Липна централизованным теплоснабжением обеспечено 10 МКД. Горячее водоснабжение отсутствует. </w:t>
      </w:r>
    </w:p>
    <w:p w:rsidR="00F800A5" w:rsidRPr="00DA08BC" w:rsidRDefault="00F800A5" w:rsidP="00773883">
      <w:pPr>
        <w:pStyle w:val="Default"/>
        <w:ind w:firstLine="284"/>
        <w:jc w:val="both"/>
        <w:rPr>
          <w:color w:val="auto"/>
          <w:sz w:val="16"/>
          <w:szCs w:val="16"/>
        </w:rPr>
      </w:pPr>
      <w:r w:rsidRPr="00DA08BC">
        <w:rPr>
          <w:color w:val="auto"/>
          <w:sz w:val="16"/>
          <w:szCs w:val="16"/>
        </w:rPr>
        <w:t xml:space="preserve">В д.Пекша централизованным теплоснабжением обеспечены 31 МКД, Пекшинская СОШ, СДК, детсад, здание администрации, торговый центр. </w:t>
      </w:r>
    </w:p>
    <w:p w:rsidR="00F800A5" w:rsidRPr="00DA08BC" w:rsidRDefault="00F800A5" w:rsidP="00773883">
      <w:pPr>
        <w:pStyle w:val="Default"/>
        <w:ind w:firstLine="284"/>
        <w:jc w:val="both"/>
        <w:rPr>
          <w:color w:val="auto"/>
          <w:sz w:val="16"/>
          <w:szCs w:val="16"/>
        </w:rPr>
      </w:pPr>
      <w:r w:rsidRPr="00DA08BC">
        <w:rPr>
          <w:color w:val="auto"/>
          <w:sz w:val="16"/>
          <w:szCs w:val="16"/>
        </w:rPr>
        <w:t>В с.Андреевское централизованным теплоснабжением обеспечены 1</w:t>
      </w:r>
      <w:r w:rsidR="005D4ECC" w:rsidRPr="00DA08BC">
        <w:rPr>
          <w:color w:val="auto"/>
          <w:sz w:val="16"/>
          <w:szCs w:val="16"/>
        </w:rPr>
        <w:t>3</w:t>
      </w:r>
      <w:r w:rsidRPr="00DA08BC">
        <w:rPr>
          <w:color w:val="auto"/>
          <w:sz w:val="16"/>
          <w:szCs w:val="16"/>
        </w:rPr>
        <w:t xml:space="preserve"> МКД, почта, магазин, узел связи. Горячим водоснабжением обеспечены д.№17.</w:t>
      </w:r>
    </w:p>
    <w:p w:rsidR="00F800A5" w:rsidRPr="00DA08BC" w:rsidRDefault="00F800A5" w:rsidP="00773883">
      <w:pPr>
        <w:pStyle w:val="Default"/>
        <w:ind w:firstLine="284"/>
        <w:jc w:val="both"/>
        <w:rPr>
          <w:color w:val="auto"/>
          <w:sz w:val="16"/>
          <w:szCs w:val="16"/>
        </w:rPr>
      </w:pPr>
      <w:r w:rsidRPr="00DA08BC">
        <w:rPr>
          <w:color w:val="auto"/>
          <w:sz w:val="16"/>
          <w:szCs w:val="16"/>
        </w:rPr>
        <w:t>В п.Сушнево-1 централизованным теплоснабжением обеспечены 17 МКД, 1 здание соц</w:t>
      </w:r>
      <w:r w:rsidR="000D0D89" w:rsidRPr="00DA08BC">
        <w:rPr>
          <w:color w:val="auto"/>
          <w:sz w:val="16"/>
          <w:szCs w:val="16"/>
        </w:rPr>
        <w:t xml:space="preserve">иальной </w:t>
      </w:r>
      <w:r w:rsidRPr="00DA08BC">
        <w:rPr>
          <w:color w:val="auto"/>
          <w:sz w:val="16"/>
          <w:szCs w:val="16"/>
        </w:rPr>
        <w:t xml:space="preserve">сферы. Горячее водоснабжение отсутствует. </w:t>
      </w:r>
    </w:p>
    <w:p w:rsidR="00F800A5" w:rsidRPr="00DA08BC" w:rsidRDefault="00F800A5" w:rsidP="00773883">
      <w:pPr>
        <w:pStyle w:val="Default"/>
        <w:ind w:firstLine="284"/>
        <w:jc w:val="both"/>
        <w:rPr>
          <w:color w:val="auto"/>
          <w:sz w:val="16"/>
          <w:szCs w:val="16"/>
        </w:rPr>
      </w:pPr>
      <w:r w:rsidRPr="00DA08BC">
        <w:rPr>
          <w:color w:val="auto"/>
          <w:sz w:val="16"/>
          <w:szCs w:val="16"/>
        </w:rPr>
        <w:t xml:space="preserve">В п.Сушнево-2 централизованным теплоснабжением обеспечены 17 МКД. Горячее водоснабжение отсутствует. </w:t>
      </w:r>
    </w:p>
    <w:p w:rsidR="000D0D89" w:rsidRDefault="00F800A5" w:rsidP="00773883">
      <w:pPr>
        <w:pStyle w:val="Default"/>
        <w:ind w:firstLine="284"/>
        <w:jc w:val="both"/>
        <w:rPr>
          <w:color w:val="auto"/>
          <w:sz w:val="16"/>
          <w:szCs w:val="16"/>
        </w:rPr>
      </w:pPr>
      <w:r w:rsidRPr="00DA08BC">
        <w:rPr>
          <w:color w:val="auto"/>
          <w:sz w:val="16"/>
          <w:szCs w:val="16"/>
        </w:rPr>
        <w:t>Эксплуатационные зоны действия существующих систем теплоснабжения ука</w:t>
      </w:r>
      <w:r w:rsidR="000D0D89" w:rsidRPr="00DA08BC">
        <w:rPr>
          <w:color w:val="auto"/>
          <w:sz w:val="16"/>
          <w:szCs w:val="16"/>
        </w:rPr>
        <w:t xml:space="preserve">заны в графическом приложении. </w:t>
      </w:r>
    </w:p>
    <w:p w:rsidR="00F800A5" w:rsidRPr="00773883" w:rsidRDefault="00F800A5" w:rsidP="00574D19">
      <w:pPr>
        <w:pStyle w:val="Default"/>
        <w:spacing w:before="120" w:after="120"/>
        <w:jc w:val="center"/>
        <w:rPr>
          <w:b/>
          <w:bCs/>
          <w:color w:val="auto"/>
          <w:sz w:val="16"/>
          <w:szCs w:val="16"/>
        </w:rPr>
      </w:pPr>
      <w:r w:rsidRPr="00DA08BC">
        <w:rPr>
          <w:b/>
          <w:bCs/>
          <w:color w:val="auto"/>
          <w:sz w:val="16"/>
          <w:szCs w:val="16"/>
        </w:rPr>
        <w:t xml:space="preserve">Часть </w:t>
      </w:r>
      <w:r w:rsidR="00574D19">
        <w:rPr>
          <w:b/>
          <w:bCs/>
          <w:color w:val="auto"/>
          <w:sz w:val="16"/>
          <w:szCs w:val="16"/>
        </w:rPr>
        <w:t>1.</w:t>
      </w:r>
      <w:r w:rsidRPr="00DA08BC">
        <w:rPr>
          <w:b/>
          <w:bCs/>
          <w:color w:val="auto"/>
          <w:sz w:val="16"/>
          <w:szCs w:val="16"/>
        </w:rPr>
        <w:t>2. Источники тепловой энергии</w:t>
      </w:r>
    </w:p>
    <w:p w:rsidR="00E72E38" w:rsidRDefault="00F800A5" w:rsidP="00E72E38">
      <w:pPr>
        <w:pStyle w:val="Default"/>
        <w:spacing w:before="120" w:after="120"/>
        <w:ind w:firstLine="709"/>
        <w:jc w:val="both"/>
        <w:rPr>
          <w:color w:val="auto"/>
          <w:sz w:val="16"/>
          <w:szCs w:val="16"/>
        </w:rPr>
      </w:pPr>
      <w:r w:rsidRPr="00DA08BC">
        <w:rPr>
          <w:color w:val="auto"/>
          <w:sz w:val="16"/>
          <w:szCs w:val="16"/>
        </w:rPr>
        <w:t>Теплоснабжение потребителей осуществляется от девяти центральных котельных.</w:t>
      </w:r>
      <w:r w:rsidR="005E30DB" w:rsidRPr="00DA08BC">
        <w:rPr>
          <w:color w:val="auto"/>
          <w:sz w:val="16"/>
          <w:szCs w:val="16"/>
        </w:rPr>
        <w:t xml:space="preserve"> </w:t>
      </w:r>
      <w:r w:rsidR="00505F02" w:rsidRPr="00DA08BC">
        <w:rPr>
          <w:color w:val="auto"/>
          <w:sz w:val="16"/>
          <w:szCs w:val="16"/>
        </w:rPr>
        <w:t>Характеристики котельных представлены таблице №</w:t>
      </w:r>
      <w:r w:rsidR="0040789F">
        <w:rPr>
          <w:color w:val="auto"/>
          <w:sz w:val="16"/>
          <w:szCs w:val="16"/>
        </w:rPr>
        <w:t>8</w:t>
      </w:r>
      <w:r w:rsidR="00505F02" w:rsidRPr="00DA08BC">
        <w:rPr>
          <w:color w:val="auto"/>
          <w:sz w:val="16"/>
          <w:szCs w:val="16"/>
        </w:rPr>
        <w:t xml:space="preserve">. </w:t>
      </w:r>
    </w:p>
    <w:p w:rsidR="00EE7348" w:rsidRPr="0040789F" w:rsidRDefault="00505F02" w:rsidP="00EE7348">
      <w:pPr>
        <w:pStyle w:val="Default"/>
        <w:spacing w:before="120" w:after="120"/>
        <w:ind w:firstLine="709"/>
        <w:jc w:val="right"/>
        <w:rPr>
          <w:b/>
          <w:color w:val="auto"/>
          <w:sz w:val="16"/>
          <w:szCs w:val="16"/>
        </w:rPr>
      </w:pPr>
      <w:r w:rsidRPr="0040789F">
        <w:rPr>
          <w:b/>
          <w:color w:val="auto"/>
          <w:sz w:val="16"/>
          <w:szCs w:val="16"/>
        </w:rPr>
        <w:t>Таблица №</w:t>
      </w:r>
      <w:r w:rsidR="0040789F" w:rsidRPr="0040789F">
        <w:rPr>
          <w:b/>
          <w:color w:val="auto"/>
          <w:sz w:val="16"/>
          <w:szCs w:val="16"/>
        </w:rPr>
        <w:t>8</w:t>
      </w:r>
    </w:p>
    <w:tbl>
      <w:tblPr>
        <w:tblpPr w:leftFromText="180" w:rightFromText="180" w:vertAnchor="text" w:tblpXSpec="center" w:tblpY="1"/>
        <w:tblOverlap w:val="neve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992"/>
        <w:gridCol w:w="1134"/>
        <w:gridCol w:w="993"/>
        <w:gridCol w:w="992"/>
        <w:gridCol w:w="992"/>
        <w:gridCol w:w="992"/>
        <w:gridCol w:w="1134"/>
      </w:tblGrid>
      <w:tr w:rsidR="00D9359D" w:rsidRPr="00DA08BC" w:rsidTr="0040789F">
        <w:trPr>
          <w:trHeight w:val="702"/>
        </w:trPr>
        <w:tc>
          <w:tcPr>
            <w:tcW w:w="250" w:type="dxa"/>
          </w:tcPr>
          <w:p w:rsidR="00D9359D" w:rsidRPr="0040789F" w:rsidRDefault="00D9359D" w:rsidP="0040789F">
            <w:pPr>
              <w:pStyle w:val="Default"/>
              <w:ind w:left="-14"/>
              <w:jc w:val="center"/>
              <w:rPr>
                <w:b/>
                <w:sz w:val="14"/>
                <w:szCs w:val="16"/>
              </w:rPr>
            </w:pPr>
            <w:r w:rsidRPr="0040789F">
              <w:rPr>
                <w:b/>
                <w:sz w:val="14"/>
                <w:szCs w:val="16"/>
              </w:rPr>
              <w:t>№</w:t>
            </w:r>
          </w:p>
        </w:tc>
        <w:tc>
          <w:tcPr>
            <w:tcW w:w="992" w:type="dxa"/>
          </w:tcPr>
          <w:p w:rsidR="00D9359D" w:rsidRPr="0040789F" w:rsidRDefault="00D9359D" w:rsidP="0040789F">
            <w:pPr>
              <w:pStyle w:val="Default"/>
              <w:jc w:val="center"/>
              <w:rPr>
                <w:b/>
                <w:sz w:val="14"/>
                <w:szCs w:val="16"/>
              </w:rPr>
            </w:pPr>
            <w:r w:rsidRPr="0040789F">
              <w:rPr>
                <w:b/>
                <w:sz w:val="14"/>
                <w:szCs w:val="16"/>
              </w:rPr>
              <w:t>Наименование и адрес котельной</w:t>
            </w:r>
          </w:p>
        </w:tc>
        <w:tc>
          <w:tcPr>
            <w:tcW w:w="1134" w:type="dxa"/>
          </w:tcPr>
          <w:p w:rsidR="00D9359D" w:rsidRPr="0040789F" w:rsidRDefault="00D9359D" w:rsidP="0040789F">
            <w:pPr>
              <w:pStyle w:val="Default"/>
              <w:jc w:val="center"/>
              <w:rPr>
                <w:b/>
                <w:sz w:val="14"/>
                <w:szCs w:val="16"/>
              </w:rPr>
            </w:pPr>
            <w:r w:rsidRPr="0040789F">
              <w:rPr>
                <w:b/>
                <w:sz w:val="14"/>
                <w:szCs w:val="16"/>
              </w:rPr>
              <w:t>Вид топлива Годовое потребление</w:t>
            </w:r>
          </w:p>
        </w:tc>
        <w:tc>
          <w:tcPr>
            <w:tcW w:w="993" w:type="dxa"/>
          </w:tcPr>
          <w:p w:rsidR="00D9359D" w:rsidRPr="0040789F" w:rsidRDefault="00D9359D" w:rsidP="0040789F">
            <w:pPr>
              <w:pStyle w:val="Default"/>
              <w:jc w:val="center"/>
              <w:rPr>
                <w:b/>
                <w:sz w:val="14"/>
                <w:szCs w:val="16"/>
              </w:rPr>
            </w:pPr>
            <w:r w:rsidRPr="0040789F">
              <w:rPr>
                <w:b/>
                <w:sz w:val="14"/>
                <w:szCs w:val="16"/>
              </w:rPr>
              <w:t>Выработка тепловой энергии тыс.Гкал</w:t>
            </w:r>
          </w:p>
        </w:tc>
        <w:tc>
          <w:tcPr>
            <w:tcW w:w="992" w:type="dxa"/>
          </w:tcPr>
          <w:p w:rsidR="00D9359D" w:rsidRPr="0040789F" w:rsidRDefault="00D9359D" w:rsidP="0040789F">
            <w:pPr>
              <w:pStyle w:val="Default"/>
              <w:jc w:val="center"/>
              <w:rPr>
                <w:b/>
                <w:sz w:val="14"/>
                <w:szCs w:val="16"/>
              </w:rPr>
            </w:pPr>
            <w:r w:rsidRPr="0040789F">
              <w:rPr>
                <w:b/>
                <w:sz w:val="14"/>
                <w:szCs w:val="16"/>
              </w:rPr>
              <w:t>Тип котлов мощность Гкал/час</w:t>
            </w:r>
          </w:p>
        </w:tc>
        <w:tc>
          <w:tcPr>
            <w:tcW w:w="992" w:type="dxa"/>
          </w:tcPr>
          <w:p w:rsidR="00D9359D" w:rsidRPr="0040789F" w:rsidRDefault="00D9359D" w:rsidP="0040789F">
            <w:pPr>
              <w:pStyle w:val="Default"/>
              <w:jc w:val="center"/>
              <w:rPr>
                <w:b/>
                <w:sz w:val="14"/>
                <w:szCs w:val="16"/>
              </w:rPr>
            </w:pPr>
            <w:r w:rsidRPr="0040789F">
              <w:rPr>
                <w:b/>
                <w:sz w:val="14"/>
                <w:szCs w:val="16"/>
              </w:rPr>
              <w:t xml:space="preserve">Год ввода в </w:t>
            </w:r>
            <w:r w:rsidR="0040789F">
              <w:rPr>
                <w:b/>
                <w:sz w:val="14"/>
                <w:szCs w:val="16"/>
              </w:rPr>
              <w:t>э</w:t>
            </w:r>
            <w:r w:rsidRPr="0040789F">
              <w:rPr>
                <w:b/>
                <w:sz w:val="14"/>
                <w:szCs w:val="16"/>
              </w:rPr>
              <w:t>ксплуатацию</w:t>
            </w:r>
          </w:p>
        </w:tc>
        <w:tc>
          <w:tcPr>
            <w:tcW w:w="992" w:type="dxa"/>
          </w:tcPr>
          <w:p w:rsidR="00D9359D" w:rsidRPr="0040789F" w:rsidRDefault="00D9359D" w:rsidP="0040789F">
            <w:pPr>
              <w:pStyle w:val="Default"/>
              <w:jc w:val="center"/>
              <w:rPr>
                <w:b/>
                <w:sz w:val="14"/>
                <w:szCs w:val="16"/>
              </w:rPr>
            </w:pPr>
            <w:r w:rsidRPr="0040789F">
              <w:rPr>
                <w:b/>
                <w:sz w:val="14"/>
                <w:szCs w:val="16"/>
              </w:rPr>
              <w:t>Подключённая нагрузка Гкал/час</w:t>
            </w:r>
          </w:p>
        </w:tc>
        <w:tc>
          <w:tcPr>
            <w:tcW w:w="1134" w:type="dxa"/>
          </w:tcPr>
          <w:p w:rsidR="00D9359D" w:rsidRPr="0040789F" w:rsidRDefault="00D9359D" w:rsidP="0040789F">
            <w:pPr>
              <w:pStyle w:val="Default"/>
              <w:jc w:val="center"/>
              <w:rPr>
                <w:b/>
                <w:sz w:val="14"/>
                <w:szCs w:val="16"/>
              </w:rPr>
            </w:pPr>
            <w:r w:rsidRPr="0040789F">
              <w:rPr>
                <w:b/>
                <w:sz w:val="14"/>
                <w:szCs w:val="16"/>
              </w:rPr>
              <w:t>Длина тепловых сетей в двухтрубном исполнении м</w:t>
            </w:r>
          </w:p>
        </w:tc>
      </w:tr>
      <w:tr w:rsidR="00D9359D" w:rsidRPr="0040789F" w:rsidTr="00E72E38">
        <w:trPr>
          <w:trHeight w:val="730"/>
        </w:trPr>
        <w:tc>
          <w:tcPr>
            <w:tcW w:w="250" w:type="dxa"/>
          </w:tcPr>
          <w:p w:rsidR="00D9359D" w:rsidRPr="0040789F" w:rsidRDefault="00D9359D" w:rsidP="0040789F">
            <w:pPr>
              <w:pStyle w:val="Default"/>
              <w:jc w:val="center"/>
              <w:rPr>
                <w:sz w:val="14"/>
                <w:szCs w:val="14"/>
              </w:rPr>
            </w:pPr>
            <w:r w:rsidRPr="0040789F">
              <w:rPr>
                <w:sz w:val="14"/>
                <w:szCs w:val="14"/>
              </w:rPr>
              <w:t>1</w:t>
            </w:r>
          </w:p>
          <w:p w:rsidR="00D9359D" w:rsidRPr="0040789F" w:rsidRDefault="00D9359D" w:rsidP="0040789F">
            <w:pPr>
              <w:pStyle w:val="Default"/>
              <w:jc w:val="center"/>
              <w:rPr>
                <w:sz w:val="14"/>
                <w:szCs w:val="14"/>
              </w:rPr>
            </w:pPr>
          </w:p>
          <w:p w:rsidR="00D9359D" w:rsidRPr="0040789F" w:rsidRDefault="00D9359D" w:rsidP="0040789F">
            <w:pPr>
              <w:pStyle w:val="Default"/>
              <w:jc w:val="center"/>
              <w:rPr>
                <w:sz w:val="14"/>
                <w:szCs w:val="14"/>
              </w:rPr>
            </w:pPr>
          </w:p>
          <w:p w:rsidR="00D9359D" w:rsidRPr="0040789F" w:rsidRDefault="00D9359D" w:rsidP="0040789F">
            <w:pPr>
              <w:pStyle w:val="Default"/>
              <w:jc w:val="center"/>
              <w:rPr>
                <w:sz w:val="14"/>
                <w:szCs w:val="14"/>
              </w:rPr>
            </w:pPr>
          </w:p>
        </w:tc>
        <w:tc>
          <w:tcPr>
            <w:tcW w:w="992" w:type="dxa"/>
          </w:tcPr>
          <w:p w:rsidR="00D9359D" w:rsidRPr="0040789F" w:rsidRDefault="00D9359D" w:rsidP="0040789F">
            <w:pPr>
              <w:pStyle w:val="Default"/>
              <w:jc w:val="center"/>
              <w:rPr>
                <w:sz w:val="14"/>
                <w:szCs w:val="14"/>
              </w:rPr>
            </w:pPr>
            <w:r w:rsidRPr="0040789F">
              <w:rPr>
                <w:sz w:val="14"/>
                <w:szCs w:val="14"/>
              </w:rPr>
              <w:t>БМК с. Андреевское</w:t>
            </w:r>
          </w:p>
        </w:tc>
        <w:tc>
          <w:tcPr>
            <w:tcW w:w="1134" w:type="dxa"/>
          </w:tcPr>
          <w:p w:rsidR="00D9359D" w:rsidRPr="0040789F" w:rsidRDefault="00D9359D" w:rsidP="0040789F">
            <w:pPr>
              <w:pStyle w:val="Default"/>
              <w:jc w:val="center"/>
              <w:rPr>
                <w:sz w:val="14"/>
                <w:szCs w:val="14"/>
              </w:rPr>
            </w:pPr>
            <w:r w:rsidRPr="0040789F">
              <w:rPr>
                <w:sz w:val="14"/>
                <w:szCs w:val="14"/>
              </w:rPr>
              <w:t>Газ</w:t>
            </w:r>
          </w:p>
          <w:p w:rsidR="00D9359D" w:rsidRPr="0040789F" w:rsidRDefault="00D9359D" w:rsidP="0040789F">
            <w:pPr>
              <w:pStyle w:val="Default"/>
              <w:jc w:val="center"/>
              <w:rPr>
                <w:sz w:val="14"/>
                <w:szCs w:val="14"/>
              </w:rPr>
            </w:pPr>
            <w:r w:rsidRPr="0040789F">
              <w:rPr>
                <w:sz w:val="14"/>
                <w:szCs w:val="14"/>
              </w:rPr>
              <w:t>225,5 тыс.куб.м</w:t>
            </w:r>
          </w:p>
        </w:tc>
        <w:tc>
          <w:tcPr>
            <w:tcW w:w="993" w:type="dxa"/>
          </w:tcPr>
          <w:p w:rsidR="00D9359D" w:rsidRPr="0040789F" w:rsidRDefault="00D9359D" w:rsidP="0040789F">
            <w:pPr>
              <w:pStyle w:val="Default"/>
              <w:jc w:val="center"/>
              <w:rPr>
                <w:sz w:val="14"/>
                <w:szCs w:val="14"/>
              </w:rPr>
            </w:pPr>
            <w:r w:rsidRPr="0040789F">
              <w:rPr>
                <w:sz w:val="14"/>
                <w:szCs w:val="14"/>
              </w:rPr>
              <w:t>1,694</w:t>
            </w:r>
          </w:p>
        </w:tc>
        <w:tc>
          <w:tcPr>
            <w:tcW w:w="992" w:type="dxa"/>
          </w:tcPr>
          <w:p w:rsidR="00D9359D" w:rsidRPr="0040789F" w:rsidRDefault="00D9359D" w:rsidP="0040789F">
            <w:pPr>
              <w:pStyle w:val="Default"/>
              <w:jc w:val="center"/>
              <w:rPr>
                <w:sz w:val="14"/>
                <w:szCs w:val="14"/>
              </w:rPr>
            </w:pPr>
            <w:r w:rsidRPr="0040789F">
              <w:rPr>
                <w:sz w:val="14"/>
                <w:szCs w:val="14"/>
              </w:rPr>
              <w:t>Турботерм-Стандарт-500</w:t>
            </w:r>
          </w:p>
          <w:p w:rsidR="00D9359D" w:rsidRPr="0040789F" w:rsidRDefault="00D9359D" w:rsidP="0040789F">
            <w:pPr>
              <w:pStyle w:val="Default"/>
              <w:jc w:val="center"/>
              <w:rPr>
                <w:sz w:val="14"/>
                <w:szCs w:val="14"/>
              </w:rPr>
            </w:pPr>
            <w:r w:rsidRPr="0040789F">
              <w:rPr>
                <w:sz w:val="14"/>
                <w:szCs w:val="14"/>
              </w:rPr>
              <w:t>Турботерм-Стандарт-250</w:t>
            </w:r>
          </w:p>
        </w:tc>
        <w:tc>
          <w:tcPr>
            <w:tcW w:w="992" w:type="dxa"/>
          </w:tcPr>
          <w:p w:rsidR="00D9359D" w:rsidRPr="0040789F" w:rsidRDefault="00D9359D" w:rsidP="0040789F">
            <w:pPr>
              <w:pStyle w:val="Default"/>
              <w:jc w:val="center"/>
              <w:rPr>
                <w:sz w:val="14"/>
                <w:szCs w:val="14"/>
              </w:rPr>
            </w:pPr>
            <w:r w:rsidRPr="0040789F">
              <w:rPr>
                <w:sz w:val="14"/>
                <w:szCs w:val="14"/>
              </w:rPr>
              <w:t>2014</w:t>
            </w:r>
          </w:p>
        </w:tc>
        <w:tc>
          <w:tcPr>
            <w:tcW w:w="992" w:type="dxa"/>
          </w:tcPr>
          <w:p w:rsidR="00D9359D" w:rsidRPr="0040789F" w:rsidRDefault="00D9359D" w:rsidP="0040789F">
            <w:pPr>
              <w:pStyle w:val="Default"/>
              <w:jc w:val="center"/>
              <w:rPr>
                <w:sz w:val="14"/>
                <w:szCs w:val="14"/>
              </w:rPr>
            </w:pPr>
            <w:r w:rsidRPr="0040789F">
              <w:rPr>
                <w:sz w:val="14"/>
                <w:szCs w:val="14"/>
              </w:rPr>
              <w:t>0,584</w:t>
            </w:r>
          </w:p>
        </w:tc>
        <w:tc>
          <w:tcPr>
            <w:tcW w:w="1134" w:type="dxa"/>
          </w:tcPr>
          <w:p w:rsidR="00D9359D" w:rsidRPr="0040789F" w:rsidRDefault="00D9359D" w:rsidP="0040789F">
            <w:pPr>
              <w:pStyle w:val="Default"/>
              <w:jc w:val="center"/>
              <w:rPr>
                <w:sz w:val="14"/>
                <w:szCs w:val="14"/>
              </w:rPr>
            </w:pPr>
            <w:r w:rsidRPr="0040789F">
              <w:rPr>
                <w:sz w:val="14"/>
                <w:szCs w:val="14"/>
              </w:rPr>
              <w:t>1640,5</w:t>
            </w:r>
          </w:p>
        </w:tc>
      </w:tr>
      <w:tr w:rsidR="00EE7348" w:rsidRPr="0040789F" w:rsidTr="00E72E38">
        <w:trPr>
          <w:trHeight w:val="730"/>
        </w:trPr>
        <w:tc>
          <w:tcPr>
            <w:tcW w:w="250" w:type="dxa"/>
          </w:tcPr>
          <w:p w:rsidR="00EE7348" w:rsidRPr="0040789F" w:rsidRDefault="00EE7348" w:rsidP="00EE7348">
            <w:pPr>
              <w:pStyle w:val="Default"/>
              <w:jc w:val="center"/>
              <w:rPr>
                <w:sz w:val="14"/>
                <w:szCs w:val="14"/>
              </w:rPr>
            </w:pPr>
            <w:r w:rsidRPr="0040789F">
              <w:rPr>
                <w:sz w:val="14"/>
                <w:szCs w:val="14"/>
              </w:rPr>
              <w:t>2</w:t>
            </w:r>
          </w:p>
        </w:tc>
        <w:tc>
          <w:tcPr>
            <w:tcW w:w="992" w:type="dxa"/>
          </w:tcPr>
          <w:p w:rsidR="00EE7348" w:rsidRPr="0040789F" w:rsidRDefault="00EE7348" w:rsidP="00EE7348">
            <w:pPr>
              <w:pStyle w:val="Default"/>
              <w:jc w:val="center"/>
              <w:rPr>
                <w:sz w:val="14"/>
                <w:szCs w:val="14"/>
              </w:rPr>
            </w:pPr>
            <w:r w:rsidRPr="0040789F">
              <w:rPr>
                <w:sz w:val="14"/>
                <w:szCs w:val="14"/>
              </w:rPr>
              <w:t>Теплогенераторная  с. Андреевское д. 17</w:t>
            </w:r>
          </w:p>
        </w:tc>
        <w:tc>
          <w:tcPr>
            <w:tcW w:w="1134" w:type="dxa"/>
          </w:tcPr>
          <w:p w:rsidR="00EE7348" w:rsidRPr="0040789F" w:rsidRDefault="00EE7348" w:rsidP="00EE7348">
            <w:pPr>
              <w:pStyle w:val="Default"/>
              <w:jc w:val="center"/>
              <w:rPr>
                <w:sz w:val="14"/>
                <w:szCs w:val="14"/>
              </w:rPr>
            </w:pPr>
            <w:r w:rsidRPr="0040789F">
              <w:rPr>
                <w:sz w:val="14"/>
                <w:szCs w:val="14"/>
              </w:rPr>
              <w:t>Газ</w:t>
            </w:r>
          </w:p>
          <w:p w:rsidR="00EE7348" w:rsidRPr="0040789F" w:rsidRDefault="00EE7348" w:rsidP="00EE7348">
            <w:pPr>
              <w:pStyle w:val="Default"/>
              <w:jc w:val="center"/>
              <w:rPr>
                <w:sz w:val="14"/>
                <w:szCs w:val="14"/>
              </w:rPr>
            </w:pPr>
            <w:r w:rsidRPr="0040789F">
              <w:rPr>
                <w:sz w:val="14"/>
                <w:szCs w:val="14"/>
              </w:rPr>
              <w:t>16,5 тыс.куб.м</w:t>
            </w:r>
          </w:p>
        </w:tc>
        <w:tc>
          <w:tcPr>
            <w:tcW w:w="993" w:type="dxa"/>
          </w:tcPr>
          <w:p w:rsidR="00EE7348" w:rsidRPr="0040789F" w:rsidRDefault="00EE7348" w:rsidP="00EE7348">
            <w:pPr>
              <w:pStyle w:val="Default"/>
              <w:jc w:val="center"/>
              <w:rPr>
                <w:sz w:val="14"/>
                <w:szCs w:val="14"/>
              </w:rPr>
            </w:pPr>
            <w:r w:rsidRPr="0040789F">
              <w:rPr>
                <w:sz w:val="14"/>
                <w:szCs w:val="14"/>
              </w:rPr>
              <w:t>0,1202</w:t>
            </w:r>
          </w:p>
        </w:tc>
        <w:tc>
          <w:tcPr>
            <w:tcW w:w="992" w:type="dxa"/>
          </w:tcPr>
          <w:p w:rsidR="00EE7348" w:rsidRPr="0040789F" w:rsidRDefault="00EE7348" w:rsidP="00EE7348">
            <w:pPr>
              <w:pStyle w:val="Default"/>
              <w:jc w:val="center"/>
              <w:rPr>
                <w:sz w:val="14"/>
                <w:szCs w:val="14"/>
              </w:rPr>
            </w:pPr>
            <w:r w:rsidRPr="0040789F">
              <w:rPr>
                <w:sz w:val="14"/>
                <w:szCs w:val="14"/>
              </w:rPr>
              <w:t>ХОПЁР-25</w:t>
            </w:r>
          </w:p>
        </w:tc>
        <w:tc>
          <w:tcPr>
            <w:tcW w:w="992" w:type="dxa"/>
          </w:tcPr>
          <w:p w:rsidR="00EE7348" w:rsidRPr="0040789F" w:rsidRDefault="00EE7348" w:rsidP="00EE7348">
            <w:pPr>
              <w:pStyle w:val="Default"/>
              <w:jc w:val="center"/>
              <w:rPr>
                <w:sz w:val="14"/>
                <w:szCs w:val="14"/>
              </w:rPr>
            </w:pPr>
            <w:r w:rsidRPr="0040789F">
              <w:rPr>
                <w:sz w:val="14"/>
                <w:szCs w:val="14"/>
              </w:rPr>
              <w:t>2014</w:t>
            </w:r>
          </w:p>
        </w:tc>
        <w:tc>
          <w:tcPr>
            <w:tcW w:w="992" w:type="dxa"/>
          </w:tcPr>
          <w:p w:rsidR="00EE7348" w:rsidRPr="0040789F" w:rsidRDefault="00EE7348" w:rsidP="00EE7348">
            <w:pPr>
              <w:pStyle w:val="Default"/>
              <w:jc w:val="center"/>
              <w:rPr>
                <w:sz w:val="14"/>
                <w:szCs w:val="14"/>
              </w:rPr>
            </w:pPr>
            <w:r w:rsidRPr="0040789F">
              <w:rPr>
                <w:sz w:val="14"/>
                <w:szCs w:val="14"/>
              </w:rPr>
              <w:t>0,04</w:t>
            </w:r>
          </w:p>
        </w:tc>
        <w:tc>
          <w:tcPr>
            <w:tcW w:w="1134" w:type="dxa"/>
          </w:tcPr>
          <w:p w:rsidR="00EE7348" w:rsidRPr="0040789F" w:rsidRDefault="00EE7348" w:rsidP="00EE7348">
            <w:pPr>
              <w:pStyle w:val="Default"/>
              <w:jc w:val="center"/>
              <w:rPr>
                <w:sz w:val="14"/>
                <w:szCs w:val="14"/>
              </w:rPr>
            </w:pPr>
            <w:r w:rsidRPr="0040789F">
              <w:rPr>
                <w:sz w:val="14"/>
                <w:szCs w:val="14"/>
              </w:rPr>
              <w:t>20</w:t>
            </w:r>
          </w:p>
        </w:tc>
      </w:tr>
      <w:tr w:rsidR="00EE7348" w:rsidRPr="0040789F" w:rsidTr="00E72E38">
        <w:trPr>
          <w:trHeight w:val="730"/>
        </w:trPr>
        <w:tc>
          <w:tcPr>
            <w:tcW w:w="250" w:type="dxa"/>
          </w:tcPr>
          <w:p w:rsidR="00EE7348" w:rsidRPr="0040789F" w:rsidRDefault="00EE7348" w:rsidP="00EE7348">
            <w:pPr>
              <w:pStyle w:val="Default"/>
              <w:jc w:val="center"/>
              <w:rPr>
                <w:sz w:val="14"/>
                <w:szCs w:val="14"/>
              </w:rPr>
            </w:pPr>
          </w:p>
          <w:p w:rsidR="00EE7348" w:rsidRPr="0040789F" w:rsidRDefault="00EE7348" w:rsidP="00EE7348">
            <w:pPr>
              <w:pStyle w:val="Default"/>
              <w:jc w:val="center"/>
              <w:rPr>
                <w:sz w:val="14"/>
                <w:szCs w:val="14"/>
              </w:rPr>
            </w:pPr>
            <w:r w:rsidRPr="0040789F">
              <w:rPr>
                <w:sz w:val="14"/>
                <w:szCs w:val="14"/>
              </w:rPr>
              <w:t>3</w:t>
            </w:r>
          </w:p>
        </w:tc>
        <w:tc>
          <w:tcPr>
            <w:tcW w:w="992" w:type="dxa"/>
          </w:tcPr>
          <w:p w:rsidR="00EE7348" w:rsidRPr="0040789F" w:rsidRDefault="00EE7348" w:rsidP="00EE7348">
            <w:pPr>
              <w:pStyle w:val="Default"/>
              <w:jc w:val="center"/>
              <w:rPr>
                <w:sz w:val="14"/>
                <w:szCs w:val="14"/>
              </w:rPr>
            </w:pPr>
            <w:r w:rsidRPr="0040789F">
              <w:rPr>
                <w:sz w:val="14"/>
                <w:szCs w:val="14"/>
              </w:rPr>
              <w:t>Котельная №1 п.Труд Советская 7</w:t>
            </w:r>
          </w:p>
        </w:tc>
        <w:tc>
          <w:tcPr>
            <w:tcW w:w="1134" w:type="dxa"/>
          </w:tcPr>
          <w:p w:rsidR="00EE7348" w:rsidRPr="0040789F" w:rsidRDefault="00EE7348" w:rsidP="00EE7348">
            <w:pPr>
              <w:pStyle w:val="Default"/>
              <w:jc w:val="center"/>
              <w:rPr>
                <w:sz w:val="14"/>
                <w:szCs w:val="14"/>
              </w:rPr>
            </w:pPr>
            <w:r w:rsidRPr="0040789F">
              <w:rPr>
                <w:sz w:val="14"/>
                <w:szCs w:val="14"/>
              </w:rPr>
              <w:t>Газ</w:t>
            </w:r>
          </w:p>
          <w:p w:rsidR="00EE7348" w:rsidRPr="0040789F" w:rsidRDefault="00EE7348" w:rsidP="00EE7348">
            <w:pPr>
              <w:pStyle w:val="Default"/>
              <w:jc w:val="center"/>
              <w:rPr>
                <w:sz w:val="14"/>
                <w:szCs w:val="14"/>
              </w:rPr>
            </w:pPr>
            <w:r w:rsidRPr="0040789F">
              <w:rPr>
                <w:sz w:val="14"/>
                <w:szCs w:val="14"/>
              </w:rPr>
              <w:t>540 тыс.куб.м</w:t>
            </w:r>
          </w:p>
        </w:tc>
        <w:tc>
          <w:tcPr>
            <w:tcW w:w="993" w:type="dxa"/>
          </w:tcPr>
          <w:p w:rsidR="00EE7348" w:rsidRPr="0040789F" w:rsidRDefault="00EE7348" w:rsidP="00EE7348">
            <w:pPr>
              <w:pStyle w:val="Default"/>
              <w:jc w:val="center"/>
              <w:rPr>
                <w:sz w:val="14"/>
                <w:szCs w:val="14"/>
              </w:rPr>
            </w:pPr>
            <w:r w:rsidRPr="0040789F">
              <w:rPr>
                <w:sz w:val="14"/>
                <w:szCs w:val="14"/>
              </w:rPr>
              <w:t>3,476</w:t>
            </w:r>
          </w:p>
          <w:p w:rsidR="00EE7348" w:rsidRPr="0040789F" w:rsidRDefault="00EE7348" w:rsidP="00EE7348">
            <w:pPr>
              <w:pStyle w:val="Default"/>
              <w:jc w:val="center"/>
              <w:rPr>
                <w:sz w:val="14"/>
                <w:szCs w:val="14"/>
              </w:rPr>
            </w:pPr>
          </w:p>
        </w:tc>
        <w:tc>
          <w:tcPr>
            <w:tcW w:w="992" w:type="dxa"/>
          </w:tcPr>
          <w:p w:rsidR="00EE7348" w:rsidRPr="0040789F" w:rsidRDefault="00EE7348" w:rsidP="00EE7348">
            <w:pPr>
              <w:pStyle w:val="Default"/>
              <w:jc w:val="center"/>
              <w:rPr>
                <w:sz w:val="14"/>
                <w:szCs w:val="14"/>
              </w:rPr>
            </w:pPr>
            <w:r w:rsidRPr="0040789F">
              <w:rPr>
                <w:sz w:val="14"/>
                <w:szCs w:val="14"/>
              </w:rPr>
              <w:t>Турботерм-1100 0,94</w:t>
            </w:r>
          </w:p>
          <w:p w:rsidR="00EE7348" w:rsidRPr="0040789F" w:rsidRDefault="00EE7348" w:rsidP="00EE7348">
            <w:pPr>
              <w:pStyle w:val="Default"/>
              <w:jc w:val="center"/>
              <w:rPr>
                <w:sz w:val="14"/>
                <w:szCs w:val="14"/>
              </w:rPr>
            </w:pPr>
            <w:r w:rsidRPr="0040789F">
              <w:rPr>
                <w:sz w:val="14"/>
                <w:szCs w:val="14"/>
              </w:rPr>
              <w:t>Турботерм-1100 0,94</w:t>
            </w:r>
          </w:p>
        </w:tc>
        <w:tc>
          <w:tcPr>
            <w:tcW w:w="992" w:type="dxa"/>
          </w:tcPr>
          <w:p w:rsidR="00EE7348" w:rsidRPr="0040789F" w:rsidRDefault="00EE7348" w:rsidP="00EE7348">
            <w:pPr>
              <w:pStyle w:val="Default"/>
              <w:jc w:val="center"/>
              <w:rPr>
                <w:sz w:val="14"/>
                <w:szCs w:val="14"/>
              </w:rPr>
            </w:pPr>
            <w:r w:rsidRPr="0040789F">
              <w:rPr>
                <w:sz w:val="14"/>
                <w:szCs w:val="14"/>
              </w:rPr>
              <w:t>2006</w:t>
            </w:r>
          </w:p>
          <w:p w:rsidR="00EE7348" w:rsidRPr="0040789F" w:rsidRDefault="00EE7348" w:rsidP="00EE7348">
            <w:pPr>
              <w:pStyle w:val="Default"/>
              <w:jc w:val="center"/>
              <w:rPr>
                <w:sz w:val="14"/>
                <w:szCs w:val="14"/>
              </w:rPr>
            </w:pPr>
          </w:p>
          <w:p w:rsidR="00EE7348" w:rsidRPr="0040789F" w:rsidRDefault="00EE7348" w:rsidP="00EE7348">
            <w:pPr>
              <w:pStyle w:val="Default"/>
              <w:jc w:val="center"/>
              <w:rPr>
                <w:sz w:val="14"/>
                <w:szCs w:val="14"/>
              </w:rPr>
            </w:pPr>
            <w:r w:rsidRPr="0040789F">
              <w:rPr>
                <w:sz w:val="14"/>
                <w:szCs w:val="14"/>
              </w:rPr>
              <w:t>2006</w:t>
            </w:r>
          </w:p>
        </w:tc>
        <w:tc>
          <w:tcPr>
            <w:tcW w:w="992" w:type="dxa"/>
          </w:tcPr>
          <w:p w:rsidR="00EE7348" w:rsidRPr="0040789F" w:rsidRDefault="00EE7348" w:rsidP="00EE7348">
            <w:pPr>
              <w:pStyle w:val="Default"/>
              <w:jc w:val="center"/>
              <w:rPr>
                <w:sz w:val="14"/>
                <w:szCs w:val="14"/>
              </w:rPr>
            </w:pPr>
            <w:r w:rsidRPr="0040789F">
              <w:rPr>
                <w:sz w:val="14"/>
                <w:szCs w:val="14"/>
              </w:rPr>
              <w:t>1,73</w:t>
            </w:r>
          </w:p>
          <w:p w:rsidR="00EE7348" w:rsidRPr="0040789F" w:rsidRDefault="00EE7348" w:rsidP="00EE7348">
            <w:pPr>
              <w:pStyle w:val="Default"/>
              <w:jc w:val="center"/>
              <w:rPr>
                <w:sz w:val="14"/>
                <w:szCs w:val="14"/>
              </w:rPr>
            </w:pPr>
          </w:p>
        </w:tc>
        <w:tc>
          <w:tcPr>
            <w:tcW w:w="1134" w:type="dxa"/>
          </w:tcPr>
          <w:p w:rsidR="00EE7348" w:rsidRPr="0040789F" w:rsidRDefault="00EE7348" w:rsidP="00EE7348">
            <w:pPr>
              <w:pStyle w:val="Default"/>
              <w:jc w:val="center"/>
              <w:rPr>
                <w:sz w:val="14"/>
                <w:szCs w:val="14"/>
              </w:rPr>
            </w:pPr>
            <w:r w:rsidRPr="0040789F">
              <w:rPr>
                <w:sz w:val="14"/>
                <w:szCs w:val="14"/>
              </w:rPr>
              <w:t>1943,1</w:t>
            </w:r>
          </w:p>
          <w:p w:rsidR="00EE7348" w:rsidRPr="0040789F" w:rsidRDefault="00EE7348" w:rsidP="00EE7348">
            <w:pPr>
              <w:pStyle w:val="Default"/>
              <w:jc w:val="center"/>
              <w:rPr>
                <w:sz w:val="14"/>
                <w:szCs w:val="14"/>
              </w:rPr>
            </w:pPr>
          </w:p>
        </w:tc>
      </w:tr>
      <w:tr w:rsidR="00EE7348" w:rsidRPr="0040789F" w:rsidTr="00E72E38">
        <w:trPr>
          <w:trHeight w:val="730"/>
        </w:trPr>
        <w:tc>
          <w:tcPr>
            <w:tcW w:w="250" w:type="dxa"/>
          </w:tcPr>
          <w:p w:rsidR="00EE7348" w:rsidRPr="0040789F" w:rsidRDefault="00EE7348" w:rsidP="00EE7348">
            <w:pPr>
              <w:pStyle w:val="Default"/>
              <w:jc w:val="center"/>
              <w:rPr>
                <w:color w:val="auto"/>
                <w:sz w:val="14"/>
                <w:szCs w:val="14"/>
              </w:rPr>
            </w:pPr>
            <w:r w:rsidRPr="0040789F">
              <w:rPr>
                <w:color w:val="auto"/>
                <w:sz w:val="14"/>
                <w:szCs w:val="14"/>
              </w:rPr>
              <w:t>4</w:t>
            </w:r>
          </w:p>
        </w:tc>
        <w:tc>
          <w:tcPr>
            <w:tcW w:w="992" w:type="dxa"/>
          </w:tcPr>
          <w:p w:rsidR="00EE7348" w:rsidRPr="0040789F" w:rsidRDefault="00EE7348" w:rsidP="00EE7348">
            <w:pPr>
              <w:pStyle w:val="Default"/>
              <w:jc w:val="center"/>
              <w:rPr>
                <w:sz w:val="14"/>
                <w:szCs w:val="14"/>
              </w:rPr>
            </w:pPr>
            <w:r w:rsidRPr="0040789F">
              <w:rPr>
                <w:sz w:val="14"/>
                <w:szCs w:val="14"/>
              </w:rPr>
              <w:t>Котельная №2</w:t>
            </w:r>
          </w:p>
          <w:p w:rsidR="00EE7348" w:rsidRPr="0040789F" w:rsidRDefault="00EE7348" w:rsidP="00EE7348">
            <w:pPr>
              <w:pStyle w:val="Default"/>
              <w:jc w:val="center"/>
              <w:rPr>
                <w:sz w:val="14"/>
                <w:szCs w:val="14"/>
              </w:rPr>
            </w:pPr>
            <w:r w:rsidRPr="0040789F">
              <w:rPr>
                <w:sz w:val="14"/>
                <w:szCs w:val="14"/>
              </w:rPr>
              <w:t>П.Труд Нагорная 2</w:t>
            </w:r>
          </w:p>
        </w:tc>
        <w:tc>
          <w:tcPr>
            <w:tcW w:w="1134" w:type="dxa"/>
          </w:tcPr>
          <w:p w:rsidR="00EE7348" w:rsidRPr="0040789F" w:rsidRDefault="00EE7348" w:rsidP="00EE7348">
            <w:pPr>
              <w:pStyle w:val="Default"/>
              <w:jc w:val="center"/>
              <w:rPr>
                <w:sz w:val="14"/>
                <w:szCs w:val="14"/>
              </w:rPr>
            </w:pPr>
            <w:r w:rsidRPr="0040789F">
              <w:rPr>
                <w:sz w:val="14"/>
                <w:szCs w:val="14"/>
              </w:rPr>
              <w:t>Газ</w:t>
            </w:r>
          </w:p>
          <w:p w:rsidR="00EE7348" w:rsidRPr="0040789F" w:rsidRDefault="00EE7348" w:rsidP="00EE7348">
            <w:pPr>
              <w:pStyle w:val="Default"/>
              <w:jc w:val="center"/>
              <w:rPr>
                <w:sz w:val="14"/>
                <w:szCs w:val="14"/>
              </w:rPr>
            </w:pPr>
            <w:r w:rsidRPr="0040789F">
              <w:rPr>
                <w:sz w:val="14"/>
                <w:szCs w:val="14"/>
              </w:rPr>
              <w:t>27,2тыс.куб.м</w:t>
            </w:r>
          </w:p>
          <w:p w:rsidR="00EE7348" w:rsidRPr="0040789F" w:rsidRDefault="00EE7348" w:rsidP="00EE7348">
            <w:pPr>
              <w:pStyle w:val="Default"/>
              <w:jc w:val="center"/>
              <w:rPr>
                <w:sz w:val="14"/>
                <w:szCs w:val="14"/>
              </w:rPr>
            </w:pPr>
          </w:p>
        </w:tc>
        <w:tc>
          <w:tcPr>
            <w:tcW w:w="993" w:type="dxa"/>
          </w:tcPr>
          <w:p w:rsidR="00EE7348" w:rsidRPr="0040789F" w:rsidRDefault="00EE7348" w:rsidP="00EE7348">
            <w:pPr>
              <w:pStyle w:val="Default"/>
              <w:jc w:val="center"/>
              <w:rPr>
                <w:sz w:val="14"/>
                <w:szCs w:val="14"/>
              </w:rPr>
            </w:pPr>
            <w:r w:rsidRPr="0040789F">
              <w:rPr>
                <w:sz w:val="14"/>
                <w:szCs w:val="14"/>
              </w:rPr>
              <w:t>0,28</w:t>
            </w:r>
          </w:p>
          <w:p w:rsidR="00EE7348" w:rsidRPr="0040789F" w:rsidRDefault="00EE7348" w:rsidP="00EE7348">
            <w:pPr>
              <w:pStyle w:val="Default"/>
              <w:jc w:val="center"/>
              <w:rPr>
                <w:sz w:val="14"/>
                <w:szCs w:val="14"/>
              </w:rPr>
            </w:pPr>
          </w:p>
        </w:tc>
        <w:tc>
          <w:tcPr>
            <w:tcW w:w="992" w:type="dxa"/>
          </w:tcPr>
          <w:p w:rsidR="00EE7348" w:rsidRPr="0040789F" w:rsidRDefault="00EE7348" w:rsidP="00EE7348">
            <w:pPr>
              <w:pStyle w:val="Default"/>
              <w:jc w:val="center"/>
              <w:rPr>
                <w:sz w:val="14"/>
                <w:szCs w:val="14"/>
              </w:rPr>
            </w:pPr>
            <w:r w:rsidRPr="0040789F">
              <w:rPr>
                <w:sz w:val="14"/>
                <w:szCs w:val="14"/>
              </w:rPr>
              <w:t>Хопёр-А 0,041</w:t>
            </w:r>
          </w:p>
          <w:p w:rsidR="00EE7348" w:rsidRPr="0040789F" w:rsidRDefault="00EE7348" w:rsidP="00EE7348">
            <w:pPr>
              <w:pStyle w:val="Default"/>
              <w:jc w:val="center"/>
              <w:rPr>
                <w:sz w:val="14"/>
                <w:szCs w:val="14"/>
              </w:rPr>
            </w:pPr>
            <w:r w:rsidRPr="0040789F">
              <w:rPr>
                <w:sz w:val="14"/>
                <w:szCs w:val="14"/>
              </w:rPr>
              <w:t>Хопёр-А 0,041</w:t>
            </w:r>
          </w:p>
        </w:tc>
        <w:tc>
          <w:tcPr>
            <w:tcW w:w="992" w:type="dxa"/>
          </w:tcPr>
          <w:p w:rsidR="00EE7348" w:rsidRPr="0040789F" w:rsidRDefault="00EE7348" w:rsidP="00EE7348">
            <w:pPr>
              <w:pStyle w:val="Default"/>
              <w:jc w:val="center"/>
              <w:rPr>
                <w:sz w:val="14"/>
                <w:szCs w:val="14"/>
              </w:rPr>
            </w:pPr>
            <w:r w:rsidRPr="0040789F">
              <w:rPr>
                <w:sz w:val="14"/>
                <w:szCs w:val="14"/>
              </w:rPr>
              <w:t>2011</w:t>
            </w:r>
          </w:p>
          <w:p w:rsidR="00EE7348" w:rsidRPr="0040789F" w:rsidRDefault="00EE7348" w:rsidP="00EE7348">
            <w:pPr>
              <w:pStyle w:val="Default"/>
              <w:jc w:val="center"/>
              <w:rPr>
                <w:sz w:val="14"/>
                <w:szCs w:val="14"/>
              </w:rPr>
            </w:pPr>
          </w:p>
          <w:p w:rsidR="00EE7348" w:rsidRPr="0040789F" w:rsidRDefault="00EE7348" w:rsidP="00EE7348">
            <w:pPr>
              <w:pStyle w:val="Default"/>
              <w:jc w:val="center"/>
              <w:rPr>
                <w:sz w:val="14"/>
                <w:szCs w:val="14"/>
              </w:rPr>
            </w:pPr>
            <w:r w:rsidRPr="0040789F">
              <w:rPr>
                <w:sz w:val="14"/>
                <w:szCs w:val="14"/>
              </w:rPr>
              <w:t>2011</w:t>
            </w:r>
          </w:p>
        </w:tc>
        <w:tc>
          <w:tcPr>
            <w:tcW w:w="992" w:type="dxa"/>
          </w:tcPr>
          <w:p w:rsidR="00EE7348" w:rsidRPr="0040789F" w:rsidRDefault="00EE7348" w:rsidP="00EE7348">
            <w:pPr>
              <w:pStyle w:val="Default"/>
              <w:jc w:val="center"/>
              <w:rPr>
                <w:sz w:val="14"/>
                <w:szCs w:val="14"/>
              </w:rPr>
            </w:pPr>
            <w:r w:rsidRPr="0040789F">
              <w:rPr>
                <w:sz w:val="14"/>
                <w:szCs w:val="14"/>
              </w:rPr>
              <w:t>0,08</w:t>
            </w:r>
          </w:p>
          <w:p w:rsidR="00EE7348" w:rsidRPr="0040789F" w:rsidRDefault="00EE7348" w:rsidP="00EE7348">
            <w:pPr>
              <w:pStyle w:val="Default"/>
              <w:jc w:val="center"/>
              <w:rPr>
                <w:sz w:val="14"/>
                <w:szCs w:val="14"/>
              </w:rPr>
            </w:pPr>
          </w:p>
        </w:tc>
        <w:tc>
          <w:tcPr>
            <w:tcW w:w="1134" w:type="dxa"/>
          </w:tcPr>
          <w:p w:rsidR="00EE7348" w:rsidRPr="0040789F" w:rsidRDefault="00EE7348" w:rsidP="00EE7348">
            <w:pPr>
              <w:pStyle w:val="Default"/>
              <w:jc w:val="center"/>
              <w:rPr>
                <w:sz w:val="14"/>
                <w:szCs w:val="14"/>
              </w:rPr>
            </w:pPr>
            <w:r w:rsidRPr="0040789F">
              <w:rPr>
                <w:sz w:val="14"/>
                <w:szCs w:val="14"/>
              </w:rPr>
              <w:t>70</w:t>
            </w:r>
          </w:p>
          <w:p w:rsidR="00EE7348" w:rsidRPr="0040789F" w:rsidRDefault="00EE7348" w:rsidP="00EE7348">
            <w:pPr>
              <w:pStyle w:val="Default"/>
              <w:jc w:val="center"/>
              <w:rPr>
                <w:sz w:val="14"/>
                <w:szCs w:val="14"/>
              </w:rPr>
            </w:pPr>
          </w:p>
        </w:tc>
      </w:tr>
    </w:tbl>
    <w:p w:rsidR="00D9359D" w:rsidRPr="0040789F" w:rsidRDefault="00D9359D" w:rsidP="0040789F">
      <w:pPr>
        <w:pStyle w:val="Default"/>
        <w:spacing w:before="120" w:after="120"/>
        <w:ind w:firstLine="709"/>
        <w:jc w:val="center"/>
        <w:rPr>
          <w:color w:val="auto"/>
          <w:sz w:val="14"/>
          <w:szCs w:val="14"/>
        </w:rPr>
      </w:pPr>
    </w:p>
    <w:tbl>
      <w:tblPr>
        <w:tblpPr w:leftFromText="180" w:rightFromText="180" w:vertAnchor="text" w:tblpY="1"/>
        <w:tblOverlap w:val="never"/>
        <w:tblW w:w="6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992"/>
        <w:gridCol w:w="992"/>
        <w:gridCol w:w="993"/>
        <w:gridCol w:w="992"/>
        <w:gridCol w:w="567"/>
        <w:gridCol w:w="992"/>
        <w:gridCol w:w="993"/>
      </w:tblGrid>
      <w:tr w:rsidR="002E5DB6" w:rsidRPr="0040789F" w:rsidTr="00D9359D">
        <w:trPr>
          <w:trHeight w:val="1220"/>
        </w:trPr>
        <w:tc>
          <w:tcPr>
            <w:tcW w:w="392" w:type="dxa"/>
          </w:tcPr>
          <w:p w:rsidR="002E5DB6" w:rsidRPr="0040789F" w:rsidRDefault="00442A07" w:rsidP="0040789F">
            <w:pPr>
              <w:pStyle w:val="Default"/>
              <w:jc w:val="center"/>
              <w:rPr>
                <w:color w:val="auto"/>
                <w:sz w:val="14"/>
                <w:szCs w:val="14"/>
              </w:rPr>
            </w:pPr>
            <w:r w:rsidRPr="0040789F">
              <w:rPr>
                <w:color w:val="auto"/>
                <w:sz w:val="14"/>
                <w:szCs w:val="14"/>
              </w:rPr>
              <w:t>5</w:t>
            </w:r>
          </w:p>
        </w:tc>
        <w:tc>
          <w:tcPr>
            <w:tcW w:w="992" w:type="dxa"/>
          </w:tcPr>
          <w:p w:rsidR="002E5DB6" w:rsidRPr="0040789F" w:rsidRDefault="002E5DB6" w:rsidP="0040789F">
            <w:pPr>
              <w:pStyle w:val="Default"/>
              <w:jc w:val="center"/>
              <w:rPr>
                <w:sz w:val="14"/>
                <w:szCs w:val="14"/>
              </w:rPr>
            </w:pPr>
            <w:r w:rsidRPr="0040789F">
              <w:rPr>
                <w:sz w:val="14"/>
                <w:szCs w:val="14"/>
              </w:rPr>
              <w:t>Котельная №3 п.</w:t>
            </w:r>
            <w:r w:rsidR="00442A07" w:rsidRPr="0040789F">
              <w:rPr>
                <w:sz w:val="14"/>
                <w:szCs w:val="14"/>
              </w:rPr>
              <w:t xml:space="preserve"> </w:t>
            </w:r>
            <w:r w:rsidRPr="0040789F">
              <w:rPr>
                <w:sz w:val="14"/>
                <w:szCs w:val="14"/>
              </w:rPr>
              <w:t>Труд Спортивная 2</w:t>
            </w:r>
          </w:p>
        </w:tc>
        <w:tc>
          <w:tcPr>
            <w:tcW w:w="992" w:type="dxa"/>
          </w:tcPr>
          <w:p w:rsidR="00221E79" w:rsidRPr="0040789F" w:rsidRDefault="002E5DB6" w:rsidP="0040789F">
            <w:pPr>
              <w:pStyle w:val="Default"/>
              <w:jc w:val="center"/>
              <w:rPr>
                <w:sz w:val="14"/>
                <w:szCs w:val="14"/>
              </w:rPr>
            </w:pPr>
            <w:r w:rsidRPr="0040789F">
              <w:rPr>
                <w:sz w:val="14"/>
                <w:szCs w:val="14"/>
              </w:rPr>
              <w:t>Газ</w:t>
            </w:r>
          </w:p>
          <w:p w:rsidR="002E5DB6" w:rsidRPr="0040789F" w:rsidRDefault="002E5DB6" w:rsidP="0040789F">
            <w:pPr>
              <w:pStyle w:val="Default"/>
              <w:jc w:val="center"/>
              <w:rPr>
                <w:sz w:val="14"/>
                <w:szCs w:val="14"/>
              </w:rPr>
            </w:pPr>
            <w:r w:rsidRPr="0040789F">
              <w:rPr>
                <w:sz w:val="14"/>
                <w:szCs w:val="14"/>
              </w:rPr>
              <w:t>15,6 тыс.куб.м</w:t>
            </w:r>
          </w:p>
        </w:tc>
        <w:tc>
          <w:tcPr>
            <w:tcW w:w="993" w:type="dxa"/>
          </w:tcPr>
          <w:p w:rsidR="002E5DB6" w:rsidRPr="0040789F" w:rsidRDefault="002E5DB6" w:rsidP="0040789F">
            <w:pPr>
              <w:pStyle w:val="Default"/>
              <w:jc w:val="center"/>
              <w:rPr>
                <w:sz w:val="14"/>
                <w:szCs w:val="14"/>
              </w:rPr>
            </w:pPr>
            <w:r w:rsidRPr="0040789F">
              <w:rPr>
                <w:sz w:val="14"/>
                <w:szCs w:val="14"/>
              </w:rPr>
              <w:t>0,1</w:t>
            </w:r>
          </w:p>
        </w:tc>
        <w:tc>
          <w:tcPr>
            <w:tcW w:w="992" w:type="dxa"/>
          </w:tcPr>
          <w:p w:rsidR="002E5DB6" w:rsidRPr="0040789F" w:rsidRDefault="002E5DB6" w:rsidP="0040789F">
            <w:pPr>
              <w:pStyle w:val="Default"/>
              <w:jc w:val="center"/>
              <w:rPr>
                <w:sz w:val="14"/>
                <w:szCs w:val="14"/>
              </w:rPr>
            </w:pPr>
            <w:r w:rsidRPr="0040789F">
              <w:rPr>
                <w:sz w:val="14"/>
                <w:szCs w:val="14"/>
              </w:rPr>
              <w:t>КОВ-СТ «Сигнал» 0,02 КОВ-СТ «Сигнал» 0,02</w:t>
            </w:r>
          </w:p>
          <w:p w:rsidR="002E5DB6" w:rsidRPr="0040789F" w:rsidRDefault="002E5DB6" w:rsidP="0040789F">
            <w:pPr>
              <w:pStyle w:val="Default"/>
              <w:jc w:val="center"/>
              <w:rPr>
                <w:sz w:val="14"/>
                <w:szCs w:val="14"/>
              </w:rPr>
            </w:pPr>
            <w:r w:rsidRPr="0040789F">
              <w:rPr>
                <w:sz w:val="14"/>
                <w:szCs w:val="14"/>
              </w:rPr>
              <w:t>FEROLLI 0,025</w:t>
            </w:r>
          </w:p>
        </w:tc>
        <w:tc>
          <w:tcPr>
            <w:tcW w:w="567" w:type="dxa"/>
          </w:tcPr>
          <w:p w:rsidR="002E5DB6" w:rsidRPr="0040789F" w:rsidRDefault="002E5DB6" w:rsidP="0040789F">
            <w:pPr>
              <w:pStyle w:val="Default"/>
              <w:jc w:val="center"/>
              <w:rPr>
                <w:sz w:val="14"/>
                <w:szCs w:val="14"/>
              </w:rPr>
            </w:pPr>
            <w:r w:rsidRPr="0040789F">
              <w:rPr>
                <w:sz w:val="14"/>
                <w:szCs w:val="14"/>
              </w:rPr>
              <w:t>2011</w:t>
            </w:r>
          </w:p>
          <w:p w:rsidR="002E5DB6" w:rsidRPr="0040789F" w:rsidRDefault="002E5DB6" w:rsidP="0040789F">
            <w:pPr>
              <w:pStyle w:val="Default"/>
              <w:jc w:val="center"/>
              <w:rPr>
                <w:sz w:val="14"/>
                <w:szCs w:val="14"/>
              </w:rPr>
            </w:pPr>
          </w:p>
          <w:p w:rsidR="002E5DB6" w:rsidRPr="0040789F" w:rsidRDefault="002E5DB6" w:rsidP="0040789F">
            <w:pPr>
              <w:pStyle w:val="Default"/>
              <w:jc w:val="center"/>
              <w:rPr>
                <w:sz w:val="14"/>
                <w:szCs w:val="14"/>
              </w:rPr>
            </w:pPr>
            <w:r w:rsidRPr="0040789F">
              <w:rPr>
                <w:sz w:val="14"/>
                <w:szCs w:val="14"/>
              </w:rPr>
              <w:t>2011</w:t>
            </w:r>
          </w:p>
        </w:tc>
        <w:tc>
          <w:tcPr>
            <w:tcW w:w="992" w:type="dxa"/>
          </w:tcPr>
          <w:p w:rsidR="002E5DB6" w:rsidRPr="0040789F" w:rsidRDefault="002E5DB6" w:rsidP="0040789F">
            <w:pPr>
              <w:pStyle w:val="Default"/>
              <w:jc w:val="center"/>
              <w:rPr>
                <w:sz w:val="14"/>
                <w:szCs w:val="14"/>
              </w:rPr>
            </w:pPr>
            <w:r w:rsidRPr="0040789F">
              <w:rPr>
                <w:sz w:val="14"/>
                <w:szCs w:val="14"/>
              </w:rPr>
              <w:t>0,04</w:t>
            </w:r>
          </w:p>
        </w:tc>
        <w:tc>
          <w:tcPr>
            <w:tcW w:w="993" w:type="dxa"/>
          </w:tcPr>
          <w:p w:rsidR="002E5DB6" w:rsidRPr="0040789F" w:rsidRDefault="002E5DB6" w:rsidP="0040789F">
            <w:pPr>
              <w:pStyle w:val="Default"/>
              <w:jc w:val="center"/>
              <w:rPr>
                <w:sz w:val="14"/>
                <w:szCs w:val="14"/>
              </w:rPr>
            </w:pPr>
            <w:r w:rsidRPr="0040789F">
              <w:rPr>
                <w:sz w:val="14"/>
                <w:szCs w:val="14"/>
              </w:rPr>
              <w:t>57</w:t>
            </w:r>
          </w:p>
        </w:tc>
      </w:tr>
      <w:tr w:rsidR="002E5DB6" w:rsidRPr="0040789F" w:rsidTr="00D9359D">
        <w:trPr>
          <w:trHeight w:val="733"/>
        </w:trPr>
        <w:tc>
          <w:tcPr>
            <w:tcW w:w="392" w:type="dxa"/>
          </w:tcPr>
          <w:p w:rsidR="002E5DB6" w:rsidRPr="0040789F" w:rsidRDefault="00442A07" w:rsidP="0040789F">
            <w:pPr>
              <w:pStyle w:val="Default"/>
              <w:jc w:val="center"/>
              <w:rPr>
                <w:color w:val="auto"/>
                <w:sz w:val="14"/>
                <w:szCs w:val="14"/>
              </w:rPr>
            </w:pPr>
            <w:r w:rsidRPr="0040789F">
              <w:rPr>
                <w:color w:val="auto"/>
                <w:sz w:val="14"/>
                <w:szCs w:val="14"/>
              </w:rPr>
              <w:t>6</w:t>
            </w:r>
          </w:p>
        </w:tc>
        <w:tc>
          <w:tcPr>
            <w:tcW w:w="992" w:type="dxa"/>
          </w:tcPr>
          <w:p w:rsidR="002E5DB6" w:rsidRPr="0040789F" w:rsidRDefault="002E5DB6" w:rsidP="0040789F">
            <w:pPr>
              <w:pStyle w:val="Default"/>
              <w:jc w:val="center"/>
              <w:rPr>
                <w:sz w:val="14"/>
                <w:szCs w:val="14"/>
              </w:rPr>
            </w:pPr>
            <w:r w:rsidRPr="0040789F">
              <w:rPr>
                <w:sz w:val="14"/>
                <w:szCs w:val="14"/>
              </w:rPr>
              <w:t>Котельная №4 п.Труд Спортивная 4а</w:t>
            </w:r>
          </w:p>
        </w:tc>
        <w:tc>
          <w:tcPr>
            <w:tcW w:w="992" w:type="dxa"/>
          </w:tcPr>
          <w:p w:rsidR="007026FD" w:rsidRPr="0040789F" w:rsidRDefault="0091463D" w:rsidP="0040789F">
            <w:pPr>
              <w:pStyle w:val="Default"/>
              <w:jc w:val="center"/>
              <w:rPr>
                <w:sz w:val="14"/>
                <w:szCs w:val="14"/>
              </w:rPr>
            </w:pPr>
            <w:r w:rsidRPr="0040789F">
              <w:rPr>
                <w:sz w:val="14"/>
                <w:szCs w:val="14"/>
              </w:rPr>
              <w:t>газ</w:t>
            </w:r>
          </w:p>
          <w:p w:rsidR="002E5DB6" w:rsidRPr="0040789F" w:rsidRDefault="002E5DB6" w:rsidP="0040789F">
            <w:pPr>
              <w:pStyle w:val="Default"/>
              <w:jc w:val="center"/>
              <w:rPr>
                <w:sz w:val="14"/>
                <w:szCs w:val="14"/>
              </w:rPr>
            </w:pPr>
          </w:p>
        </w:tc>
        <w:tc>
          <w:tcPr>
            <w:tcW w:w="993" w:type="dxa"/>
          </w:tcPr>
          <w:p w:rsidR="007026FD" w:rsidRPr="0040789F" w:rsidRDefault="007026FD" w:rsidP="0040789F">
            <w:pPr>
              <w:pStyle w:val="Default"/>
              <w:jc w:val="center"/>
              <w:rPr>
                <w:sz w:val="14"/>
                <w:szCs w:val="14"/>
              </w:rPr>
            </w:pPr>
            <w:r w:rsidRPr="0040789F">
              <w:rPr>
                <w:sz w:val="14"/>
                <w:szCs w:val="14"/>
              </w:rPr>
              <w:t>0,</w:t>
            </w:r>
            <w:r w:rsidR="004231F8" w:rsidRPr="0040789F">
              <w:rPr>
                <w:sz w:val="14"/>
                <w:szCs w:val="14"/>
              </w:rPr>
              <w:t>263</w:t>
            </w:r>
          </w:p>
          <w:p w:rsidR="002E5DB6" w:rsidRPr="0040789F" w:rsidRDefault="002E5DB6" w:rsidP="0040789F">
            <w:pPr>
              <w:pStyle w:val="Default"/>
              <w:jc w:val="center"/>
              <w:rPr>
                <w:sz w:val="14"/>
                <w:szCs w:val="14"/>
              </w:rPr>
            </w:pPr>
          </w:p>
        </w:tc>
        <w:tc>
          <w:tcPr>
            <w:tcW w:w="992" w:type="dxa"/>
          </w:tcPr>
          <w:p w:rsidR="002E5DB6" w:rsidRPr="0040789F" w:rsidRDefault="004231F8" w:rsidP="0040789F">
            <w:pPr>
              <w:pStyle w:val="Default"/>
              <w:jc w:val="center"/>
              <w:rPr>
                <w:sz w:val="14"/>
                <w:szCs w:val="14"/>
              </w:rPr>
            </w:pPr>
            <w:r w:rsidRPr="0040789F">
              <w:rPr>
                <w:sz w:val="14"/>
                <w:szCs w:val="14"/>
              </w:rPr>
              <w:t>Ferolli  0,043</w:t>
            </w:r>
          </w:p>
          <w:p w:rsidR="004231F8" w:rsidRPr="0040789F" w:rsidRDefault="004231F8" w:rsidP="0040789F">
            <w:pPr>
              <w:pStyle w:val="Default"/>
              <w:jc w:val="center"/>
              <w:rPr>
                <w:sz w:val="14"/>
                <w:szCs w:val="14"/>
              </w:rPr>
            </w:pPr>
            <w:r w:rsidRPr="0040789F">
              <w:rPr>
                <w:sz w:val="14"/>
                <w:szCs w:val="14"/>
              </w:rPr>
              <w:t>Ferolli  0,043</w:t>
            </w:r>
          </w:p>
        </w:tc>
        <w:tc>
          <w:tcPr>
            <w:tcW w:w="567" w:type="dxa"/>
          </w:tcPr>
          <w:p w:rsidR="002E5DB6" w:rsidRPr="0040789F" w:rsidRDefault="004231F8" w:rsidP="0040789F">
            <w:pPr>
              <w:pStyle w:val="Default"/>
              <w:jc w:val="center"/>
              <w:rPr>
                <w:sz w:val="14"/>
                <w:szCs w:val="14"/>
              </w:rPr>
            </w:pPr>
            <w:r w:rsidRPr="0040789F">
              <w:rPr>
                <w:sz w:val="14"/>
                <w:szCs w:val="14"/>
              </w:rPr>
              <w:t>2011</w:t>
            </w:r>
          </w:p>
          <w:p w:rsidR="004231F8" w:rsidRPr="0040789F" w:rsidRDefault="004231F8" w:rsidP="0040789F">
            <w:pPr>
              <w:pStyle w:val="Default"/>
              <w:jc w:val="center"/>
              <w:rPr>
                <w:sz w:val="14"/>
                <w:szCs w:val="14"/>
              </w:rPr>
            </w:pPr>
          </w:p>
          <w:p w:rsidR="004231F8" w:rsidRPr="0040789F" w:rsidRDefault="004231F8" w:rsidP="0040789F">
            <w:pPr>
              <w:pStyle w:val="Default"/>
              <w:jc w:val="center"/>
              <w:rPr>
                <w:sz w:val="14"/>
                <w:szCs w:val="14"/>
              </w:rPr>
            </w:pPr>
            <w:r w:rsidRPr="0040789F">
              <w:rPr>
                <w:sz w:val="14"/>
                <w:szCs w:val="14"/>
              </w:rPr>
              <w:t>2011</w:t>
            </w:r>
          </w:p>
          <w:p w:rsidR="004231F8" w:rsidRPr="0040789F" w:rsidRDefault="004231F8" w:rsidP="0040789F">
            <w:pPr>
              <w:pStyle w:val="Default"/>
              <w:jc w:val="center"/>
              <w:rPr>
                <w:sz w:val="14"/>
                <w:szCs w:val="14"/>
              </w:rPr>
            </w:pPr>
          </w:p>
        </w:tc>
        <w:tc>
          <w:tcPr>
            <w:tcW w:w="992" w:type="dxa"/>
          </w:tcPr>
          <w:p w:rsidR="002E5DB6" w:rsidRPr="0040789F" w:rsidRDefault="004231F8" w:rsidP="0040789F">
            <w:pPr>
              <w:pStyle w:val="Default"/>
              <w:jc w:val="center"/>
              <w:rPr>
                <w:sz w:val="14"/>
                <w:szCs w:val="14"/>
              </w:rPr>
            </w:pPr>
            <w:r w:rsidRPr="0040789F">
              <w:rPr>
                <w:sz w:val="14"/>
                <w:szCs w:val="14"/>
              </w:rPr>
              <w:t>0,09</w:t>
            </w:r>
          </w:p>
        </w:tc>
        <w:tc>
          <w:tcPr>
            <w:tcW w:w="993" w:type="dxa"/>
          </w:tcPr>
          <w:p w:rsidR="002E5DB6" w:rsidRPr="0040789F" w:rsidRDefault="002E5DB6" w:rsidP="0040789F">
            <w:pPr>
              <w:pStyle w:val="Default"/>
              <w:jc w:val="center"/>
              <w:rPr>
                <w:sz w:val="14"/>
                <w:szCs w:val="14"/>
              </w:rPr>
            </w:pPr>
          </w:p>
        </w:tc>
      </w:tr>
      <w:tr w:rsidR="002E5DB6" w:rsidRPr="0040789F" w:rsidTr="00D9359D">
        <w:trPr>
          <w:trHeight w:val="701"/>
        </w:trPr>
        <w:tc>
          <w:tcPr>
            <w:tcW w:w="392" w:type="dxa"/>
          </w:tcPr>
          <w:p w:rsidR="002E5DB6" w:rsidRPr="0040789F" w:rsidRDefault="00442A07" w:rsidP="0040789F">
            <w:pPr>
              <w:pStyle w:val="Default"/>
              <w:jc w:val="center"/>
              <w:rPr>
                <w:color w:val="auto"/>
                <w:sz w:val="14"/>
                <w:szCs w:val="14"/>
              </w:rPr>
            </w:pPr>
            <w:r w:rsidRPr="0040789F">
              <w:rPr>
                <w:color w:val="auto"/>
                <w:sz w:val="14"/>
                <w:szCs w:val="14"/>
              </w:rPr>
              <w:t>7</w:t>
            </w:r>
          </w:p>
        </w:tc>
        <w:tc>
          <w:tcPr>
            <w:tcW w:w="992" w:type="dxa"/>
          </w:tcPr>
          <w:p w:rsidR="007026FD" w:rsidRPr="0040789F" w:rsidRDefault="007026FD" w:rsidP="0040789F">
            <w:pPr>
              <w:pStyle w:val="Default"/>
              <w:jc w:val="center"/>
              <w:rPr>
                <w:sz w:val="14"/>
                <w:szCs w:val="14"/>
              </w:rPr>
            </w:pPr>
            <w:r w:rsidRPr="0040789F">
              <w:rPr>
                <w:sz w:val="14"/>
                <w:szCs w:val="14"/>
              </w:rPr>
              <w:t>Котельная д.Пекша</w:t>
            </w:r>
          </w:p>
          <w:p w:rsidR="002E5DB6" w:rsidRPr="0040789F" w:rsidRDefault="002E5DB6" w:rsidP="0040789F">
            <w:pPr>
              <w:pStyle w:val="Default"/>
              <w:jc w:val="center"/>
              <w:rPr>
                <w:sz w:val="14"/>
                <w:szCs w:val="14"/>
              </w:rPr>
            </w:pPr>
          </w:p>
        </w:tc>
        <w:tc>
          <w:tcPr>
            <w:tcW w:w="992" w:type="dxa"/>
          </w:tcPr>
          <w:p w:rsidR="00221E79" w:rsidRPr="0040789F" w:rsidRDefault="007026FD" w:rsidP="0040789F">
            <w:pPr>
              <w:pStyle w:val="Default"/>
              <w:jc w:val="center"/>
              <w:rPr>
                <w:sz w:val="14"/>
                <w:szCs w:val="14"/>
              </w:rPr>
            </w:pPr>
            <w:r w:rsidRPr="0040789F">
              <w:rPr>
                <w:sz w:val="14"/>
                <w:szCs w:val="14"/>
              </w:rPr>
              <w:t>Газ</w:t>
            </w:r>
          </w:p>
          <w:p w:rsidR="007026FD" w:rsidRPr="0040789F" w:rsidRDefault="004231F8" w:rsidP="0040789F">
            <w:pPr>
              <w:pStyle w:val="Default"/>
              <w:jc w:val="center"/>
              <w:rPr>
                <w:sz w:val="14"/>
                <w:szCs w:val="14"/>
              </w:rPr>
            </w:pPr>
            <w:r w:rsidRPr="0040789F">
              <w:rPr>
                <w:sz w:val="14"/>
                <w:szCs w:val="14"/>
              </w:rPr>
              <w:t>1114,6</w:t>
            </w:r>
            <w:r w:rsidR="007026FD" w:rsidRPr="0040789F">
              <w:rPr>
                <w:sz w:val="14"/>
                <w:szCs w:val="14"/>
              </w:rPr>
              <w:t>тыс.куб.м</w:t>
            </w:r>
          </w:p>
          <w:p w:rsidR="002E5DB6" w:rsidRPr="0040789F" w:rsidRDefault="002E5DB6" w:rsidP="0040789F">
            <w:pPr>
              <w:pStyle w:val="Default"/>
              <w:jc w:val="center"/>
              <w:rPr>
                <w:sz w:val="14"/>
                <w:szCs w:val="14"/>
              </w:rPr>
            </w:pPr>
          </w:p>
        </w:tc>
        <w:tc>
          <w:tcPr>
            <w:tcW w:w="993" w:type="dxa"/>
          </w:tcPr>
          <w:p w:rsidR="002E5DB6" w:rsidRPr="0040789F" w:rsidRDefault="004231F8" w:rsidP="0040789F">
            <w:pPr>
              <w:pStyle w:val="Default"/>
              <w:jc w:val="center"/>
              <w:rPr>
                <w:sz w:val="14"/>
                <w:szCs w:val="14"/>
              </w:rPr>
            </w:pPr>
            <w:r w:rsidRPr="0040789F">
              <w:rPr>
                <w:sz w:val="14"/>
                <w:szCs w:val="14"/>
              </w:rPr>
              <w:t>7,858</w:t>
            </w:r>
          </w:p>
        </w:tc>
        <w:tc>
          <w:tcPr>
            <w:tcW w:w="992" w:type="dxa"/>
          </w:tcPr>
          <w:p w:rsidR="002E5DB6" w:rsidRPr="0040789F" w:rsidRDefault="004231F8" w:rsidP="0040789F">
            <w:pPr>
              <w:pStyle w:val="Default"/>
              <w:jc w:val="center"/>
              <w:rPr>
                <w:sz w:val="14"/>
                <w:szCs w:val="14"/>
              </w:rPr>
            </w:pPr>
            <w:r w:rsidRPr="0040789F">
              <w:rPr>
                <w:sz w:val="14"/>
                <w:szCs w:val="14"/>
              </w:rPr>
              <w:t>Турботерм-1500</w:t>
            </w:r>
          </w:p>
          <w:p w:rsidR="004231F8" w:rsidRPr="0040789F" w:rsidRDefault="004231F8" w:rsidP="0040789F">
            <w:pPr>
              <w:pStyle w:val="Default"/>
              <w:jc w:val="center"/>
              <w:rPr>
                <w:sz w:val="14"/>
                <w:szCs w:val="14"/>
              </w:rPr>
            </w:pPr>
            <w:r w:rsidRPr="0040789F">
              <w:rPr>
                <w:sz w:val="14"/>
                <w:szCs w:val="14"/>
              </w:rPr>
              <w:t>Турботерм-1500</w:t>
            </w:r>
          </w:p>
        </w:tc>
        <w:tc>
          <w:tcPr>
            <w:tcW w:w="567" w:type="dxa"/>
          </w:tcPr>
          <w:p w:rsidR="002E5DB6" w:rsidRPr="0040789F" w:rsidRDefault="004231F8" w:rsidP="0040789F">
            <w:pPr>
              <w:pStyle w:val="Default"/>
              <w:jc w:val="center"/>
              <w:rPr>
                <w:sz w:val="14"/>
                <w:szCs w:val="14"/>
              </w:rPr>
            </w:pPr>
            <w:r w:rsidRPr="0040789F">
              <w:rPr>
                <w:sz w:val="14"/>
                <w:szCs w:val="14"/>
              </w:rPr>
              <w:t>2011</w:t>
            </w:r>
          </w:p>
          <w:p w:rsidR="004231F8" w:rsidRPr="0040789F" w:rsidRDefault="004231F8" w:rsidP="0040789F">
            <w:pPr>
              <w:pStyle w:val="Default"/>
              <w:jc w:val="center"/>
              <w:rPr>
                <w:sz w:val="14"/>
                <w:szCs w:val="14"/>
              </w:rPr>
            </w:pPr>
          </w:p>
          <w:p w:rsidR="004231F8" w:rsidRPr="0040789F" w:rsidRDefault="004231F8" w:rsidP="0040789F">
            <w:pPr>
              <w:pStyle w:val="Default"/>
              <w:jc w:val="center"/>
              <w:rPr>
                <w:sz w:val="14"/>
                <w:szCs w:val="14"/>
              </w:rPr>
            </w:pPr>
            <w:r w:rsidRPr="0040789F">
              <w:rPr>
                <w:sz w:val="14"/>
                <w:szCs w:val="14"/>
              </w:rPr>
              <w:t>2011</w:t>
            </w:r>
          </w:p>
        </w:tc>
        <w:tc>
          <w:tcPr>
            <w:tcW w:w="992" w:type="dxa"/>
          </w:tcPr>
          <w:p w:rsidR="002E5DB6" w:rsidRPr="0040789F" w:rsidRDefault="004231F8" w:rsidP="0040789F">
            <w:pPr>
              <w:pStyle w:val="Default"/>
              <w:jc w:val="center"/>
              <w:rPr>
                <w:sz w:val="14"/>
                <w:szCs w:val="14"/>
              </w:rPr>
            </w:pPr>
            <w:r w:rsidRPr="0040789F">
              <w:rPr>
                <w:sz w:val="14"/>
                <w:szCs w:val="14"/>
              </w:rPr>
              <w:t>2,23</w:t>
            </w:r>
          </w:p>
        </w:tc>
        <w:tc>
          <w:tcPr>
            <w:tcW w:w="993" w:type="dxa"/>
          </w:tcPr>
          <w:p w:rsidR="002E5DB6" w:rsidRPr="0040789F" w:rsidRDefault="004231F8" w:rsidP="0040789F">
            <w:pPr>
              <w:pStyle w:val="Default"/>
              <w:jc w:val="center"/>
              <w:rPr>
                <w:sz w:val="14"/>
                <w:szCs w:val="14"/>
              </w:rPr>
            </w:pPr>
            <w:r w:rsidRPr="0040789F">
              <w:rPr>
                <w:sz w:val="14"/>
                <w:szCs w:val="14"/>
              </w:rPr>
              <w:t>5160</w:t>
            </w:r>
          </w:p>
        </w:tc>
      </w:tr>
      <w:tr w:rsidR="002E5DB6" w:rsidRPr="0040789F" w:rsidTr="00D9359D">
        <w:trPr>
          <w:trHeight w:val="671"/>
        </w:trPr>
        <w:tc>
          <w:tcPr>
            <w:tcW w:w="392" w:type="dxa"/>
          </w:tcPr>
          <w:p w:rsidR="002E5DB6" w:rsidRPr="0040789F" w:rsidRDefault="00442A07" w:rsidP="0040789F">
            <w:pPr>
              <w:pStyle w:val="Default"/>
              <w:jc w:val="center"/>
              <w:rPr>
                <w:color w:val="auto"/>
                <w:sz w:val="14"/>
                <w:szCs w:val="14"/>
              </w:rPr>
            </w:pPr>
            <w:r w:rsidRPr="0040789F">
              <w:rPr>
                <w:color w:val="auto"/>
                <w:sz w:val="14"/>
                <w:szCs w:val="14"/>
              </w:rPr>
              <w:t>8</w:t>
            </w:r>
          </w:p>
        </w:tc>
        <w:tc>
          <w:tcPr>
            <w:tcW w:w="992" w:type="dxa"/>
          </w:tcPr>
          <w:p w:rsidR="002E5DB6" w:rsidRPr="0040789F" w:rsidRDefault="00C4359C" w:rsidP="0040789F">
            <w:pPr>
              <w:pStyle w:val="Default"/>
              <w:jc w:val="center"/>
              <w:rPr>
                <w:sz w:val="14"/>
                <w:szCs w:val="14"/>
              </w:rPr>
            </w:pPr>
            <w:r w:rsidRPr="0040789F">
              <w:rPr>
                <w:sz w:val="14"/>
                <w:szCs w:val="14"/>
              </w:rPr>
              <w:t>Котельная д. Липна Дачная</w:t>
            </w:r>
          </w:p>
        </w:tc>
        <w:tc>
          <w:tcPr>
            <w:tcW w:w="992" w:type="dxa"/>
          </w:tcPr>
          <w:p w:rsidR="00C4359C" w:rsidRPr="0040789F" w:rsidRDefault="00C4359C" w:rsidP="0040789F">
            <w:pPr>
              <w:pStyle w:val="Default"/>
              <w:jc w:val="center"/>
              <w:rPr>
                <w:sz w:val="14"/>
                <w:szCs w:val="14"/>
              </w:rPr>
            </w:pPr>
            <w:r w:rsidRPr="0040789F">
              <w:rPr>
                <w:sz w:val="14"/>
                <w:szCs w:val="14"/>
              </w:rPr>
              <w:t>Газ</w:t>
            </w:r>
          </w:p>
          <w:p w:rsidR="00C4359C" w:rsidRPr="0040789F" w:rsidRDefault="00C4359C" w:rsidP="0040789F">
            <w:pPr>
              <w:pStyle w:val="Default"/>
              <w:jc w:val="center"/>
              <w:rPr>
                <w:sz w:val="14"/>
                <w:szCs w:val="14"/>
              </w:rPr>
            </w:pPr>
            <w:r w:rsidRPr="0040789F">
              <w:rPr>
                <w:sz w:val="14"/>
                <w:szCs w:val="14"/>
              </w:rPr>
              <w:t>3</w:t>
            </w:r>
            <w:r w:rsidR="004231F8" w:rsidRPr="0040789F">
              <w:rPr>
                <w:sz w:val="14"/>
                <w:szCs w:val="14"/>
              </w:rPr>
              <w:t>25,6</w:t>
            </w:r>
            <w:r w:rsidRPr="0040789F">
              <w:rPr>
                <w:sz w:val="14"/>
                <w:szCs w:val="14"/>
              </w:rPr>
              <w:t xml:space="preserve"> тыс. куб.м</w:t>
            </w:r>
          </w:p>
          <w:p w:rsidR="002E5DB6" w:rsidRPr="0040789F" w:rsidRDefault="002E5DB6" w:rsidP="0040789F">
            <w:pPr>
              <w:pStyle w:val="Default"/>
              <w:jc w:val="center"/>
              <w:rPr>
                <w:sz w:val="14"/>
                <w:szCs w:val="14"/>
              </w:rPr>
            </w:pPr>
          </w:p>
        </w:tc>
        <w:tc>
          <w:tcPr>
            <w:tcW w:w="993" w:type="dxa"/>
          </w:tcPr>
          <w:p w:rsidR="002E5DB6" w:rsidRPr="0040789F" w:rsidRDefault="004231F8" w:rsidP="0040789F">
            <w:pPr>
              <w:pStyle w:val="Default"/>
              <w:jc w:val="center"/>
              <w:rPr>
                <w:sz w:val="14"/>
                <w:szCs w:val="14"/>
              </w:rPr>
            </w:pPr>
            <w:r w:rsidRPr="0040789F">
              <w:rPr>
                <w:sz w:val="14"/>
                <w:szCs w:val="14"/>
              </w:rPr>
              <w:t>2,408</w:t>
            </w:r>
          </w:p>
        </w:tc>
        <w:tc>
          <w:tcPr>
            <w:tcW w:w="992" w:type="dxa"/>
          </w:tcPr>
          <w:p w:rsidR="002E5DB6" w:rsidRPr="0040789F" w:rsidRDefault="004231F8" w:rsidP="0040789F">
            <w:pPr>
              <w:pStyle w:val="Default"/>
              <w:jc w:val="center"/>
              <w:rPr>
                <w:sz w:val="14"/>
                <w:szCs w:val="14"/>
              </w:rPr>
            </w:pPr>
            <w:r w:rsidRPr="0040789F">
              <w:rPr>
                <w:sz w:val="14"/>
                <w:szCs w:val="14"/>
              </w:rPr>
              <w:t>PREXAL P-600</w:t>
            </w:r>
          </w:p>
          <w:p w:rsidR="004231F8" w:rsidRPr="0040789F" w:rsidRDefault="004231F8" w:rsidP="0040789F">
            <w:pPr>
              <w:pStyle w:val="Default"/>
              <w:jc w:val="center"/>
              <w:rPr>
                <w:sz w:val="14"/>
                <w:szCs w:val="14"/>
              </w:rPr>
            </w:pPr>
            <w:r w:rsidRPr="0040789F">
              <w:rPr>
                <w:sz w:val="14"/>
                <w:szCs w:val="14"/>
              </w:rPr>
              <w:t>PREXAL P-600</w:t>
            </w:r>
          </w:p>
        </w:tc>
        <w:tc>
          <w:tcPr>
            <w:tcW w:w="567" w:type="dxa"/>
          </w:tcPr>
          <w:p w:rsidR="002E5DB6" w:rsidRPr="0040789F" w:rsidRDefault="004231F8" w:rsidP="0040789F">
            <w:pPr>
              <w:pStyle w:val="Default"/>
              <w:jc w:val="center"/>
              <w:rPr>
                <w:sz w:val="14"/>
                <w:szCs w:val="14"/>
              </w:rPr>
            </w:pPr>
            <w:r w:rsidRPr="0040789F">
              <w:rPr>
                <w:sz w:val="14"/>
                <w:szCs w:val="14"/>
              </w:rPr>
              <w:t>2000</w:t>
            </w:r>
          </w:p>
          <w:p w:rsidR="004231F8" w:rsidRPr="0040789F" w:rsidRDefault="004231F8" w:rsidP="0040789F">
            <w:pPr>
              <w:pStyle w:val="Default"/>
              <w:jc w:val="center"/>
              <w:rPr>
                <w:sz w:val="14"/>
                <w:szCs w:val="14"/>
              </w:rPr>
            </w:pPr>
          </w:p>
          <w:p w:rsidR="004231F8" w:rsidRPr="0040789F" w:rsidRDefault="004231F8" w:rsidP="0040789F">
            <w:pPr>
              <w:pStyle w:val="Default"/>
              <w:jc w:val="center"/>
              <w:rPr>
                <w:sz w:val="14"/>
                <w:szCs w:val="14"/>
              </w:rPr>
            </w:pPr>
            <w:r w:rsidRPr="0040789F">
              <w:rPr>
                <w:sz w:val="14"/>
                <w:szCs w:val="14"/>
              </w:rPr>
              <w:t>2000</w:t>
            </w:r>
          </w:p>
        </w:tc>
        <w:tc>
          <w:tcPr>
            <w:tcW w:w="992" w:type="dxa"/>
          </w:tcPr>
          <w:p w:rsidR="002E5DB6" w:rsidRPr="0040789F" w:rsidRDefault="004231F8" w:rsidP="0040789F">
            <w:pPr>
              <w:pStyle w:val="Default"/>
              <w:jc w:val="center"/>
              <w:rPr>
                <w:sz w:val="14"/>
                <w:szCs w:val="14"/>
              </w:rPr>
            </w:pPr>
            <w:r w:rsidRPr="0040789F">
              <w:rPr>
                <w:sz w:val="14"/>
                <w:szCs w:val="14"/>
              </w:rPr>
              <w:t>0,97</w:t>
            </w:r>
          </w:p>
        </w:tc>
        <w:tc>
          <w:tcPr>
            <w:tcW w:w="993" w:type="dxa"/>
          </w:tcPr>
          <w:p w:rsidR="002E5DB6" w:rsidRPr="0040789F" w:rsidRDefault="004231F8" w:rsidP="0040789F">
            <w:pPr>
              <w:pStyle w:val="Default"/>
              <w:jc w:val="center"/>
              <w:rPr>
                <w:sz w:val="14"/>
                <w:szCs w:val="14"/>
              </w:rPr>
            </w:pPr>
            <w:r w:rsidRPr="0040789F">
              <w:rPr>
                <w:sz w:val="14"/>
                <w:szCs w:val="14"/>
              </w:rPr>
              <w:t>1160</w:t>
            </w:r>
          </w:p>
        </w:tc>
      </w:tr>
      <w:tr w:rsidR="002E5DB6" w:rsidRPr="0040789F" w:rsidTr="00D9359D">
        <w:trPr>
          <w:trHeight w:val="478"/>
        </w:trPr>
        <w:tc>
          <w:tcPr>
            <w:tcW w:w="392" w:type="dxa"/>
          </w:tcPr>
          <w:p w:rsidR="002E5DB6" w:rsidRPr="0040789F" w:rsidRDefault="00442A07" w:rsidP="0040789F">
            <w:pPr>
              <w:pStyle w:val="Default"/>
              <w:jc w:val="center"/>
              <w:rPr>
                <w:color w:val="auto"/>
                <w:sz w:val="14"/>
                <w:szCs w:val="14"/>
              </w:rPr>
            </w:pPr>
            <w:r w:rsidRPr="0040789F">
              <w:rPr>
                <w:color w:val="auto"/>
                <w:sz w:val="14"/>
                <w:szCs w:val="14"/>
              </w:rPr>
              <w:t>9</w:t>
            </w:r>
          </w:p>
        </w:tc>
        <w:tc>
          <w:tcPr>
            <w:tcW w:w="992" w:type="dxa"/>
          </w:tcPr>
          <w:p w:rsidR="002E5DB6" w:rsidRPr="0040789F" w:rsidRDefault="00C4359C" w:rsidP="0040789F">
            <w:pPr>
              <w:pStyle w:val="Default"/>
              <w:jc w:val="center"/>
              <w:rPr>
                <w:sz w:val="14"/>
                <w:szCs w:val="14"/>
              </w:rPr>
            </w:pPr>
            <w:r w:rsidRPr="0040789F">
              <w:rPr>
                <w:sz w:val="14"/>
                <w:szCs w:val="14"/>
              </w:rPr>
              <w:t>Котельная Сушнево-1</w:t>
            </w:r>
          </w:p>
        </w:tc>
        <w:tc>
          <w:tcPr>
            <w:tcW w:w="992" w:type="dxa"/>
          </w:tcPr>
          <w:p w:rsidR="002E5DB6" w:rsidRPr="0040789F" w:rsidRDefault="00265195" w:rsidP="0040789F">
            <w:pPr>
              <w:pStyle w:val="Default"/>
              <w:jc w:val="center"/>
              <w:rPr>
                <w:sz w:val="14"/>
                <w:szCs w:val="14"/>
              </w:rPr>
            </w:pPr>
            <w:r w:rsidRPr="0040789F">
              <w:rPr>
                <w:sz w:val="14"/>
                <w:szCs w:val="14"/>
              </w:rPr>
              <w:t>Печноет</w:t>
            </w:r>
            <w:r w:rsidR="00C4359C" w:rsidRPr="0040789F">
              <w:rPr>
                <w:sz w:val="14"/>
                <w:szCs w:val="14"/>
              </w:rPr>
              <w:t>опливо</w:t>
            </w:r>
          </w:p>
          <w:p w:rsidR="00C4359C" w:rsidRPr="0040789F" w:rsidRDefault="00C4359C" w:rsidP="0040789F">
            <w:pPr>
              <w:pStyle w:val="Default"/>
              <w:jc w:val="center"/>
              <w:rPr>
                <w:sz w:val="14"/>
                <w:szCs w:val="14"/>
              </w:rPr>
            </w:pPr>
            <w:r w:rsidRPr="0040789F">
              <w:rPr>
                <w:sz w:val="14"/>
                <w:szCs w:val="14"/>
              </w:rPr>
              <w:t>2</w:t>
            </w:r>
            <w:r w:rsidR="00265195" w:rsidRPr="0040789F">
              <w:rPr>
                <w:sz w:val="14"/>
                <w:szCs w:val="14"/>
              </w:rPr>
              <w:t>57</w:t>
            </w:r>
            <w:r w:rsidRPr="0040789F">
              <w:rPr>
                <w:sz w:val="14"/>
                <w:szCs w:val="14"/>
              </w:rPr>
              <w:t xml:space="preserve"> тонн</w:t>
            </w:r>
          </w:p>
        </w:tc>
        <w:tc>
          <w:tcPr>
            <w:tcW w:w="993" w:type="dxa"/>
          </w:tcPr>
          <w:p w:rsidR="002E5DB6" w:rsidRPr="0040789F" w:rsidRDefault="00265195" w:rsidP="0040789F">
            <w:pPr>
              <w:pStyle w:val="Default"/>
              <w:jc w:val="center"/>
              <w:rPr>
                <w:sz w:val="14"/>
                <w:szCs w:val="14"/>
              </w:rPr>
            </w:pPr>
            <w:r w:rsidRPr="0040789F">
              <w:rPr>
                <w:sz w:val="14"/>
                <w:szCs w:val="14"/>
              </w:rPr>
              <w:t>1,718</w:t>
            </w:r>
          </w:p>
        </w:tc>
        <w:tc>
          <w:tcPr>
            <w:tcW w:w="992" w:type="dxa"/>
          </w:tcPr>
          <w:p w:rsidR="002E5DB6" w:rsidRPr="0040789F" w:rsidRDefault="00265195" w:rsidP="0040789F">
            <w:pPr>
              <w:pStyle w:val="Default"/>
              <w:jc w:val="center"/>
              <w:rPr>
                <w:sz w:val="14"/>
                <w:szCs w:val="14"/>
              </w:rPr>
            </w:pPr>
            <w:r w:rsidRPr="0040789F">
              <w:rPr>
                <w:sz w:val="14"/>
                <w:szCs w:val="14"/>
              </w:rPr>
              <w:t>Е-1,0-9,0</w:t>
            </w:r>
          </w:p>
          <w:p w:rsidR="00265195" w:rsidRPr="0040789F" w:rsidRDefault="00265195" w:rsidP="0040789F">
            <w:pPr>
              <w:pStyle w:val="Default"/>
              <w:jc w:val="center"/>
              <w:rPr>
                <w:sz w:val="14"/>
                <w:szCs w:val="14"/>
              </w:rPr>
            </w:pPr>
            <w:r w:rsidRPr="0040789F">
              <w:rPr>
                <w:sz w:val="14"/>
                <w:szCs w:val="14"/>
              </w:rPr>
              <w:t>КВа-0,63</w:t>
            </w:r>
          </w:p>
        </w:tc>
        <w:tc>
          <w:tcPr>
            <w:tcW w:w="567" w:type="dxa"/>
          </w:tcPr>
          <w:p w:rsidR="002E5DB6" w:rsidRPr="0040789F" w:rsidRDefault="00265195" w:rsidP="0040789F">
            <w:pPr>
              <w:pStyle w:val="Default"/>
              <w:jc w:val="center"/>
              <w:rPr>
                <w:sz w:val="14"/>
                <w:szCs w:val="14"/>
              </w:rPr>
            </w:pPr>
            <w:r w:rsidRPr="0040789F">
              <w:rPr>
                <w:sz w:val="14"/>
                <w:szCs w:val="14"/>
              </w:rPr>
              <w:t>2008</w:t>
            </w:r>
          </w:p>
          <w:p w:rsidR="00265195" w:rsidRPr="0040789F" w:rsidRDefault="00265195" w:rsidP="0040789F">
            <w:pPr>
              <w:pStyle w:val="Default"/>
              <w:jc w:val="center"/>
              <w:rPr>
                <w:sz w:val="14"/>
                <w:szCs w:val="14"/>
              </w:rPr>
            </w:pPr>
            <w:r w:rsidRPr="0040789F">
              <w:rPr>
                <w:sz w:val="14"/>
                <w:szCs w:val="14"/>
              </w:rPr>
              <w:t>2008</w:t>
            </w:r>
          </w:p>
        </w:tc>
        <w:tc>
          <w:tcPr>
            <w:tcW w:w="992" w:type="dxa"/>
          </w:tcPr>
          <w:p w:rsidR="002E5DB6" w:rsidRPr="0040789F" w:rsidRDefault="00265195" w:rsidP="0040789F">
            <w:pPr>
              <w:pStyle w:val="Default"/>
              <w:jc w:val="center"/>
              <w:rPr>
                <w:sz w:val="14"/>
                <w:szCs w:val="14"/>
              </w:rPr>
            </w:pPr>
            <w:r w:rsidRPr="0040789F">
              <w:rPr>
                <w:sz w:val="14"/>
                <w:szCs w:val="14"/>
              </w:rPr>
              <w:t>0,37</w:t>
            </w:r>
          </w:p>
        </w:tc>
        <w:tc>
          <w:tcPr>
            <w:tcW w:w="993" w:type="dxa"/>
          </w:tcPr>
          <w:p w:rsidR="002E5DB6" w:rsidRPr="0040789F" w:rsidRDefault="00265195" w:rsidP="0040789F">
            <w:pPr>
              <w:pStyle w:val="Default"/>
              <w:jc w:val="center"/>
              <w:rPr>
                <w:sz w:val="14"/>
                <w:szCs w:val="14"/>
              </w:rPr>
            </w:pPr>
            <w:r w:rsidRPr="0040789F">
              <w:rPr>
                <w:sz w:val="14"/>
                <w:szCs w:val="14"/>
              </w:rPr>
              <w:t>918</w:t>
            </w:r>
          </w:p>
        </w:tc>
      </w:tr>
      <w:tr w:rsidR="00C4359C" w:rsidRPr="0040789F" w:rsidTr="00D9359D">
        <w:trPr>
          <w:trHeight w:val="631"/>
        </w:trPr>
        <w:tc>
          <w:tcPr>
            <w:tcW w:w="392" w:type="dxa"/>
          </w:tcPr>
          <w:p w:rsidR="00C4359C" w:rsidRPr="0040789F" w:rsidRDefault="00442A07" w:rsidP="0040789F">
            <w:pPr>
              <w:pStyle w:val="Default"/>
              <w:jc w:val="center"/>
              <w:rPr>
                <w:color w:val="auto"/>
                <w:sz w:val="14"/>
                <w:szCs w:val="14"/>
              </w:rPr>
            </w:pPr>
            <w:r w:rsidRPr="0040789F">
              <w:rPr>
                <w:color w:val="auto"/>
                <w:sz w:val="14"/>
                <w:szCs w:val="14"/>
              </w:rPr>
              <w:t>10</w:t>
            </w:r>
          </w:p>
        </w:tc>
        <w:tc>
          <w:tcPr>
            <w:tcW w:w="992" w:type="dxa"/>
          </w:tcPr>
          <w:p w:rsidR="00C4359C" w:rsidRPr="0040789F" w:rsidRDefault="00C4359C" w:rsidP="0040789F">
            <w:pPr>
              <w:pStyle w:val="Default"/>
              <w:jc w:val="center"/>
              <w:rPr>
                <w:sz w:val="14"/>
                <w:szCs w:val="14"/>
              </w:rPr>
            </w:pPr>
            <w:r w:rsidRPr="0040789F">
              <w:rPr>
                <w:sz w:val="14"/>
                <w:szCs w:val="14"/>
              </w:rPr>
              <w:t>Котельная Сушнево-2</w:t>
            </w:r>
          </w:p>
        </w:tc>
        <w:tc>
          <w:tcPr>
            <w:tcW w:w="992" w:type="dxa"/>
          </w:tcPr>
          <w:p w:rsidR="00265195" w:rsidRPr="0040789F" w:rsidRDefault="00265195" w:rsidP="0040789F">
            <w:pPr>
              <w:pStyle w:val="Default"/>
              <w:jc w:val="center"/>
              <w:rPr>
                <w:sz w:val="14"/>
                <w:szCs w:val="14"/>
              </w:rPr>
            </w:pPr>
            <w:r w:rsidRPr="0040789F">
              <w:rPr>
                <w:sz w:val="14"/>
                <w:szCs w:val="14"/>
              </w:rPr>
              <w:t>Диз. топливо</w:t>
            </w:r>
          </w:p>
          <w:p w:rsidR="00C4359C" w:rsidRPr="0040789F" w:rsidRDefault="00265195" w:rsidP="0040789F">
            <w:pPr>
              <w:pStyle w:val="Default"/>
              <w:jc w:val="center"/>
              <w:rPr>
                <w:sz w:val="14"/>
                <w:szCs w:val="14"/>
              </w:rPr>
            </w:pPr>
            <w:r w:rsidRPr="0040789F">
              <w:rPr>
                <w:sz w:val="14"/>
                <w:szCs w:val="14"/>
              </w:rPr>
              <w:t>99,5</w:t>
            </w:r>
            <w:r w:rsidR="00C4359C" w:rsidRPr="0040789F">
              <w:rPr>
                <w:sz w:val="14"/>
                <w:szCs w:val="14"/>
              </w:rPr>
              <w:t xml:space="preserve"> тонн</w:t>
            </w:r>
          </w:p>
        </w:tc>
        <w:tc>
          <w:tcPr>
            <w:tcW w:w="993" w:type="dxa"/>
          </w:tcPr>
          <w:p w:rsidR="00C4359C" w:rsidRPr="0040789F" w:rsidRDefault="00265195" w:rsidP="0040789F">
            <w:pPr>
              <w:pStyle w:val="Default"/>
              <w:jc w:val="center"/>
              <w:rPr>
                <w:sz w:val="14"/>
                <w:szCs w:val="14"/>
              </w:rPr>
            </w:pPr>
            <w:r w:rsidRPr="0040789F">
              <w:rPr>
                <w:sz w:val="14"/>
                <w:szCs w:val="14"/>
              </w:rPr>
              <w:t>0</w:t>
            </w:r>
            <w:r w:rsidR="00C4359C" w:rsidRPr="0040789F">
              <w:rPr>
                <w:sz w:val="14"/>
                <w:szCs w:val="14"/>
              </w:rPr>
              <w:t>,</w:t>
            </w:r>
            <w:r w:rsidRPr="0040789F">
              <w:rPr>
                <w:sz w:val="14"/>
                <w:szCs w:val="14"/>
              </w:rPr>
              <w:t>847</w:t>
            </w:r>
          </w:p>
        </w:tc>
        <w:tc>
          <w:tcPr>
            <w:tcW w:w="992" w:type="dxa"/>
          </w:tcPr>
          <w:p w:rsidR="00C4359C" w:rsidRPr="0040789F" w:rsidRDefault="00265195" w:rsidP="0040789F">
            <w:pPr>
              <w:pStyle w:val="Default"/>
              <w:jc w:val="center"/>
              <w:rPr>
                <w:sz w:val="14"/>
                <w:szCs w:val="14"/>
              </w:rPr>
            </w:pPr>
            <w:r w:rsidRPr="0040789F">
              <w:rPr>
                <w:sz w:val="14"/>
                <w:szCs w:val="14"/>
              </w:rPr>
              <w:t>Bison NO 420</w:t>
            </w:r>
          </w:p>
          <w:p w:rsidR="00265195" w:rsidRPr="0040789F" w:rsidRDefault="00265195" w:rsidP="0040789F">
            <w:pPr>
              <w:pStyle w:val="Default"/>
              <w:jc w:val="center"/>
              <w:rPr>
                <w:sz w:val="14"/>
                <w:szCs w:val="14"/>
              </w:rPr>
            </w:pPr>
            <w:r w:rsidRPr="0040789F">
              <w:rPr>
                <w:sz w:val="14"/>
                <w:szCs w:val="14"/>
              </w:rPr>
              <w:t>Bison NO 420</w:t>
            </w:r>
          </w:p>
        </w:tc>
        <w:tc>
          <w:tcPr>
            <w:tcW w:w="567" w:type="dxa"/>
          </w:tcPr>
          <w:p w:rsidR="00C4359C" w:rsidRPr="0040789F" w:rsidRDefault="00265195" w:rsidP="0040789F">
            <w:pPr>
              <w:pStyle w:val="Default"/>
              <w:jc w:val="center"/>
              <w:rPr>
                <w:sz w:val="14"/>
                <w:szCs w:val="14"/>
              </w:rPr>
            </w:pPr>
            <w:r w:rsidRPr="0040789F">
              <w:rPr>
                <w:sz w:val="14"/>
                <w:szCs w:val="14"/>
              </w:rPr>
              <w:t>2013</w:t>
            </w:r>
          </w:p>
          <w:p w:rsidR="00265195" w:rsidRPr="0040789F" w:rsidRDefault="00265195" w:rsidP="0040789F">
            <w:pPr>
              <w:pStyle w:val="Default"/>
              <w:jc w:val="center"/>
              <w:rPr>
                <w:sz w:val="14"/>
                <w:szCs w:val="14"/>
              </w:rPr>
            </w:pPr>
          </w:p>
          <w:p w:rsidR="00265195" w:rsidRPr="0040789F" w:rsidRDefault="00265195" w:rsidP="0040789F">
            <w:pPr>
              <w:pStyle w:val="Default"/>
              <w:jc w:val="center"/>
              <w:rPr>
                <w:sz w:val="14"/>
                <w:szCs w:val="14"/>
              </w:rPr>
            </w:pPr>
            <w:r w:rsidRPr="0040789F">
              <w:rPr>
                <w:sz w:val="14"/>
                <w:szCs w:val="14"/>
              </w:rPr>
              <w:t>2013</w:t>
            </w:r>
          </w:p>
        </w:tc>
        <w:tc>
          <w:tcPr>
            <w:tcW w:w="992" w:type="dxa"/>
          </w:tcPr>
          <w:p w:rsidR="00C4359C" w:rsidRPr="0040789F" w:rsidRDefault="00265195" w:rsidP="0040789F">
            <w:pPr>
              <w:pStyle w:val="Default"/>
              <w:jc w:val="center"/>
              <w:rPr>
                <w:sz w:val="14"/>
                <w:szCs w:val="14"/>
              </w:rPr>
            </w:pPr>
            <w:r w:rsidRPr="0040789F">
              <w:rPr>
                <w:sz w:val="14"/>
                <w:szCs w:val="14"/>
              </w:rPr>
              <w:t>0,26</w:t>
            </w:r>
          </w:p>
        </w:tc>
        <w:tc>
          <w:tcPr>
            <w:tcW w:w="993" w:type="dxa"/>
          </w:tcPr>
          <w:p w:rsidR="00C4359C" w:rsidRPr="0040789F" w:rsidRDefault="00265195" w:rsidP="0040789F">
            <w:pPr>
              <w:pStyle w:val="Default"/>
              <w:jc w:val="center"/>
              <w:rPr>
                <w:sz w:val="14"/>
                <w:szCs w:val="14"/>
              </w:rPr>
            </w:pPr>
            <w:r w:rsidRPr="0040789F">
              <w:rPr>
                <w:sz w:val="14"/>
                <w:szCs w:val="14"/>
              </w:rPr>
              <w:t>646</w:t>
            </w:r>
          </w:p>
        </w:tc>
      </w:tr>
    </w:tbl>
    <w:p w:rsidR="00505F02" w:rsidRPr="00DA08BC" w:rsidRDefault="00505F02" w:rsidP="0040789F">
      <w:pPr>
        <w:suppressAutoHyphens/>
        <w:spacing w:before="120" w:after="120" w:line="240" w:lineRule="auto"/>
        <w:ind w:firstLine="284"/>
        <w:jc w:val="both"/>
        <w:rPr>
          <w:rFonts w:ascii="Times New Roman" w:hAnsi="Times New Roman" w:cs="Times New Roman"/>
          <w:sz w:val="16"/>
          <w:szCs w:val="16"/>
        </w:rPr>
      </w:pPr>
      <w:r w:rsidRPr="00DA08BC">
        <w:rPr>
          <w:rFonts w:ascii="Times New Roman" w:hAnsi="Times New Roman" w:cs="Times New Roman"/>
          <w:sz w:val="16"/>
          <w:szCs w:val="16"/>
        </w:rPr>
        <w:t xml:space="preserve">Подключение к тепловым сетям зависимое. Отпуск тепла осуществляется по двухтрубной закрытой схеме. Теплоноситель-вода с параметрами 95-70град. С. Учёт отпуска тепловой энергии на источниках тепла ведётся с помощью электронных теплосчётчиков. </w:t>
      </w:r>
    </w:p>
    <w:p w:rsidR="00505F02" w:rsidRPr="00DA08BC" w:rsidRDefault="00505F02" w:rsidP="0040789F">
      <w:pPr>
        <w:pStyle w:val="Default"/>
        <w:spacing w:before="120" w:after="120"/>
        <w:jc w:val="center"/>
        <w:rPr>
          <w:sz w:val="16"/>
          <w:szCs w:val="16"/>
        </w:rPr>
      </w:pPr>
      <w:r w:rsidRPr="00DA08BC">
        <w:rPr>
          <w:b/>
          <w:bCs/>
          <w:sz w:val="16"/>
          <w:szCs w:val="16"/>
        </w:rPr>
        <w:t xml:space="preserve">Часть </w:t>
      </w:r>
      <w:r w:rsidR="0040789F">
        <w:rPr>
          <w:b/>
          <w:bCs/>
          <w:sz w:val="16"/>
          <w:szCs w:val="16"/>
        </w:rPr>
        <w:t>1.</w:t>
      </w:r>
      <w:r w:rsidRPr="00DA08BC">
        <w:rPr>
          <w:b/>
          <w:bCs/>
          <w:sz w:val="16"/>
          <w:szCs w:val="16"/>
        </w:rPr>
        <w:t>3. Тепловые сети</w:t>
      </w:r>
      <w:r w:rsidR="0040789F">
        <w:rPr>
          <w:b/>
          <w:bCs/>
          <w:sz w:val="16"/>
          <w:szCs w:val="16"/>
        </w:rPr>
        <w:t>, сооружения на них и тепловые пункты.</w:t>
      </w:r>
    </w:p>
    <w:p w:rsidR="00505F02" w:rsidRPr="00DA08BC" w:rsidRDefault="00505F02" w:rsidP="0040789F">
      <w:pPr>
        <w:pStyle w:val="Default"/>
        <w:ind w:firstLine="284"/>
        <w:jc w:val="both"/>
        <w:rPr>
          <w:sz w:val="16"/>
          <w:szCs w:val="16"/>
        </w:rPr>
      </w:pPr>
      <w:r w:rsidRPr="00DA08BC">
        <w:rPr>
          <w:sz w:val="16"/>
          <w:szCs w:val="16"/>
        </w:rPr>
        <w:t>Общая протяжённость тепловых сетей в двухтрубном исполнении составляет 14,3км .Протяжённость магистральных тепловых сетей</w:t>
      </w:r>
      <w:r w:rsidR="00221E79" w:rsidRPr="00DA08BC">
        <w:rPr>
          <w:sz w:val="16"/>
          <w:szCs w:val="16"/>
        </w:rPr>
        <w:t>:</w:t>
      </w:r>
    </w:p>
    <w:p w:rsidR="00505F02" w:rsidRPr="00DA08BC" w:rsidRDefault="00505F02" w:rsidP="0040789F">
      <w:pPr>
        <w:pStyle w:val="Default"/>
        <w:numPr>
          <w:ilvl w:val="0"/>
          <w:numId w:val="3"/>
        </w:numPr>
        <w:jc w:val="both"/>
        <w:rPr>
          <w:sz w:val="16"/>
          <w:szCs w:val="16"/>
        </w:rPr>
      </w:pPr>
      <w:r w:rsidRPr="00DA08BC">
        <w:rPr>
          <w:sz w:val="16"/>
          <w:szCs w:val="16"/>
        </w:rPr>
        <w:t xml:space="preserve">в п.Труд-2742.1м, </w:t>
      </w:r>
    </w:p>
    <w:p w:rsidR="00505F02" w:rsidRPr="00DA08BC" w:rsidRDefault="00505F02" w:rsidP="0040789F">
      <w:pPr>
        <w:pStyle w:val="Default"/>
        <w:numPr>
          <w:ilvl w:val="0"/>
          <w:numId w:val="3"/>
        </w:numPr>
        <w:jc w:val="both"/>
        <w:rPr>
          <w:sz w:val="16"/>
          <w:szCs w:val="16"/>
        </w:rPr>
      </w:pPr>
      <w:r w:rsidRPr="00DA08BC">
        <w:rPr>
          <w:sz w:val="16"/>
          <w:szCs w:val="16"/>
        </w:rPr>
        <w:t xml:space="preserve">в д.Липна-1160м, </w:t>
      </w:r>
    </w:p>
    <w:p w:rsidR="00505F02" w:rsidRPr="00DA08BC" w:rsidRDefault="00505F02" w:rsidP="0040789F">
      <w:pPr>
        <w:pStyle w:val="Default"/>
        <w:numPr>
          <w:ilvl w:val="0"/>
          <w:numId w:val="3"/>
        </w:numPr>
        <w:jc w:val="both"/>
        <w:rPr>
          <w:sz w:val="16"/>
          <w:szCs w:val="16"/>
        </w:rPr>
      </w:pPr>
      <w:r w:rsidRPr="00DA08BC">
        <w:rPr>
          <w:sz w:val="16"/>
          <w:szCs w:val="16"/>
        </w:rPr>
        <w:t xml:space="preserve">в д.Пекша-5160м, </w:t>
      </w:r>
    </w:p>
    <w:p w:rsidR="00505F02" w:rsidRPr="00DA08BC" w:rsidRDefault="00505F02" w:rsidP="0040789F">
      <w:pPr>
        <w:pStyle w:val="Default"/>
        <w:numPr>
          <w:ilvl w:val="0"/>
          <w:numId w:val="3"/>
        </w:numPr>
        <w:jc w:val="both"/>
        <w:rPr>
          <w:sz w:val="16"/>
          <w:szCs w:val="16"/>
        </w:rPr>
      </w:pPr>
      <w:r w:rsidRPr="00DA08BC">
        <w:rPr>
          <w:sz w:val="16"/>
          <w:szCs w:val="16"/>
        </w:rPr>
        <w:t>в с.Андреевское</w:t>
      </w:r>
      <w:r w:rsidR="00265195" w:rsidRPr="00DA08BC">
        <w:rPr>
          <w:sz w:val="16"/>
          <w:szCs w:val="16"/>
        </w:rPr>
        <w:t>–1660,5</w:t>
      </w:r>
      <w:r w:rsidRPr="00DA08BC">
        <w:rPr>
          <w:sz w:val="16"/>
          <w:szCs w:val="16"/>
        </w:rPr>
        <w:t xml:space="preserve">м, </w:t>
      </w:r>
    </w:p>
    <w:p w:rsidR="00505F02" w:rsidRPr="00DA08BC" w:rsidRDefault="00505F02" w:rsidP="0040789F">
      <w:pPr>
        <w:pStyle w:val="Default"/>
        <w:numPr>
          <w:ilvl w:val="0"/>
          <w:numId w:val="3"/>
        </w:numPr>
        <w:jc w:val="both"/>
        <w:rPr>
          <w:sz w:val="16"/>
          <w:szCs w:val="16"/>
        </w:rPr>
      </w:pPr>
      <w:r w:rsidRPr="00DA08BC">
        <w:rPr>
          <w:sz w:val="16"/>
          <w:szCs w:val="16"/>
        </w:rPr>
        <w:t xml:space="preserve">в п.Сушнево-1 -918м, </w:t>
      </w:r>
    </w:p>
    <w:p w:rsidR="00505F02" w:rsidRPr="00DA08BC" w:rsidRDefault="00505F02" w:rsidP="0040789F">
      <w:pPr>
        <w:pStyle w:val="Default"/>
        <w:numPr>
          <w:ilvl w:val="0"/>
          <w:numId w:val="3"/>
        </w:numPr>
        <w:jc w:val="both"/>
        <w:rPr>
          <w:sz w:val="16"/>
          <w:szCs w:val="16"/>
        </w:rPr>
      </w:pPr>
      <w:r w:rsidRPr="00DA08BC">
        <w:rPr>
          <w:sz w:val="16"/>
          <w:szCs w:val="16"/>
        </w:rPr>
        <w:t xml:space="preserve">в п.Сушнево-2 -646м, </w:t>
      </w:r>
    </w:p>
    <w:p w:rsidR="00505F02" w:rsidRPr="00DA08BC" w:rsidRDefault="00505F02" w:rsidP="0040789F">
      <w:pPr>
        <w:spacing w:after="0" w:line="240" w:lineRule="auto"/>
        <w:ind w:firstLine="284"/>
        <w:jc w:val="both"/>
        <w:rPr>
          <w:rFonts w:ascii="Times New Roman" w:hAnsi="Times New Roman" w:cs="Times New Roman"/>
          <w:sz w:val="16"/>
          <w:szCs w:val="16"/>
        </w:rPr>
      </w:pPr>
      <w:r w:rsidRPr="00DA08BC">
        <w:rPr>
          <w:rFonts w:ascii="Times New Roman" w:hAnsi="Times New Roman" w:cs="Times New Roman"/>
          <w:sz w:val="16"/>
          <w:szCs w:val="16"/>
        </w:rPr>
        <w:t>Тепловые сети проложены наземно и подземно. Максимальный диаметр трубопроводов 219</w:t>
      </w:r>
      <w:r w:rsidR="0040789F">
        <w:rPr>
          <w:rFonts w:ascii="Times New Roman" w:hAnsi="Times New Roman" w:cs="Times New Roman"/>
          <w:sz w:val="16"/>
          <w:szCs w:val="16"/>
        </w:rPr>
        <w:t xml:space="preserve"> </w:t>
      </w:r>
      <w:r w:rsidRPr="00DA08BC">
        <w:rPr>
          <w:rFonts w:ascii="Times New Roman" w:hAnsi="Times New Roman" w:cs="Times New Roman"/>
          <w:sz w:val="16"/>
          <w:szCs w:val="16"/>
        </w:rPr>
        <w:t>мм, средний диаметр 100</w:t>
      </w:r>
      <w:r w:rsidR="0040789F">
        <w:rPr>
          <w:rFonts w:ascii="Times New Roman" w:hAnsi="Times New Roman" w:cs="Times New Roman"/>
          <w:sz w:val="16"/>
          <w:szCs w:val="16"/>
        </w:rPr>
        <w:t xml:space="preserve"> </w:t>
      </w:r>
      <w:r w:rsidRPr="00DA08BC">
        <w:rPr>
          <w:rFonts w:ascii="Times New Roman" w:hAnsi="Times New Roman" w:cs="Times New Roman"/>
          <w:sz w:val="16"/>
          <w:szCs w:val="16"/>
        </w:rPr>
        <w:t>мм. Компенсация тепловых удлинений трубопроводов тепловых сетей осуществляется П-образными компенсаторами и углами поворота трассы. Подключение потребителей тепла к тепловым сетям осуществляется по зависимой схеме. Коммерческий учёт потребления тепла у потребителей тепла отсутствует. Средний износ тепловых сетей составляет 70%.</w:t>
      </w:r>
    </w:p>
    <w:p w:rsidR="00505F02" w:rsidRPr="00DA08BC" w:rsidRDefault="00505F02" w:rsidP="0040789F">
      <w:pPr>
        <w:pStyle w:val="Default"/>
        <w:spacing w:before="120" w:after="120"/>
        <w:jc w:val="center"/>
        <w:rPr>
          <w:sz w:val="16"/>
          <w:szCs w:val="16"/>
        </w:rPr>
      </w:pPr>
      <w:r w:rsidRPr="00DA08BC">
        <w:rPr>
          <w:b/>
          <w:bCs/>
          <w:sz w:val="16"/>
          <w:szCs w:val="16"/>
        </w:rPr>
        <w:t xml:space="preserve">Часть </w:t>
      </w:r>
      <w:r w:rsidR="0040789F">
        <w:rPr>
          <w:b/>
          <w:bCs/>
          <w:sz w:val="16"/>
          <w:szCs w:val="16"/>
        </w:rPr>
        <w:t>1.</w:t>
      </w:r>
      <w:r w:rsidRPr="00DA08BC">
        <w:rPr>
          <w:b/>
          <w:bCs/>
          <w:sz w:val="16"/>
          <w:szCs w:val="16"/>
        </w:rPr>
        <w:t xml:space="preserve">4. </w:t>
      </w:r>
      <w:r w:rsidR="0040789F">
        <w:rPr>
          <w:b/>
          <w:bCs/>
          <w:sz w:val="16"/>
          <w:szCs w:val="16"/>
        </w:rPr>
        <w:t>Зоны</w:t>
      </w:r>
      <w:r w:rsidRPr="00DA08BC">
        <w:rPr>
          <w:b/>
          <w:bCs/>
          <w:sz w:val="16"/>
          <w:szCs w:val="16"/>
        </w:rPr>
        <w:t xml:space="preserve"> действия источников тепловой энергии </w:t>
      </w:r>
      <w:r w:rsidR="0040789F">
        <w:rPr>
          <w:b/>
          <w:bCs/>
          <w:sz w:val="16"/>
          <w:szCs w:val="16"/>
        </w:rPr>
        <w:t>.</w:t>
      </w:r>
    </w:p>
    <w:p w:rsidR="007F2F60" w:rsidRPr="00DA08BC" w:rsidRDefault="0040789F" w:rsidP="0040789F">
      <w:pPr>
        <w:pStyle w:val="Default"/>
        <w:ind w:firstLine="284"/>
        <w:jc w:val="both"/>
        <w:rPr>
          <w:sz w:val="16"/>
          <w:szCs w:val="16"/>
        </w:rPr>
      </w:pPr>
      <w:r>
        <w:rPr>
          <w:sz w:val="16"/>
          <w:szCs w:val="16"/>
        </w:rPr>
        <w:t xml:space="preserve">На территории МО </w:t>
      </w:r>
      <w:r w:rsidR="00505F02" w:rsidRPr="00DA08BC">
        <w:rPr>
          <w:sz w:val="16"/>
          <w:szCs w:val="16"/>
        </w:rPr>
        <w:t xml:space="preserve">Пекшинское </w:t>
      </w:r>
      <w:r>
        <w:rPr>
          <w:sz w:val="16"/>
          <w:szCs w:val="16"/>
        </w:rPr>
        <w:t>Петушинского района</w:t>
      </w:r>
      <w:r w:rsidR="00505F02" w:rsidRPr="00DA08BC">
        <w:rPr>
          <w:sz w:val="16"/>
          <w:szCs w:val="16"/>
        </w:rPr>
        <w:t xml:space="preserve"> действует девять источников централизованного теплоснабжения. Описание зоны действия </w:t>
      </w:r>
      <w:r w:rsidR="0084700A" w:rsidRPr="00DA08BC">
        <w:rPr>
          <w:sz w:val="16"/>
          <w:szCs w:val="16"/>
        </w:rPr>
        <w:t>источников</w:t>
      </w:r>
      <w:r w:rsidR="00505F02" w:rsidRPr="00DA08BC">
        <w:rPr>
          <w:sz w:val="16"/>
          <w:szCs w:val="16"/>
        </w:rPr>
        <w:t xml:space="preserve"> теплоснабжения с указанием адресной привязки и перече</w:t>
      </w:r>
      <w:r w:rsidR="0084700A" w:rsidRPr="00DA08BC">
        <w:rPr>
          <w:sz w:val="16"/>
          <w:szCs w:val="16"/>
        </w:rPr>
        <w:t>нь</w:t>
      </w:r>
      <w:r w:rsidR="00FE13C4" w:rsidRPr="00DA08BC">
        <w:rPr>
          <w:sz w:val="16"/>
          <w:szCs w:val="16"/>
        </w:rPr>
        <w:t xml:space="preserve"> </w:t>
      </w:r>
      <w:r w:rsidR="0084700A" w:rsidRPr="00DA08BC">
        <w:rPr>
          <w:sz w:val="16"/>
          <w:szCs w:val="16"/>
        </w:rPr>
        <w:t>подключенных</w:t>
      </w:r>
      <w:r w:rsidR="00505F02" w:rsidRPr="00DA08BC">
        <w:rPr>
          <w:sz w:val="16"/>
          <w:szCs w:val="16"/>
        </w:rPr>
        <w:t xml:space="preserve"> объектов приведено в таблице №</w:t>
      </w:r>
      <w:r>
        <w:rPr>
          <w:sz w:val="16"/>
          <w:szCs w:val="16"/>
        </w:rPr>
        <w:t>9</w:t>
      </w:r>
      <w:r w:rsidR="00505F02" w:rsidRPr="00DA08BC">
        <w:rPr>
          <w:sz w:val="16"/>
          <w:szCs w:val="16"/>
        </w:rPr>
        <w:t xml:space="preserve">. </w:t>
      </w:r>
    </w:p>
    <w:p w:rsidR="009961CE" w:rsidRDefault="009961CE" w:rsidP="0040789F">
      <w:pPr>
        <w:pStyle w:val="Default"/>
        <w:spacing w:before="120" w:after="120"/>
        <w:ind w:firstLine="709"/>
        <w:jc w:val="right"/>
        <w:rPr>
          <w:b/>
          <w:color w:val="auto"/>
          <w:sz w:val="16"/>
          <w:szCs w:val="16"/>
        </w:rPr>
      </w:pPr>
    </w:p>
    <w:p w:rsidR="009961CE" w:rsidRDefault="009961CE" w:rsidP="0040789F">
      <w:pPr>
        <w:pStyle w:val="Default"/>
        <w:spacing w:before="120" w:after="120"/>
        <w:ind w:firstLine="709"/>
        <w:jc w:val="right"/>
        <w:rPr>
          <w:b/>
          <w:color w:val="auto"/>
          <w:sz w:val="16"/>
          <w:szCs w:val="16"/>
        </w:rPr>
      </w:pPr>
    </w:p>
    <w:p w:rsidR="009961CE" w:rsidRDefault="009961CE" w:rsidP="0040789F">
      <w:pPr>
        <w:pStyle w:val="Default"/>
        <w:spacing w:before="120" w:after="120"/>
        <w:ind w:firstLine="709"/>
        <w:jc w:val="right"/>
        <w:rPr>
          <w:b/>
          <w:color w:val="auto"/>
          <w:sz w:val="16"/>
          <w:szCs w:val="16"/>
        </w:rPr>
      </w:pPr>
    </w:p>
    <w:p w:rsidR="0084700A" w:rsidRPr="0040789F" w:rsidRDefault="007F2F60" w:rsidP="0040789F">
      <w:pPr>
        <w:pStyle w:val="Default"/>
        <w:spacing w:before="120" w:after="120"/>
        <w:ind w:firstLine="709"/>
        <w:jc w:val="right"/>
        <w:rPr>
          <w:b/>
          <w:color w:val="auto"/>
          <w:sz w:val="16"/>
          <w:szCs w:val="16"/>
        </w:rPr>
      </w:pPr>
      <w:r w:rsidRPr="0040789F">
        <w:rPr>
          <w:b/>
          <w:color w:val="auto"/>
          <w:sz w:val="16"/>
          <w:szCs w:val="16"/>
        </w:rPr>
        <w:t>Таблица №</w:t>
      </w:r>
      <w:r w:rsidR="0040789F" w:rsidRPr="0040789F">
        <w:rPr>
          <w:b/>
          <w:color w:val="auto"/>
          <w:sz w:val="16"/>
          <w:szCs w:val="16"/>
        </w:rPr>
        <w:t>9</w:t>
      </w:r>
    </w:p>
    <w:tbl>
      <w:tblPr>
        <w:tblpPr w:leftFromText="180" w:rightFromText="180" w:vertAnchor="text" w:tblpY="1"/>
        <w:tblOverlap w:val="neve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268"/>
        <w:gridCol w:w="3402"/>
      </w:tblGrid>
      <w:tr w:rsidR="00D9359D" w:rsidRPr="00DA08BC" w:rsidTr="00E72E38">
        <w:trPr>
          <w:trHeight w:val="268"/>
        </w:trPr>
        <w:tc>
          <w:tcPr>
            <w:tcW w:w="1809" w:type="dxa"/>
          </w:tcPr>
          <w:p w:rsidR="00D9359D" w:rsidRPr="0040789F" w:rsidRDefault="00D9359D" w:rsidP="0040789F">
            <w:pPr>
              <w:pStyle w:val="Default"/>
              <w:jc w:val="center"/>
              <w:rPr>
                <w:b/>
                <w:sz w:val="16"/>
                <w:szCs w:val="16"/>
              </w:rPr>
            </w:pPr>
            <w:r w:rsidRPr="0040789F">
              <w:rPr>
                <w:b/>
                <w:sz w:val="16"/>
                <w:szCs w:val="16"/>
              </w:rPr>
              <w:t>Теплоснабжающая организация</w:t>
            </w:r>
          </w:p>
        </w:tc>
        <w:tc>
          <w:tcPr>
            <w:tcW w:w="2268" w:type="dxa"/>
          </w:tcPr>
          <w:p w:rsidR="00D9359D" w:rsidRPr="0040789F" w:rsidRDefault="00D9359D" w:rsidP="0040789F">
            <w:pPr>
              <w:pStyle w:val="Default"/>
              <w:jc w:val="center"/>
              <w:rPr>
                <w:b/>
                <w:sz w:val="16"/>
                <w:szCs w:val="16"/>
              </w:rPr>
            </w:pPr>
            <w:r w:rsidRPr="0040789F">
              <w:rPr>
                <w:b/>
                <w:sz w:val="16"/>
                <w:szCs w:val="16"/>
              </w:rPr>
              <w:t>Вид источника теплоснабжения</w:t>
            </w:r>
          </w:p>
        </w:tc>
        <w:tc>
          <w:tcPr>
            <w:tcW w:w="3402" w:type="dxa"/>
          </w:tcPr>
          <w:p w:rsidR="00D9359D" w:rsidRPr="0040789F" w:rsidRDefault="00D9359D" w:rsidP="0040789F">
            <w:pPr>
              <w:pStyle w:val="Default"/>
              <w:jc w:val="center"/>
              <w:rPr>
                <w:b/>
                <w:sz w:val="16"/>
                <w:szCs w:val="16"/>
              </w:rPr>
            </w:pPr>
            <w:r w:rsidRPr="0040789F">
              <w:rPr>
                <w:b/>
                <w:sz w:val="16"/>
                <w:szCs w:val="16"/>
              </w:rPr>
              <w:t>Зоны действия источников теплоснабжения</w:t>
            </w:r>
          </w:p>
        </w:tc>
      </w:tr>
      <w:tr w:rsidR="00D9359D" w:rsidRPr="00DA08BC" w:rsidTr="00E72E38">
        <w:trPr>
          <w:trHeight w:val="1541"/>
        </w:trPr>
        <w:tc>
          <w:tcPr>
            <w:tcW w:w="1809" w:type="dxa"/>
          </w:tcPr>
          <w:p w:rsidR="00D9359D" w:rsidRPr="00DA08BC" w:rsidRDefault="00D9359D" w:rsidP="0040789F">
            <w:pPr>
              <w:pStyle w:val="Default"/>
              <w:jc w:val="center"/>
              <w:rPr>
                <w:sz w:val="16"/>
                <w:szCs w:val="16"/>
              </w:rPr>
            </w:pPr>
            <w:r w:rsidRPr="00DA08BC">
              <w:rPr>
                <w:sz w:val="16"/>
                <w:szCs w:val="16"/>
              </w:rPr>
              <w:t>ООО «Владимиртеплогаз»</w:t>
            </w:r>
          </w:p>
        </w:tc>
        <w:tc>
          <w:tcPr>
            <w:tcW w:w="2268" w:type="dxa"/>
          </w:tcPr>
          <w:p w:rsidR="00D9359D" w:rsidRPr="00DA08BC" w:rsidRDefault="00D9359D" w:rsidP="0040789F">
            <w:pPr>
              <w:pStyle w:val="Default"/>
              <w:jc w:val="center"/>
              <w:rPr>
                <w:sz w:val="16"/>
                <w:szCs w:val="16"/>
              </w:rPr>
            </w:pPr>
            <w:r w:rsidRPr="00DA08BC">
              <w:rPr>
                <w:sz w:val="16"/>
                <w:szCs w:val="16"/>
              </w:rPr>
              <w:t>Котельная №1 п.Труд ул.Советская,7а</w:t>
            </w:r>
          </w:p>
        </w:tc>
        <w:tc>
          <w:tcPr>
            <w:tcW w:w="3402" w:type="dxa"/>
          </w:tcPr>
          <w:p w:rsidR="00D9359D" w:rsidRPr="00DA08BC" w:rsidRDefault="00D9359D" w:rsidP="0040789F">
            <w:pPr>
              <w:pStyle w:val="Default"/>
              <w:jc w:val="center"/>
              <w:rPr>
                <w:sz w:val="16"/>
                <w:szCs w:val="16"/>
              </w:rPr>
            </w:pPr>
            <w:r w:rsidRPr="00DA08BC">
              <w:rPr>
                <w:sz w:val="16"/>
                <w:szCs w:val="16"/>
              </w:rPr>
              <w:t>Юридические лица</w:t>
            </w:r>
          </w:p>
          <w:p w:rsidR="00D9359D" w:rsidRPr="00DA08BC" w:rsidRDefault="00D9359D" w:rsidP="0040789F">
            <w:pPr>
              <w:pStyle w:val="Default"/>
              <w:jc w:val="center"/>
              <w:rPr>
                <w:sz w:val="16"/>
                <w:szCs w:val="16"/>
              </w:rPr>
            </w:pPr>
            <w:r w:rsidRPr="00DA08BC">
              <w:rPr>
                <w:sz w:val="16"/>
                <w:szCs w:val="16"/>
              </w:rPr>
              <w:t>МО «Петушинский район»ДК</w:t>
            </w:r>
          </w:p>
          <w:p w:rsidR="00D9359D" w:rsidRPr="00DA08BC" w:rsidRDefault="00D9359D" w:rsidP="0040789F">
            <w:pPr>
              <w:pStyle w:val="Default"/>
              <w:jc w:val="center"/>
              <w:rPr>
                <w:sz w:val="16"/>
                <w:szCs w:val="16"/>
              </w:rPr>
            </w:pPr>
            <w:r w:rsidRPr="00DA08BC">
              <w:rPr>
                <w:sz w:val="16"/>
                <w:szCs w:val="16"/>
              </w:rPr>
              <w:t>МО «Петушинский район»Детский сад-ясли</w:t>
            </w:r>
          </w:p>
          <w:p w:rsidR="00D9359D" w:rsidRPr="00DA08BC" w:rsidRDefault="00D9359D" w:rsidP="0040789F">
            <w:pPr>
              <w:pStyle w:val="Default"/>
              <w:jc w:val="center"/>
              <w:rPr>
                <w:sz w:val="16"/>
                <w:szCs w:val="16"/>
              </w:rPr>
            </w:pPr>
            <w:r w:rsidRPr="00DA08BC">
              <w:rPr>
                <w:sz w:val="16"/>
                <w:szCs w:val="16"/>
              </w:rPr>
              <w:t>МО «Пекшинское с/п» общежития ул.Советская, д.11,д.15</w:t>
            </w:r>
          </w:p>
          <w:p w:rsidR="00D9359D" w:rsidRPr="00DA08BC" w:rsidRDefault="00D9359D" w:rsidP="0040789F">
            <w:pPr>
              <w:pStyle w:val="Default"/>
              <w:jc w:val="center"/>
              <w:rPr>
                <w:sz w:val="16"/>
                <w:szCs w:val="16"/>
              </w:rPr>
            </w:pPr>
            <w:r w:rsidRPr="00DA08BC">
              <w:rPr>
                <w:sz w:val="16"/>
                <w:szCs w:val="16"/>
              </w:rPr>
              <w:t>Физические лица</w:t>
            </w:r>
          </w:p>
          <w:p w:rsidR="00D9359D" w:rsidRPr="00DA08BC" w:rsidRDefault="00D9359D" w:rsidP="0040789F">
            <w:pPr>
              <w:pStyle w:val="Default"/>
              <w:jc w:val="center"/>
              <w:rPr>
                <w:sz w:val="16"/>
                <w:szCs w:val="16"/>
              </w:rPr>
            </w:pPr>
            <w:r w:rsidRPr="00DA08BC">
              <w:rPr>
                <w:sz w:val="16"/>
                <w:szCs w:val="16"/>
              </w:rPr>
              <w:t>МКД ул.Советская, д.1,д.2,д.3,д.4,д.6,д.7, д.9,д.13,д.17,д.19</w:t>
            </w:r>
          </w:p>
          <w:p w:rsidR="00D9359D" w:rsidRPr="00DA08BC" w:rsidRDefault="00D9359D" w:rsidP="0040789F">
            <w:pPr>
              <w:pStyle w:val="Default"/>
              <w:jc w:val="center"/>
              <w:rPr>
                <w:sz w:val="16"/>
                <w:szCs w:val="16"/>
              </w:rPr>
            </w:pPr>
            <w:r w:rsidRPr="00DA08BC">
              <w:rPr>
                <w:sz w:val="16"/>
                <w:szCs w:val="16"/>
              </w:rPr>
              <w:t>МКД ул.Набережная, д.1,д.2,д.4</w:t>
            </w:r>
          </w:p>
          <w:p w:rsidR="00D9359D" w:rsidRPr="00DA08BC" w:rsidRDefault="00D9359D" w:rsidP="0040789F">
            <w:pPr>
              <w:pStyle w:val="Default"/>
              <w:jc w:val="center"/>
              <w:rPr>
                <w:sz w:val="16"/>
                <w:szCs w:val="16"/>
              </w:rPr>
            </w:pPr>
            <w:r w:rsidRPr="00DA08BC">
              <w:rPr>
                <w:sz w:val="16"/>
                <w:szCs w:val="16"/>
              </w:rPr>
              <w:t>МКД ул.Профсоюзная, д.1,д.2,д.4,д.8</w:t>
            </w:r>
          </w:p>
        </w:tc>
      </w:tr>
      <w:tr w:rsidR="00D9359D" w:rsidRPr="00DA08BC" w:rsidTr="00E72E38">
        <w:trPr>
          <w:trHeight w:val="324"/>
        </w:trPr>
        <w:tc>
          <w:tcPr>
            <w:tcW w:w="1809" w:type="dxa"/>
          </w:tcPr>
          <w:p w:rsidR="00D9359D" w:rsidRPr="00DA08BC" w:rsidRDefault="00D9359D" w:rsidP="0040789F">
            <w:pPr>
              <w:pStyle w:val="Default"/>
              <w:jc w:val="center"/>
              <w:rPr>
                <w:sz w:val="16"/>
                <w:szCs w:val="16"/>
              </w:rPr>
            </w:pPr>
            <w:r w:rsidRPr="00DA08BC">
              <w:rPr>
                <w:sz w:val="16"/>
                <w:szCs w:val="16"/>
              </w:rPr>
              <w:t>-//-</w:t>
            </w:r>
          </w:p>
        </w:tc>
        <w:tc>
          <w:tcPr>
            <w:tcW w:w="2268" w:type="dxa"/>
          </w:tcPr>
          <w:p w:rsidR="00D9359D" w:rsidRPr="00DA08BC" w:rsidRDefault="00D9359D" w:rsidP="0040789F">
            <w:pPr>
              <w:pStyle w:val="Default"/>
              <w:jc w:val="center"/>
              <w:rPr>
                <w:sz w:val="16"/>
                <w:szCs w:val="16"/>
              </w:rPr>
            </w:pPr>
            <w:r w:rsidRPr="00DA08BC">
              <w:rPr>
                <w:sz w:val="16"/>
                <w:szCs w:val="16"/>
              </w:rPr>
              <w:t>Котельная №2 п.Труд ул.Нагорная 2</w:t>
            </w:r>
          </w:p>
        </w:tc>
        <w:tc>
          <w:tcPr>
            <w:tcW w:w="3402" w:type="dxa"/>
          </w:tcPr>
          <w:p w:rsidR="00D9359D" w:rsidRPr="00DA08BC" w:rsidRDefault="00D9359D" w:rsidP="0040789F">
            <w:pPr>
              <w:pStyle w:val="Default"/>
              <w:jc w:val="center"/>
              <w:rPr>
                <w:sz w:val="16"/>
                <w:szCs w:val="16"/>
              </w:rPr>
            </w:pPr>
            <w:r w:rsidRPr="00DA08BC">
              <w:rPr>
                <w:sz w:val="16"/>
                <w:szCs w:val="16"/>
              </w:rPr>
              <w:t>Физические лица</w:t>
            </w:r>
          </w:p>
          <w:p w:rsidR="00D9359D" w:rsidRPr="00DA08BC" w:rsidRDefault="00D9359D" w:rsidP="0040789F">
            <w:pPr>
              <w:pStyle w:val="Default"/>
              <w:jc w:val="center"/>
              <w:rPr>
                <w:sz w:val="16"/>
                <w:szCs w:val="16"/>
              </w:rPr>
            </w:pPr>
            <w:r w:rsidRPr="00DA08BC">
              <w:rPr>
                <w:sz w:val="16"/>
                <w:szCs w:val="16"/>
              </w:rPr>
              <w:t>МКД ул.Нагорная,д.2</w:t>
            </w:r>
          </w:p>
        </w:tc>
      </w:tr>
      <w:tr w:rsidR="00D9359D" w:rsidRPr="00DA08BC" w:rsidTr="00E72E38">
        <w:trPr>
          <w:trHeight w:val="957"/>
        </w:trPr>
        <w:tc>
          <w:tcPr>
            <w:tcW w:w="1809" w:type="dxa"/>
          </w:tcPr>
          <w:p w:rsidR="0040789F" w:rsidRDefault="0040789F" w:rsidP="0040789F">
            <w:pPr>
              <w:pStyle w:val="Default"/>
              <w:jc w:val="center"/>
              <w:rPr>
                <w:sz w:val="16"/>
                <w:szCs w:val="16"/>
              </w:rPr>
            </w:pPr>
          </w:p>
          <w:p w:rsidR="0040789F" w:rsidRDefault="0040789F" w:rsidP="0040789F">
            <w:pPr>
              <w:pStyle w:val="Default"/>
              <w:jc w:val="center"/>
              <w:rPr>
                <w:sz w:val="16"/>
                <w:szCs w:val="16"/>
              </w:rPr>
            </w:pPr>
          </w:p>
          <w:p w:rsidR="00D9359D" w:rsidRPr="00DA08BC" w:rsidRDefault="00D9359D" w:rsidP="0040789F">
            <w:pPr>
              <w:pStyle w:val="Default"/>
              <w:jc w:val="center"/>
              <w:rPr>
                <w:sz w:val="16"/>
                <w:szCs w:val="16"/>
              </w:rPr>
            </w:pPr>
            <w:r w:rsidRPr="00DA08BC">
              <w:rPr>
                <w:sz w:val="16"/>
                <w:szCs w:val="16"/>
              </w:rPr>
              <w:t>-//-</w:t>
            </w:r>
          </w:p>
        </w:tc>
        <w:tc>
          <w:tcPr>
            <w:tcW w:w="2268" w:type="dxa"/>
          </w:tcPr>
          <w:p w:rsidR="0040789F" w:rsidRDefault="0040789F" w:rsidP="0040789F">
            <w:pPr>
              <w:pStyle w:val="Default"/>
              <w:jc w:val="center"/>
              <w:rPr>
                <w:sz w:val="16"/>
                <w:szCs w:val="16"/>
              </w:rPr>
            </w:pPr>
          </w:p>
          <w:p w:rsidR="0040789F" w:rsidRDefault="0040789F" w:rsidP="0040789F">
            <w:pPr>
              <w:pStyle w:val="Default"/>
              <w:jc w:val="center"/>
              <w:rPr>
                <w:sz w:val="16"/>
                <w:szCs w:val="16"/>
              </w:rPr>
            </w:pPr>
          </w:p>
          <w:p w:rsidR="00D9359D" w:rsidRPr="00DA08BC" w:rsidRDefault="00D9359D" w:rsidP="0040789F">
            <w:pPr>
              <w:pStyle w:val="Default"/>
              <w:jc w:val="center"/>
              <w:rPr>
                <w:sz w:val="16"/>
                <w:szCs w:val="16"/>
              </w:rPr>
            </w:pPr>
            <w:r w:rsidRPr="00DA08BC">
              <w:rPr>
                <w:sz w:val="16"/>
                <w:szCs w:val="16"/>
              </w:rPr>
              <w:t>Котельная с.Андреевское</w:t>
            </w:r>
          </w:p>
        </w:tc>
        <w:tc>
          <w:tcPr>
            <w:tcW w:w="3402" w:type="dxa"/>
          </w:tcPr>
          <w:p w:rsidR="00D9359D" w:rsidRPr="00DA08BC" w:rsidRDefault="00D9359D" w:rsidP="0040789F">
            <w:pPr>
              <w:pStyle w:val="Default"/>
              <w:jc w:val="center"/>
              <w:rPr>
                <w:sz w:val="16"/>
                <w:szCs w:val="16"/>
              </w:rPr>
            </w:pPr>
            <w:r w:rsidRPr="00DA08BC">
              <w:rPr>
                <w:sz w:val="16"/>
                <w:szCs w:val="16"/>
              </w:rPr>
              <w:t>Юридические лица</w:t>
            </w:r>
          </w:p>
          <w:p w:rsidR="00D9359D" w:rsidRPr="00DA08BC" w:rsidRDefault="00D9359D" w:rsidP="0040789F">
            <w:pPr>
              <w:pStyle w:val="Default"/>
              <w:jc w:val="center"/>
              <w:rPr>
                <w:sz w:val="16"/>
                <w:szCs w:val="16"/>
              </w:rPr>
            </w:pPr>
            <w:r w:rsidRPr="00DA08BC">
              <w:rPr>
                <w:sz w:val="16"/>
                <w:szCs w:val="16"/>
              </w:rPr>
              <w:t>Узел связи и почта</w:t>
            </w:r>
          </w:p>
          <w:p w:rsidR="00D9359D" w:rsidRPr="00DA08BC" w:rsidRDefault="00D9359D" w:rsidP="0040789F">
            <w:pPr>
              <w:pStyle w:val="Default"/>
              <w:jc w:val="center"/>
              <w:rPr>
                <w:sz w:val="16"/>
                <w:szCs w:val="16"/>
              </w:rPr>
            </w:pPr>
            <w:r w:rsidRPr="00DA08BC">
              <w:rPr>
                <w:sz w:val="16"/>
                <w:szCs w:val="16"/>
              </w:rPr>
              <w:t>Магазин (Пилипенко)</w:t>
            </w:r>
          </w:p>
          <w:p w:rsidR="00D9359D" w:rsidRPr="00DA08BC" w:rsidRDefault="00D9359D" w:rsidP="0040789F">
            <w:pPr>
              <w:pStyle w:val="Default"/>
              <w:jc w:val="center"/>
              <w:rPr>
                <w:sz w:val="16"/>
                <w:szCs w:val="16"/>
              </w:rPr>
            </w:pPr>
            <w:r w:rsidRPr="00DA08BC">
              <w:rPr>
                <w:sz w:val="16"/>
                <w:szCs w:val="16"/>
              </w:rPr>
              <w:t>Физические лица</w:t>
            </w:r>
          </w:p>
          <w:p w:rsidR="00D9359D" w:rsidRPr="00DA08BC" w:rsidRDefault="00D9359D" w:rsidP="0040789F">
            <w:pPr>
              <w:pStyle w:val="Default"/>
              <w:jc w:val="center"/>
              <w:rPr>
                <w:sz w:val="16"/>
                <w:szCs w:val="16"/>
              </w:rPr>
            </w:pPr>
            <w:r w:rsidRPr="00DA08BC">
              <w:rPr>
                <w:sz w:val="16"/>
                <w:szCs w:val="16"/>
              </w:rPr>
              <w:t>МКД д.3,д.6,д.7,д.8,д.9,д.10,д.11,д.12,д.13, д.14,д.15,д.16,д.17</w:t>
            </w:r>
          </w:p>
        </w:tc>
      </w:tr>
      <w:tr w:rsidR="00D9359D" w:rsidRPr="00DA08BC" w:rsidTr="00E72E38">
        <w:trPr>
          <w:trHeight w:val="257"/>
        </w:trPr>
        <w:tc>
          <w:tcPr>
            <w:tcW w:w="1809" w:type="dxa"/>
          </w:tcPr>
          <w:p w:rsidR="00D9359D" w:rsidRPr="00DA08BC" w:rsidRDefault="00D9359D" w:rsidP="0040789F">
            <w:pPr>
              <w:pStyle w:val="Default"/>
              <w:jc w:val="center"/>
              <w:rPr>
                <w:sz w:val="16"/>
                <w:szCs w:val="16"/>
              </w:rPr>
            </w:pPr>
            <w:r w:rsidRPr="00DA08BC">
              <w:rPr>
                <w:sz w:val="16"/>
                <w:szCs w:val="16"/>
              </w:rPr>
              <w:t>-//-</w:t>
            </w:r>
          </w:p>
        </w:tc>
        <w:tc>
          <w:tcPr>
            <w:tcW w:w="2268" w:type="dxa"/>
          </w:tcPr>
          <w:p w:rsidR="00D9359D" w:rsidRPr="00DA08BC" w:rsidRDefault="00D9359D" w:rsidP="0040789F">
            <w:pPr>
              <w:pStyle w:val="Default"/>
              <w:jc w:val="center"/>
              <w:rPr>
                <w:sz w:val="16"/>
                <w:szCs w:val="16"/>
              </w:rPr>
            </w:pPr>
            <w:r w:rsidRPr="00DA08BC">
              <w:rPr>
                <w:sz w:val="16"/>
                <w:szCs w:val="16"/>
              </w:rPr>
              <w:t>Теплогенераторная с. Андреевское д. 17</w:t>
            </w:r>
          </w:p>
        </w:tc>
        <w:tc>
          <w:tcPr>
            <w:tcW w:w="3402" w:type="dxa"/>
          </w:tcPr>
          <w:p w:rsidR="00D9359D" w:rsidRPr="00DA08BC" w:rsidRDefault="00D9359D" w:rsidP="0040789F">
            <w:pPr>
              <w:pStyle w:val="Default"/>
              <w:jc w:val="center"/>
              <w:rPr>
                <w:sz w:val="16"/>
                <w:szCs w:val="16"/>
              </w:rPr>
            </w:pPr>
            <w:r w:rsidRPr="00DA08BC">
              <w:rPr>
                <w:sz w:val="16"/>
                <w:szCs w:val="16"/>
              </w:rPr>
              <w:t>МКД</w:t>
            </w:r>
          </w:p>
          <w:p w:rsidR="00D9359D" w:rsidRPr="00DA08BC" w:rsidRDefault="00D9359D" w:rsidP="0040789F">
            <w:pPr>
              <w:pStyle w:val="Default"/>
              <w:jc w:val="center"/>
              <w:rPr>
                <w:sz w:val="16"/>
                <w:szCs w:val="16"/>
              </w:rPr>
            </w:pPr>
            <w:r w:rsidRPr="00DA08BC">
              <w:rPr>
                <w:sz w:val="16"/>
                <w:szCs w:val="16"/>
              </w:rPr>
              <w:t>д.17</w:t>
            </w:r>
          </w:p>
        </w:tc>
      </w:tr>
      <w:tr w:rsidR="00D9359D" w:rsidRPr="00DA08BC" w:rsidTr="00E72E38">
        <w:trPr>
          <w:trHeight w:val="109"/>
        </w:trPr>
        <w:tc>
          <w:tcPr>
            <w:tcW w:w="1809" w:type="dxa"/>
          </w:tcPr>
          <w:p w:rsidR="0040789F" w:rsidRDefault="0040789F" w:rsidP="0040789F">
            <w:pPr>
              <w:pStyle w:val="Default"/>
              <w:jc w:val="center"/>
              <w:rPr>
                <w:sz w:val="16"/>
                <w:szCs w:val="16"/>
              </w:rPr>
            </w:pPr>
          </w:p>
          <w:p w:rsidR="0040789F" w:rsidRDefault="0040789F" w:rsidP="0040789F">
            <w:pPr>
              <w:pStyle w:val="Default"/>
              <w:jc w:val="center"/>
              <w:rPr>
                <w:sz w:val="16"/>
                <w:szCs w:val="16"/>
              </w:rPr>
            </w:pPr>
          </w:p>
          <w:p w:rsidR="0040789F" w:rsidRDefault="0040789F" w:rsidP="0040789F">
            <w:pPr>
              <w:pStyle w:val="Default"/>
              <w:jc w:val="center"/>
              <w:rPr>
                <w:sz w:val="16"/>
                <w:szCs w:val="16"/>
              </w:rPr>
            </w:pPr>
          </w:p>
          <w:p w:rsidR="0040789F" w:rsidRDefault="0040789F" w:rsidP="0040789F">
            <w:pPr>
              <w:pStyle w:val="Default"/>
              <w:jc w:val="center"/>
              <w:rPr>
                <w:sz w:val="16"/>
                <w:szCs w:val="16"/>
              </w:rPr>
            </w:pPr>
          </w:p>
          <w:p w:rsidR="00D9359D" w:rsidRPr="00DA08BC" w:rsidRDefault="00D9359D" w:rsidP="0040789F">
            <w:pPr>
              <w:pStyle w:val="Default"/>
              <w:jc w:val="center"/>
              <w:rPr>
                <w:sz w:val="16"/>
                <w:szCs w:val="16"/>
              </w:rPr>
            </w:pPr>
            <w:r w:rsidRPr="00DA08BC">
              <w:rPr>
                <w:sz w:val="16"/>
                <w:szCs w:val="16"/>
              </w:rPr>
              <w:t>-//-</w:t>
            </w:r>
          </w:p>
        </w:tc>
        <w:tc>
          <w:tcPr>
            <w:tcW w:w="2268" w:type="dxa"/>
          </w:tcPr>
          <w:p w:rsidR="0040789F" w:rsidRDefault="0040789F" w:rsidP="0040789F">
            <w:pPr>
              <w:pStyle w:val="Default"/>
              <w:jc w:val="center"/>
              <w:rPr>
                <w:sz w:val="16"/>
                <w:szCs w:val="16"/>
              </w:rPr>
            </w:pPr>
          </w:p>
          <w:p w:rsidR="0040789F" w:rsidRDefault="0040789F" w:rsidP="0040789F">
            <w:pPr>
              <w:pStyle w:val="Default"/>
              <w:jc w:val="center"/>
              <w:rPr>
                <w:sz w:val="16"/>
                <w:szCs w:val="16"/>
              </w:rPr>
            </w:pPr>
          </w:p>
          <w:p w:rsidR="0040789F" w:rsidRDefault="0040789F" w:rsidP="0040789F">
            <w:pPr>
              <w:pStyle w:val="Default"/>
              <w:jc w:val="center"/>
              <w:rPr>
                <w:sz w:val="16"/>
                <w:szCs w:val="16"/>
              </w:rPr>
            </w:pPr>
          </w:p>
          <w:p w:rsidR="0040789F" w:rsidRDefault="0040789F" w:rsidP="0040789F">
            <w:pPr>
              <w:pStyle w:val="Default"/>
              <w:jc w:val="center"/>
              <w:rPr>
                <w:sz w:val="16"/>
                <w:szCs w:val="16"/>
              </w:rPr>
            </w:pPr>
          </w:p>
          <w:p w:rsidR="00D9359D" w:rsidRPr="00DA08BC" w:rsidRDefault="00D9359D" w:rsidP="0040789F">
            <w:pPr>
              <w:pStyle w:val="Default"/>
              <w:jc w:val="center"/>
              <w:rPr>
                <w:sz w:val="16"/>
                <w:szCs w:val="16"/>
              </w:rPr>
            </w:pPr>
            <w:r w:rsidRPr="00DA08BC">
              <w:rPr>
                <w:sz w:val="16"/>
                <w:szCs w:val="16"/>
              </w:rPr>
              <w:t>Котельная д.Пекша</w:t>
            </w:r>
          </w:p>
        </w:tc>
        <w:tc>
          <w:tcPr>
            <w:tcW w:w="3402" w:type="dxa"/>
          </w:tcPr>
          <w:p w:rsidR="00D9359D" w:rsidRPr="00DA08BC" w:rsidRDefault="00D9359D" w:rsidP="0040789F">
            <w:pPr>
              <w:pStyle w:val="Default"/>
              <w:jc w:val="center"/>
              <w:rPr>
                <w:sz w:val="16"/>
                <w:szCs w:val="16"/>
              </w:rPr>
            </w:pPr>
            <w:r w:rsidRPr="00DA08BC">
              <w:rPr>
                <w:sz w:val="16"/>
                <w:szCs w:val="16"/>
              </w:rPr>
              <w:t>Юридические лица</w:t>
            </w:r>
          </w:p>
          <w:p w:rsidR="00D9359D" w:rsidRPr="00DA08BC" w:rsidRDefault="00D9359D" w:rsidP="0040789F">
            <w:pPr>
              <w:pStyle w:val="Default"/>
              <w:jc w:val="center"/>
              <w:rPr>
                <w:sz w:val="16"/>
                <w:szCs w:val="16"/>
              </w:rPr>
            </w:pPr>
            <w:r w:rsidRPr="00DA08BC">
              <w:rPr>
                <w:sz w:val="16"/>
                <w:szCs w:val="16"/>
              </w:rPr>
              <w:t>Пекшинская СОШ Амбулатория Детский сад</w:t>
            </w:r>
          </w:p>
          <w:p w:rsidR="00D9359D" w:rsidRPr="00DA08BC" w:rsidRDefault="00D9359D" w:rsidP="0040789F">
            <w:pPr>
              <w:pStyle w:val="Default"/>
              <w:jc w:val="center"/>
              <w:rPr>
                <w:sz w:val="16"/>
                <w:szCs w:val="16"/>
              </w:rPr>
            </w:pPr>
            <w:r w:rsidRPr="00DA08BC">
              <w:rPr>
                <w:sz w:val="16"/>
                <w:szCs w:val="16"/>
              </w:rPr>
              <w:t>ДК</w:t>
            </w:r>
          </w:p>
          <w:p w:rsidR="00D9359D" w:rsidRPr="00DA08BC" w:rsidRDefault="00D9359D" w:rsidP="0040789F">
            <w:pPr>
              <w:pStyle w:val="Default"/>
              <w:jc w:val="center"/>
              <w:rPr>
                <w:sz w:val="16"/>
                <w:szCs w:val="16"/>
              </w:rPr>
            </w:pPr>
            <w:r w:rsidRPr="00DA08BC">
              <w:rPr>
                <w:sz w:val="16"/>
                <w:szCs w:val="16"/>
              </w:rPr>
              <w:t>Здание администрации Пекшинского с/п</w:t>
            </w:r>
          </w:p>
          <w:p w:rsidR="00D9359D" w:rsidRPr="00DA08BC" w:rsidRDefault="00D9359D" w:rsidP="0040789F">
            <w:pPr>
              <w:pStyle w:val="Default"/>
              <w:jc w:val="center"/>
              <w:rPr>
                <w:sz w:val="16"/>
                <w:szCs w:val="16"/>
              </w:rPr>
            </w:pPr>
            <w:r w:rsidRPr="00DA08BC">
              <w:rPr>
                <w:sz w:val="16"/>
                <w:szCs w:val="16"/>
              </w:rPr>
              <w:t>Физические лица</w:t>
            </w:r>
          </w:p>
          <w:p w:rsidR="00D9359D" w:rsidRPr="00DA08BC" w:rsidRDefault="00D9359D" w:rsidP="0040789F">
            <w:pPr>
              <w:pStyle w:val="Default"/>
              <w:jc w:val="center"/>
              <w:rPr>
                <w:sz w:val="16"/>
                <w:szCs w:val="16"/>
              </w:rPr>
            </w:pPr>
            <w:r w:rsidRPr="00DA08BC">
              <w:rPr>
                <w:sz w:val="16"/>
                <w:szCs w:val="16"/>
              </w:rPr>
              <w:t>МКД ул.Молодёжная д.1,д.10,</w:t>
            </w:r>
          </w:p>
          <w:p w:rsidR="00D9359D" w:rsidRPr="00DA08BC" w:rsidRDefault="00D9359D" w:rsidP="0040789F">
            <w:pPr>
              <w:pStyle w:val="Default"/>
              <w:jc w:val="center"/>
              <w:rPr>
                <w:sz w:val="16"/>
                <w:szCs w:val="16"/>
              </w:rPr>
            </w:pPr>
            <w:r w:rsidRPr="00DA08BC">
              <w:rPr>
                <w:sz w:val="16"/>
                <w:szCs w:val="16"/>
              </w:rPr>
              <w:t>МКД ул.Московская д.1,д.3</w:t>
            </w:r>
          </w:p>
          <w:p w:rsidR="00D9359D" w:rsidRPr="00DA08BC" w:rsidRDefault="00D9359D" w:rsidP="0040789F">
            <w:pPr>
              <w:pStyle w:val="Default"/>
              <w:jc w:val="center"/>
              <w:rPr>
                <w:sz w:val="16"/>
                <w:szCs w:val="16"/>
              </w:rPr>
            </w:pPr>
            <w:r w:rsidRPr="00DA08BC">
              <w:rPr>
                <w:sz w:val="16"/>
                <w:szCs w:val="16"/>
              </w:rPr>
              <w:t>МКД ул.Центральная д.1,д.3,д.5,д.7,д.9,д.12,д.14</w:t>
            </w:r>
          </w:p>
          <w:p w:rsidR="00D9359D" w:rsidRPr="00DA08BC" w:rsidRDefault="00D9359D" w:rsidP="0040789F">
            <w:pPr>
              <w:pStyle w:val="Default"/>
              <w:jc w:val="center"/>
              <w:rPr>
                <w:sz w:val="16"/>
                <w:szCs w:val="16"/>
              </w:rPr>
            </w:pPr>
            <w:r w:rsidRPr="00DA08BC">
              <w:rPr>
                <w:sz w:val="16"/>
                <w:szCs w:val="16"/>
              </w:rPr>
              <w:t>МКД ул.Октябрьская д.1,д.2,</w:t>
            </w:r>
          </w:p>
          <w:p w:rsidR="00D9359D" w:rsidRPr="00DA08BC" w:rsidRDefault="00D9359D" w:rsidP="0040789F">
            <w:pPr>
              <w:pStyle w:val="Default"/>
              <w:jc w:val="center"/>
              <w:rPr>
                <w:sz w:val="16"/>
                <w:szCs w:val="16"/>
              </w:rPr>
            </w:pPr>
            <w:r w:rsidRPr="00DA08BC">
              <w:rPr>
                <w:sz w:val="16"/>
                <w:szCs w:val="16"/>
              </w:rPr>
              <w:t>МКД ул.Совхозная д.1,д.2,д.3,4,д.10, МКД ул.Строителей д.1,д.3,д.5,д.6,д.8</w:t>
            </w:r>
          </w:p>
        </w:tc>
      </w:tr>
      <w:tr w:rsidR="0040789F" w:rsidRPr="00DA08BC" w:rsidTr="00E72E38">
        <w:trPr>
          <w:trHeight w:val="109"/>
        </w:trPr>
        <w:tc>
          <w:tcPr>
            <w:tcW w:w="1809" w:type="dxa"/>
          </w:tcPr>
          <w:p w:rsidR="0040789F" w:rsidRPr="008E15B4" w:rsidRDefault="0040789F" w:rsidP="0040789F">
            <w:pPr>
              <w:pStyle w:val="Default"/>
              <w:jc w:val="center"/>
              <w:rPr>
                <w:sz w:val="16"/>
                <w:szCs w:val="16"/>
              </w:rPr>
            </w:pPr>
            <w:r w:rsidRPr="008E15B4">
              <w:rPr>
                <w:sz w:val="16"/>
                <w:szCs w:val="16"/>
              </w:rPr>
              <w:t>-//-</w:t>
            </w:r>
          </w:p>
        </w:tc>
        <w:tc>
          <w:tcPr>
            <w:tcW w:w="2268" w:type="dxa"/>
          </w:tcPr>
          <w:p w:rsidR="0040789F" w:rsidRPr="008E15B4" w:rsidRDefault="0040789F" w:rsidP="0040789F">
            <w:pPr>
              <w:pStyle w:val="Default"/>
              <w:jc w:val="center"/>
              <w:rPr>
                <w:sz w:val="16"/>
                <w:szCs w:val="16"/>
              </w:rPr>
            </w:pPr>
            <w:r w:rsidRPr="008E15B4">
              <w:rPr>
                <w:sz w:val="16"/>
                <w:szCs w:val="16"/>
              </w:rPr>
              <w:t>Котельная №2 п.Трудул.Нагорная 2</w:t>
            </w:r>
          </w:p>
        </w:tc>
        <w:tc>
          <w:tcPr>
            <w:tcW w:w="3402" w:type="dxa"/>
          </w:tcPr>
          <w:p w:rsidR="0040789F" w:rsidRPr="008E15B4" w:rsidRDefault="0040789F" w:rsidP="0040789F">
            <w:pPr>
              <w:pStyle w:val="Default"/>
              <w:jc w:val="center"/>
              <w:rPr>
                <w:sz w:val="16"/>
                <w:szCs w:val="16"/>
              </w:rPr>
            </w:pPr>
            <w:r w:rsidRPr="008E15B4">
              <w:rPr>
                <w:sz w:val="16"/>
                <w:szCs w:val="16"/>
              </w:rPr>
              <w:t>Физические лица</w:t>
            </w:r>
          </w:p>
          <w:p w:rsidR="0040789F" w:rsidRPr="008E15B4" w:rsidRDefault="0040789F" w:rsidP="0040789F">
            <w:pPr>
              <w:pStyle w:val="Default"/>
              <w:jc w:val="center"/>
              <w:rPr>
                <w:sz w:val="16"/>
                <w:szCs w:val="16"/>
              </w:rPr>
            </w:pPr>
            <w:r w:rsidRPr="008E15B4">
              <w:rPr>
                <w:sz w:val="16"/>
                <w:szCs w:val="16"/>
              </w:rPr>
              <w:t>МКД ул.Нагорная,д.2</w:t>
            </w:r>
          </w:p>
        </w:tc>
      </w:tr>
      <w:tr w:rsidR="0040789F" w:rsidRPr="00DA08BC" w:rsidTr="00E72E38">
        <w:trPr>
          <w:trHeight w:val="109"/>
        </w:trPr>
        <w:tc>
          <w:tcPr>
            <w:tcW w:w="1809" w:type="dxa"/>
          </w:tcPr>
          <w:p w:rsidR="0040789F" w:rsidRDefault="0040789F" w:rsidP="0040789F">
            <w:pPr>
              <w:pStyle w:val="Default"/>
              <w:jc w:val="center"/>
              <w:rPr>
                <w:sz w:val="16"/>
                <w:szCs w:val="16"/>
              </w:rPr>
            </w:pPr>
          </w:p>
          <w:p w:rsidR="0040789F" w:rsidRDefault="0040789F" w:rsidP="0040789F">
            <w:pPr>
              <w:pStyle w:val="Default"/>
              <w:jc w:val="center"/>
              <w:rPr>
                <w:sz w:val="16"/>
                <w:szCs w:val="16"/>
              </w:rPr>
            </w:pPr>
          </w:p>
          <w:p w:rsidR="0040789F" w:rsidRPr="008E15B4" w:rsidRDefault="0040789F" w:rsidP="0040789F">
            <w:pPr>
              <w:pStyle w:val="Default"/>
              <w:jc w:val="center"/>
              <w:rPr>
                <w:sz w:val="16"/>
                <w:szCs w:val="16"/>
              </w:rPr>
            </w:pPr>
            <w:r w:rsidRPr="008E15B4">
              <w:rPr>
                <w:sz w:val="16"/>
                <w:szCs w:val="16"/>
              </w:rPr>
              <w:t>-//-</w:t>
            </w:r>
          </w:p>
        </w:tc>
        <w:tc>
          <w:tcPr>
            <w:tcW w:w="2268" w:type="dxa"/>
          </w:tcPr>
          <w:p w:rsidR="0040789F" w:rsidRDefault="0040789F" w:rsidP="0040789F">
            <w:pPr>
              <w:pStyle w:val="Default"/>
              <w:jc w:val="center"/>
              <w:rPr>
                <w:sz w:val="16"/>
                <w:szCs w:val="16"/>
              </w:rPr>
            </w:pPr>
          </w:p>
          <w:p w:rsidR="0040789F" w:rsidRDefault="0040789F" w:rsidP="0040789F">
            <w:pPr>
              <w:pStyle w:val="Default"/>
              <w:jc w:val="center"/>
              <w:rPr>
                <w:sz w:val="16"/>
                <w:szCs w:val="16"/>
              </w:rPr>
            </w:pPr>
          </w:p>
          <w:p w:rsidR="0040789F" w:rsidRPr="008E15B4" w:rsidRDefault="0040789F" w:rsidP="0040789F">
            <w:pPr>
              <w:pStyle w:val="Default"/>
              <w:jc w:val="center"/>
              <w:rPr>
                <w:sz w:val="16"/>
                <w:szCs w:val="16"/>
              </w:rPr>
            </w:pPr>
            <w:r w:rsidRPr="008E15B4">
              <w:rPr>
                <w:sz w:val="16"/>
                <w:szCs w:val="16"/>
              </w:rPr>
              <w:t>Котельная с.Андреевское</w:t>
            </w:r>
          </w:p>
        </w:tc>
        <w:tc>
          <w:tcPr>
            <w:tcW w:w="3402" w:type="dxa"/>
          </w:tcPr>
          <w:p w:rsidR="0040789F" w:rsidRPr="008E15B4" w:rsidRDefault="0040789F" w:rsidP="0040789F">
            <w:pPr>
              <w:pStyle w:val="Default"/>
              <w:jc w:val="center"/>
              <w:rPr>
                <w:sz w:val="16"/>
                <w:szCs w:val="16"/>
              </w:rPr>
            </w:pPr>
            <w:r w:rsidRPr="008E15B4">
              <w:rPr>
                <w:sz w:val="16"/>
                <w:szCs w:val="16"/>
              </w:rPr>
              <w:t>Юридические лица</w:t>
            </w:r>
          </w:p>
          <w:p w:rsidR="0040789F" w:rsidRPr="008E15B4" w:rsidRDefault="0040789F" w:rsidP="0040789F">
            <w:pPr>
              <w:pStyle w:val="Default"/>
              <w:jc w:val="center"/>
              <w:rPr>
                <w:sz w:val="16"/>
                <w:szCs w:val="16"/>
              </w:rPr>
            </w:pPr>
            <w:r w:rsidRPr="008E15B4">
              <w:rPr>
                <w:sz w:val="16"/>
                <w:szCs w:val="16"/>
              </w:rPr>
              <w:t>Узел связи и почта</w:t>
            </w:r>
          </w:p>
          <w:p w:rsidR="0040789F" w:rsidRPr="008E15B4" w:rsidRDefault="0040789F" w:rsidP="0040789F">
            <w:pPr>
              <w:pStyle w:val="Default"/>
              <w:jc w:val="center"/>
              <w:rPr>
                <w:sz w:val="16"/>
                <w:szCs w:val="16"/>
              </w:rPr>
            </w:pPr>
            <w:r w:rsidRPr="008E15B4">
              <w:rPr>
                <w:sz w:val="16"/>
                <w:szCs w:val="16"/>
              </w:rPr>
              <w:t>Магазин (Пилипенко)</w:t>
            </w:r>
          </w:p>
          <w:p w:rsidR="0040789F" w:rsidRPr="008E15B4" w:rsidRDefault="0040789F" w:rsidP="0040789F">
            <w:pPr>
              <w:pStyle w:val="Default"/>
              <w:jc w:val="center"/>
              <w:rPr>
                <w:sz w:val="16"/>
                <w:szCs w:val="16"/>
              </w:rPr>
            </w:pPr>
            <w:r w:rsidRPr="008E15B4">
              <w:rPr>
                <w:sz w:val="16"/>
                <w:szCs w:val="16"/>
              </w:rPr>
              <w:t>Физические лица</w:t>
            </w:r>
          </w:p>
          <w:p w:rsidR="0040789F" w:rsidRPr="008E15B4" w:rsidRDefault="0040789F" w:rsidP="0040789F">
            <w:pPr>
              <w:pStyle w:val="Default"/>
              <w:jc w:val="center"/>
              <w:rPr>
                <w:sz w:val="16"/>
                <w:szCs w:val="16"/>
              </w:rPr>
            </w:pPr>
            <w:r w:rsidRPr="008E15B4">
              <w:rPr>
                <w:sz w:val="16"/>
                <w:szCs w:val="16"/>
              </w:rPr>
              <w:t>МКД д.3,д.6,д.7,д.8,д.9,д.10,д.11,д.12,д.13, д.14,д.15,д.16,д.17</w:t>
            </w:r>
          </w:p>
        </w:tc>
      </w:tr>
      <w:tr w:rsidR="0040789F" w:rsidRPr="00DA08BC" w:rsidTr="00E72E38">
        <w:trPr>
          <w:trHeight w:val="109"/>
        </w:trPr>
        <w:tc>
          <w:tcPr>
            <w:tcW w:w="1809" w:type="dxa"/>
          </w:tcPr>
          <w:p w:rsidR="0040789F" w:rsidRPr="008E15B4" w:rsidRDefault="0040789F" w:rsidP="0040789F">
            <w:pPr>
              <w:pStyle w:val="Default"/>
              <w:jc w:val="center"/>
              <w:rPr>
                <w:sz w:val="16"/>
                <w:szCs w:val="16"/>
              </w:rPr>
            </w:pPr>
            <w:r w:rsidRPr="008E15B4">
              <w:rPr>
                <w:sz w:val="16"/>
                <w:szCs w:val="16"/>
              </w:rPr>
              <w:t>-//-</w:t>
            </w:r>
          </w:p>
        </w:tc>
        <w:tc>
          <w:tcPr>
            <w:tcW w:w="2268" w:type="dxa"/>
          </w:tcPr>
          <w:p w:rsidR="0040789F" w:rsidRPr="008E15B4" w:rsidRDefault="0040789F" w:rsidP="0040789F">
            <w:pPr>
              <w:pStyle w:val="Default"/>
              <w:jc w:val="center"/>
              <w:rPr>
                <w:sz w:val="16"/>
                <w:szCs w:val="16"/>
              </w:rPr>
            </w:pPr>
            <w:r w:rsidRPr="008E15B4">
              <w:rPr>
                <w:sz w:val="16"/>
                <w:szCs w:val="16"/>
              </w:rPr>
              <w:t>Теплогенераторная с. Андреевское д. 17</w:t>
            </w:r>
          </w:p>
        </w:tc>
        <w:tc>
          <w:tcPr>
            <w:tcW w:w="3402" w:type="dxa"/>
          </w:tcPr>
          <w:p w:rsidR="0040789F" w:rsidRDefault="0040789F" w:rsidP="0040789F">
            <w:pPr>
              <w:pStyle w:val="Default"/>
              <w:jc w:val="center"/>
              <w:rPr>
                <w:sz w:val="16"/>
                <w:szCs w:val="16"/>
              </w:rPr>
            </w:pPr>
            <w:r w:rsidRPr="008E15B4">
              <w:rPr>
                <w:sz w:val="16"/>
                <w:szCs w:val="16"/>
              </w:rPr>
              <w:t>МКД</w:t>
            </w:r>
            <w:r>
              <w:rPr>
                <w:sz w:val="16"/>
                <w:szCs w:val="16"/>
              </w:rPr>
              <w:t xml:space="preserve"> </w:t>
            </w:r>
          </w:p>
          <w:p w:rsidR="0040789F" w:rsidRPr="008E15B4" w:rsidRDefault="0040789F" w:rsidP="0040789F">
            <w:pPr>
              <w:pStyle w:val="Default"/>
              <w:jc w:val="center"/>
              <w:rPr>
                <w:sz w:val="16"/>
                <w:szCs w:val="16"/>
              </w:rPr>
            </w:pPr>
            <w:r w:rsidRPr="008E15B4">
              <w:rPr>
                <w:sz w:val="16"/>
                <w:szCs w:val="16"/>
              </w:rPr>
              <w:t>д.17</w:t>
            </w:r>
          </w:p>
        </w:tc>
      </w:tr>
    </w:tbl>
    <w:p w:rsidR="00A20B93" w:rsidRDefault="00A20B93" w:rsidP="00A20B93">
      <w:pPr>
        <w:pStyle w:val="Default"/>
        <w:spacing w:before="120" w:after="120"/>
        <w:jc w:val="both"/>
        <w:rPr>
          <w:b/>
          <w:bCs/>
          <w:sz w:val="16"/>
          <w:szCs w:val="16"/>
        </w:rPr>
      </w:pPr>
    </w:p>
    <w:tbl>
      <w:tblPr>
        <w:tblpPr w:leftFromText="180" w:rightFromText="180" w:vertAnchor="text" w:tblpY="1"/>
        <w:tblOverlap w:val="neve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843"/>
        <w:gridCol w:w="4111"/>
      </w:tblGrid>
      <w:tr w:rsidR="00A20B93" w:rsidRPr="008E15B4" w:rsidTr="00A20B93">
        <w:trPr>
          <w:trHeight w:val="109"/>
        </w:trPr>
        <w:tc>
          <w:tcPr>
            <w:tcW w:w="1384" w:type="dxa"/>
          </w:tcPr>
          <w:p w:rsidR="0040789F" w:rsidRDefault="0040789F" w:rsidP="0040789F">
            <w:pPr>
              <w:pStyle w:val="Default"/>
              <w:jc w:val="center"/>
              <w:rPr>
                <w:sz w:val="16"/>
                <w:szCs w:val="16"/>
              </w:rPr>
            </w:pPr>
          </w:p>
          <w:p w:rsidR="0040789F" w:rsidRDefault="0040789F" w:rsidP="0040789F">
            <w:pPr>
              <w:pStyle w:val="Default"/>
              <w:jc w:val="center"/>
              <w:rPr>
                <w:sz w:val="16"/>
                <w:szCs w:val="16"/>
              </w:rPr>
            </w:pPr>
          </w:p>
          <w:p w:rsidR="0040789F" w:rsidRDefault="0040789F" w:rsidP="0040789F">
            <w:pPr>
              <w:pStyle w:val="Default"/>
              <w:jc w:val="center"/>
              <w:rPr>
                <w:sz w:val="16"/>
                <w:szCs w:val="16"/>
              </w:rPr>
            </w:pPr>
          </w:p>
          <w:p w:rsidR="0040789F" w:rsidRDefault="0040789F" w:rsidP="0040789F">
            <w:pPr>
              <w:pStyle w:val="Default"/>
              <w:jc w:val="center"/>
              <w:rPr>
                <w:sz w:val="16"/>
                <w:szCs w:val="16"/>
              </w:rPr>
            </w:pPr>
          </w:p>
          <w:p w:rsidR="00A20B93" w:rsidRPr="008E15B4" w:rsidRDefault="00A20B93" w:rsidP="0040789F">
            <w:pPr>
              <w:pStyle w:val="Default"/>
              <w:jc w:val="center"/>
              <w:rPr>
                <w:sz w:val="16"/>
                <w:szCs w:val="16"/>
              </w:rPr>
            </w:pPr>
            <w:r w:rsidRPr="008E15B4">
              <w:rPr>
                <w:sz w:val="16"/>
                <w:szCs w:val="16"/>
              </w:rPr>
              <w:t>-//-</w:t>
            </w:r>
          </w:p>
        </w:tc>
        <w:tc>
          <w:tcPr>
            <w:tcW w:w="1843" w:type="dxa"/>
          </w:tcPr>
          <w:p w:rsidR="0040789F" w:rsidRDefault="0040789F" w:rsidP="0040789F">
            <w:pPr>
              <w:pStyle w:val="Default"/>
              <w:jc w:val="center"/>
              <w:rPr>
                <w:sz w:val="16"/>
                <w:szCs w:val="16"/>
              </w:rPr>
            </w:pPr>
          </w:p>
          <w:p w:rsidR="0040789F" w:rsidRDefault="0040789F" w:rsidP="0040789F">
            <w:pPr>
              <w:pStyle w:val="Default"/>
              <w:jc w:val="center"/>
              <w:rPr>
                <w:sz w:val="16"/>
                <w:szCs w:val="16"/>
              </w:rPr>
            </w:pPr>
          </w:p>
          <w:p w:rsidR="0040789F" w:rsidRDefault="0040789F" w:rsidP="0040789F">
            <w:pPr>
              <w:pStyle w:val="Default"/>
              <w:jc w:val="center"/>
              <w:rPr>
                <w:sz w:val="16"/>
                <w:szCs w:val="16"/>
              </w:rPr>
            </w:pPr>
          </w:p>
          <w:p w:rsidR="0040789F" w:rsidRDefault="0040789F" w:rsidP="0040789F">
            <w:pPr>
              <w:pStyle w:val="Default"/>
              <w:jc w:val="center"/>
              <w:rPr>
                <w:sz w:val="16"/>
                <w:szCs w:val="16"/>
              </w:rPr>
            </w:pPr>
          </w:p>
          <w:p w:rsidR="00A20B93" w:rsidRPr="008E15B4" w:rsidRDefault="00A20B93" w:rsidP="0040789F">
            <w:pPr>
              <w:pStyle w:val="Default"/>
              <w:jc w:val="center"/>
              <w:rPr>
                <w:sz w:val="16"/>
                <w:szCs w:val="16"/>
              </w:rPr>
            </w:pPr>
            <w:r w:rsidRPr="008E15B4">
              <w:rPr>
                <w:sz w:val="16"/>
                <w:szCs w:val="16"/>
              </w:rPr>
              <w:t>Котельная д.Пекша</w:t>
            </w:r>
          </w:p>
        </w:tc>
        <w:tc>
          <w:tcPr>
            <w:tcW w:w="4111" w:type="dxa"/>
          </w:tcPr>
          <w:p w:rsidR="00A20B93" w:rsidRPr="008E15B4" w:rsidRDefault="00A20B93" w:rsidP="0040789F">
            <w:pPr>
              <w:pStyle w:val="Default"/>
              <w:jc w:val="center"/>
              <w:rPr>
                <w:sz w:val="16"/>
                <w:szCs w:val="16"/>
              </w:rPr>
            </w:pPr>
            <w:r w:rsidRPr="008E15B4">
              <w:rPr>
                <w:sz w:val="16"/>
                <w:szCs w:val="16"/>
              </w:rPr>
              <w:t>Юридические лица</w:t>
            </w:r>
          </w:p>
          <w:p w:rsidR="00A20B93" w:rsidRPr="008E15B4" w:rsidRDefault="00A20B93" w:rsidP="0040789F">
            <w:pPr>
              <w:pStyle w:val="Default"/>
              <w:jc w:val="center"/>
              <w:rPr>
                <w:sz w:val="16"/>
                <w:szCs w:val="16"/>
              </w:rPr>
            </w:pPr>
            <w:r w:rsidRPr="008E15B4">
              <w:rPr>
                <w:sz w:val="16"/>
                <w:szCs w:val="16"/>
              </w:rPr>
              <w:t>Пекшинская СОШ Амбулатория Детский сад</w:t>
            </w:r>
          </w:p>
          <w:p w:rsidR="00A20B93" w:rsidRPr="008E15B4" w:rsidRDefault="00A20B93" w:rsidP="0040789F">
            <w:pPr>
              <w:pStyle w:val="Default"/>
              <w:jc w:val="center"/>
              <w:rPr>
                <w:sz w:val="16"/>
                <w:szCs w:val="16"/>
              </w:rPr>
            </w:pPr>
            <w:r w:rsidRPr="008E15B4">
              <w:rPr>
                <w:sz w:val="16"/>
                <w:szCs w:val="16"/>
              </w:rPr>
              <w:t>ДК</w:t>
            </w:r>
          </w:p>
          <w:p w:rsidR="00A20B93" w:rsidRPr="008E15B4" w:rsidRDefault="00A20B93" w:rsidP="0040789F">
            <w:pPr>
              <w:pStyle w:val="Default"/>
              <w:jc w:val="center"/>
              <w:rPr>
                <w:sz w:val="16"/>
                <w:szCs w:val="16"/>
              </w:rPr>
            </w:pPr>
            <w:r w:rsidRPr="008E15B4">
              <w:rPr>
                <w:sz w:val="16"/>
                <w:szCs w:val="16"/>
              </w:rPr>
              <w:t>Здание администрации Пекшинского с/п</w:t>
            </w:r>
          </w:p>
          <w:p w:rsidR="00A20B93" w:rsidRPr="008E15B4" w:rsidRDefault="00A20B93" w:rsidP="0040789F">
            <w:pPr>
              <w:pStyle w:val="Default"/>
              <w:jc w:val="center"/>
              <w:rPr>
                <w:sz w:val="16"/>
                <w:szCs w:val="16"/>
              </w:rPr>
            </w:pPr>
            <w:r w:rsidRPr="008E15B4">
              <w:rPr>
                <w:sz w:val="16"/>
                <w:szCs w:val="16"/>
              </w:rPr>
              <w:t>Физические лица</w:t>
            </w:r>
          </w:p>
          <w:p w:rsidR="00A20B93" w:rsidRPr="008E15B4" w:rsidRDefault="00A20B93" w:rsidP="0040789F">
            <w:pPr>
              <w:pStyle w:val="Default"/>
              <w:jc w:val="center"/>
              <w:rPr>
                <w:sz w:val="16"/>
                <w:szCs w:val="16"/>
              </w:rPr>
            </w:pPr>
            <w:r w:rsidRPr="008E15B4">
              <w:rPr>
                <w:sz w:val="16"/>
                <w:szCs w:val="16"/>
              </w:rPr>
              <w:t>МКД ул.Молодёжная д.1,д.10,</w:t>
            </w:r>
          </w:p>
          <w:p w:rsidR="00A20B93" w:rsidRPr="008E15B4" w:rsidRDefault="00A20B93" w:rsidP="0040789F">
            <w:pPr>
              <w:pStyle w:val="Default"/>
              <w:jc w:val="center"/>
              <w:rPr>
                <w:sz w:val="16"/>
                <w:szCs w:val="16"/>
              </w:rPr>
            </w:pPr>
            <w:r w:rsidRPr="008E15B4">
              <w:rPr>
                <w:sz w:val="16"/>
                <w:szCs w:val="16"/>
              </w:rPr>
              <w:t>МКД ул.Московская д.1,д.3</w:t>
            </w:r>
          </w:p>
          <w:p w:rsidR="00A20B93" w:rsidRPr="008E15B4" w:rsidRDefault="00A20B93" w:rsidP="0040789F">
            <w:pPr>
              <w:pStyle w:val="Default"/>
              <w:jc w:val="center"/>
              <w:rPr>
                <w:sz w:val="16"/>
                <w:szCs w:val="16"/>
              </w:rPr>
            </w:pPr>
            <w:r w:rsidRPr="008E15B4">
              <w:rPr>
                <w:sz w:val="16"/>
                <w:szCs w:val="16"/>
              </w:rPr>
              <w:t>МКД ул.Центральная д.1,д.3,д.5,д.7,д.9,д.12,д.14</w:t>
            </w:r>
          </w:p>
          <w:p w:rsidR="00A20B93" w:rsidRPr="008E15B4" w:rsidRDefault="00A20B93" w:rsidP="0040789F">
            <w:pPr>
              <w:pStyle w:val="Default"/>
              <w:jc w:val="center"/>
              <w:rPr>
                <w:sz w:val="16"/>
                <w:szCs w:val="16"/>
              </w:rPr>
            </w:pPr>
            <w:r w:rsidRPr="008E15B4">
              <w:rPr>
                <w:sz w:val="16"/>
                <w:szCs w:val="16"/>
              </w:rPr>
              <w:t>МКД ул.Октябрьская д.1,д.2,</w:t>
            </w:r>
          </w:p>
          <w:p w:rsidR="00A20B93" w:rsidRPr="008E15B4" w:rsidRDefault="00A20B93" w:rsidP="0040789F">
            <w:pPr>
              <w:pStyle w:val="Default"/>
              <w:jc w:val="center"/>
              <w:rPr>
                <w:sz w:val="16"/>
                <w:szCs w:val="16"/>
              </w:rPr>
            </w:pPr>
            <w:r w:rsidRPr="008E15B4">
              <w:rPr>
                <w:sz w:val="16"/>
                <w:szCs w:val="16"/>
              </w:rPr>
              <w:t>МКД ул.Совхозная д.1,д.2,д.3,4,д.10, МКД ул.Строителей д.1,д.3,д.5,д.6,д.8</w:t>
            </w:r>
          </w:p>
        </w:tc>
      </w:tr>
      <w:tr w:rsidR="00A20B93" w:rsidRPr="008E15B4" w:rsidTr="00A20B93">
        <w:trPr>
          <w:trHeight w:val="109"/>
        </w:trPr>
        <w:tc>
          <w:tcPr>
            <w:tcW w:w="1384" w:type="dxa"/>
          </w:tcPr>
          <w:p w:rsidR="0040789F" w:rsidRDefault="0040789F" w:rsidP="0040789F">
            <w:pPr>
              <w:pStyle w:val="Default"/>
              <w:jc w:val="center"/>
              <w:rPr>
                <w:sz w:val="16"/>
                <w:szCs w:val="16"/>
              </w:rPr>
            </w:pPr>
          </w:p>
          <w:p w:rsidR="00A20B93" w:rsidRPr="008E15B4" w:rsidRDefault="00A20B93" w:rsidP="0040789F">
            <w:pPr>
              <w:pStyle w:val="Default"/>
              <w:jc w:val="center"/>
              <w:rPr>
                <w:sz w:val="16"/>
                <w:szCs w:val="16"/>
              </w:rPr>
            </w:pPr>
            <w:r w:rsidRPr="008E15B4">
              <w:rPr>
                <w:sz w:val="16"/>
                <w:szCs w:val="16"/>
              </w:rPr>
              <w:t>-//-</w:t>
            </w:r>
          </w:p>
        </w:tc>
        <w:tc>
          <w:tcPr>
            <w:tcW w:w="1843" w:type="dxa"/>
          </w:tcPr>
          <w:p w:rsidR="0040789F" w:rsidRDefault="0040789F" w:rsidP="0040789F">
            <w:pPr>
              <w:pStyle w:val="Default"/>
              <w:jc w:val="center"/>
              <w:rPr>
                <w:sz w:val="16"/>
                <w:szCs w:val="16"/>
              </w:rPr>
            </w:pPr>
          </w:p>
          <w:p w:rsidR="00A20B93" w:rsidRPr="008E15B4" w:rsidRDefault="00A20B93" w:rsidP="0040789F">
            <w:pPr>
              <w:pStyle w:val="Default"/>
              <w:jc w:val="center"/>
              <w:rPr>
                <w:sz w:val="16"/>
                <w:szCs w:val="16"/>
              </w:rPr>
            </w:pPr>
            <w:r w:rsidRPr="008E15B4">
              <w:rPr>
                <w:sz w:val="16"/>
                <w:szCs w:val="16"/>
              </w:rPr>
              <w:t>Котельная д. Липна Дачная</w:t>
            </w:r>
          </w:p>
        </w:tc>
        <w:tc>
          <w:tcPr>
            <w:tcW w:w="4111" w:type="dxa"/>
          </w:tcPr>
          <w:p w:rsidR="00A20B93" w:rsidRPr="008E15B4" w:rsidRDefault="00A20B93" w:rsidP="0040789F">
            <w:pPr>
              <w:pStyle w:val="Default"/>
              <w:jc w:val="center"/>
              <w:rPr>
                <w:sz w:val="16"/>
                <w:szCs w:val="16"/>
              </w:rPr>
            </w:pPr>
            <w:r w:rsidRPr="008E15B4">
              <w:rPr>
                <w:sz w:val="16"/>
                <w:szCs w:val="16"/>
              </w:rPr>
              <w:t>Физические лица</w:t>
            </w:r>
          </w:p>
          <w:p w:rsidR="00A20B93" w:rsidRPr="008E15B4" w:rsidRDefault="00A20B93" w:rsidP="0040789F">
            <w:pPr>
              <w:pStyle w:val="Default"/>
              <w:jc w:val="center"/>
              <w:rPr>
                <w:sz w:val="16"/>
                <w:szCs w:val="16"/>
              </w:rPr>
            </w:pPr>
            <w:r w:rsidRPr="008E15B4">
              <w:rPr>
                <w:sz w:val="16"/>
                <w:szCs w:val="16"/>
              </w:rPr>
              <w:t>МКД ул.Дачная д.1,д.2,д.3,д.4(17кв,1кв- индивидуальное газовое отоплние и ГВС) ,д</w:t>
            </w:r>
          </w:p>
          <w:p w:rsidR="00A20B93" w:rsidRPr="008E15B4" w:rsidRDefault="00A20B93" w:rsidP="0040789F">
            <w:pPr>
              <w:pStyle w:val="Default"/>
              <w:jc w:val="center"/>
              <w:rPr>
                <w:sz w:val="16"/>
                <w:szCs w:val="16"/>
              </w:rPr>
            </w:pPr>
            <w:r w:rsidRPr="008E15B4">
              <w:rPr>
                <w:sz w:val="16"/>
                <w:szCs w:val="16"/>
              </w:rPr>
              <w:t>.5(16кв,2кв-индивидуальное газовое отопление и ГВС),д.6,д.7,д.8,д.9,д.10</w:t>
            </w:r>
          </w:p>
        </w:tc>
      </w:tr>
      <w:tr w:rsidR="00A20B93" w:rsidRPr="008E15B4" w:rsidTr="00A20B93">
        <w:trPr>
          <w:trHeight w:val="109"/>
        </w:trPr>
        <w:tc>
          <w:tcPr>
            <w:tcW w:w="1384" w:type="dxa"/>
          </w:tcPr>
          <w:p w:rsidR="0040789F" w:rsidRDefault="0040789F" w:rsidP="0040789F">
            <w:pPr>
              <w:pStyle w:val="Default"/>
              <w:jc w:val="center"/>
              <w:rPr>
                <w:sz w:val="16"/>
                <w:szCs w:val="16"/>
              </w:rPr>
            </w:pPr>
          </w:p>
          <w:p w:rsidR="0040789F" w:rsidRDefault="0040789F" w:rsidP="0040789F">
            <w:pPr>
              <w:pStyle w:val="Default"/>
              <w:jc w:val="center"/>
              <w:rPr>
                <w:sz w:val="16"/>
                <w:szCs w:val="16"/>
              </w:rPr>
            </w:pPr>
          </w:p>
          <w:p w:rsidR="0040789F" w:rsidRDefault="0040789F" w:rsidP="0040789F">
            <w:pPr>
              <w:pStyle w:val="Default"/>
              <w:jc w:val="center"/>
              <w:rPr>
                <w:sz w:val="16"/>
                <w:szCs w:val="16"/>
              </w:rPr>
            </w:pPr>
          </w:p>
          <w:p w:rsidR="00A20B93" w:rsidRPr="008E15B4" w:rsidRDefault="00A20B93" w:rsidP="0040789F">
            <w:pPr>
              <w:pStyle w:val="Default"/>
              <w:jc w:val="center"/>
              <w:rPr>
                <w:sz w:val="16"/>
                <w:szCs w:val="16"/>
              </w:rPr>
            </w:pPr>
            <w:r w:rsidRPr="008E15B4">
              <w:rPr>
                <w:sz w:val="16"/>
                <w:szCs w:val="16"/>
              </w:rPr>
              <w:t>-//-</w:t>
            </w:r>
          </w:p>
        </w:tc>
        <w:tc>
          <w:tcPr>
            <w:tcW w:w="1843" w:type="dxa"/>
          </w:tcPr>
          <w:p w:rsidR="0040789F" w:rsidRDefault="0040789F" w:rsidP="0040789F">
            <w:pPr>
              <w:pStyle w:val="Default"/>
              <w:jc w:val="center"/>
              <w:rPr>
                <w:sz w:val="16"/>
                <w:szCs w:val="16"/>
              </w:rPr>
            </w:pPr>
          </w:p>
          <w:p w:rsidR="0040789F" w:rsidRDefault="0040789F" w:rsidP="0040789F">
            <w:pPr>
              <w:pStyle w:val="Default"/>
              <w:jc w:val="center"/>
              <w:rPr>
                <w:sz w:val="16"/>
                <w:szCs w:val="16"/>
              </w:rPr>
            </w:pPr>
          </w:p>
          <w:p w:rsidR="0040789F" w:rsidRDefault="0040789F" w:rsidP="0040789F">
            <w:pPr>
              <w:pStyle w:val="Default"/>
              <w:jc w:val="center"/>
              <w:rPr>
                <w:sz w:val="16"/>
                <w:szCs w:val="16"/>
              </w:rPr>
            </w:pPr>
          </w:p>
          <w:p w:rsidR="00A20B93" w:rsidRPr="008E15B4" w:rsidRDefault="00A20B93" w:rsidP="0040789F">
            <w:pPr>
              <w:pStyle w:val="Default"/>
              <w:jc w:val="center"/>
              <w:rPr>
                <w:sz w:val="16"/>
                <w:szCs w:val="16"/>
              </w:rPr>
            </w:pPr>
            <w:r w:rsidRPr="008E15B4">
              <w:rPr>
                <w:sz w:val="16"/>
                <w:szCs w:val="16"/>
              </w:rPr>
              <w:t>Котельная Сушнево-1</w:t>
            </w:r>
          </w:p>
        </w:tc>
        <w:tc>
          <w:tcPr>
            <w:tcW w:w="4111" w:type="dxa"/>
          </w:tcPr>
          <w:p w:rsidR="00A20B93" w:rsidRPr="008E15B4" w:rsidRDefault="00A20B93" w:rsidP="0040789F">
            <w:pPr>
              <w:pStyle w:val="Default"/>
              <w:jc w:val="center"/>
              <w:rPr>
                <w:sz w:val="16"/>
                <w:szCs w:val="16"/>
              </w:rPr>
            </w:pPr>
            <w:r w:rsidRPr="008E15B4">
              <w:rPr>
                <w:sz w:val="16"/>
                <w:szCs w:val="16"/>
              </w:rPr>
              <w:t>Юридические лица</w:t>
            </w:r>
          </w:p>
          <w:p w:rsidR="00A20B93" w:rsidRPr="008E15B4" w:rsidRDefault="00A20B93" w:rsidP="0040789F">
            <w:pPr>
              <w:pStyle w:val="Default"/>
              <w:jc w:val="center"/>
              <w:rPr>
                <w:sz w:val="16"/>
                <w:szCs w:val="16"/>
              </w:rPr>
            </w:pPr>
            <w:r w:rsidRPr="008E15B4">
              <w:rPr>
                <w:sz w:val="16"/>
                <w:szCs w:val="16"/>
              </w:rPr>
              <w:t>ФАП ул.Южная 6</w:t>
            </w:r>
          </w:p>
          <w:p w:rsidR="00A20B93" w:rsidRPr="008E15B4" w:rsidRDefault="00A20B93" w:rsidP="0040789F">
            <w:pPr>
              <w:pStyle w:val="Default"/>
              <w:jc w:val="center"/>
              <w:rPr>
                <w:sz w:val="16"/>
                <w:szCs w:val="16"/>
              </w:rPr>
            </w:pPr>
            <w:r w:rsidRPr="008E15B4">
              <w:rPr>
                <w:sz w:val="16"/>
                <w:szCs w:val="16"/>
              </w:rPr>
              <w:t>Почта ул.Южная 6</w:t>
            </w:r>
          </w:p>
          <w:p w:rsidR="00A20B93" w:rsidRPr="008E15B4" w:rsidRDefault="00A20B93" w:rsidP="0040789F">
            <w:pPr>
              <w:pStyle w:val="Default"/>
              <w:jc w:val="center"/>
              <w:rPr>
                <w:sz w:val="16"/>
                <w:szCs w:val="16"/>
              </w:rPr>
            </w:pPr>
            <w:r w:rsidRPr="008E15B4">
              <w:rPr>
                <w:sz w:val="16"/>
                <w:szCs w:val="16"/>
              </w:rPr>
              <w:t>Магазин ул.Южная 6</w:t>
            </w:r>
          </w:p>
          <w:p w:rsidR="00A20B93" w:rsidRPr="008E15B4" w:rsidRDefault="00A20B93" w:rsidP="0040789F">
            <w:pPr>
              <w:pStyle w:val="Default"/>
              <w:jc w:val="center"/>
              <w:rPr>
                <w:sz w:val="16"/>
                <w:szCs w:val="16"/>
              </w:rPr>
            </w:pPr>
            <w:r w:rsidRPr="008E15B4">
              <w:rPr>
                <w:sz w:val="16"/>
                <w:szCs w:val="16"/>
              </w:rPr>
              <w:t>Физические лица</w:t>
            </w:r>
          </w:p>
          <w:p w:rsidR="00A20B93" w:rsidRPr="008E15B4" w:rsidRDefault="00A20B93" w:rsidP="0040789F">
            <w:pPr>
              <w:pStyle w:val="Default"/>
              <w:jc w:val="center"/>
              <w:rPr>
                <w:sz w:val="16"/>
                <w:szCs w:val="16"/>
              </w:rPr>
            </w:pPr>
            <w:r w:rsidRPr="008E15B4">
              <w:rPr>
                <w:sz w:val="16"/>
                <w:szCs w:val="16"/>
              </w:rPr>
              <w:t>МКД ул.Южная д.9</w:t>
            </w:r>
          </w:p>
          <w:p w:rsidR="00A20B93" w:rsidRPr="008E15B4" w:rsidRDefault="00A20B93" w:rsidP="0040789F">
            <w:pPr>
              <w:pStyle w:val="Default"/>
              <w:jc w:val="center"/>
              <w:rPr>
                <w:sz w:val="16"/>
                <w:szCs w:val="16"/>
              </w:rPr>
            </w:pPr>
            <w:r w:rsidRPr="008E15B4">
              <w:rPr>
                <w:sz w:val="16"/>
                <w:szCs w:val="16"/>
              </w:rPr>
              <w:t>МКД ул.Зелёная д.3,д.4,д.6,д.9</w:t>
            </w:r>
          </w:p>
          <w:p w:rsidR="00A20B93" w:rsidRPr="008E15B4" w:rsidRDefault="00A20B93" w:rsidP="0040789F">
            <w:pPr>
              <w:pStyle w:val="Default"/>
              <w:jc w:val="center"/>
              <w:rPr>
                <w:sz w:val="16"/>
                <w:szCs w:val="16"/>
              </w:rPr>
            </w:pPr>
            <w:r w:rsidRPr="008E15B4">
              <w:rPr>
                <w:sz w:val="16"/>
                <w:szCs w:val="16"/>
              </w:rPr>
              <w:t>МКД ул.Центральная д.1,д.2,д.3,д.4,д.5,д.6,д.8,д.10</w:t>
            </w:r>
          </w:p>
          <w:p w:rsidR="00A20B93" w:rsidRPr="008E15B4" w:rsidRDefault="00A20B93" w:rsidP="0040789F">
            <w:pPr>
              <w:pStyle w:val="Default"/>
              <w:jc w:val="center"/>
              <w:rPr>
                <w:sz w:val="16"/>
                <w:szCs w:val="16"/>
              </w:rPr>
            </w:pPr>
            <w:r w:rsidRPr="008E15B4">
              <w:rPr>
                <w:sz w:val="16"/>
                <w:szCs w:val="16"/>
              </w:rPr>
              <w:t>МКД ул.Карповой д.1,д.3,д.5,д.7</w:t>
            </w:r>
          </w:p>
        </w:tc>
      </w:tr>
      <w:tr w:rsidR="00A20B93" w:rsidRPr="008E15B4" w:rsidTr="00A20B93">
        <w:trPr>
          <w:trHeight w:val="109"/>
        </w:trPr>
        <w:tc>
          <w:tcPr>
            <w:tcW w:w="1384" w:type="dxa"/>
          </w:tcPr>
          <w:p w:rsidR="0040789F" w:rsidRDefault="0040789F" w:rsidP="0040789F">
            <w:pPr>
              <w:pStyle w:val="Default"/>
              <w:jc w:val="center"/>
              <w:rPr>
                <w:sz w:val="16"/>
                <w:szCs w:val="16"/>
              </w:rPr>
            </w:pPr>
          </w:p>
          <w:p w:rsidR="0040789F" w:rsidRDefault="0040789F" w:rsidP="0040789F">
            <w:pPr>
              <w:pStyle w:val="Default"/>
              <w:jc w:val="center"/>
              <w:rPr>
                <w:sz w:val="16"/>
                <w:szCs w:val="16"/>
              </w:rPr>
            </w:pPr>
          </w:p>
          <w:p w:rsidR="00A20B93" w:rsidRPr="008E15B4" w:rsidRDefault="00A20B93" w:rsidP="0040789F">
            <w:pPr>
              <w:pStyle w:val="Default"/>
              <w:jc w:val="center"/>
              <w:rPr>
                <w:sz w:val="16"/>
                <w:szCs w:val="16"/>
              </w:rPr>
            </w:pPr>
            <w:r w:rsidRPr="008E15B4">
              <w:rPr>
                <w:sz w:val="16"/>
                <w:szCs w:val="16"/>
              </w:rPr>
              <w:t>-//-</w:t>
            </w:r>
          </w:p>
        </w:tc>
        <w:tc>
          <w:tcPr>
            <w:tcW w:w="1843" w:type="dxa"/>
          </w:tcPr>
          <w:p w:rsidR="0040789F" w:rsidRDefault="0040789F" w:rsidP="0040789F">
            <w:pPr>
              <w:pStyle w:val="Default"/>
              <w:jc w:val="center"/>
              <w:rPr>
                <w:sz w:val="16"/>
                <w:szCs w:val="16"/>
              </w:rPr>
            </w:pPr>
          </w:p>
          <w:p w:rsidR="0040789F" w:rsidRDefault="0040789F" w:rsidP="0040789F">
            <w:pPr>
              <w:pStyle w:val="Default"/>
              <w:jc w:val="center"/>
              <w:rPr>
                <w:sz w:val="16"/>
                <w:szCs w:val="16"/>
              </w:rPr>
            </w:pPr>
          </w:p>
          <w:p w:rsidR="00A20B93" w:rsidRPr="008E15B4" w:rsidRDefault="00A20B93" w:rsidP="0040789F">
            <w:pPr>
              <w:pStyle w:val="Default"/>
              <w:jc w:val="center"/>
              <w:rPr>
                <w:sz w:val="16"/>
                <w:szCs w:val="16"/>
              </w:rPr>
            </w:pPr>
            <w:r w:rsidRPr="008E15B4">
              <w:rPr>
                <w:sz w:val="16"/>
                <w:szCs w:val="16"/>
              </w:rPr>
              <w:t>Котельная Сушнево-2</w:t>
            </w:r>
          </w:p>
        </w:tc>
        <w:tc>
          <w:tcPr>
            <w:tcW w:w="4111" w:type="dxa"/>
          </w:tcPr>
          <w:p w:rsidR="00A20B93" w:rsidRPr="008E15B4" w:rsidRDefault="00A20B93" w:rsidP="0040789F">
            <w:pPr>
              <w:pStyle w:val="Default"/>
              <w:jc w:val="center"/>
              <w:rPr>
                <w:sz w:val="16"/>
                <w:szCs w:val="16"/>
              </w:rPr>
            </w:pPr>
            <w:r w:rsidRPr="008E15B4">
              <w:rPr>
                <w:sz w:val="16"/>
                <w:szCs w:val="16"/>
              </w:rPr>
              <w:t>Физические лица</w:t>
            </w:r>
          </w:p>
          <w:p w:rsidR="00A20B93" w:rsidRPr="008E15B4" w:rsidRDefault="00A20B93" w:rsidP="0040789F">
            <w:pPr>
              <w:pStyle w:val="Default"/>
              <w:jc w:val="center"/>
              <w:rPr>
                <w:sz w:val="16"/>
                <w:szCs w:val="16"/>
              </w:rPr>
            </w:pPr>
            <w:r w:rsidRPr="008E15B4">
              <w:rPr>
                <w:sz w:val="16"/>
                <w:szCs w:val="16"/>
              </w:rPr>
              <w:t>МКД ул.Молодёжная д.6,д.7,д.8,д.12,д.13,д.15,д.16,д.17,д.18 МКД ул.Парковая д</w:t>
            </w:r>
          </w:p>
          <w:p w:rsidR="00A20B93" w:rsidRPr="008E15B4" w:rsidRDefault="00A20B93" w:rsidP="0040789F">
            <w:pPr>
              <w:pStyle w:val="Default"/>
              <w:jc w:val="center"/>
              <w:rPr>
                <w:sz w:val="16"/>
                <w:szCs w:val="16"/>
              </w:rPr>
            </w:pPr>
            <w:r w:rsidRPr="008E15B4">
              <w:rPr>
                <w:sz w:val="16"/>
                <w:szCs w:val="16"/>
              </w:rPr>
              <w:t>.1,д.2,д.3,д.4,д.9,д.10,д.11,д.14</w:t>
            </w:r>
          </w:p>
        </w:tc>
      </w:tr>
      <w:tr w:rsidR="00A20B93" w:rsidRPr="008E15B4" w:rsidTr="00A20B93">
        <w:trPr>
          <w:trHeight w:val="109"/>
        </w:trPr>
        <w:tc>
          <w:tcPr>
            <w:tcW w:w="1384" w:type="dxa"/>
          </w:tcPr>
          <w:p w:rsidR="00A20B93" w:rsidRPr="008E15B4" w:rsidRDefault="00A20B93" w:rsidP="0040789F">
            <w:pPr>
              <w:pStyle w:val="Default"/>
              <w:jc w:val="center"/>
              <w:rPr>
                <w:sz w:val="16"/>
                <w:szCs w:val="16"/>
              </w:rPr>
            </w:pPr>
            <w:r w:rsidRPr="008E15B4">
              <w:rPr>
                <w:sz w:val="16"/>
                <w:szCs w:val="16"/>
              </w:rPr>
              <w:t>-//-</w:t>
            </w:r>
          </w:p>
        </w:tc>
        <w:tc>
          <w:tcPr>
            <w:tcW w:w="1843" w:type="dxa"/>
          </w:tcPr>
          <w:p w:rsidR="00A20B93" w:rsidRPr="008E15B4" w:rsidRDefault="00A20B93" w:rsidP="0040789F">
            <w:pPr>
              <w:pStyle w:val="Default"/>
              <w:jc w:val="center"/>
              <w:rPr>
                <w:sz w:val="16"/>
                <w:szCs w:val="16"/>
              </w:rPr>
            </w:pPr>
            <w:r w:rsidRPr="008E15B4">
              <w:rPr>
                <w:sz w:val="16"/>
                <w:szCs w:val="16"/>
              </w:rPr>
              <w:t>Котельная №3 п.Труд ул.Спортивная 2</w:t>
            </w:r>
          </w:p>
        </w:tc>
        <w:tc>
          <w:tcPr>
            <w:tcW w:w="4111" w:type="dxa"/>
          </w:tcPr>
          <w:p w:rsidR="00A20B93" w:rsidRPr="008E15B4" w:rsidRDefault="00A20B93" w:rsidP="0040789F">
            <w:pPr>
              <w:pStyle w:val="Default"/>
              <w:jc w:val="center"/>
              <w:rPr>
                <w:sz w:val="16"/>
                <w:szCs w:val="16"/>
              </w:rPr>
            </w:pPr>
            <w:r w:rsidRPr="008E15B4">
              <w:rPr>
                <w:sz w:val="16"/>
                <w:szCs w:val="16"/>
              </w:rPr>
              <w:t>Физические лица</w:t>
            </w:r>
          </w:p>
          <w:p w:rsidR="00A20B93" w:rsidRPr="008E15B4" w:rsidRDefault="00A20B93" w:rsidP="0040789F">
            <w:pPr>
              <w:pStyle w:val="Default"/>
              <w:jc w:val="center"/>
              <w:rPr>
                <w:sz w:val="16"/>
                <w:szCs w:val="16"/>
              </w:rPr>
            </w:pPr>
            <w:r w:rsidRPr="008E15B4">
              <w:rPr>
                <w:sz w:val="16"/>
                <w:szCs w:val="16"/>
              </w:rPr>
              <w:t>МКД ул.Спортивная,д.2</w:t>
            </w:r>
          </w:p>
        </w:tc>
      </w:tr>
    </w:tbl>
    <w:p w:rsidR="00505F02" w:rsidRPr="007C411E" w:rsidRDefault="00505F02" w:rsidP="00FC71F7">
      <w:pPr>
        <w:pStyle w:val="Default"/>
        <w:spacing w:before="120" w:after="120"/>
        <w:jc w:val="center"/>
        <w:rPr>
          <w:b/>
          <w:bCs/>
          <w:sz w:val="16"/>
          <w:szCs w:val="16"/>
        </w:rPr>
      </w:pPr>
      <w:r w:rsidRPr="007C411E">
        <w:rPr>
          <w:b/>
          <w:bCs/>
          <w:sz w:val="16"/>
          <w:szCs w:val="16"/>
        </w:rPr>
        <w:t xml:space="preserve">Часть </w:t>
      </w:r>
      <w:r w:rsidR="0040789F" w:rsidRPr="007C411E">
        <w:rPr>
          <w:b/>
          <w:bCs/>
          <w:sz w:val="16"/>
          <w:szCs w:val="16"/>
        </w:rPr>
        <w:t>1.</w:t>
      </w:r>
      <w:r w:rsidRPr="007C411E">
        <w:rPr>
          <w:b/>
          <w:bCs/>
          <w:sz w:val="16"/>
          <w:szCs w:val="16"/>
        </w:rPr>
        <w:t>5. Тепловые нагрузки потребителей в технологических зонах действия источников тепловой энергии</w:t>
      </w:r>
    </w:p>
    <w:p w:rsidR="00010885" w:rsidRPr="007C411E" w:rsidRDefault="00010885" w:rsidP="00FC71F7">
      <w:pPr>
        <w:pStyle w:val="Default"/>
        <w:jc w:val="both"/>
        <w:rPr>
          <w:bCs/>
          <w:sz w:val="16"/>
          <w:szCs w:val="16"/>
        </w:rPr>
      </w:pPr>
      <w:r w:rsidRPr="007C411E">
        <w:rPr>
          <w:bCs/>
          <w:sz w:val="16"/>
          <w:szCs w:val="16"/>
        </w:rPr>
        <w:t>Сведения о полезном отпуске на 20</w:t>
      </w:r>
      <w:r w:rsidR="00DE2687" w:rsidRPr="007C411E">
        <w:rPr>
          <w:bCs/>
          <w:sz w:val="16"/>
          <w:szCs w:val="16"/>
        </w:rPr>
        <w:t>2</w:t>
      </w:r>
      <w:r w:rsidR="00E711E7">
        <w:rPr>
          <w:bCs/>
          <w:sz w:val="16"/>
          <w:szCs w:val="16"/>
        </w:rPr>
        <w:t>1</w:t>
      </w:r>
      <w:r w:rsidRPr="007C411E">
        <w:rPr>
          <w:bCs/>
          <w:sz w:val="16"/>
          <w:szCs w:val="16"/>
        </w:rPr>
        <w:t xml:space="preserve"> год приведены в таблице №</w:t>
      </w:r>
      <w:r w:rsidR="0040789F" w:rsidRPr="007C411E">
        <w:rPr>
          <w:bCs/>
          <w:sz w:val="16"/>
          <w:szCs w:val="16"/>
        </w:rPr>
        <w:t>10</w:t>
      </w:r>
      <w:r w:rsidRPr="007C411E">
        <w:rPr>
          <w:bCs/>
          <w:sz w:val="16"/>
          <w:szCs w:val="16"/>
        </w:rPr>
        <w:t>.</w:t>
      </w:r>
    </w:p>
    <w:p w:rsidR="0040789F" w:rsidRPr="007C411E" w:rsidRDefault="0040789F" w:rsidP="00FC71F7">
      <w:pPr>
        <w:pStyle w:val="Default"/>
        <w:jc w:val="right"/>
        <w:rPr>
          <w:b/>
          <w:sz w:val="16"/>
          <w:szCs w:val="16"/>
        </w:rPr>
      </w:pPr>
      <w:r w:rsidRPr="007C411E">
        <w:rPr>
          <w:b/>
          <w:bCs/>
          <w:sz w:val="16"/>
          <w:szCs w:val="16"/>
        </w:rPr>
        <w:t>Таблица №10.</w:t>
      </w:r>
    </w:p>
    <w:tbl>
      <w:tblPr>
        <w:tblW w:w="7245" w:type="dxa"/>
        <w:tblInd w:w="93" w:type="dxa"/>
        <w:tblLook w:val="04A0" w:firstRow="1" w:lastRow="0" w:firstColumn="1" w:lastColumn="0" w:noHBand="0" w:noVBand="1"/>
      </w:tblPr>
      <w:tblGrid>
        <w:gridCol w:w="1216"/>
        <w:gridCol w:w="3477"/>
        <w:gridCol w:w="2552"/>
      </w:tblGrid>
      <w:tr w:rsidR="00010885" w:rsidRPr="007C411E" w:rsidTr="00800F4F">
        <w:trPr>
          <w:trHeight w:val="88"/>
        </w:trPr>
        <w:tc>
          <w:tcPr>
            <w:tcW w:w="1216" w:type="dxa"/>
            <w:tcBorders>
              <w:top w:val="single" w:sz="4" w:space="0" w:color="auto"/>
              <w:left w:val="single" w:sz="4" w:space="0" w:color="auto"/>
              <w:bottom w:val="nil"/>
              <w:right w:val="nil"/>
            </w:tcBorders>
            <w:shd w:val="clear" w:color="auto" w:fill="auto"/>
            <w:vAlign w:val="center"/>
            <w:hideMark/>
          </w:tcPr>
          <w:p w:rsidR="00010885" w:rsidRPr="007C411E" w:rsidRDefault="00010885" w:rsidP="00FC71F7">
            <w:pPr>
              <w:spacing w:after="0" w:line="240" w:lineRule="auto"/>
              <w:jc w:val="center"/>
              <w:rPr>
                <w:rFonts w:ascii="Times New Roman" w:eastAsia="Times New Roman" w:hAnsi="Times New Roman" w:cs="Times New Roman"/>
                <w:b/>
                <w:bCs/>
                <w:sz w:val="16"/>
                <w:szCs w:val="16"/>
              </w:rPr>
            </w:pPr>
            <w:r w:rsidRPr="007C411E">
              <w:rPr>
                <w:rFonts w:ascii="Times New Roman" w:eastAsia="Times New Roman" w:hAnsi="Times New Roman" w:cs="Times New Roman"/>
                <w:b/>
                <w:bCs/>
                <w:sz w:val="16"/>
                <w:szCs w:val="16"/>
              </w:rPr>
              <w:t>Котельная</w:t>
            </w:r>
          </w:p>
        </w:tc>
        <w:tc>
          <w:tcPr>
            <w:tcW w:w="3477" w:type="dxa"/>
            <w:tcBorders>
              <w:top w:val="single" w:sz="4" w:space="0" w:color="auto"/>
              <w:left w:val="single" w:sz="4" w:space="0" w:color="auto"/>
              <w:bottom w:val="nil"/>
              <w:right w:val="single" w:sz="4" w:space="0" w:color="auto"/>
            </w:tcBorders>
            <w:shd w:val="clear" w:color="auto" w:fill="auto"/>
            <w:vAlign w:val="center"/>
            <w:hideMark/>
          </w:tcPr>
          <w:p w:rsidR="00010885" w:rsidRPr="007C411E" w:rsidRDefault="00010885" w:rsidP="00FC71F7">
            <w:pPr>
              <w:spacing w:after="0" w:line="240" w:lineRule="auto"/>
              <w:jc w:val="center"/>
              <w:rPr>
                <w:rFonts w:ascii="Times New Roman" w:eastAsia="Times New Roman" w:hAnsi="Times New Roman" w:cs="Times New Roman"/>
                <w:b/>
                <w:bCs/>
                <w:sz w:val="16"/>
                <w:szCs w:val="16"/>
              </w:rPr>
            </w:pPr>
            <w:r w:rsidRPr="007C411E">
              <w:rPr>
                <w:rFonts w:ascii="Times New Roman" w:eastAsia="Times New Roman" w:hAnsi="Times New Roman" w:cs="Times New Roman"/>
                <w:b/>
                <w:bCs/>
                <w:sz w:val="16"/>
                <w:szCs w:val="16"/>
              </w:rPr>
              <w:t>ресурс</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010885" w:rsidRPr="007C411E" w:rsidRDefault="00010885" w:rsidP="00FC71F7">
            <w:pPr>
              <w:spacing w:after="0" w:line="240" w:lineRule="auto"/>
              <w:jc w:val="center"/>
              <w:rPr>
                <w:rFonts w:ascii="Times New Roman" w:eastAsia="Times New Roman" w:hAnsi="Times New Roman" w:cs="Times New Roman"/>
                <w:b/>
                <w:bCs/>
                <w:sz w:val="16"/>
                <w:szCs w:val="16"/>
              </w:rPr>
            </w:pPr>
            <w:r w:rsidRPr="007C411E">
              <w:rPr>
                <w:rFonts w:ascii="Times New Roman" w:eastAsia="Times New Roman" w:hAnsi="Times New Roman" w:cs="Times New Roman"/>
                <w:b/>
                <w:bCs/>
                <w:sz w:val="16"/>
                <w:szCs w:val="16"/>
              </w:rPr>
              <w:t>ПО на год</w:t>
            </w:r>
          </w:p>
        </w:tc>
      </w:tr>
      <w:tr w:rsidR="00010885" w:rsidRPr="007C411E" w:rsidTr="00800F4F">
        <w:trPr>
          <w:trHeight w:val="70"/>
        </w:trPr>
        <w:tc>
          <w:tcPr>
            <w:tcW w:w="12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0885" w:rsidRPr="007C411E" w:rsidRDefault="00010885" w:rsidP="00FC71F7">
            <w:pPr>
              <w:spacing w:after="0" w:line="240" w:lineRule="auto"/>
              <w:jc w:val="center"/>
              <w:rPr>
                <w:rFonts w:ascii="Times New Roman" w:eastAsia="Times New Roman" w:hAnsi="Times New Roman" w:cs="Times New Roman"/>
                <w:b/>
                <w:bCs/>
                <w:sz w:val="16"/>
                <w:szCs w:val="16"/>
              </w:rPr>
            </w:pPr>
            <w:r w:rsidRPr="007C411E">
              <w:rPr>
                <w:rFonts w:ascii="Times New Roman" w:eastAsia="Times New Roman" w:hAnsi="Times New Roman" w:cs="Times New Roman"/>
                <w:b/>
                <w:bCs/>
                <w:sz w:val="16"/>
                <w:szCs w:val="16"/>
              </w:rPr>
              <w:t>Труд-1</w:t>
            </w:r>
          </w:p>
        </w:tc>
        <w:tc>
          <w:tcPr>
            <w:tcW w:w="3477" w:type="dxa"/>
            <w:tcBorders>
              <w:top w:val="single" w:sz="4" w:space="0" w:color="auto"/>
              <w:left w:val="nil"/>
              <w:bottom w:val="single" w:sz="4" w:space="0" w:color="auto"/>
              <w:right w:val="nil"/>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sz w:val="16"/>
                <w:szCs w:val="16"/>
              </w:rPr>
            </w:pPr>
            <w:r w:rsidRPr="007C411E">
              <w:rPr>
                <w:rFonts w:ascii="Times New Roman" w:eastAsia="Times New Roman" w:hAnsi="Times New Roman" w:cs="Times New Roman"/>
                <w:sz w:val="16"/>
                <w:szCs w:val="16"/>
              </w:rPr>
              <w:t>отопление Гкал</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7C411E" w:rsidRDefault="00800F4F" w:rsidP="00FC71F7">
            <w:pPr>
              <w:spacing w:after="0" w:line="240" w:lineRule="auto"/>
              <w:jc w:val="center"/>
              <w:rPr>
                <w:rFonts w:ascii="Times New Roman" w:eastAsia="Times New Roman" w:hAnsi="Times New Roman" w:cs="Times New Roman"/>
                <w:b/>
                <w:bCs/>
                <w:sz w:val="16"/>
                <w:szCs w:val="16"/>
              </w:rPr>
            </w:pPr>
            <w:r w:rsidRPr="007C411E">
              <w:rPr>
                <w:rFonts w:ascii="Times New Roman" w:eastAsia="Times New Roman" w:hAnsi="Times New Roman" w:cs="Times New Roman"/>
                <w:b/>
                <w:bCs/>
                <w:sz w:val="16"/>
                <w:szCs w:val="16"/>
              </w:rPr>
              <w:t>3172,725</w:t>
            </w:r>
          </w:p>
        </w:tc>
      </w:tr>
      <w:tr w:rsidR="00010885" w:rsidRPr="007C411E" w:rsidTr="00800F4F">
        <w:trPr>
          <w:trHeight w:val="121"/>
        </w:trPr>
        <w:tc>
          <w:tcPr>
            <w:tcW w:w="121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b/>
                <w:bCs/>
                <w:sz w:val="16"/>
                <w:szCs w:val="16"/>
              </w:rPr>
            </w:pPr>
          </w:p>
        </w:tc>
        <w:tc>
          <w:tcPr>
            <w:tcW w:w="3477" w:type="dxa"/>
            <w:tcBorders>
              <w:top w:val="nil"/>
              <w:left w:val="nil"/>
              <w:bottom w:val="single" w:sz="4" w:space="0" w:color="auto"/>
              <w:right w:val="nil"/>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sz w:val="16"/>
                <w:szCs w:val="16"/>
              </w:rPr>
            </w:pPr>
            <w:r w:rsidRPr="007C411E">
              <w:rPr>
                <w:rFonts w:ascii="Times New Roman" w:eastAsia="Times New Roman" w:hAnsi="Times New Roman" w:cs="Times New Roman"/>
                <w:sz w:val="16"/>
                <w:szCs w:val="16"/>
              </w:rPr>
              <w:t>гвс Гкал</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7C411E" w:rsidRDefault="00E32027" w:rsidP="00FC71F7">
            <w:pPr>
              <w:spacing w:after="0" w:line="240" w:lineRule="auto"/>
              <w:jc w:val="center"/>
              <w:rPr>
                <w:rFonts w:ascii="Times New Roman" w:eastAsia="Times New Roman" w:hAnsi="Times New Roman" w:cs="Times New Roman"/>
                <w:b/>
                <w:bCs/>
                <w:sz w:val="16"/>
                <w:szCs w:val="16"/>
              </w:rPr>
            </w:pPr>
            <w:r w:rsidRPr="007C411E">
              <w:rPr>
                <w:rFonts w:ascii="Times New Roman" w:eastAsia="Times New Roman" w:hAnsi="Times New Roman" w:cs="Times New Roman"/>
                <w:b/>
                <w:bCs/>
                <w:sz w:val="16"/>
                <w:szCs w:val="16"/>
              </w:rPr>
              <w:t>0,000</w:t>
            </w:r>
          </w:p>
        </w:tc>
      </w:tr>
      <w:tr w:rsidR="00010885" w:rsidRPr="007C411E" w:rsidTr="00800F4F">
        <w:trPr>
          <w:trHeight w:val="70"/>
        </w:trPr>
        <w:tc>
          <w:tcPr>
            <w:tcW w:w="121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b/>
                <w:bCs/>
                <w:sz w:val="16"/>
                <w:szCs w:val="16"/>
              </w:rPr>
            </w:pPr>
          </w:p>
        </w:tc>
        <w:tc>
          <w:tcPr>
            <w:tcW w:w="3477" w:type="dxa"/>
            <w:tcBorders>
              <w:top w:val="nil"/>
              <w:left w:val="nil"/>
              <w:bottom w:val="single" w:sz="4" w:space="0" w:color="auto"/>
              <w:right w:val="nil"/>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sz w:val="16"/>
                <w:szCs w:val="16"/>
              </w:rPr>
            </w:pPr>
            <w:r w:rsidRPr="007C411E">
              <w:rPr>
                <w:rFonts w:ascii="Times New Roman" w:eastAsia="Times New Roman" w:hAnsi="Times New Roman" w:cs="Times New Roman"/>
                <w:sz w:val="16"/>
                <w:szCs w:val="16"/>
              </w:rPr>
              <w:t>технологические нужды</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7C411E" w:rsidRDefault="00E32027" w:rsidP="00FC71F7">
            <w:pPr>
              <w:spacing w:after="0" w:line="240" w:lineRule="auto"/>
              <w:jc w:val="center"/>
              <w:rPr>
                <w:rFonts w:ascii="Times New Roman" w:eastAsia="Times New Roman" w:hAnsi="Times New Roman" w:cs="Times New Roman"/>
                <w:b/>
                <w:bCs/>
                <w:sz w:val="16"/>
                <w:szCs w:val="16"/>
              </w:rPr>
            </w:pPr>
            <w:r w:rsidRPr="007C411E">
              <w:rPr>
                <w:rFonts w:ascii="Times New Roman" w:eastAsia="Times New Roman" w:hAnsi="Times New Roman" w:cs="Times New Roman"/>
                <w:b/>
                <w:bCs/>
                <w:sz w:val="16"/>
                <w:szCs w:val="16"/>
              </w:rPr>
              <w:t>0,000</w:t>
            </w:r>
          </w:p>
        </w:tc>
      </w:tr>
      <w:tr w:rsidR="00010885" w:rsidRPr="007C411E" w:rsidTr="00800F4F">
        <w:trPr>
          <w:trHeight w:val="70"/>
        </w:trPr>
        <w:tc>
          <w:tcPr>
            <w:tcW w:w="121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b/>
                <w:bCs/>
                <w:sz w:val="16"/>
                <w:szCs w:val="16"/>
              </w:rPr>
            </w:pPr>
          </w:p>
        </w:tc>
        <w:tc>
          <w:tcPr>
            <w:tcW w:w="3477" w:type="dxa"/>
            <w:tcBorders>
              <w:top w:val="nil"/>
              <w:left w:val="nil"/>
              <w:bottom w:val="single" w:sz="4" w:space="0" w:color="auto"/>
              <w:right w:val="nil"/>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sz w:val="16"/>
                <w:szCs w:val="16"/>
              </w:rPr>
            </w:pPr>
            <w:r w:rsidRPr="007C411E">
              <w:rPr>
                <w:rFonts w:ascii="Times New Roman" w:eastAsia="Times New Roman" w:hAnsi="Times New Roman" w:cs="Times New Roman"/>
                <w:sz w:val="16"/>
                <w:szCs w:val="16"/>
              </w:rPr>
              <w:t>всего теплоэнергия Гкал</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7C411E" w:rsidRDefault="00800F4F" w:rsidP="00FC71F7">
            <w:pPr>
              <w:spacing w:after="0" w:line="240" w:lineRule="auto"/>
              <w:jc w:val="center"/>
              <w:rPr>
                <w:rFonts w:ascii="Times New Roman" w:eastAsia="Times New Roman" w:hAnsi="Times New Roman" w:cs="Times New Roman"/>
                <w:b/>
                <w:bCs/>
                <w:sz w:val="16"/>
                <w:szCs w:val="16"/>
              </w:rPr>
            </w:pPr>
            <w:r w:rsidRPr="007C411E">
              <w:rPr>
                <w:rFonts w:ascii="Times New Roman" w:eastAsia="Times New Roman" w:hAnsi="Times New Roman" w:cs="Times New Roman"/>
                <w:b/>
                <w:bCs/>
                <w:sz w:val="16"/>
                <w:szCs w:val="16"/>
              </w:rPr>
              <w:t>3172,725</w:t>
            </w:r>
          </w:p>
        </w:tc>
      </w:tr>
      <w:tr w:rsidR="00010885" w:rsidRPr="007C411E" w:rsidTr="00800F4F">
        <w:trPr>
          <w:trHeight w:val="158"/>
        </w:trPr>
        <w:tc>
          <w:tcPr>
            <w:tcW w:w="121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b/>
                <w:bCs/>
                <w:sz w:val="16"/>
                <w:szCs w:val="16"/>
              </w:rPr>
            </w:pPr>
          </w:p>
        </w:tc>
        <w:tc>
          <w:tcPr>
            <w:tcW w:w="3477" w:type="dxa"/>
            <w:tcBorders>
              <w:top w:val="nil"/>
              <w:left w:val="nil"/>
              <w:bottom w:val="single" w:sz="4" w:space="0" w:color="auto"/>
              <w:right w:val="nil"/>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sz w:val="16"/>
                <w:szCs w:val="16"/>
              </w:rPr>
            </w:pPr>
            <w:r w:rsidRPr="007C411E">
              <w:rPr>
                <w:rFonts w:ascii="Times New Roman" w:eastAsia="Times New Roman" w:hAnsi="Times New Roman" w:cs="Times New Roman"/>
                <w:sz w:val="16"/>
                <w:szCs w:val="16"/>
              </w:rPr>
              <w:t>всего горячая вода куб.м</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7C411E" w:rsidRDefault="00E32027" w:rsidP="00FC71F7">
            <w:pPr>
              <w:spacing w:after="0" w:line="240" w:lineRule="auto"/>
              <w:jc w:val="center"/>
              <w:rPr>
                <w:rFonts w:ascii="Times New Roman" w:eastAsia="Times New Roman" w:hAnsi="Times New Roman" w:cs="Times New Roman"/>
                <w:b/>
                <w:bCs/>
                <w:sz w:val="16"/>
                <w:szCs w:val="16"/>
              </w:rPr>
            </w:pPr>
            <w:r w:rsidRPr="007C411E">
              <w:rPr>
                <w:rFonts w:ascii="Times New Roman" w:eastAsia="Times New Roman" w:hAnsi="Times New Roman" w:cs="Times New Roman"/>
                <w:b/>
                <w:bCs/>
                <w:sz w:val="16"/>
                <w:szCs w:val="16"/>
              </w:rPr>
              <w:t>0,000</w:t>
            </w:r>
          </w:p>
        </w:tc>
      </w:tr>
      <w:tr w:rsidR="00010885" w:rsidRPr="007C411E" w:rsidTr="00800F4F">
        <w:trPr>
          <w:trHeight w:val="104"/>
        </w:trPr>
        <w:tc>
          <w:tcPr>
            <w:tcW w:w="1216" w:type="dxa"/>
            <w:vMerge w:val="restart"/>
            <w:tcBorders>
              <w:top w:val="nil"/>
              <w:left w:val="single" w:sz="4" w:space="0" w:color="auto"/>
              <w:bottom w:val="single" w:sz="4" w:space="0" w:color="000000"/>
              <w:right w:val="single" w:sz="4" w:space="0" w:color="auto"/>
            </w:tcBorders>
            <w:shd w:val="clear" w:color="auto" w:fill="auto"/>
            <w:vAlign w:val="center"/>
            <w:hideMark/>
          </w:tcPr>
          <w:p w:rsidR="00010885" w:rsidRPr="007C411E" w:rsidRDefault="00010885" w:rsidP="00FC71F7">
            <w:pPr>
              <w:spacing w:after="0" w:line="240" w:lineRule="auto"/>
              <w:jc w:val="center"/>
              <w:rPr>
                <w:rFonts w:ascii="Times New Roman" w:eastAsia="Times New Roman" w:hAnsi="Times New Roman" w:cs="Times New Roman"/>
                <w:b/>
                <w:bCs/>
                <w:sz w:val="16"/>
                <w:szCs w:val="16"/>
              </w:rPr>
            </w:pPr>
            <w:r w:rsidRPr="007C411E">
              <w:rPr>
                <w:rFonts w:ascii="Times New Roman" w:eastAsia="Times New Roman" w:hAnsi="Times New Roman" w:cs="Times New Roman"/>
                <w:b/>
                <w:bCs/>
                <w:sz w:val="16"/>
                <w:szCs w:val="16"/>
              </w:rPr>
              <w:t>Труд-2</w:t>
            </w:r>
          </w:p>
        </w:tc>
        <w:tc>
          <w:tcPr>
            <w:tcW w:w="3477" w:type="dxa"/>
            <w:tcBorders>
              <w:top w:val="nil"/>
              <w:left w:val="nil"/>
              <w:bottom w:val="single" w:sz="4" w:space="0" w:color="auto"/>
              <w:right w:val="nil"/>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sz w:val="16"/>
                <w:szCs w:val="16"/>
              </w:rPr>
            </w:pPr>
            <w:r w:rsidRPr="007C411E">
              <w:rPr>
                <w:rFonts w:ascii="Times New Roman" w:eastAsia="Times New Roman" w:hAnsi="Times New Roman" w:cs="Times New Roman"/>
                <w:sz w:val="16"/>
                <w:szCs w:val="16"/>
              </w:rPr>
              <w:t>отопление Гкал</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7C411E" w:rsidRDefault="008970F0" w:rsidP="00FC71F7">
            <w:pPr>
              <w:spacing w:after="0" w:line="240" w:lineRule="auto"/>
              <w:jc w:val="center"/>
              <w:rPr>
                <w:rFonts w:ascii="Times New Roman" w:eastAsia="Times New Roman" w:hAnsi="Times New Roman" w:cs="Times New Roman"/>
                <w:b/>
                <w:bCs/>
                <w:sz w:val="16"/>
                <w:szCs w:val="16"/>
              </w:rPr>
            </w:pPr>
            <w:r w:rsidRPr="007C411E">
              <w:rPr>
                <w:rFonts w:ascii="Times New Roman" w:eastAsia="Times New Roman" w:hAnsi="Times New Roman" w:cs="Times New Roman"/>
                <w:b/>
                <w:bCs/>
                <w:sz w:val="16"/>
                <w:szCs w:val="16"/>
              </w:rPr>
              <w:t>180,009</w:t>
            </w:r>
          </w:p>
        </w:tc>
      </w:tr>
      <w:tr w:rsidR="00010885" w:rsidRPr="007C411E" w:rsidTr="00800F4F">
        <w:trPr>
          <w:trHeight w:val="70"/>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b/>
                <w:bCs/>
                <w:sz w:val="16"/>
                <w:szCs w:val="16"/>
              </w:rPr>
            </w:pPr>
          </w:p>
        </w:tc>
        <w:tc>
          <w:tcPr>
            <w:tcW w:w="3477" w:type="dxa"/>
            <w:tcBorders>
              <w:top w:val="nil"/>
              <w:left w:val="nil"/>
              <w:bottom w:val="single" w:sz="4" w:space="0" w:color="auto"/>
              <w:right w:val="nil"/>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sz w:val="16"/>
                <w:szCs w:val="16"/>
              </w:rPr>
            </w:pPr>
            <w:r w:rsidRPr="007C411E">
              <w:rPr>
                <w:rFonts w:ascii="Times New Roman" w:eastAsia="Times New Roman" w:hAnsi="Times New Roman" w:cs="Times New Roman"/>
                <w:sz w:val="16"/>
                <w:szCs w:val="16"/>
              </w:rPr>
              <w:t>гвс Гкал</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7C411E" w:rsidRDefault="00E32027" w:rsidP="00FC71F7">
            <w:pPr>
              <w:spacing w:after="0" w:line="240" w:lineRule="auto"/>
              <w:jc w:val="center"/>
              <w:rPr>
                <w:rFonts w:ascii="Times New Roman" w:eastAsia="Times New Roman" w:hAnsi="Times New Roman" w:cs="Times New Roman"/>
                <w:b/>
                <w:bCs/>
                <w:sz w:val="16"/>
                <w:szCs w:val="16"/>
              </w:rPr>
            </w:pPr>
            <w:r w:rsidRPr="007C411E">
              <w:rPr>
                <w:rFonts w:ascii="Times New Roman" w:eastAsia="Times New Roman" w:hAnsi="Times New Roman" w:cs="Times New Roman"/>
                <w:b/>
                <w:bCs/>
                <w:sz w:val="16"/>
                <w:szCs w:val="16"/>
              </w:rPr>
              <w:t>0,000</w:t>
            </w:r>
          </w:p>
        </w:tc>
      </w:tr>
      <w:tr w:rsidR="00010885" w:rsidRPr="007C411E" w:rsidTr="00800F4F">
        <w:trPr>
          <w:trHeight w:val="138"/>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b/>
                <w:bCs/>
                <w:sz w:val="16"/>
                <w:szCs w:val="16"/>
              </w:rPr>
            </w:pPr>
          </w:p>
        </w:tc>
        <w:tc>
          <w:tcPr>
            <w:tcW w:w="3477" w:type="dxa"/>
            <w:tcBorders>
              <w:top w:val="nil"/>
              <w:left w:val="nil"/>
              <w:bottom w:val="single" w:sz="4" w:space="0" w:color="auto"/>
              <w:right w:val="nil"/>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sz w:val="16"/>
                <w:szCs w:val="16"/>
              </w:rPr>
            </w:pPr>
            <w:r w:rsidRPr="007C411E">
              <w:rPr>
                <w:rFonts w:ascii="Times New Roman" w:eastAsia="Times New Roman" w:hAnsi="Times New Roman" w:cs="Times New Roman"/>
                <w:sz w:val="16"/>
                <w:szCs w:val="16"/>
              </w:rPr>
              <w:t>технологические нужды</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7C411E" w:rsidRDefault="00E32027" w:rsidP="00FC71F7">
            <w:pPr>
              <w:spacing w:after="0" w:line="240" w:lineRule="auto"/>
              <w:jc w:val="center"/>
              <w:rPr>
                <w:rFonts w:ascii="Times New Roman" w:eastAsia="Times New Roman" w:hAnsi="Times New Roman" w:cs="Times New Roman"/>
                <w:b/>
                <w:bCs/>
                <w:sz w:val="16"/>
                <w:szCs w:val="16"/>
              </w:rPr>
            </w:pPr>
            <w:r w:rsidRPr="007C411E">
              <w:rPr>
                <w:rFonts w:ascii="Times New Roman" w:eastAsia="Times New Roman" w:hAnsi="Times New Roman" w:cs="Times New Roman"/>
                <w:b/>
                <w:bCs/>
                <w:sz w:val="16"/>
                <w:szCs w:val="16"/>
              </w:rPr>
              <w:t>0,000</w:t>
            </w:r>
          </w:p>
        </w:tc>
      </w:tr>
      <w:tr w:rsidR="008970F0" w:rsidRPr="007C411E" w:rsidTr="00800F4F">
        <w:trPr>
          <w:trHeight w:val="84"/>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8970F0" w:rsidRPr="007C411E" w:rsidRDefault="008970F0" w:rsidP="00FC71F7">
            <w:pPr>
              <w:spacing w:after="0" w:line="240" w:lineRule="auto"/>
              <w:rPr>
                <w:rFonts w:ascii="Times New Roman" w:eastAsia="Times New Roman" w:hAnsi="Times New Roman" w:cs="Times New Roman"/>
                <w:b/>
                <w:bCs/>
                <w:sz w:val="16"/>
                <w:szCs w:val="16"/>
              </w:rPr>
            </w:pPr>
          </w:p>
        </w:tc>
        <w:tc>
          <w:tcPr>
            <w:tcW w:w="3477" w:type="dxa"/>
            <w:tcBorders>
              <w:top w:val="nil"/>
              <w:left w:val="nil"/>
              <w:bottom w:val="single" w:sz="4" w:space="0" w:color="auto"/>
              <w:right w:val="nil"/>
            </w:tcBorders>
            <w:shd w:val="clear" w:color="auto" w:fill="auto"/>
            <w:vAlign w:val="center"/>
            <w:hideMark/>
          </w:tcPr>
          <w:p w:rsidR="008970F0" w:rsidRPr="007C411E" w:rsidRDefault="008970F0" w:rsidP="00FC71F7">
            <w:pPr>
              <w:spacing w:after="0" w:line="240" w:lineRule="auto"/>
              <w:rPr>
                <w:rFonts w:ascii="Times New Roman" w:eastAsia="Times New Roman" w:hAnsi="Times New Roman" w:cs="Times New Roman"/>
                <w:sz w:val="16"/>
                <w:szCs w:val="16"/>
              </w:rPr>
            </w:pPr>
            <w:r w:rsidRPr="007C411E">
              <w:rPr>
                <w:rFonts w:ascii="Times New Roman" w:eastAsia="Times New Roman" w:hAnsi="Times New Roman" w:cs="Times New Roman"/>
                <w:sz w:val="16"/>
                <w:szCs w:val="16"/>
              </w:rPr>
              <w:t>всего теплоэнергия Гкал</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8970F0" w:rsidRPr="007C411E" w:rsidRDefault="008970F0" w:rsidP="00DE79A9">
            <w:pPr>
              <w:spacing w:after="0" w:line="240" w:lineRule="auto"/>
              <w:jc w:val="center"/>
              <w:rPr>
                <w:rFonts w:ascii="Times New Roman" w:eastAsia="Times New Roman" w:hAnsi="Times New Roman" w:cs="Times New Roman"/>
                <w:b/>
                <w:bCs/>
                <w:sz w:val="16"/>
                <w:szCs w:val="16"/>
              </w:rPr>
            </w:pPr>
            <w:r w:rsidRPr="007C411E">
              <w:rPr>
                <w:rFonts w:ascii="Times New Roman" w:eastAsia="Times New Roman" w:hAnsi="Times New Roman" w:cs="Times New Roman"/>
                <w:b/>
                <w:bCs/>
                <w:sz w:val="16"/>
                <w:szCs w:val="16"/>
              </w:rPr>
              <w:t>180,009</w:t>
            </w:r>
          </w:p>
        </w:tc>
      </w:tr>
      <w:tr w:rsidR="00010885" w:rsidRPr="007C411E" w:rsidTr="00800F4F">
        <w:trPr>
          <w:trHeight w:val="70"/>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b/>
                <w:bCs/>
                <w:sz w:val="16"/>
                <w:szCs w:val="16"/>
              </w:rPr>
            </w:pPr>
          </w:p>
        </w:tc>
        <w:tc>
          <w:tcPr>
            <w:tcW w:w="3477" w:type="dxa"/>
            <w:tcBorders>
              <w:top w:val="nil"/>
              <w:left w:val="nil"/>
              <w:bottom w:val="single" w:sz="4" w:space="0" w:color="auto"/>
              <w:right w:val="nil"/>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sz w:val="16"/>
                <w:szCs w:val="16"/>
              </w:rPr>
            </w:pPr>
            <w:r w:rsidRPr="007C411E">
              <w:rPr>
                <w:rFonts w:ascii="Times New Roman" w:eastAsia="Times New Roman" w:hAnsi="Times New Roman" w:cs="Times New Roman"/>
                <w:sz w:val="16"/>
                <w:szCs w:val="16"/>
              </w:rPr>
              <w:t>всего горячая вода куб.м</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7C411E" w:rsidRDefault="00E32027" w:rsidP="00FC71F7">
            <w:pPr>
              <w:spacing w:after="0" w:line="240" w:lineRule="auto"/>
              <w:jc w:val="center"/>
              <w:rPr>
                <w:rFonts w:ascii="Times New Roman" w:eastAsia="Times New Roman" w:hAnsi="Times New Roman" w:cs="Times New Roman"/>
                <w:b/>
                <w:bCs/>
                <w:sz w:val="16"/>
                <w:szCs w:val="16"/>
              </w:rPr>
            </w:pPr>
            <w:r w:rsidRPr="007C411E">
              <w:rPr>
                <w:rFonts w:ascii="Times New Roman" w:eastAsia="Times New Roman" w:hAnsi="Times New Roman" w:cs="Times New Roman"/>
                <w:b/>
                <w:bCs/>
                <w:sz w:val="16"/>
                <w:szCs w:val="16"/>
              </w:rPr>
              <w:t>0,000</w:t>
            </w:r>
          </w:p>
        </w:tc>
      </w:tr>
      <w:tr w:rsidR="00010885" w:rsidRPr="007C411E" w:rsidTr="00800F4F">
        <w:trPr>
          <w:trHeight w:val="118"/>
        </w:trPr>
        <w:tc>
          <w:tcPr>
            <w:tcW w:w="1216" w:type="dxa"/>
            <w:vMerge w:val="restart"/>
            <w:tcBorders>
              <w:top w:val="nil"/>
              <w:left w:val="single" w:sz="4" w:space="0" w:color="auto"/>
              <w:bottom w:val="single" w:sz="4" w:space="0" w:color="000000"/>
              <w:right w:val="single" w:sz="4" w:space="0" w:color="auto"/>
            </w:tcBorders>
            <w:shd w:val="clear" w:color="auto" w:fill="auto"/>
            <w:vAlign w:val="center"/>
            <w:hideMark/>
          </w:tcPr>
          <w:p w:rsidR="00010885" w:rsidRPr="007C411E" w:rsidRDefault="00E32027" w:rsidP="00FC71F7">
            <w:pPr>
              <w:spacing w:after="0" w:line="240" w:lineRule="auto"/>
              <w:jc w:val="center"/>
              <w:rPr>
                <w:rFonts w:ascii="Times New Roman" w:eastAsia="Times New Roman" w:hAnsi="Times New Roman" w:cs="Times New Roman"/>
                <w:b/>
                <w:bCs/>
                <w:sz w:val="16"/>
                <w:szCs w:val="16"/>
              </w:rPr>
            </w:pPr>
            <w:r w:rsidRPr="007C411E">
              <w:rPr>
                <w:rFonts w:ascii="Times New Roman" w:eastAsia="Times New Roman" w:hAnsi="Times New Roman" w:cs="Times New Roman"/>
                <w:b/>
                <w:bCs/>
                <w:sz w:val="16"/>
                <w:szCs w:val="16"/>
              </w:rPr>
              <w:t>Липна (школа)</w:t>
            </w:r>
          </w:p>
        </w:tc>
        <w:tc>
          <w:tcPr>
            <w:tcW w:w="3477" w:type="dxa"/>
            <w:tcBorders>
              <w:top w:val="nil"/>
              <w:left w:val="nil"/>
              <w:bottom w:val="single" w:sz="4" w:space="0" w:color="auto"/>
              <w:right w:val="nil"/>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sz w:val="16"/>
                <w:szCs w:val="16"/>
              </w:rPr>
            </w:pPr>
            <w:r w:rsidRPr="007C411E">
              <w:rPr>
                <w:rFonts w:ascii="Times New Roman" w:eastAsia="Times New Roman" w:hAnsi="Times New Roman" w:cs="Times New Roman"/>
                <w:sz w:val="16"/>
                <w:szCs w:val="16"/>
              </w:rPr>
              <w:t>отопление Гкал</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7C411E" w:rsidRDefault="008970F0" w:rsidP="00FC71F7">
            <w:pPr>
              <w:spacing w:after="0" w:line="240" w:lineRule="auto"/>
              <w:jc w:val="center"/>
              <w:rPr>
                <w:rFonts w:ascii="Times New Roman" w:eastAsia="Times New Roman" w:hAnsi="Times New Roman" w:cs="Times New Roman"/>
                <w:b/>
                <w:bCs/>
                <w:sz w:val="16"/>
                <w:szCs w:val="16"/>
              </w:rPr>
            </w:pPr>
            <w:r w:rsidRPr="007C411E">
              <w:rPr>
                <w:rFonts w:ascii="Times New Roman" w:eastAsia="Times New Roman" w:hAnsi="Times New Roman" w:cs="Times New Roman"/>
                <w:b/>
                <w:bCs/>
                <w:sz w:val="16"/>
                <w:szCs w:val="16"/>
              </w:rPr>
              <w:t>223,259</w:t>
            </w:r>
          </w:p>
        </w:tc>
      </w:tr>
      <w:tr w:rsidR="00010885" w:rsidRPr="007C411E" w:rsidTr="00800F4F">
        <w:trPr>
          <w:trHeight w:val="70"/>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b/>
                <w:bCs/>
                <w:sz w:val="16"/>
                <w:szCs w:val="16"/>
              </w:rPr>
            </w:pPr>
          </w:p>
        </w:tc>
        <w:tc>
          <w:tcPr>
            <w:tcW w:w="3477" w:type="dxa"/>
            <w:tcBorders>
              <w:top w:val="nil"/>
              <w:left w:val="nil"/>
              <w:bottom w:val="single" w:sz="4" w:space="0" w:color="auto"/>
              <w:right w:val="nil"/>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sz w:val="16"/>
                <w:szCs w:val="16"/>
              </w:rPr>
            </w:pPr>
            <w:r w:rsidRPr="007C411E">
              <w:rPr>
                <w:rFonts w:ascii="Times New Roman" w:eastAsia="Times New Roman" w:hAnsi="Times New Roman" w:cs="Times New Roman"/>
                <w:sz w:val="16"/>
                <w:szCs w:val="16"/>
              </w:rPr>
              <w:t>гвс Гкал</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7C411E" w:rsidRDefault="00E32027" w:rsidP="00FC71F7">
            <w:pPr>
              <w:spacing w:after="0" w:line="240" w:lineRule="auto"/>
              <w:jc w:val="center"/>
              <w:rPr>
                <w:rFonts w:ascii="Times New Roman" w:eastAsia="Times New Roman" w:hAnsi="Times New Roman" w:cs="Times New Roman"/>
                <w:b/>
                <w:bCs/>
                <w:sz w:val="16"/>
                <w:szCs w:val="16"/>
              </w:rPr>
            </w:pPr>
            <w:r w:rsidRPr="007C411E">
              <w:rPr>
                <w:rFonts w:ascii="Times New Roman" w:eastAsia="Times New Roman" w:hAnsi="Times New Roman" w:cs="Times New Roman"/>
                <w:b/>
                <w:bCs/>
                <w:sz w:val="16"/>
                <w:szCs w:val="16"/>
              </w:rPr>
              <w:t>0,000</w:t>
            </w:r>
          </w:p>
        </w:tc>
      </w:tr>
      <w:tr w:rsidR="00010885" w:rsidRPr="007C411E" w:rsidTr="00800F4F">
        <w:trPr>
          <w:trHeight w:val="152"/>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b/>
                <w:bCs/>
                <w:sz w:val="16"/>
                <w:szCs w:val="16"/>
              </w:rPr>
            </w:pPr>
          </w:p>
        </w:tc>
        <w:tc>
          <w:tcPr>
            <w:tcW w:w="3477" w:type="dxa"/>
            <w:tcBorders>
              <w:top w:val="nil"/>
              <w:left w:val="nil"/>
              <w:bottom w:val="single" w:sz="4" w:space="0" w:color="auto"/>
              <w:right w:val="nil"/>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sz w:val="16"/>
                <w:szCs w:val="16"/>
              </w:rPr>
            </w:pPr>
            <w:r w:rsidRPr="007C411E">
              <w:rPr>
                <w:rFonts w:ascii="Times New Roman" w:eastAsia="Times New Roman" w:hAnsi="Times New Roman" w:cs="Times New Roman"/>
                <w:sz w:val="16"/>
                <w:szCs w:val="16"/>
              </w:rPr>
              <w:t>технологические нужды</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7C411E" w:rsidRDefault="00E32027" w:rsidP="00FC71F7">
            <w:pPr>
              <w:spacing w:after="0" w:line="240" w:lineRule="auto"/>
              <w:jc w:val="center"/>
              <w:rPr>
                <w:rFonts w:ascii="Times New Roman" w:eastAsia="Times New Roman" w:hAnsi="Times New Roman" w:cs="Times New Roman"/>
                <w:b/>
                <w:bCs/>
                <w:sz w:val="16"/>
                <w:szCs w:val="16"/>
              </w:rPr>
            </w:pPr>
            <w:r w:rsidRPr="007C411E">
              <w:rPr>
                <w:rFonts w:ascii="Times New Roman" w:eastAsia="Times New Roman" w:hAnsi="Times New Roman" w:cs="Times New Roman"/>
                <w:b/>
                <w:bCs/>
                <w:sz w:val="16"/>
                <w:szCs w:val="16"/>
              </w:rPr>
              <w:t>0,000</w:t>
            </w:r>
          </w:p>
        </w:tc>
      </w:tr>
      <w:tr w:rsidR="00010885" w:rsidRPr="007C411E" w:rsidTr="00800F4F">
        <w:trPr>
          <w:trHeight w:val="98"/>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b/>
                <w:bCs/>
                <w:sz w:val="16"/>
                <w:szCs w:val="16"/>
              </w:rPr>
            </w:pPr>
          </w:p>
        </w:tc>
        <w:tc>
          <w:tcPr>
            <w:tcW w:w="3477" w:type="dxa"/>
            <w:tcBorders>
              <w:top w:val="nil"/>
              <w:left w:val="nil"/>
              <w:bottom w:val="single" w:sz="4" w:space="0" w:color="auto"/>
              <w:right w:val="nil"/>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sz w:val="16"/>
                <w:szCs w:val="16"/>
              </w:rPr>
            </w:pPr>
            <w:r w:rsidRPr="007C411E">
              <w:rPr>
                <w:rFonts w:ascii="Times New Roman" w:eastAsia="Times New Roman" w:hAnsi="Times New Roman" w:cs="Times New Roman"/>
                <w:sz w:val="16"/>
                <w:szCs w:val="16"/>
              </w:rPr>
              <w:t>всего теплоэнергия Гкал</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7C411E" w:rsidRDefault="008970F0" w:rsidP="00FC71F7">
            <w:pPr>
              <w:spacing w:after="0" w:line="240" w:lineRule="auto"/>
              <w:jc w:val="center"/>
              <w:rPr>
                <w:rFonts w:ascii="Times New Roman" w:eastAsia="Times New Roman" w:hAnsi="Times New Roman" w:cs="Times New Roman"/>
                <w:b/>
                <w:bCs/>
                <w:sz w:val="16"/>
                <w:szCs w:val="16"/>
              </w:rPr>
            </w:pPr>
            <w:r w:rsidRPr="007C411E">
              <w:rPr>
                <w:rFonts w:ascii="Times New Roman" w:eastAsia="Times New Roman" w:hAnsi="Times New Roman" w:cs="Times New Roman"/>
                <w:b/>
                <w:bCs/>
                <w:sz w:val="16"/>
                <w:szCs w:val="16"/>
              </w:rPr>
              <w:t>223,259</w:t>
            </w:r>
          </w:p>
        </w:tc>
      </w:tr>
      <w:tr w:rsidR="00010885" w:rsidRPr="007C411E" w:rsidTr="00800F4F">
        <w:trPr>
          <w:trHeight w:val="214"/>
        </w:trPr>
        <w:tc>
          <w:tcPr>
            <w:tcW w:w="1216" w:type="dxa"/>
            <w:vMerge/>
            <w:tcBorders>
              <w:top w:val="nil"/>
              <w:left w:val="single" w:sz="4" w:space="0" w:color="auto"/>
              <w:bottom w:val="single" w:sz="4" w:space="0" w:color="auto"/>
              <w:right w:val="single" w:sz="4" w:space="0" w:color="auto"/>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b/>
                <w:bCs/>
                <w:sz w:val="16"/>
                <w:szCs w:val="16"/>
              </w:rPr>
            </w:pPr>
          </w:p>
        </w:tc>
        <w:tc>
          <w:tcPr>
            <w:tcW w:w="3477" w:type="dxa"/>
            <w:tcBorders>
              <w:top w:val="nil"/>
              <w:left w:val="nil"/>
              <w:bottom w:val="single" w:sz="4" w:space="0" w:color="auto"/>
              <w:right w:val="nil"/>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sz w:val="16"/>
                <w:szCs w:val="16"/>
              </w:rPr>
            </w:pPr>
            <w:r w:rsidRPr="007C411E">
              <w:rPr>
                <w:rFonts w:ascii="Times New Roman" w:eastAsia="Times New Roman" w:hAnsi="Times New Roman" w:cs="Times New Roman"/>
                <w:sz w:val="16"/>
                <w:szCs w:val="16"/>
              </w:rPr>
              <w:t>всего горячая вода куб.м</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7C411E" w:rsidRDefault="00E32027" w:rsidP="00FC71F7">
            <w:pPr>
              <w:spacing w:after="0" w:line="240" w:lineRule="auto"/>
              <w:jc w:val="center"/>
              <w:rPr>
                <w:rFonts w:ascii="Times New Roman" w:eastAsia="Times New Roman" w:hAnsi="Times New Roman" w:cs="Times New Roman"/>
                <w:b/>
                <w:bCs/>
                <w:sz w:val="16"/>
                <w:szCs w:val="16"/>
              </w:rPr>
            </w:pPr>
            <w:r w:rsidRPr="007C411E">
              <w:rPr>
                <w:rFonts w:ascii="Times New Roman" w:eastAsia="Times New Roman" w:hAnsi="Times New Roman" w:cs="Times New Roman"/>
                <w:b/>
                <w:bCs/>
                <w:sz w:val="16"/>
                <w:szCs w:val="16"/>
              </w:rPr>
              <w:t>0,000</w:t>
            </w:r>
          </w:p>
        </w:tc>
      </w:tr>
      <w:tr w:rsidR="00010885" w:rsidRPr="007C411E" w:rsidTr="00800F4F">
        <w:trPr>
          <w:trHeight w:val="118"/>
        </w:trPr>
        <w:tc>
          <w:tcPr>
            <w:tcW w:w="12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0885" w:rsidRPr="007C411E" w:rsidRDefault="00010885" w:rsidP="00FC71F7">
            <w:pPr>
              <w:spacing w:after="0" w:line="240" w:lineRule="auto"/>
              <w:jc w:val="center"/>
              <w:rPr>
                <w:rFonts w:ascii="Times New Roman" w:eastAsia="Times New Roman" w:hAnsi="Times New Roman" w:cs="Times New Roman"/>
                <w:b/>
                <w:bCs/>
                <w:sz w:val="16"/>
                <w:szCs w:val="16"/>
              </w:rPr>
            </w:pPr>
            <w:r w:rsidRPr="007C411E">
              <w:rPr>
                <w:rFonts w:ascii="Times New Roman" w:eastAsia="Times New Roman" w:hAnsi="Times New Roman" w:cs="Times New Roman"/>
                <w:b/>
                <w:bCs/>
                <w:sz w:val="16"/>
                <w:szCs w:val="16"/>
              </w:rPr>
              <w:lastRenderedPageBreak/>
              <w:t>Труд-3 (Спортивная)</w:t>
            </w:r>
          </w:p>
        </w:tc>
        <w:tc>
          <w:tcPr>
            <w:tcW w:w="3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sz w:val="16"/>
                <w:szCs w:val="16"/>
              </w:rPr>
            </w:pPr>
            <w:r w:rsidRPr="007C411E">
              <w:rPr>
                <w:rFonts w:ascii="Times New Roman" w:eastAsia="Times New Roman" w:hAnsi="Times New Roman" w:cs="Times New Roman"/>
                <w:sz w:val="16"/>
                <w:szCs w:val="16"/>
              </w:rPr>
              <w:t>отопление Гкал</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0885" w:rsidRPr="007C411E" w:rsidRDefault="008970F0" w:rsidP="00FC71F7">
            <w:pPr>
              <w:spacing w:after="0" w:line="240" w:lineRule="auto"/>
              <w:jc w:val="center"/>
              <w:rPr>
                <w:rFonts w:ascii="Times New Roman" w:eastAsia="Times New Roman" w:hAnsi="Times New Roman" w:cs="Times New Roman"/>
                <w:b/>
                <w:bCs/>
                <w:sz w:val="16"/>
                <w:szCs w:val="16"/>
              </w:rPr>
            </w:pPr>
            <w:r w:rsidRPr="007C411E">
              <w:rPr>
                <w:rFonts w:ascii="Times New Roman" w:eastAsia="Times New Roman" w:hAnsi="Times New Roman" w:cs="Times New Roman"/>
                <w:b/>
                <w:bCs/>
                <w:sz w:val="16"/>
                <w:szCs w:val="16"/>
              </w:rPr>
              <w:t>69,587</w:t>
            </w:r>
          </w:p>
        </w:tc>
      </w:tr>
      <w:tr w:rsidR="00010885" w:rsidRPr="007C411E" w:rsidTr="00800F4F">
        <w:trPr>
          <w:trHeight w:val="78"/>
        </w:trPr>
        <w:tc>
          <w:tcPr>
            <w:tcW w:w="12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b/>
                <w:bCs/>
                <w:sz w:val="16"/>
                <w:szCs w:val="16"/>
              </w:rPr>
            </w:pPr>
          </w:p>
        </w:tc>
        <w:tc>
          <w:tcPr>
            <w:tcW w:w="3477" w:type="dxa"/>
            <w:tcBorders>
              <w:top w:val="single" w:sz="4" w:space="0" w:color="auto"/>
              <w:left w:val="single" w:sz="4" w:space="0" w:color="auto"/>
              <w:bottom w:val="single" w:sz="4" w:space="0" w:color="auto"/>
              <w:right w:val="nil"/>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sz w:val="16"/>
                <w:szCs w:val="16"/>
              </w:rPr>
            </w:pPr>
            <w:r w:rsidRPr="007C411E">
              <w:rPr>
                <w:rFonts w:ascii="Times New Roman" w:eastAsia="Times New Roman" w:hAnsi="Times New Roman" w:cs="Times New Roman"/>
                <w:sz w:val="16"/>
                <w:szCs w:val="16"/>
              </w:rPr>
              <w:t>гвс Гкал</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0885" w:rsidRPr="007C411E" w:rsidRDefault="00E32027" w:rsidP="00FC71F7">
            <w:pPr>
              <w:spacing w:after="0" w:line="240" w:lineRule="auto"/>
              <w:jc w:val="center"/>
              <w:rPr>
                <w:rFonts w:ascii="Times New Roman" w:eastAsia="Times New Roman" w:hAnsi="Times New Roman" w:cs="Times New Roman"/>
                <w:b/>
                <w:bCs/>
                <w:sz w:val="16"/>
                <w:szCs w:val="16"/>
              </w:rPr>
            </w:pPr>
            <w:r w:rsidRPr="007C411E">
              <w:rPr>
                <w:rFonts w:ascii="Times New Roman" w:eastAsia="Times New Roman" w:hAnsi="Times New Roman" w:cs="Times New Roman"/>
                <w:b/>
                <w:bCs/>
                <w:sz w:val="16"/>
                <w:szCs w:val="16"/>
              </w:rPr>
              <w:t>0,000</w:t>
            </w:r>
          </w:p>
        </w:tc>
      </w:tr>
      <w:tr w:rsidR="00010885" w:rsidRPr="007C411E" w:rsidTr="00800F4F">
        <w:trPr>
          <w:trHeight w:val="70"/>
        </w:trPr>
        <w:tc>
          <w:tcPr>
            <w:tcW w:w="12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b/>
                <w:bCs/>
                <w:sz w:val="16"/>
                <w:szCs w:val="16"/>
              </w:rPr>
            </w:pPr>
          </w:p>
        </w:tc>
        <w:tc>
          <w:tcPr>
            <w:tcW w:w="3477" w:type="dxa"/>
            <w:tcBorders>
              <w:top w:val="nil"/>
              <w:left w:val="single" w:sz="4" w:space="0" w:color="auto"/>
              <w:bottom w:val="single" w:sz="4" w:space="0" w:color="auto"/>
              <w:right w:val="nil"/>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sz w:val="16"/>
                <w:szCs w:val="16"/>
              </w:rPr>
            </w:pPr>
            <w:r w:rsidRPr="007C411E">
              <w:rPr>
                <w:rFonts w:ascii="Times New Roman" w:eastAsia="Times New Roman" w:hAnsi="Times New Roman" w:cs="Times New Roman"/>
                <w:sz w:val="16"/>
                <w:szCs w:val="16"/>
              </w:rPr>
              <w:t>технологические нужды</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7C411E" w:rsidRDefault="00E32027" w:rsidP="00FC71F7">
            <w:pPr>
              <w:spacing w:after="0" w:line="240" w:lineRule="auto"/>
              <w:jc w:val="center"/>
              <w:rPr>
                <w:rFonts w:ascii="Times New Roman" w:eastAsia="Times New Roman" w:hAnsi="Times New Roman" w:cs="Times New Roman"/>
                <w:b/>
                <w:bCs/>
                <w:sz w:val="16"/>
                <w:szCs w:val="16"/>
              </w:rPr>
            </w:pPr>
            <w:r w:rsidRPr="007C411E">
              <w:rPr>
                <w:rFonts w:ascii="Times New Roman" w:eastAsia="Times New Roman" w:hAnsi="Times New Roman" w:cs="Times New Roman"/>
                <w:b/>
                <w:bCs/>
                <w:sz w:val="16"/>
                <w:szCs w:val="16"/>
              </w:rPr>
              <w:t>0,000</w:t>
            </w:r>
          </w:p>
        </w:tc>
      </w:tr>
      <w:tr w:rsidR="00010885" w:rsidRPr="007C411E" w:rsidTr="00800F4F">
        <w:trPr>
          <w:trHeight w:val="112"/>
        </w:trPr>
        <w:tc>
          <w:tcPr>
            <w:tcW w:w="12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b/>
                <w:bCs/>
                <w:sz w:val="16"/>
                <w:szCs w:val="16"/>
              </w:rPr>
            </w:pPr>
          </w:p>
        </w:tc>
        <w:tc>
          <w:tcPr>
            <w:tcW w:w="3477" w:type="dxa"/>
            <w:tcBorders>
              <w:top w:val="nil"/>
              <w:left w:val="single" w:sz="4" w:space="0" w:color="auto"/>
              <w:bottom w:val="single" w:sz="4" w:space="0" w:color="auto"/>
              <w:right w:val="nil"/>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sz w:val="16"/>
                <w:szCs w:val="16"/>
              </w:rPr>
            </w:pPr>
            <w:r w:rsidRPr="007C411E">
              <w:rPr>
                <w:rFonts w:ascii="Times New Roman" w:eastAsia="Times New Roman" w:hAnsi="Times New Roman" w:cs="Times New Roman"/>
                <w:sz w:val="16"/>
                <w:szCs w:val="16"/>
              </w:rPr>
              <w:t>всего теплоэнергия Гкал</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7C411E" w:rsidRDefault="008970F0" w:rsidP="00FC71F7">
            <w:pPr>
              <w:spacing w:after="0" w:line="240" w:lineRule="auto"/>
              <w:jc w:val="center"/>
              <w:rPr>
                <w:rFonts w:ascii="Times New Roman" w:eastAsia="Times New Roman" w:hAnsi="Times New Roman" w:cs="Times New Roman"/>
                <w:b/>
                <w:bCs/>
                <w:sz w:val="16"/>
                <w:szCs w:val="16"/>
              </w:rPr>
            </w:pPr>
            <w:r w:rsidRPr="007C411E">
              <w:rPr>
                <w:rFonts w:ascii="Times New Roman" w:eastAsia="Times New Roman" w:hAnsi="Times New Roman" w:cs="Times New Roman"/>
                <w:b/>
                <w:bCs/>
                <w:sz w:val="16"/>
                <w:szCs w:val="16"/>
              </w:rPr>
              <w:t>69,587</w:t>
            </w:r>
          </w:p>
        </w:tc>
      </w:tr>
      <w:tr w:rsidR="00010885" w:rsidRPr="007C411E" w:rsidTr="00800F4F">
        <w:trPr>
          <w:trHeight w:val="200"/>
        </w:trPr>
        <w:tc>
          <w:tcPr>
            <w:tcW w:w="12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b/>
                <w:bCs/>
                <w:sz w:val="16"/>
                <w:szCs w:val="16"/>
              </w:rPr>
            </w:pPr>
          </w:p>
        </w:tc>
        <w:tc>
          <w:tcPr>
            <w:tcW w:w="3477" w:type="dxa"/>
            <w:tcBorders>
              <w:top w:val="nil"/>
              <w:left w:val="single" w:sz="4" w:space="0" w:color="auto"/>
              <w:bottom w:val="single" w:sz="4" w:space="0" w:color="auto"/>
              <w:right w:val="nil"/>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sz w:val="16"/>
                <w:szCs w:val="16"/>
              </w:rPr>
            </w:pPr>
            <w:r w:rsidRPr="007C411E">
              <w:rPr>
                <w:rFonts w:ascii="Times New Roman" w:eastAsia="Times New Roman" w:hAnsi="Times New Roman" w:cs="Times New Roman"/>
                <w:sz w:val="16"/>
                <w:szCs w:val="16"/>
              </w:rPr>
              <w:t>всего горячая вода куб.м</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7C411E" w:rsidRDefault="00E32027" w:rsidP="00FC71F7">
            <w:pPr>
              <w:spacing w:after="0" w:line="240" w:lineRule="auto"/>
              <w:jc w:val="center"/>
              <w:rPr>
                <w:rFonts w:ascii="Times New Roman" w:eastAsia="Times New Roman" w:hAnsi="Times New Roman" w:cs="Times New Roman"/>
                <w:b/>
                <w:bCs/>
                <w:sz w:val="16"/>
                <w:szCs w:val="16"/>
              </w:rPr>
            </w:pPr>
            <w:r w:rsidRPr="007C411E">
              <w:rPr>
                <w:rFonts w:ascii="Times New Roman" w:eastAsia="Times New Roman" w:hAnsi="Times New Roman" w:cs="Times New Roman"/>
                <w:b/>
                <w:bCs/>
                <w:sz w:val="16"/>
                <w:szCs w:val="16"/>
              </w:rPr>
              <w:t>0,000</w:t>
            </w:r>
          </w:p>
        </w:tc>
      </w:tr>
      <w:tr w:rsidR="00010885" w:rsidRPr="007C411E" w:rsidTr="00800F4F">
        <w:trPr>
          <w:trHeight w:val="132"/>
        </w:trPr>
        <w:tc>
          <w:tcPr>
            <w:tcW w:w="12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0885" w:rsidRPr="007C411E" w:rsidRDefault="00010885" w:rsidP="00FC71F7">
            <w:pPr>
              <w:spacing w:after="0" w:line="240" w:lineRule="auto"/>
              <w:jc w:val="center"/>
              <w:rPr>
                <w:rFonts w:ascii="Times New Roman" w:eastAsia="Times New Roman" w:hAnsi="Times New Roman" w:cs="Times New Roman"/>
                <w:b/>
                <w:bCs/>
                <w:sz w:val="16"/>
                <w:szCs w:val="16"/>
              </w:rPr>
            </w:pPr>
            <w:r w:rsidRPr="007C411E">
              <w:rPr>
                <w:rFonts w:ascii="Times New Roman" w:eastAsia="Times New Roman" w:hAnsi="Times New Roman" w:cs="Times New Roman"/>
                <w:b/>
                <w:bCs/>
                <w:sz w:val="16"/>
                <w:szCs w:val="16"/>
              </w:rPr>
              <w:t>Пекша</w:t>
            </w:r>
          </w:p>
        </w:tc>
        <w:tc>
          <w:tcPr>
            <w:tcW w:w="3477" w:type="dxa"/>
            <w:tcBorders>
              <w:top w:val="nil"/>
              <w:left w:val="nil"/>
              <w:bottom w:val="single" w:sz="4" w:space="0" w:color="auto"/>
              <w:right w:val="nil"/>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sz w:val="16"/>
                <w:szCs w:val="16"/>
              </w:rPr>
            </w:pPr>
            <w:r w:rsidRPr="007C411E">
              <w:rPr>
                <w:rFonts w:ascii="Times New Roman" w:eastAsia="Times New Roman" w:hAnsi="Times New Roman" w:cs="Times New Roman"/>
                <w:sz w:val="16"/>
                <w:szCs w:val="16"/>
              </w:rPr>
              <w:t>отопление Гкал</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7C411E" w:rsidRDefault="008970F0" w:rsidP="00FC71F7">
            <w:pPr>
              <w:spacing w:after="0" w:line="240" w:lineRule="auto"/>
              <w:jc w:val="center"/>
              <w:rPr>
                <w:rFonts w:ascii="Times New Roman" w:eastAsia="Times New Roman" w:hAnsi="Times New Roman" w:cs="Times New Roman"/>
                <w:b/>
                <w:bCs/>
                <w:sz w:val="16"/>
                <w:szCs w:val="16"/>
              </w:rPr>
            </w:pPr>
            <w:r w:rsidRPr="007C411E">
              <w:rPr>
                <w:rFonts w:ascii="Times New Roman" w:eastAsia="Times New Roman" w:hAnsi="Times New Roman" w:cs="Times New Roman"/>
                <w:b/>
                <w:bCs/>
                <w:sz w:val="16"/>
                <w:szCs w:val="16"/>
              </w:rPr>
              <w:t>4342,594</w:t>
            </w:r>
          </w:p>
        </w:tc>
      </w:tr>
      <w:tr w:rsidR="00010885" w:rsidRPr="007C411E" w:rsidTr="00800F4F">
        <w:trPr>
          <w:trHeight w:val="78"/>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b/>
                <w:bCs/>
                <w:sz w:val="16"/>
                <w:szCs w:val="16"/>
              </w:rPr>
            </w:pPr>
          </w:p>
        </w:tc>
        <w:tc>
          <w:tcPr>
            <w:tcW w:w="3477" w:type="dxa"/>
            <w:tcBorders>
              <w:top w:val="nil"/>
              <w:left w:val="nil"/>
              <w:bottom w:val="single" w:sz="4" w:space="0" w:color="auto"/>
              <w:right w:val="nil"/>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sz w:val="16"/>
                <w:szCs w:val="16"/>
              </w:rPr>
            </w:pPr>
            <w:r w:rsidRPr="007C411E">
              <w:rPr>
                <w:rFonts w:ascii="Times New Roman" w:eastAsia="Times New Roman" w:hAnsi="Times New Roman" w:cs="Times New Roman"/>
                <w:sz w:val="16"/>
                <w:szCs w:val="16"/>
              </w:rPr>
              <w:t>гвс Гкал</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7C411E" w:rsidRDefault="00E32027" w:rsidP="00FC71F7">
            <w:pPr>
              <w:spacing w:after="0" w:line="240" w:lineRule="auto"/>
              <w:jc w:val="center"/>
              <w:rPr>
                <w:rFonts w:ascii="Times New Roman" w:eastAsia="Times New Roman" w:hAnsi="Times New Roman" w:cs="Times New Roman"/>
                <w:b/>
                <w:bCs/>
                <w:sz w:val="16"/>
                <w:szCs w:val="16"/>
              </w:rPr>
            </w:pPr>
            <w:r w:rsidRPr="007C411E">
              <w:rPr>
                <w:rFonts w:ascii="Times New Roman" w:eastAsia="Times New Roman" w:hAnsi="Times New Roman" w:cs="Times New Roman"/>
                <w:b/>
                <w:bCs/>
                <w:sz w:val="16"/>
                <w:szCs w:val="16"/>
              </w:rPr>
              <w:t>0,000</w:t>
            </w:r>
          </w:p>
        </w:tc>
      </w:tr>
      <w:tr w:rsidR="00010885" w:rsidRPr="007C411E" w:rsidTr="00800F4F">
        <w:trPr>
          <w:trHeight w:val="70"/>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b/>
                <w:bCs/>
                <w:sz w:val="16"/>
                <w:szCs w:val="16"/>
              </w:rPr>
            </w:pPr>
          </w:p>
        </w:tc>
        <w:tc>
          <w:tcPr>
            <w:tcW w:w="3477" w:type="dxa"/>
            <w:tcBorders>
              <w:top w:val="nil"/>
              <w:left w:val="nil"/>
              <w:bottom w:val="single" w:sz="4" w:space="0" w:color="auto"/>
              <w:right w:val="nil"/>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sz w:val="16"/>
                <w:szCs w:val="16"/>
              </w:rPr>
            </w:pPr>
            <w:r w:rsidRPr="007C411E">
              <w:rPr>
                <w:rFonts w:ascii="Times New Roman" w:eastAsia="Times New Roman" w:hAnsi="Times New Roman" w:cs="Times New Roman"/>
                <w:sz w:val="16"/>
                <w:szCs w:val="16"/>
              </w:rPr>
              <w:t>технологические нужды</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7C411E" w:rsidRDefault="00E32027" w:rsidP="00FC71F7">
            <w:pPr>
              <w:spacing w:after="0" w:line="240" w:lineRule="auto"/>
              <w:jc w:val="center"/>
              <w:rPr>
                <w:rFonts w:ascii="Times New Roman" w:eastAsia="Times New Roman" w:hAnsi="Times New Roman" w:cs="Times New Roman"/>
                <w:b/>
                <w:bCs/>
                <w:sz w:val="16"/>
                <w:szCs w:val="16"/>
              </w:rPr>
            </w:pPr>
            <w:r w:rsidRPr="007C411E">
              <w:rPr>
                <w:rFonts w:ascii="Times New Roman" w:eastAsia="Times New Roman" w:hAnsi="Times New Roman" w:cs="Times New Roman"/>
                <w:b/>
                <w:bCs/>
                <w:sz w:val="16"/>
                <w:szCs w:val="16"/>
              </w:rPr>
              <w:t>0,000</w:t>
            </w:r>
          </w:p>
        </w:tc>
      </w:tr>
      <w:tr w:rsidR="00010885" w:rsidRPr="007C411E" w:rsidTr="00800F4F">
        <w:trPr>
          <w:trHeight w:val="111"/>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b/>
                <w:bCs/>
                <w:sz w:val="16"/>
                <w:szCs w:val="16"/>
              </w:rPr>
            </w:pPr>
          </w:p>
        </w:tc>
        <w:tc>
          <w:tcPr>
            <w:tcW w:w="3477" w:type="dxa"/>
            <w:tcBorders>
              <w:top w:val="nil"/>
              <w:left w:val="nil"/>
              <w:bottom w:val="single" w:sz="4" w:space="0" w:color="auto"/>
              <w:right w:val="nil"/>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sz w:val="16"/>
                <w:szCs w:val="16"/>
              </w:rPr>
            </w:pPr>
            <w:r w:rsidRPr="007C411E">
              <w:rPr>
                <w:rFonts w:ascii="Times New Roman" w:eastAsia="Times New Roman" w:hAnsi="Times New Roman" w:cs="Times New Roman"/>
                <w:sz w:val="16"/>
                <w:szCs w:val="16"/>
              </w:rPr>
              <w:t>всего теплоэнергия Гкал</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7C411E" w:rsidRDefault="008970F0" w:rsidP="00FC71F7">
            <w:pPr>
              <w:spacing w:after="0" w:line="240" w:lineRule="auto"/>
              <w:jc w:val="center"/>
              <w:rPr>
                <w:rFonts w:ascii="Times New Roman" w:eastAsia="Times New Roman" w:hAnsi="Times New Roman" w:cs="Times New Roman"/>
                <w:b/>
                <w:bCs/>
                <w:sz w:val="16"/>
                <w:szCs w:val="16"/>
              </w:rPr>
            </w:pPr>
            <w:r w:rsidRPr="007C411E">
              <w:rPr>
                <w:rFonts w:ascii="Times New Roman" w:eastAsia="Times New Roman" w:hAnsi="Times New Roman" w:cs="Times New Roman"/>
                <w:b/>
                <w:bCs/>
                <w:sz w:val="16"/>
                <w:szCs w:val="16"/>
              </w:rPr>
              <w:t>4342,594</w:t>
            </w:r>
          </w:p>
        </w:tc>
      </w:tr>
      <w:tr w:rsidR="00010885" w:rsidRPr="007C411E" w:rsidTr="00800F4F">
        <w:trPr>
          <w:trHeight w:val="70"/>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b/>
                <w:bCs/>
                <w:sz w:val="16"/>
                <w:szCs w:val="16"/>
              </w:rPr>
            </w:pPr>
          </w:p>
        </w:tc>
        <w:tc>
          <w:tcPr>
            <w:tcW w:w="3477" w:type="dxa"/>
            <w:tcBorders>
              <w:top w:val="nil"/>
              <w:left w:val="nil"/>
              <w:bottom w:val="single" w:sz="4" w:space="0" w:color="auto"/>
              <w:right w:val="nil"/>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sz w:val="16"/>
                <w:szCs w:val="16"/>
              </w:rPr>
            </w:pPr>
            <w:r w:rsidRPr="007C411E">
              <w:rPr>
                <w:rFonts w:ascii="Times New Roman" w:eastAsia="Times New Roman" w:hAnsi="Times New Roman" w:cs="Times New Roman"/>
                <w:sz w:val="16"/>
                <w:szCs w:val="16"/>
              </w:rPr>
              <w:t>всего горячая вода куб.м</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7C411E" w:rsidRDefault="00E32027" w:rsidP="00FC71F7">
            <w:pPr>
              <w:spacing w:after="0" w:line="240" w:lineRule="auto"/>
              <w:jc w:val="center"/>
              <w:rPr>
                <w:rFonts w:ascii="Times New Roman" w:eastAsia="Times New Roman" w:hAnsi="Times New Roman" w:cs="Times New Roman"/>
                <w:b/>
                <w:bCs/>
                <w:sz w:val="16"/>
                <w:szCs w:val="16"/>
              </w:rPr>
            </w:pPr>
            <w:r w:rsidRPr="007C411E">
              <w:rPr>
                <w:rFonts w:ascii="Times New Roman" w:eastAsia="Times New Roman" w:hAnsi="Times New Roman" w:cs="Times New Roman"/>
                <w:b/>
                <w:bCs/>
                <w:sz w:val="16"/>
                <w:szCs w:val="16"/>
              </w:rPr>
              <w:t>0,000</w:t>
            </w:r>
          </w:p>
        </w:tc>
      </w:tr>
      <w:tr w:rsidR="00010885" w:rsidRPr="007C411E" w:rsidTr="00800F4F">
        <w:trPr>
          <w:trHeight w:val="70"/>
        </w:trPr>
        <w:tc>
          <w:tcPr>
            <w:tcW w:w="1216" w:type="dxa"/>
            <w:vMerge w:val="restart"/>
            <w:tcBorders>
              <w:top w:val="nil"/>
              <w:left w:val="single" w:sz="4" w:space="0" w:color="auto"/>
              <w:bottom w:val="single" w:sz="4" w:space="0" w:color="000000"/>
              <w:right w:val="single" w:sz="4" w:space="0" w:color="auto"/>
            </w:tcBorders>
            <w:shd w:val="clear" w:color="auto" w:fill="auto"/>
            <w:vAlign w:val="center"/>
            <w:hideMark/>
          </w:tcPr>
          <w:p w:rsidR="00010885" w:rsidRPr="007C411E" w:rsidRDefault="00010885" w:rsidP="00FC71F7">
            <w:pPr>
              <w:spacing w:after="0" w:line="240" w:lineRule="auto"/>
              <w:jc w:val="center"/>
              <w:rPr>
                <w:rFonts w:ascii="Times New Roman" w:eastAsia="Times New Roman" w:hAnsi="Times New Roman" w:cs="Times New Roman"/>
                <w:b/>
                <w:bCs/>
                <w:sz w:val="16"/>
                <w:szCs w:val="16"/>
              </w:rPr>
            </w:pPr>
            <w:r w:rsidRPr="007C411E">
              <w:rPr>
                <w:rFonts w:ascii="Times New Roman" w:eastAsia="Times New Roman" w:hAnsi="Times New Roman" w:cs="Times New Roman"/>
                <w:b/>
                <w:bCs/>
                <w:sz w:val="16"/>
                <w:szCs w:val="16"/>
              </w:rPr>
              <w:t>Липна</w:t>
            </w:r>
          </w:p>
        </w:tc>
        <w:tc>
          <w:tcPr>
            <w:tcW w:w="3477" w:type="dxa"/>
            <w:tcBorders>
              <w:top w:val="nil"/>
              <w:left w:val="nil"/>
              <w:bottom w:val="single" w:sz="4" w:space="0" w:color="auto"/>
              <w:right w:val="nil"/>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sz w:val="16"/>
                <w:szCs w:val="16"/>
              </w:rPr>
            </w:pPr>
            <w:r w:rsidRPr="007C411E">
              <w:rPr>
                <w:rFonts w:ascii="Times New Roman" w:eastAsia="Times New Roman" w:hAnsi="Times New Roman" w:cs="Times New Roman"/>
                <w:sz w:val="16"/>
                <w:szCs w:val="16"/>
              </w:rPr>
              <w:t>отопление Гкал</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7C411E" w:rsidRDefault="008970F0" w:rsidP="00FC71F7">
            <w:pPr>
              <w:spacing w:after="0" w:line="240" w:lineRule="auto"/>
              <w:jc w:val="center"/>
              <w:rPr>
                <w:rFonts w:ascii="Times New Roman" w:eastAsia="Times New Roman" w:hAnsi="Times New Roman" w:cs="Times New Roman"/>
                <w:b/>
                <w:bCs/>
                <w:sz w:val="16"/>
                <w:szCs w:val="16"/>
              </w:rPr>
            </w:pPr>
            <w:r w:rsidRPr="007C411E">
              <w:rPr>
                <w:rFonts w:ascii="Times New Roman" w:eastAsia="Times New Roman" w:hAnsi="Times New Roman" w:cs="Times New Roman"/>
                <w:b/>
                <w:bCs/>
                <w:sz w:val="16"/>
                <w:szCs w:val="16"/>
              </w:rPr>
              <w:t>2089,040</w:t>
            </w:r>
          </w:p>
        </w:tc>
      </w:tr>
      <w:tr w:rsidR="00010885" w:rsidRPr="007C411E" w:rsidTr="00800F4F">
        <w:trPr>
          <w:trHeight w:val="91"/>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b/>
                <w:bCs/>
                <w:sz w:val="16"/>
                <w:szCs w:val="16"/>
              </w:rPr>
            </w:pPr>
          </w:p>
        </w:tc>
        <w:tc>
          <w:tcPr>
            <w:tcW w:w="3477" w:type="dxa"/>
            <w:tcBorders>
              <w:top w:val="nil"/>
              <w:left w:val="nil"/>
              <w:bottom w:val="single" w:sz="4" w:space="0" w:color="auto"/>
              <w:right w:val="nil"/>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sz w:val="16"/>
                <w:szCs w:val="16"/>
              </w:rPr>
            </w:pPr>
            <w:r w:rsidRPr="007C411E">
              <w:rPr>
                <w:rFonts w:ascii="Times New Roman" w:eastAsia="Times New Roman" w:hAnsi="Times New Roman" w:cs="Times New Roman"/>
                <w:sz w:val="16"/>
                <w:szCs w:val="16"/>
              </w:rPr>
              <w:t>гвс Гкал</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7C411E" w:rsidRDefault="00E32027" w:rsidP="00FC71F7">
            <w:pPr>
              <w:spacing w:after="0" w:line="240" w:lineRule="auto"/>
              <w:jc w:val="center"/>
              <w:rPr>
                <w:rFonts w:ascii="Times New Roman" w:eastAsia="Times New Roman" w:hAnsi="Times New Roman" w:cs="Times New Roman"/>
                <w:b/>
                <w:bCs/>
                <w:sz w:val="16"/>
                <w:szCs w:val="16"/>
              </w:rPr>
            </w:pPr>
            <w:r w:rsidRPr="007C411E">
              <w:rPr>
                <w:rFonts w:ascii="Times New Roman" w:eastAsia="Times New Roman" w:hAnsi="Times New Roman" w:cs="Times New Roman"/>
                <w:b/>
                <w:bCs/>
                <w:sz w:val="16"/>
                <w:szCs w:val="16"/>
              </w:rPr>
              <w:t>0,000</w:t>
            </w:r>
          </w:p>
        </w:tc>
      </w:tr>
      <w:tr w:rsidR="00010885" w:rsidRPr="007C411E" w:rsidTr="00800F4F">
        <w:trPr>
          <w:trHeight w:val="70"/>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b/>
                <w:bCs/>
                <w:sz w:val="16"/>
                <w:szCs w:val="16"/>
              </w:rPr>
            </w:pPr>
          </w:p>
        </w:tc>
        <w:tc>
          <w:tcPr>
            <w:tcW w:w="3477" w:type="dxa"/>
            <w:tcBorders>
              <w:top w:val="nil"/>
              <w:left w:val="nil"/>
              <w:bottom w:val="single" w:sz="4" w:space="0" w:color="auto"/>
              <w:right w:val="nil"/>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sz w:val="16"/>
                <w:szCs w:val="16"/>
              </w:rPr>
            </w:pPr>
            <w:r w:rsidRPr="007C411E">
              <w:rPr>
                <w:rFonts w:ascii="Times New Roman" w:eastAsia="Times New Roman" w:hAnsi="Times New Roman" w:cs="Times New Roman"/>
                <w:sz w:val="16"/>
                <w:szCs w:val="16"/>
              </w:rPr>
              <w:t>технологические нужды</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7C411E" w:rsidRDefault="00E32027" w:rsidP="00FC71F7">
            <w:pPr>
              <w:spacing w:after="0" w:line="240" w:lineRule="auto"/>
              <w:jc w:val="center"/>
              <w:rPr>
                <w:rFonts w:ascii="Times New Roman" w:eastAsia="Times New Roman" w:hAnsi="Times New Roman" w:cs="Times New Roman"/>
                <w:b/>
                <w:bCs/>
                <w:sz w:val="16"/>
                <w:szCs w:val="16"/>
              </w:rPr>
            </w:pPr>
            <w:r w:rsidRPr="007C411E">
              <w:rPr>
                <w:rFonts w:ascii="Times New Roman" w:eastAsia="Times New Roman" w:hAnsi="Times New Roman" w:cs="Times New Roman"/>
                <w:b/>
                <w:bCs/>
                <w:sz w:val="16"/>
                <w:szCs w:val="16"/>
              </w:rPr>
              <w:t>0,000</w:t>
            </w:r>
          </w:p>
        </w:tc>
      </w:tr>
      <w:tr w:rsidR="00010885" w:rsidRPr="007C411E" w:rsidTr="00800F4F">
        <w:trPr>
          <w:trHeight w:val="126"/>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b/>
                <w:bCs/>
                <w:sz w:val="16"/>
                <w:szCs w:val="16"/>
              </w:rPr>
            </w:pPr>
          </w:p>
        </w:tc>
        <w:tc>
          <w:tcPr>
            <w:tcW w:w="3477" w:type="dxa"/>
            <w:tcBorders>
              <w:top w:val="nil"/>
              <w:left w:val="nil"/>
              <w:bottom w:val="single" w:sz="4" w:space="0" w:color="auto"/>
              <w:right w:val="nil"/>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sz w:val="16"/>
                <w:szCs w:val="16"/>
              </w:rPr>
            </w:pPr>
            <w:r w:rsidRPr="007C411E">
              <w:rPr>
                <w:rFonts w:ascii="Times New Roman" w:eastAsia="Times New Roman" w:hAnsi="Times New Roman" w:cs="Times New Roman"/>
                <w:sz w:val="16"/>
                <w:szCs w:val="16"/>
              </w:rPr>
              <w:t>всего теплоэнергия Гкал</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7C411E" w:rsidRDefault="008970F0" w:rsidP="00FC71F7">
            <w:pPr>
              <w:spacing w:after="0" w:line="240" w:lineRule="auto"/>
              <w:jc w:val="center"/>
              <w:rPr>
                <w:rFonts w:ascii="Times New Roman" w:eastAsia="Times New Roman" w:hAnsi="Times New Roman" w:cs="Times New Roman"/>
                <w:b/>
                <w:bCs/>
                <w:sz w:val="16"/>
                <w:szCs w:val="16"/>
              </w:rPr>
            </w:pPr>
            <w:r w:rsidRPr="007C411E">
              <w:rPr>
                <w:rFonts w:ascii="Times New Roman" w:eastAsia="Times New Roman" w:hAnsi="Times New Roman" w:cs="Times New Roman"/>
                <w:b/>
                <w:bCs/>
                <w:sz w:val="16"/>
                <w:szCs w:val="16"/>
              </w:rPr>
              <w:t>2089,040</w:t>
            </w:r>
          </w:p>
        </w:tc>
      </w:tr>
      <w:tr w:rsidR="00010885" w:rsidRPr="007C411E" w:rsidTr="00800F4F">
        <w:trPr>
          <w:trHeight w:val="72"/>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b/>
                <w:bCs/>
                <w:sz w:val="16"/>
                <w:szCs w:val="16"/>
              </w:rPr>
            </w:pPr>
          </w:p>
        </w:tc>
        <w:tc>
          <w:tcPr>
            <w:tcW w:w="3477" w:type="dxa"/>
            <w:tcBorders>
              <w:top w:val="nil"/>
              <w:left w:val="nil"/>
              <w:bottom w:val="single" w:sz="4" w:space="0" w:color="auto"/>
              <w:right w:val="nil"/>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sz w:val="16"/>
                <w:szCs w:val="16"/>
              </w:rPr>
            </w:pPr>
            <w:r w:rsidRPr="007C411E">
              <w:rPr>
                <w:rFonts w:ascii="Times New Roman" w:eastAsia="Times New Roman" w:hAnsi="Times New Roman" w:cs="Times New Roman"/>
                <w:sz w:val="16"/>
                <w:szCs w:val="16"/>
              </w:rPr>
              <w:t>всего горячая вода куб.м</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7C411E" w:rsidRDefault="00E32027" w:rsidP="00FC71F7">
            <w:pPr>
              <w:spacing w:after="0" w:line="240" w:lineRule="auto"/>
              <w:jc w:val="center"/>
              <w:rPr>
                <w:rFonts w:ascii="Times New Roman" w:eastAsia="Times New Roman" w:hAnsi="Times New Roman" w:cs="Times New Roman"/>
                <w:b/>
                <w:bCs/>
                <w:sz w:val="16"/>
                <w:szCs w:val="16"/>
              </w:rPr>
            </w:pPr>
            <w:r w:rsidRPr="007C411E">
              <w:rPr>
                <w:rFonts w:ascii="Times New Roman" w:eastAsia="Times New Roman" w:hAnsi="Times New Roman" w:cs="Times New Roman"/>
                <w:b/>
                <w:bCs/>
                <w:sz w:val="16"/>
                <w:szCs w:val="16"/>
              </w:rPr>
              <w:t>0,000</w:t>
            </w:r>
          </w:p>
        </w:tc>
      </w:tr>
      <w:tr w:rsidR="00010885" w:rsidRPr="007C411E" w:rsidTr="00800F4F">
        <w:trPr>
          <w:trHeight w:val="174"/>
        </w:trPr>
        <w:tc>
          <w:tcPr>
            <w:tcW w:w="1216" w:type="dxa"/>
            <w:vMerge w:val="restart"/>
            <w:tcBorders>
              <w:top w:val="nil"/>
              <w:left w:val="single" w:sz="4" w:space="0" w:color="auto"/>
              <w:bottom w:val="single" w:sz="4" w:space="0" w:color="000000"/>
              <w:right w:val="single" w:sz="4" w:space="0" w:color="auto"/>
            </w:tcBorders>
            <w:shd w:val="clear" w:color="auto" w:fill="auto"/>
            <w:vAlign w:val="center"/>
            <w:hideMark/>
          </w:tcPr>
          <w:p w:rsidR="00010885" w:rsidRPr="007C411E" w:rsidRDefault="00010885" w:rsidP="00FC71F7">
            <w:pPr>
              <w:spacing w:after="0" w:line="240" w:lineRule="auto"/>
              <w:jc w:val="center"/>
              <w:rPr>
                <w:rFonts w:ascii="Times New Roman" w:eastAsia="Times New Roman" w:hAnsi="Times New Roman" w:cs="Times New Roman"/>
                <w:b/>
                <w:bCs/>
                <w:sz w:val="16"/>
                <w:szCs w:val="16"/>
              </w:rPr>
            </w:pPr>
            <w:r w:rsidRPr="007C411E">
              <w:rPr>
                <w:rFonts w:ascii="Times New Roman" w:eastAsia="Times New Roman" w:hAnsi="Times New Roman" w:cs="Times New Roman"/>
                <w:b/>
                <w:bCs/>
                <w:sz w:val="16"/>
                <w:szCs w:val="16"/>
              </w:rPr>
              <w:t>Сушнево-1</w:t>
            </w:r>
          </w:p>
        </w:tc>
        <w:tc>
          <w:tcPr>
            <w:tcW w:w="3477" w:type="dxa"/>
            <w:tcBorders>
              <w:top w:val="nil"/>
              <w:left w:val="nil"/>
              <w:bottom w:val="single" w:sz="4" w:space="0" w:color="auto"/>
              <w:right w:val="nil"/>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sz w:val="16"/>
                <w:szCs w:val="16"/>
              </w:rPr>
            </w:pPr>
            <w:r w:rsidRPr="007C411E">
              <w:rPr>
                <w:rFonts w:ascii="Times New Roman" w:eastAsia="Times New Roman" w:hAnsi="Times New Roman" w:cs="Times New Roman"/>
                <w:sz w:val="16"/>
                <w:szCs w:val="16"/>
              </w:rPr>
              <w:t>отопление Гкал</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7C411E" w:rsidRDefault="008970F0" w:rsidP="00FC71F7">
            <w:pPr>
              <w:spacing w:after="0" w:line="240" w:lineRule="auto"/>
              <w:jc w:val="center"/>
              <w:rPr>
                <w:rFonts w:ascii="Times New Roman" w:eastAsia="Times New Roman" w:hAnsi="Times New Roman" w:cs="Times New Roman"/>
                <w:b/>
                <w:bCs/>
                <w:sz w:val="16"/>
                <w:szCs w:val="16"/>
              </w:rPr>
            </w:pPr>
            <w:r w:rsidRPr="007C411E">
              <w:rPr>
                <w:rFonts w:ascii="Times New Roman" w:eastAsia="Times New Roman" w:hAnsi="Times New Roman" w:cs="Times New Roman"/>
                <w:b/>
                <w:bCs/>
                <w:sz w:val="16"/>
                <w:szCs w:val="16"/>
              </w:rPr>
              <w:t>797,738</w:t>
            </w:r>
          </w:p>
        </w:tc>
      </w:tr>
      <w:tr w:rsidR="00010885" w:rsidRPr="007C411E" w:rsidTr="00800F4F">
        <w:trPr>
          <w:trHeight w:val="120"/>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b/>
                <w:bCs/>
                <w:sz w:val="16"/>
                <w:szCs w:val="16"/>
              </w:rPr>
            </w:pPr>
          </w:p>
        </w:tc>
        <w:tc>
          <w:tcPr>
            <w:tcW w:w="3477" w:type="dxa"/>
            <w:tcBorders>
              <w:top w:val="nil"/>
              <w:left w:val="nil"/>
              <w:bottom w:val="single" w:sz="4" w:space="0" w:color="auto"/>
              <w:right w:val="nil"/>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sz w:val="16"/>
                <w:szCs w:val="16"/>
              </w:rPr>
            </w:pPr>
            <w:r w:rsidRPr="007C411E">
              <w:rPr>
                <w:rFonts w:ascii="Times New Roman" w:eastAsia="Times New Roman" w:hAnsi="Times New Roman" w:cs="Times New Roman"/>
                <w:sz w:val="16"/>
                <w:szCs w:val="16"/>
              </w:rPr>
              <w:t>гвс Гкал</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7C411E" w:rsidRDefault="00E32027" w:rsidP="00FC71F7">
            <w:pPr>
              <w:spacing w:after="0" w:line="240" w:lineRule="auto"/>
              <w:jc w:val="center"/>
              <w:rPr>
                <w:rFonts w:ascii="Times New Roman" w:eastAsia="Times New Roman" w:hAnsi="Times New Roman" w:cs="Times New Roman"/>
                <w:b/>
                <w:bCs/>
                <w:sz w:val="16"/>
                <w:szCs w:val="16"/>
              </w:rPr>
            </w:pPr>
            <w:r w:rsidRPr="007C411E">
              <w:rPr>
                <w:rFonts w:ascii="Times New Roman" w:eastAsia="Times New Roman" w:hAnsi="Times New Roman" w:cs="Times New Roman"/>
                <w:b/>
                <w:bCs/>
                <w:sz w:val="16"/>
                <w:szCs w:val="16"/>
              </w:rPr>
              <w:t>0,000</w:t>
            </w:r>
          </w:p>
        </w:tc>
      </w:tr>
      <w:tr w:rsidR="00010885" w:rsidRPr="007C411E" w:rsidTr="00800F4F">
        <w:trPr>
          <w:trHeight w:val="70"/>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b/>
                <w:bCs/>
                <w:sz w:val="16"/>
                <w:szCs w:val="16"/>
              </w:rPr>
            </w:pPr>
          </w:p>
        </w:tc>
        <w:tc>
          <w:tcPr>
            <w:tcW w:w="3477" w:type="dxa"/>
            <w:tcBorders>
              <w:top w:val="nil"/>
              <w:left w:val="nil"/>
              <w:bottom w:val="single" w:sz="4" w:space="0" w:color="auto"/>
              <w:right w:val="nil"/>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sz w:val="16"/>
                <w:szCs w:val="16"/>
              </w:rPr>
            </w:pPr>
            <w:r w:rsidRPr="007C411E">
              <w:rPr>
                <w:rFonts w:ascii="Times New Roman" w:eastAsia="Times New Roman" w:hAnsi="Times New Roman" w:cs="Times New Roman"/>
                <w:sz w:val="16"/>
                <w:szCs w:val="16"/>
              </w:rPr>
              <w:t>технологические нужды</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7C411E" w:rsidRDefault="00E32027" w:rsidP="00FC71F7">
            <w:pPr>
              <w:spacing w:after="0" w:line="240" w:lineRule="auto"/>
              <w:jc w:val="center"/>
              <w:rPr>
                <w:rFonts w:ascii="Times New Roman" w:eastAsia="Times New Roman" w:hAnsi="Times New Roman" w:cs="Times New Roman"/>
                <w:b/>
                <w:bCs/>
                <w:sz w:val="16"/>
                <w:szCs w:val="16"/>
              </w:rPr>
            </w:pPr>
            <w:r w:rsidRPr="007C411E">
              <w:rPr>
                <w:rFonts w:ascii="Times New Roman" w:eastAsia="Times New Roman" w:hAnsi="Times New Roman" w:cs="Times New Roman"/>
                <w:b/>
                <w:bCs/>
                <w:sz w:val="16"/>
                <w:szCs w:val="16"/>
              </w:rPr>
              <w:t>0,000</w:t>
            </w:r>
          </w:p>
        </w:tc>
      </w:tr>
      <w:tr w:rsidR="00010885" w:rsidRPr="007C411E" w:rsidTr="00800F4F">
        <w:trPr>
          <w:trHeight w:val="70"/>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b/>
                <w:bCs/>
                <w:sz w:val="16"/>
                <w:szCs w:val="16"/>
              </w:rPr>
            </w:pPr>
          </w:p>
        </w:tc>
        <w:tc>
          <w:tcPr>
            <w:tcW w:w="3477" w:type="dxa"/>
            <w:tcBorders>
              <w:top w:val="nil"/>
              <w:left w:val="nil"/>
              <w:bottom w:val="single" w:sz="4" w:space="0" w:color="auto"/>
              <w:right w:val="nil"/>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sz w:val="16"/>
                <w:szCs w:val="16"/>
              </w:rPr>
            </w:pPr>
            <w:r w:rsidRPr="007C411E">
              <w:rPr>
                <w:rFonts w:ascii="Times New Roman" w:eastAsia="Times New Roman" w:hAnsi="Times New Roman" w:cs="Times New Roman"/>
                <w:sz w:val="16"/>
                <w:szCs w:val="16"/>
              </w:rPr>
              <w:t>всего теплоэнергия Гкал</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7C411E" w:rsidRDefault="008970F0" w:rsidP="00FC71F7">
            <w:pPr>
              <w:spacing w:after="0" w:line="240" w:lineRule="auto"/>
              <w:jc w:val="center"/>
              <w:rPr>
                <w:rFonts w:ascii="Times New Roman" w:eastAsia="Times New Roman" w:hAnsi="Times New Roman" w:cs="Times New Roman"/>
                <w:b/>
                <w:bCs/>
                <w:sz w:val="16"/>
                <w:szCs w:val="16"/>
              </w:rPr>
            </w:pPr>
            <w:r w:rsidRPr="007C411E">
              <w:rPr>
                <w:rFonts w:ascii="Times New Roman" w:eastAsia="Times New Roman" w:hAnsi="Times New Roman" w:cs="Times New Roman"/>
                <w:b/>
                <w:bCs/>
                <w:sz w:val="16"/>
                <w:szCs w:val="16"/>
              </w:rPr>
              <w:t>797,738</w:t>
            </w:r>
          </w:p>
        </w:tc>
      </w:tr>
      <w:tr w:rsidR="00010885" w:rsidRPr="007C411E" w:rsidTr="00800F4F">
        <w:trPr>
          <w:trHeight w:val="70"/>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b/>
                <w:bCs/>
                <w:sz w:val="16"/>
                <w:szCs w:val="16"/>
              </w:rPr>
            </w:pPr>
          </w:p>
        </w:tc>
        <w:tc>
          <w:tcPr>
            <w:tcW w:w="3477" w:type="dxa"/>
            <w:tcBorders>
              <w:top w:val="nil"/>
              <w:left w:val="nil"/>
              <w:bottom w:val="single" w:sz="4" w:space="0" w:color="auto"/>
              <w:right w:val="nil"/>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sz w:val="16"/>
                <w:szCs w:val="16"/>
              </w:rPr>
            </w:pPr>
            <w:r w:rsidRPr="007C411E">
              <w:rPr>
                <w:rFonts w:ascii="Times New Roman" w:eastAsia="Times New Roman" w:hAnsi="Times New Roman" w:cs="Times New Roman"/>
                <w:sz w:val="16"/>
                <w:szCs w:val="16"/>
              </w:rPr>
              <w:t>всего горячая вода куб.м</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7C411E" w:rsidRDefault="00E32027" w:rsidP="00FC71F7">
            <w:pPr>
              <w:spacing w:after="0" w:line="240" w:lineRule="auto"/>
              <w:jc w:val="center"/>
              <w:rPr>
                <w:rFonts w:ascii="Times New Roman" w:eastAsia="Times New Roman" w:hAnsi="Times New Roman" w:cs="Times New Roman"/>
                <w:b/>
                <w:bCs/>
                <w:sz w:val="16"/>
                <w:szCs w:val="16"/>
              </w:rPr>
            </w:pPr>
            <w:r w:rsidRPr="007C411E">
              <w:rPr>
                <w:rFonts w:ascii="Times New Roman" w:eastAsia="Times New Roman" w:hAnsi="Times New Roman" w:cs="Times New Roman"/>
                <w:b/>
                <w:bCs/>
                <w:sz w:val="16"/>
                <w:szCs w:val="16"/>
              </w:rPr>
              <w:t>0,000</w:t>
            </w:r>
          </w:p>
        </w:tc>
      </w:tr>
      <w:tr w:rsidR="00010885" w:rsidRPr="007C411E" w:rsidTr="00800F4F">
        <w:trPr>
          <w:trHeight w:val="70"/>
        </w:trPr>
        <w:tc>
          <w:tcPr>
            <w:tcW w:w="1216" w:type="dxa"/>
            <w:vMerge w:val="restart"/>
            <w:tcBorders>
              <w:top w:val="nil"/>
              <w:left w:val="single" w:sz="4" w:space="0" w:color="auto"/>
              <w:bottom w:val="single" w:sz="4" w:space="0" w:color="000000"/>
              <w:right w:val="single" w:sz="4" w:space="0" w:color="auto"/>
            </w:tcBorders>
            <w:shd w:val="clear" w:color="auto" w:fill="auto"/>
            <w:vAlign w:val="center"/>
            <w:hideMark/>
          </w:tcPr>
          <w:p w:rsidR="00010885" w:rsidRPr="007C411E" w:rsidRDefault="00010885" w:rsidP="00FC71F7">
            <w:pPr>
              <w:spacing w:after="0" w:line="240" w:lineRule="auto"/>
              <w:jc w:val="center"/>
              <w:rPr>
                <w:rFonts w:ascii="Times New Roman" w:eastAsia="Times New Roman" w:hAnsi="Times New Roman" w:cs="Times New Roman"/>
                <w:b/>
                <w:bCs/>
                <w:sz w:val="16"/>
                <w:szCs w:val="16"/>
              </w:rPr>
            </w:pPr>
            <w:r w:rsidRPr="007C411E">
              <w:rPr>
                <w:rFonts w:ascii="Times New Roman" w:eastAsia="Times New Roman" w:hAnsi="Times New Roman" w:cs="Times New Roman"/>
                <w:b/>
                <w:bCs/>
                <w:sz w:val="16"/>
                <w:szCs w:val="16"/>
              </w:rPr>
              <w:t>Сушнево-2</w:t>
            </w:r>
          </w:p>
        </w:tc>
        <w:tc>
          <w:tcPr>
            <w:tcW w:w="3477" w:type="dxa"/>
            <w:tcBorders>
              <w:top w:val="nil"/>
              <w:left w:val="nil"/>
              <w:bottom w:val="single" w:sz="4" w:space="0" w:color="auto"/>
              <w:right w:val="nil"/>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sz w:val="16"/>
                <w:szCs w:val="16"/>
              </w:rPr>
            </w:pPr>
            <w:r w:rsidRPr="007C411E">
              <w:rPr>
                <w:rFonts w:ascii="Times New Roman" w:eastAsia="Times New Roman" w:hAnsi="Times New Roman" w:cs="Times New Roman"/>
                <w:sz w:val="16"/>
                <w:szCs w:val="16"/>
              </w:rPr>
              <w:t>отопление Гкал</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7C411E" w:rsidRDefault="008970F0" w:rsidP="00E32027">
            <w:pPr>
              <w:spacing w:after="0" w:line="240" w:lineRule="auto"/>
              <w:jc w:val="center"/>
              <w:rPr>
                <w:rFonts w:ascii="Times New Roman" w:eastAsia="Times New Roman" w:hAnsi="Times New Roman" w:cs="Times New Roman"/>
                <w:b/>
                <w:bCs/>
                <w:sz w:val="16"/>
                <w:szCs w:val="16"/>
              </w:rPr>
            </w:pPr>
            <w:r w:rsidRPr="007C411E">
              <w:rPr>
                <w:rFonts w:ascii="Times New Roman" w:eastAsia="Times New Roman" w:hAnsi="Times New Roman" w:cs="Times New Roman"/>
                <w:b/>
                <w:bCs/>
                <w:sz w:val="16"/>
                <w:szCs w:val="16"/>
              </w:rPr>
              <w:t>637,390</w:t>
            </w:r>
          </w:p>
        </w:tc>
      </w:tr>
      <w:tr w:rsidR="00010885" w:rsidRPr="007C411E" w:rsidTr="00800F4F">
        <w:trPr>
          <w:trHeight w:val="70"/>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b/>
                <w:bCs/>
                <w:sz w:val="16"/>
                <w:szCs w:val="16"/>
              </w:rPr>
            </w:pPr>
          </w:p>
        </w:tc>
        <w:tc>
          <w:tcPr>
            <w:tcW w:w="3477" w:type="dxa"/>
            <w:tcBorders>
              <w:top w:val="nil"/>
              <w:left w:val="nil"/>
              <w:bottom w:val="single" w:sz="4" w:space="0" w:color="auto"/>
              <w:right w:val="nil"/>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sz w:val="16"/>
                <w:szCs w:val="16"/>
              </w:rPr>
            </w:pPr>
            <w:r w:rsidRPr="007C411E">
              <w:rPr>
                <w:rFonts w:ascii="Times New Roman" w:eastAsia="Times New Roman" w:hAnsi="Times New Roman" w:cs="Times New Roman"/>
                <w:sz w:val="16"/>
                <w:szCs w:val="16"/>
              </w:rPr>
              <w:t>гвс Гкал</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7C411E" w:rsidRDefault="00E32027" w:rsidP="00FC71F7">
            <w:pPr>
              <w:spacing w:after="0" w:line="240" w:lineRule="auto"/>
              <w:jc w:val="center"/>
              <w:rPr>
                <w:rFonts w:ascii="Times New Roman" w:eastAsia="Times New Roman" w:hAnsi="Times New Roman" w:cs="Times New Roman"/>
                <w:b/>
                <w:bCs/>
                <w:sz w:val="16"/>
                <w:szCs w:val="16"/>
              </w:rPr>
            </w:pPr>
            <w:r w:rsidRPr="007C411E">
              <w:rPr>
                <w:rFonts w:ascii="Times New Roman" w:eastAsia="Times New Roman" w:hAnsi="Times New Roman" w:cs="Times New Roman"/>
                <w:b/>
                <w:bCs/>
                <w:sz w:val="16"/>
                <w:szCs w:val="16"/>
              </w:rPr>
              <w:t>0,000</w:t>
            </w:r>
          </w:p>
        </w:tc>
      </w:tr>
      <w:tr w:rsidR="00010885" w:rsidRPr="007C411E" w:rsidTr="00800F4F">
        <w:trPr>
          <w:trHeight w:val="94"/>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b/>
                <w:bCs/>
                <w:sz w:val="16"/>
                <w:szCs w:val="16"/>
              </w:rPr>
            </w:pPr>
          </w:p>
        </w:tc>
        <w:tc>
          <w:tcPr>
            <w:tcW w:w="3477" w:type="dxa"/>
            <w:tcBorders>
              <w:top w:val="nil"/>
              <w:left w:val="nil"/>
              <w:bottom w:val="single" w:sz="4" w:space="0" w:color="auto"/>
              <w:right w:val="nil"/>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sz w:val="16"/>
                <w:szCs w:val="16"/>
              </w:rPr>
            </w:pPr>
            <w:r w:rsidRPr="007C411E">
              <w:rPr>
                <w:rFonts w:ascii="Times New Roman" w:eastAsia="Times New Roman" w:hAnsi="Times New Roman" w:cs="Times New Roman"/>
                <w:sz w:val="16"/>
                <w:szCs w:val="16"/>
              </w:rPr>
              <w:t>технологические нужды</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7C411E" w:rsidRDefault="00E32027" w:rsidP="00FC71F7">
            <w:pPr>
              <w:spacing w:after="0" w:line="240" w:lineRule="auto"/>
              <w:jc w:val="center"/>
              <w:rPr>
                <w:rFonts w:ascii="Times New Roman" w:eastAsia="Times New Roman" w:hAnsi="Times New Roman" w:cs="Times New Roman"/>
                <w:b/>
                <w:bCs/>
                <w:sz w:val="16"/>
                <w:szCs w:val="16"/>
              </w:rPr>
            </w:pPr>
            <w:r w:rsidRPr="007C411E">
              <w:rPr>
                <w:rFonts w:ascii="Times New Roman" w:eastAsia="Times New Roman" w:hAnsi="Times New Roman" w:cs="Times New Roman"/>
                <w:b/>
                <w:bCs/>
                <w:sz w:val="16"/>
                <w:szCs w:val="16"/>
              </w:rPr>
              <w:t>0,000</w:t>
            </w:r>
          </w:p>
        </w:tc>
      </w:tr>
      <w:tr w:rsidR="00010885" w:rsidRPr="007C411E" w:rsidTr="00800F4F">
        <w:trPr>
          <w:trHeight w:val="70"/>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b/>
                <w:bCs/>
                <w:sz w:val="16"/>
                <w:szCs w:val="16"/>
              </w:rPr>
            </w:pPr>
          </w:p>
        </w:tc>
        <w:tc>
          <w:tcPr>
            <w:tcW w:w="3477" w:type="dxa"/>
            <w:tcBorders>
              <w:top w:val="nil"/>
              <w:left w:val="nil"/>
              <w:bottom w:val="single" w:sz="4" w:space="0" w:color="auto"/>
              <w:right w:val="nil"/>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sz w:val="16"/>
                <w:szCs w:val="16"/>
              </w:rPr>
            </w:pPr>
            <w:r w:rsidRPr="007C411E">
              <w:rPr>
                <w:rFonts w:ascii="Times New Roman" w:eastAsia="Times New Roman" w:hAnsi="Times New Roman" w:cs="Times New Roman"/>
                <w:sz w:val="16"/>
                <w:szCs w:val="16"/>
              </w:rPr>
              <w:t>всего теплоэнергия Гкал</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7C411E" w:rsidRDefault="008970F0" w:rsidP="00FC71F7">
            <w:pPr>
              <w:spacing w:after="0" w:line="240" w:lineRule="auto"/>
              <w:jc w:val="center"/>
              <w:rPr>
                <w:rFonts w:ascii="Times New Roman" w:eastAsia="Times New Roman" w:hAnsi="Times New Roman" w:cs="Times New Roman"/>
                <w:b/>
                <w:bCs/>
                <w:sz w:val="16"/>
                <w:szCs w:val="16"/>
              </w:rPr>
            </w:pPr>
            <w:r w:rsidRPr="007C411E">
              <w:rPr>
                <w:rFonts w:ascii="Times New Roman" w:eastAsia="Times New Roman" w:hAnsi="Times New Roman" w:cs="Times New Roman"/>
                <w:b/>
                <w:bCs/>
                <w:sz w:val="16"/>
                <w:szCs w:val="16"/>
              </w:rPr>
              <w:t>637,390</w:t>
            </w:r>
          </w:p>
        </w:tc>
      </w:tr>
      <w:tr w:rsidR="00010885" w:rsidRPr="007C411E" w:rsidTr="00800F4F">
        <w:trPr>
          <w:trHeight w:val="128"/>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b/>
                <w:bCs/>
                <w:sz w:val="16"/>
                <w:szCs w:val="16"/>
              </w:rPr>
            </w:pPr>
          </w:p>
        </w:tc>
        <w:tc>
          <w:tcPr>
            <w:tcW w:w="3477" w:type="dxa"/>
            <w:tcBorders>
              <w:top w:val="nil"/>
              <w:left w:val="nil"/>
              <w:bottom w:val="single" w:sz="4" w:space="0" w:color="auto"/>
              <w:right w:val="nil"/>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sz w:val="16"/>
                <w:szCs w:val="16"/>
              </w:rPr>
            </w:pPr>
            <w:r w:rsidRPr="007C411E">
              <w:rPr>
                <w:rFonts w:ascii="Times New Roman" w:eastAsia="Times New Roman" w:hAnsi="Times New Roman" w:cs="Times New Roman"/>
                <w:sz w:val="16"/>
                <w:szCs w:val="16"/>
              </w:rPr>
              <w:t>всего горячая вода куб.м</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7C411E" w:rsidRDefault="00E32027" w:rsidP="00FC71F7">
            <w:pPr>
              <w:spacing w:after="0" w:line="240" w:lineRule="auto"/>
              <w:jc w:val="center"/>
              <w:rPr>
                <w:rFonts w:ascii="Times New Roman" w:eastAsia="Times New Roman" w:hAnsi="Times New Roman" w:cs="Times New Roman"/>
                <w:b/>
                <w:bCs/>
                <w:sz w:val="16"/>
                <w:szCs w:val="16"/>
              </w:rPr>
            </w:pPr>
            <w:r w:rsidRPr="007C411E">
              <w:rPr>
                <w:rFonts w:ascii="Times New Roman" w:eastAsia="Times New Roman" w:hAnsi="Times New Roman" w:cs="Times New Roman"/>
                <w:b/>
                <w:bCs/>
                <w:sz w:val="16"/>
                <w:szCs w:val="16"/>
              </w:rPr>
              <w:t>0,000</w:t>
            </w:r>
          </w:p>
        </w:tc>
      </w:tr>
      <w:tr w:rsidR="00010885" w:rsidRPr="007C411E" w:rsidTr="00800F4F">
        <w:trPr>
          <w:trHeight w:val="74"/>
        </w:trPr>
        <w:tc>
          <w:tcPr>
            <w:tcW w:w="1216" w:type="dxa"/>
            <w:vMerge w:val="restart"/>
            <w:tcBorders>
              <w:top w:val="nil"/>
              <w:left w:val="single" w:sz="4" w:space="0" w:color="auto"/>
              <w:bottom w:val="single" w:sz="4" w:space="0" w:color="000000"/>
              <w:right w:val="single" w:sz="4" w:space="0" w:color="auto"/>
            </w:tcBorders>
            <w:shd w:val="clear" w:color="auto" w:fill="auto"/>
            <w:vAlign w:val="center"/>
            <w:hideMark/>
          </w:tcPr>
          <w:p w:rsidR="00010885" w:rsidRPr="007C411E" w:rsidRDefault="00010885" w:rsidP="00FC71F7">
            <w:pPr>
              <w:spacing w:after="0" w:line="240" w:lineRule="auto"/>
              <w:jc w:val="center"/>
              <w:rPr>
                <w:rFonts w:ascii="Times New Roman" w:eastAsia="Times New Roman" w:hAnsi="Times New Roman" w:cs="Times New Roman"/>
                <w:b/>
                <w:bCs/>
                <w:sz w:val="16"/>
                <w:szCs w:val="16"/>
              </w:rPr>
            </w:pPr>
            <w:r w:rsidRPr="007C411E">
              <w:rPr>
                <w:rFonts w:ascii="Times New Roman" w:eastAsia="Times New Roman" w:hAnsi="Times New Roman" w:cs="Times New Roman"/>
                <w:b/>
                <w:bCs/>
                <w:sz w:val="16"/>
                <w:szCs w:val="16"/>
              </w:rPr>
              <w:t>Андреевское</w:t>
            </w:r>
          </w:p>
        </w:tc>
        <w:tc>
          <w:tcPr>
            <w:tcW w:w="3477" w:type="dxa"/>
            <w:tcBorders>
              <w:top w:val="nil"/>
              <w:left w:val="nil"/>
              <w:bottom w:val="single" w:sz="4" w:space="0" w:color="auto"/>
              <w:right w:val="nil"/>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sz w:val="16"/>
                <w:szCs w:val="16"/>
              </w:rPr>
            </w:pPr>
            <w:r w:rsidRPr="007C411E">
              <w:rPr>
                <w:rFonts w:ascii="Times New Roman" w:eastAsia="Times New Roman" w:hAnsi="Times New Roman" w:cs="Times New Roman"/>
                <w:sz w:val="16"/>
                <w:szCs w:val="16"/>
              </w:rPr>
              <w:t>отопление Гкал</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7C411E" w:rsidRDefault="008970F0" w:rsidP="00FC71F7">
            <w:pPr>
              <w:spacing w:after="0" w:line="240" w:lineRule="auto"/>
              <w:jc w:val="center"/>
              <w:rPr>
                <w:rFonts w:ascii="Times New Roman" w:eastAsia="Times New Roman" w:hAnsi="Times New Roman" w:cs="Times New Roman"/>
                <w:b/>
                <w:bCs/>
                <w:sz w:val="16"/>
                <w:szCs w:val="16"/>
              </w:rPr>
            </w:pPr>
            <w:r w:rsidRPr="007C411E">
              <w:rPr>
                <w:rFonts w:ascii="Times New Roman" w:eastAsia="Times New Roman" w:hAnsi="Times New Roman" w:cs="Times New Roman"/>
                <w:b/>
                <w:bCs/>
                <w:sz w:val="16"/>
                <w:szCs w:val="16"/>
              </w:rPr>
              <w:t>1163,618</w:t>
            </w:r>
          </w:p>
        </w:tc>
      </w:tr>
      <w:tr w:rsidR="00010885" w:rsidRPr="007C411E" w:rsidTr="00800F4F">
        <w:trPr>
          <w:trHeight w:val="70"/>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b/>
                <w:bCs/>
                <w:sz w:val="16"/>
                <w:szCs w:val="16"/>
              </w:rPr>
            </w:pPr>
          </w:p>
        </w:tc>
        <w:tc>
          <w:tcPr>
            <w:tcW w:w="3477" w:type="dxa"/>
            <w:tcBorders>
              <w:top w:val="nil"/>
              <w:left w:val="nil"/>
              <w:bottom w:val="single" w:sz="4" w:space="0" w:color="auto"/>
              <w:right w:val="nil"/>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sz w:val="16"/>
                <w:szCs w:val="16"/>
              </w:rPr>
            </w:pPr>
            <w:r w:rsidRPr="007C411E">
              <w:rPr>
                <w:rFonts w:ascii="Times New Roman" w:eastAsia="Times New Roman" w:hAnsi="Times New Roman" w:cs="Times New Roman"/>
                <w:sz w:val="16"/>
                <w:szCs w:val="16"/>
              </w:rPr>
              <w:t>гвс Гкал</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7C411E" w:rsidRDefault="008970F0" w:rsidP="00FC71F7">
            <w:pPr>
              <w:spacing w:after="0" w:line="240" w:lineRule="auto"/>
              <w:jc w:val="center"/>
              <w:rPr>
                <w:rFonts w:ascii="Times New Roman" w:eastAsia="Times New Roman" w:hAnsi="Times New Roman" w:cs="Times New Roman"/>
                <w:b/>
                <w:bCs/>
                <w:sz w:val="16"/>
                <w:szCs w:val="16"/>
              </w:rPr>
            </w:pPr>
            <w:r w:rsidRPr="007C411E">
              <w:rPr>
                <w:rFonts w:ascii="Times New Roman" w:eastAsia="Times New Roman" w:hAnsi="Times New Roman" w:cs="Times New Roman"/>
                <w:b/>
                <w:bCs/>
                <w:sz w:val="16"/>
                <w:szCs w:val="16"/>
              </w:rPr>
              <w:t>29,692</w:t>
            </w:r>
          </w:p>
        </w:tc>
      </w:tr>
      <w:tr w:rsidR="00010885" w:rsidRPr="007C411E" w:rsidTr="00800F4F">
        <w:trPr>
          <w:trHeight w:val="108"/>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b/>
                <w:bCs/>
                <w:sz w:val="16"/>
                <w:szCs w:val="16"/>
              </w:rPr>
            </w:pPr>
          </w:p>
        </w:tc>
        <w:tc>
          <w:tcPr>
            <w:tcW w:w="3477" w:type="dxa"/>
            <w:tcBorders>
              <w:top w:val="nil"/>
              <w:left w:val="nil"/>
              <w:bottom w:val="single" w:sz="4" w:space="0" w:color="auto"/>
              <w:right w:val="nil"/>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sz w:val="16"/>
                <w:szCs w:val="16"/>
              </w:rPr>
            </w:pPr>
            <w:r w:rsidRPr="007C411E">
              <w:rPr>
                <w:rFonts w:ascii="Times New Roman" w:eastAsia="Times New Roman" w:hAnsi="Times New Roman" w:cs="Times New Roman"/>
                <w:sz w:val="16"/>
                <w:szCs w:val="16"/>
              </w:rPr>
              <w:t>технологические нужды</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7C411E" w:rsidRDefault="00E32027" w:rsidP="00FC71F7">
            <w:pPr>
              <w:spacing w:after="0" w:line="240" w:lineRule="auto"/>
              <w:jc w:val="center"/>
              <w:rPr>
                <w:rFonts w:ascii="Times New Roman" w:eastAsia="Times New Roman" w:hAnsi="Times New Roman" w:cs="Times New Roman"/>
                <w:b/>
                <w:bCs/>
                <w:sz w:val="16"/>
                <w:szCs w:val="16"/>
              </w:rPr>
            </w:pPr>
            <w:r w:rsidRPr="007C411E">
              <w:rPr>
                <w:rFonts w:ascii="Times New Roman" w:eastAsia="Times New Roman" w:hAnsi="Times New Roman" w:cs="Times New Roman"/>
                <w:b/>
                <w:bCs/>
                <w:sz w:val="16"/>
                <w:szCs w:val="16"/>
              </w:rPr>
              <w:t>0,000</w:t>
            </w:r>
          </w:p>
        </w:tc>
      </w:tr>
      <w:tr w:rsidR="00010885" w:rsidRPr="007C411E" w:rsidTr="00800F4F">
        <w:trPr>
          <w:trHeight w:val="162"/>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b/>
                <w:bCs/>
                <w:sz w:val="16"/>
                <w:szCs w:val="16"/>
              </w:rPr>
            </w:pPr>
          </w:p>
        </w:tc>
        <w:tc>
          <w:tcPr>
            <w:tcW w:w="3477" w:type="dxa"/>
            <w:tcBorders>
              <w:top w:val="nil"/>
              <w:left w:val="nil"/>
              <w:bottom w:val="single" w:sz="4" w:space="0" w:color="auto"/>
              <w:right w:val="nil"/>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sz w:val="16"/>
                <w:szCs w:val="16"/>
              </w:rPr>
            </w:pPr>
            <w:r w:rsidRPr="007C411E">
              <w:rPr>
                <w:rFonts w:ascii="Times New Roman" w:eastAsia="Times New Roman" w:hAnsi="Times New Roman" w:cs="Times New Roman"/>
                <w:sz w:val="16"/>
                <w:szCs w:val="16"/>
              </w:rPr>
              <w:t>всего теплоэнергия Гкал</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7C411E" w:rsidRDefault="008970F0" w:rsidP="00FC71F7">
            <w:pPr>
              <w:spacing w:after="0" w:line="240" w:lineRule="auto"/>
              <w:jc w:val="center"/>
              <w:rPr>
                <w:rFonts w:ascii="Times New Roman" w:eastAsia="Times New Roman" w:hAnsi="Times New Roman" w:cs="Times New Roman"/>
                <w:b/>
                <w:bCs/>
                <w:sz w:val="16"/>
                <w:szCs w:val="16"/>
              </w:rPr>
            </w:pPr>
            <w:r w:rsidRPr="007C411E">
              <w:rPr>
                <w:rFonts w:ascii="Times New Roman" w:eastAsia="Times New Roman" w:hAnsi="Times New Roman" w:cs="Times New Roman"/>
                <w:b/>
                <w:bCs/>
                <w:sz w:val="16"/>
                <w:szCs w:val="16"/>
              </w:rPr>
              <w:t>1193,31</w:t>
            </w:r>
          </w:p>
        </w:tc>
      </w:tr>
      <w:tr w:rsidR="00010885" w:rsidRPr="007C411E" w:rsidTr="00800F4F">
        <w:trPr>
          <w:trHeight w:val="172"/>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b/>
                <w:bCs/>
                <w:sz w:val="16"/>
                <w:szCs w:val="16"/>
              </w:rPr>
            </w:pPr>
          </w:p>
        </w:tc>
        <w:tc>
          <w:tcPr>
            <w:tcW w:w="3477" w:type="dxa"/>
            <w:tcBorders>
              <w:top w:val="nil"/>
              <w:left w:val="nil"/>
              <w:bottom w:val="single" w:sz="4" w:space="0" w:color="auto"/>
              <w:right w:val="nil"/>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sz w:val="16"/>
                <w:szCs w:val="16"/>
              </w:rPr>
            </w:pPr>
            <w:r w:rsidRPr="007C411E">
              <w:rPr>
                <w:rFonts w:ascii="Times New Roman" w:eastAsia="Times New Roman" w:hAnsi="Times New Roman" w:cs="Times New Roman"/>
                <w:sz w:val="16"/>
                <w:szCs w:val="16"/>
              </w:rPr>
              <w:t>всего горячая вода куб.м</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7C411E" w:rsidRDefault="008970F0" w:rsidP="00FC71F7">
            <w:pPr>
              <w:spacing w:after="0" w:line="240" w:lineRule="auto"/>
              <w:jc w:val="center"/>
              <w:rPr>
                <w:rFonts w:ascii="Times New Roman" w:eastAsia="Times New Roman" w:hAnsi="Times New Roman" w:cs="Times New Roman"/>
                <w:b/>
                <w:bCs/>
                <w:sz w:val="16"/>
                <w:szCs w:val="16"/>
              </w:rPr>
            </w:pPr>
            <w:r w:rsidRPr="007C411E">
              <w:rPr>
                <w:rFonts w:ascii="Times New Roman" w:eastAsia="Times New Roman" w:hAnsi="Times New Roman" w:cs="Times New Roman"/>
                <w:b/>
                <w:bCs/>
                <w:sz w:val="16"/>
                <w:szCs w:val="16"/>
              </w:rPr>
              <w:t>475,090</w:t>
            </w:r>
          </w:p>
        </w:tc>
      </w:tr>
      <w:tr w:rsidR="008970F0" w:rsidRPr="007C411E" w:rsidTr="00800F4F">
        <w:trPr>
          <w:trHeight w:val="118"/>
        </w:trPr>
        <w:tc>
          <w:tcPr>
            <w:tcW w:w="1216" w:type="dxa"/>
            <w:vMerge w:val="restart"/>
            <w:tcBorders>
              <w:top w:val="nil"/>
              <w:left w:val="single" w:sz="4" w:space="0" w:color="auto"/>
              <w:bottom w:val="single" w:sz="4" w:space="0" w:color="000000"/>
              <w:right w:val="single" w:sz="4" w:space="0" w:color="auto"/>
            </w:tcBorders>
            <w:shd w:val="clear" w:color="auto" w:fill="auto"/>
            <w:vAlign w:val="center"/>
            <w:hideMark/>
          </w:tcPr>
          <w:p w:rsidR="008970F0" w:rsidRPr="007C411E" w:rsidRDefault="008970F0" w:rsidP="00DE79A9">
            <w:pPr>
              <w:spacing w:after="0" w:line="240" w:lineRule="auto"/>
              <w:jc w:val="center"/>
              <w:rPr>
                <w:rFonts w:ascii="Times New Roman" w:eastAsia="Times New Roman" w:hAnsi="Times New Roman" w:cs="Times New Roman"/>
                <w:b/>
                <w:bCs/>
                <w:sz w:val="16"/>
                <w:szCs w:val="16"/>
              </w:rPr>
            </w:pPr>
            <w:r w:rsidRPr="007C411E">
              <w:rPr>
                <w:rFonts w:ascii="Times New Roman" w:eastAsia="Times New Roman" w:hAnsi="Times New Roman" w:cs="Times New Roman"/>
                <w:b/>
                <w:bCs/>
                <w:sz w:val="16"/>
                <w:szCs w:val="16"/>
              </w:rPr>
              <w:t>180,009</w:t>
            </w:r>
          </w:p>
        </w:tc>
        <w:tc>
          <w:tcPr>
            <w:tcW w:w="3477" w:type="dxa"/>
            <w:tcBorders>
              <w:top w:val="nil"/>
              <w:left w:val="nil"/>
              <w:bottom w:val="single" w:sz="4" w:space="0" w:color="auto"/>
              <w:right w:val="nil"/>
            </w:tcBorders>
            <w:shd w:val="clear" w:color="auto" w:fill="auto"/>
            <w:vAlign w:val="center"/>
            <w:hideMark/>
          </w:tcPr>
          <w:p w:rsidR="008970F0" w:rsidRPr="007C411E" w:rsidRDefault="008970F0" w:rsidP="00FC71F7">
            <w:pPr>
              <w:spacing w:after="0" w:line="240" w:lineRule="auto"/>
              <w:rPr>
                <w:rFonts w:ascii="Times New Roman" w:eastAsia="Times New Roman" w:hAnsi="Times New Roman" w:cs="Times New Roman"/>
                <w:b/>
                <w:bCs/>
                <w:sz w:val="16"/>
                <w:szCs w:val="16"/>
              </w:rPr>
            </w:pPr>
            <w:r w:rsidRPr="007C411E">
              <w:rPr>
                <w:rFonts w:ascii="Times New Roman" w:eastAsia="Times New Roman" w:hAnsi="Times New Roman" w:cs="Times New Roman"/>
                <w:b/>
                <w:bCs/>
                <w:sz w:val="16"/>
                <w:szCs w:val="16"/>
              </w:rPr>
              <w:t>отопление Гкал</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8970F0" w:rsidRPr="007C411E" w:rsidRDefault="008970F0" w:rsidP="00E32027">
            <w:pPr>
              <w:spacing w:after="0" w:line="240" w:lineRule="auto"/>
              <w:jc w:val="center"/>
              <w:rPr>
                <w:rFonts w:ascii="Times New Roman" w:eastAsia="Times New Roman" w:hAnsi="Times New Roman" w:cs="Times New Roman"/>
                <w:b/>
                <w:bCs/>
                <w:sz w:val="16"/>
                <w:szCs w:val="16"/>
              </w:rPr>
            </w:pPr>
            <w:r w:rsidRPr="007C411E">
              <w:rPr>
                <w:rFonts w:ascii="Times New Roman" w:eastAsia="Times New Roman" w:hAnsi="Times New Roman" w:cs="Times New Roman"/>
                <w:b/>
                <w:bCs/>
                <w:sz w:val="16"/>
                <w:szCs w:val="16"/>
              </w:rPr>
              <w:t>12675,76</w:t>
            </w:r>
          </w:p>
        </w:tc>
      </w:tr>
      <w:tr w:rsidR="008970F0" w:rsidRPr="007C411E" w:rsidTr="00800F4F">
        <w:trPr>
          <w:trHeight w:val="70"/>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8970F0" w:rsidRPr="007C411E" w:rsidRDefault="008970F0" w:rsidP="00FC71F7">
            <w:pPr>
              <w:spacing w:after="0" w:line="240" w:lineRule="auto"/>
              <w:rPr>
                <w:rFonts w:ascii="Times New Roman" w:eastAsia="Times New Roman" w:hAnsi="Times New Roman" w:cs="Times New Roman"/>
                <w:b/>
                <w:bCs/>
                <w:sz w:val="16"/>
                <w:szCs w:val="16"/>
              </w:rPr>
            </w:pPr>
          </w:p>
        </w:tc>
        <w:tc>
          <w:tcPr>
            <w:tcW w:w="3477" w:type="dxa"/>
            <w:tcBorders>
              <w:top w:val="nil"/>
              <w:left w:val="nil"/>
              <w:bottom w:val="single" w:sz="4" w:space="0" w:color="auto"/>
              <w:right w:val="nil"/>
            </w:tcBorders>
            <w:shd w:val="clear" w:color="auto" w:fill="auto"/>
            <w:vAlign w:val="center"/>
            <w:hideMark/>
          </w:tcPr>
          <w:p w:rsidR="008970F0" w:rsidRPr="007C411E" w:rsidRDefault="008970F0" w:rsidP="00FC71F7">
            <w:pPr>
              <w:spacing w:after="0" w:line="240" w:lineRule="auto"/>
              <w:rPr>
                <w:rFonts w:ascii="Times New Roman" w:eastAsia="Times New Roman" w:hAnsi="Times New Roman" w:cs="Times New Roman"/>
                <w:b/>
                <w:bCs/>
                <w:sz w:val="16"/>
                <w:szCs w:val="16"/>
              </w:rPr>
            </w:pPr>
            <w:r w:rsidRPr="007C411E">
              <w:rPr>
                <w:rFonts w:ascii="Times New Roman" w:eastAsia="Times New Roman" w:hAnsi="Times New Roman" w:cs="Times New Roman"/>
                <w:b/>
                <w:bCs/>
                <w:sz w:val="16"/>
                <w:szCs w:val="16"/>
              </w:rPr>
              <w:t>гвс Гкал</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8970F0" w:rsidRPr="007C411E" w:rsidRDefault="008970F0" w:rsidP="00FC71F7">
            <w:pPr>
              <w:spacing w:after="0" w:line="240" w:lineRule="auto"/>
              <w:jc w:val="center"/>
              <w:rPr>
                <w:rFonts w:ascii="Times New Roman" w:eastAsia="Times New Roman" w:hAnsi="Times New Roman" w:cs="Times New Roman"/>
                <w:b/>
                <w:bCs/>
                <w:sz w:val="16"/>
                <w:szCs w:val="16"/>
              </w:rPr>
            </w:pPr>
            <w:r w:rsidRPr="007C411E">
              <w:rPr>
                <w:rFonts w:ascii="Times New Roman" w:eastAsia="Times New Roman" w:hAnsi="Times New Roman" w:cs="Times New Roman"/>
                <w:b/>
                <w:bCs/>
                <w:sz w:val="16"/>
                <w:szCs w:val="16"/>
              </w:rPr>
              <w:t>32,740</w:t>
            </w:r>
          </w:p>
        </w:tc>
      </w:tr>
      <w:tr w:rsidR="008970F0" w:rsidRPr="007C411E" w:rsidTr="00800F4F">
        <w:trPr>
          <w:trHeight w:val="152"/>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8970F0" w:rsidRPr="007C411E" w:rsidRDefault="008970F0" w:rsidP="00FC71F7">
            <w:pPr>
              <w:spacing w:after="0" w:line="240" w:lineRule="auto"/>
              <w:rPr>
                <w:rFonts w:ascii="Times New Roman" w:eastAsia="Times New Roman" w:hAnsi="Times New Roman" w:cs="Times New Roman"/>
                <w:b/>
                <w:bCs/>
                <w:sz w:val="16"/>
                <w:szCs w:val="16"/>
              </w:rPr>
            </w:pPr>
          </w:p>
        </w:tc>
        <w:tc>
          <w:tcPr>
            <w:tcW w:w="3477" w:type="dxa"/>
            <w:tcBorders>
              <w:top w:val="nil"/>
              <w:left w:val="nil"/>
              <w:bottom w:val="single" w:sz="4" w:space="0" w:color="auto"/>
              <w:right w:val="nil"/>
            </w:tcBorders>
            <w:shd w:val="clear" w:color="auto" w:fill="auto"/>
            <w:vAlign w:val="center"/>
            <w:hideMark/>
          </w:tcPr>
          <w:p w:rsidR="008970F0" w:rsidRPr="007C411E" w:rsidRDefault="008970F0" w:rsidP="00FC71F7">
            <w:pPr>
              <w:spacing w:after="0" w:line="240" w:lineRule="auto"/>
              <w:rPr>
                <w:rFonts w:ascii="Times New Roman" w:eastAsia="Times New Roman" w:hAnsi="Times New Roman" w:cs="Times New Roman"/>
                <w:b/>
                <w:bCs/>
                <w:sz w:val="16"/>
                <w:szCs w:val="16"/>
              </w:rPr>
            </w:pPr>
            <w:r w:rsidRPr="007C411E">
              <w:rPr>
                <w:rFonts w:ascii="Times New Roman" w:eastAsia="Times New Roman" w:hAnsi="Times New Roman" w:cs="Times New Roman"/>
                <w:b/>
                <w:bCs/>
                <w:sz w:val="16"/>
                <w:szCs w:val="16"/>
              </w:rPr>
              <w:t>технологические нужды</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8970F0" w:rsidRPr="007C411E" w:rsidRDefault="008970F0" w:rsidP="00FC71F7">
            <w:pPr>
              <w:spacing w:after="0" w:line="240" w:lineRule="auto"/>
              <w:jc w:val="center"/>
              <w:rPr>
                <w:rFonts w:ascii="Times New Roman" w:eastAsia="Times New Roman" w:hAnsi="Times New Roman" w:cs="Times New Roman"/>
                <w:b/>
                <w:bCs/>
                <w:sz w:val="16"/>
                <w:szCs w:val="16"/>
              </w:rPr>
            </w:pPr>
            <w:r w:rsidRPr="007C411E">
              <w:rPr>
                <w:rFonts w:ascii="Times New Roman" w:eastAsia="Times New Roman" w:hAnsi="Times New Roman" w:cs="Times New Roman"/>
                <w:b/>
                <w:bCs/>
                <w:sz w:val="16"/>
                <w:szCs w:val="16"/>
              </w:rPr>
              <w:t>0,000</w:t>
            </w:r>
          </w:p>
        </w:tc>
      </w:tr>
      <w:tr w:rsidR="008970F0" w:rsidRPr="007C411E" w:rsidTr="00800F4F">
        <w:trPr>
          <w:trHeight w:val="112"/>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8970F0" w:rsidRPr="007C411E" w:rsidRDefault="008970F0" w:rsidP="00FC71F7">
            <w:pPr>
              <w:spacing w:after="0" w:line="240" w:lineRule="auto"/>
              <w:rPr>
                <w:rFonts w:ascii="Times New Roman" w:eastAsia="Times New Roman" w:hAnsi="Times New Roman" w:cs="Times New Roman"/>
                <w:b/>
                <w:bCs/>
                <w:sz w:val="16"/>
                <w:szCs w:val="16"/>
              </w:rPr>
            </w:pPr>
          </w:p>
        </w:tc>
        <w:tc>
          <w:tcPr>
            <w:tcW w:w="3477" w:type="dxa"/>
            <w:tcBorders>
              <w:top w:val="nil"/>
              <w:left w:val="nil"/>
              <w:bottom w:val="single" w:sz="4" w:space="0" w:color="auto"/>
              <w:right w:val="nil"/>
            </w:tcBorders>
            <w:shd w:val="clear" w:color="auto" w:fill="auto"/>
            <w:vAlign w:val="center"/>
            <w:hideMark/>
          </w:tcPr>
          <w:p w:rsidR="008970F0" w:rsidRPr="007C411E" w:rsidRDefault="008970F0" w:rsidP="00FC71F7">
            <w:pPr>
              <w:spacing w:after="0" w:line="240" w:lineRule="auto"/>
              <w:rPr>
                <w:rFonts w:ascii="Times New Roman" w:eastAsia="Times New Roman" w:hAnsi="Times New Roman" w:cs="Times New Roman"/>
                <w:b/>
                <w:bCs/>
                <w:sz w:val="16"/>
                <w:szCs w:val="16"/>
              </w:rPr>
            </w:pPr>
            <w:r w:rsidRPr="007C411E">
              <w:rPr>
                <w:rFonts w:ascii="Times New Roman" w:eastAsia="Times New Roman" w:hAnsi="Times New Roman" w:cs="Times New Roman"/>
                <w:b/>
                <w:bCs/>
                <w:sz w:val="16"/>
                <w:szCs w:val="16"/>
              </w:rPr>
              <w:t>всего теплоэнергия Гкал</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8970F0" w:rsidRPr="007C411E" w:rsidRDefault="008970F0" w:rsidP="00FC71F7">
            <w:pPr>
              <w:spacing w:after="0" w:line="240" w:lineRule="auto"/>
              <w:jc w:val="center"/>
              <w:rPr>
                <w:rFonts w:ascii="Times New Roman" w:eastAsia="Times New Roman" w:hAnsi="Times New Roman" w:cs="Times New Roman"/>
                <w:b/>
                <w:bCs/>
                <w:sz w:val="16"/>
                <w:szCs w:val="16"/>
              </w:rPr>
            </w:pPr>
            <w:r w:rsidRPr="007C411E">
              <w:rPr>
                <w:rFonts w:ascii="Times New Roman" w:eastAsia="Times New Roman" w:hAnsi="Times New Roman" w:cs="Times New Roman"/>
                <w:b/>
                <w:bCs/>
                <w:sz w:val="16"/>
                <w:szCs w:val="16"/>
              </w:rPr>
              <w:t>12705,652</w:t>
            </w:r>
          </w:p>
        </w:tc>
      </w:tr>
      <w:tr w:rsidR="008970F0" w:rsidRPr="00FC71F7" w:rsidTr="00800F4F">
        <w:trPr>
          <w:trHeight w:val="70"/>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8970F0" w:rsidRPr="007C411E" w:rsidRDefault="008970F0" w:rsidP="00FC71F7">
            <w:pPr>
              <w:spacing w:after="0" w:line="240" w:lineRule="auto"/>
              <w:rPr>
                <w:rFonts w:ascii="Times New Roman" w:eastAsia="Times New Roman" w:hAnsi="Times New Roman" w:cs="Times New Roman"/>
                <w:b/>
                <w:bCs/>
                <w:sz w:val="16"/>
                <w:szCs w:val="16"/>
              </w:rPr>
            </w:pPr>
          </w:p>
        </w:tc>
        <w:tc>
          <w:tcPr>
            <w:tcW w:w="3477" w:type="dxa"/>
            <w:tcBorders>
              <w:top w:val="nil"/>
              <w:left w:val="nil"/>
              <w:bottom w:val="single" w:sz="4" w:space="0" w:color="auto"/>
              <w:right w:val="nil"/>
            </w:tcBorders>
            <w:shd w:val="clear" w:color="auto" w:fill="auto"/>
            <w:vAlign w:val="center"/>
            <w:hideMark/>
          </w:tcPr>
          <w:p w:rsidR="008970F0" w:rsidRPr="007C411E" w:rsidRDefault="008970F0" w:rsidP="00FC71F7">
            <w:pPr>
              <w:spacing w:after="0" w:line="240" w:lineRule="auto"/>
              <w:outlineLvl w:val="0"/>
              <w:rPr>
                <w:rFonts w:ascii="Times New Roman" w:eastAsia="Times New Roman" w:hAnsi="Times New Roman" w:cs="Times New Roman"/>
                <w:b/>
                <w:bCs/>
                <w:sz w:val="16"/>
                <w:szCs w:val="16"/>
              </w:rPr>
            </w:pPr>
            <w:r w:rsidRPr="007C411E">
              <w:rPr>
                <w:rFonts w:ascii="Times New Roman" w:eastAsia="Times New Roman" w:hAnsi="Times New Roman" w:cs="Times New Roman"/>
                <w:b/>
                <w:bCs/>
                <w:sz w:val="16"/>
                <w:szCs w:val="16"/>
              </w:rPr>
              <w:t>всего горячая вода куб.м</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8970F0" w:rsidRPr="00FC71F7" w:rsidRDefault="008970F0" w:rsidP="008970F0">
            <w:pPr>
              <w:spacing w:after="0" w:line="240" w:lineRule="auto"/>
              <w:jc w:val="center"/>
              <w:outlineLvl w:val="0"/>
              <w:rPr>
                <w:rFonts w:ascii="Times New Roman" w:eastAsia="Times New Roman" w:hAnsi="Times New Roman" w:cs="Times New Roman"/>
                <w:b/>
                <w:bCs/>
                <w:sz w:val="16"/>
                <w:szCs w:val="16"/>
              </w:rPr>
            </w:pPr>
            <w:r w:rsidRPr="007C411E">
              <w:rPr>
                <w:rFonts w:ascii="Times New Roman" w:eastAsia="Times New Roman" w:hAnsi="Times New Roman" w:cs="Times New Roman"/>
                <w:b/>
                <w:bCs/>
                <w:sz w:val="16"/>
                <w:szCs w:val="16"/>
              </w:rPr>
              <w:t>475,090</w:t>
            </w:r>
          </w:p>
        </w:tc>
      </w:tr>
    </w:tbl>
    <w:p w:rsidR="008A410F" w:rsidRPr="00FC71F7" w:rsidRDefault="008A410F" w:rsidP="00FC71F7">
      <w:pPr>
        <w:pStyle w:val="Default"/>
        <w:ind w:firstLine="284"/>
        <w:jc w:val="both"/>
        <w:rPr>
          <w:sz w:val="16"/>
          <w:szCs w:val="16"/>
        </w:rPr>
      </w:pPr>
    </w:p>
    <w:p w:rsidR="00010885" w:rsidRPr="00F16FB6" w:rsidRDefault="00010885" w:rsidP="00FC71F7">
      <w:pPr>
        <w:pStyle w:val="Default"/>
        <w:rPr>
          <w:b/>
          <w:sz w:val="16"/>
          <w:szCs w:val="16"/>
        </w:rPr>
      </w:pPr>
      <w:r w:rsidRPr="00FC71F7">
        <w:rPr>
          <w:b/>
          <w:sz w:val="16"/>
          <w:szCs w:val="16"/>
        </w:rPr>
        <w:t>Перечень тепловых нагрузок в разрезе источника приведен в таблице №</w:t>
      </w:r>
      <w:r w:rsidR="00DE2687" w:rsidRPr="00F16FB6">
        <w:rPr>
          <w:b/>
          <w:sz w:val="16"/>
          <w:szCs w:val="16"/>
        </w:rPr>
        <w:t>11</w:t>
      </w:r>
      <w:r w:rsidRPr="00F16FB6">
        <w:rPr>
          <w:b/>
          <w:sz w:val="16"/>
          <w:szCs w:val="16"/>
        </w:rPr>
        <w:t>.</w:t>
      </w:r>
    </w:p>
    <w:p w:rsidR="00010885" w:rsidRPr="00F16FB6" w:rsidRDefault="00010885" w:rsidP="00FC71F7">
      <w:pPr>
        <w:pStyle w:val="Default"/>
        <w:jc w:val="right"/>
        <w:rPr>
          <w:b/>
          <w:sz w:val="16"/>
          <w:szCs w:val="16"/>
        </w:rPr>
      </w:pPr>
      <w:r w:rsidRPr="00F16FB6">
        <w:rPr>
          <w:b/>
          <w:sz w:val="16"/>
          <w:szCs w:val="16"/>
        </w:rPr>
        <w:t>Таблица №</w:t>
      </w:r>
      <w:r w:rsidR="00DE2687" w:rsidRPr="00F16FB6">
        <w:rPr>
          <w:b/>
          <w:sz w:val="16"/>
          <w:szCs w:val="16"/>
        </w:rPr>
        <w:t>11</w:t>
      </w:r>
    </w:p>
    <w:tbl>
      <w:tblPr>
        <w:tblW w:w="743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8"/>
        <w:gridCol w:w="1701"/>
        <w:gridCol w:w="851"/>
        <w:gridCol w:w="992"/>
        <w:gridCol w:w="1043"/>
        <w:gridCol w:w="992"/>
      </w:tblGrid>
      <w:tr w:rsidR="00F02C6E" w:rsidRPr="003F188A" w:rsidTr="007C411E">
        <w:trPr>
          <w:trHeight w:val="150"/>
        </w:trPr>
        <w:tc>
          <w:tcPr>
            <w:tcW w:w="4410" w:type="dxa"/>
            <w:gridSpan w:val="3"/>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b/>
                <w:sz w:val="13"/>
                <w:szCs w:val="13"/>
              </w:rPr>
            </w:pPr>
            <w:r w:rsidRPr="003F188A">
              <w:rPr>
                <w:rFonts w:ascii="Times New Roman" w:hAnsi="Times New Roman" w:cs="Times New Roman"/>
                <w:b/>
                <w:sz w:val="13"/>
                <w:szCs w:val="13"/>
              </w:rPr>
              <w:t>Котельная</w:t>
            </w:r>
          </w:p>
        </w:tc>
        <w:tc>
          <w:tcPr>
            <w:tcW w:w="992" w:type="dxa"/>
            <w:vMerge w:val="restart"/>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b/>
                <w:sz w:val="13"/>
                <w:szCs w:val="13"/>
              </w:rPr>
            </w:pPr>
            <w:r w:rsidRPr="003F188A">
              <w:rPr>
                <w:rFonts w:ascii="Times New Roman" w:hAnsi="Times New Roman" w:cs="Times New Roman"/>
                <w:b/>
                <w:sz w:val="13"/>
                <w:szCs w:val="13"/>
              </w:rPr>
              <w:t>Нагрузка на отопление, Гкал/час</w:t>
            </w:r>
          </w:p>
        </w:tc>
        <w:tc>
          <w:tcPr>
            <w:tcW w:w="1043" w:type="dxa"/>
            <w:vMerge w:val="restart"/>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b/>
                <w:sz w:val="13"/>
                <w:szCs w:val="13"/>
              </w:rPr>
            </w:pPr>
            <w:r w:rsidRPr="003F188A">
              <w:rPr>
                <w:rFonts w:ascii="Times New Roman" w:hAnsi="Times New Roman" w:cs="Times New Roman"/>
                <w:b/>
                <w:sz w:val="13"/>
                <w:szCs w:val="13"/>
              </w:rPr>
              <w:t>Нагрузка на горячее водоснабжение, Гкал/час</w:t>
            </w:r>
          </w:p>
        </w:tc>
        <w:tc>
          <w:tcPr>
            <w:tcW w:w="992" w:type="dxa"/>
            <w:vMerge w:val="restart"/>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b/>
                <w:sz w:val="13"/>
                <w:szCs w:val="13"/>
              </w:rPr>
            </w:pPr>
            <w:r w:rsidRPr="003F188A">
              <w:rPr>
                <w:rFonts w:ascii="Times New Roman" w:hAnsi="Times New Roman" w:cs="Times New Roman"/>
                <w:b/>
                <w:sz w:val="13"/>
                <w:szCs w:val="13"/>
              </w:rPr>
              <w:t>Суммарная нагрузка, Гкал/час</w:t>
            </w:r>
          </w:p>
        </w:tc>
      </w:tr>
      <w:tr w:rsidR="00F02C6E" w:rsidRPr="003F188A" w:rsidTr="007C411E">
        <w:trPr>
          <w:trHeight w:val="166"/>
        </w:trPr>
        <w:tc>
          <w:tcPr>
            <w:tcW w:w="4410" w:type="dxa"/>
            <w:gridSpan w:val="3"/>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b/>
                <w:sz w:val="13"/>
                <w:szCs w:val="13"/>
              </w:rPr>
            </w:pPr>
            <w:r w:rsidRPr="003F188A">
              <w:rPr>
                <w:rFonts w:ascii="Times New Roman" w:hAnsi="Times New Roman" w:cs="Times New Roman"/>
                <w:b/>
                <w:sz w:val="13"/>
                <w:szCs w:val="13"/>
              </w:rPr>
              <w:t>ЦТП</w:t>
            </w:r>
          </w:p>
        </w:tc>
        <w:tc>
          <w:tcPr>
            <w:tcW w:w="992" w:type="dxa"/>
            <w:vMerge/>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1043" w:type="dxa"/>
            <w:vMerge/>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vMerge/>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r>
      <w:tr w:rsidR="00F02C6E" w:rsidRPr="003F188A" w:rsidTr="007C411E">
        <w:trPr>
          <w:trHeight w:val="342"/>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b/>
                <w:sz w:val="13"/>
                <w:szCs w:val="13"/>
              </w:rPr>
            </w:pPr>
            <w:r w:rsidRPr="003F188A">
              <w:rPr>
                <w:rFonts w:ascii="Times New Roman" w:hAnsi="Times New Roman" w:cs="Times New Roman"/>
                <w:b/>
                <w:sz w:val="13"/>
                <w:szCs w:val="13"/>
              </w:rPr>
              <w:t xml:space="preserve">Объект расчета </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b/>
                <w:sz w:val="13"/>
                <w:szCs w:val="13"/>
              </w:rPr>
            </w:pPr>
            <w:r w:rsidRPr="003F188A">
              <w:rPr>
                <w:rFonts w:ascii="Times New Roman" w:hAnsi="Times New Roman" w:cs="Times New Roman"/>
                <w:b/>
                <w:sz w:val="13"/>
                <w:szCs w:val="13"/>
              </w:rPr>
              <w:t>Котельная</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b/>
                <w:sz w:val="13"/>
                <w:szCs w:val="13"/>
              </w:rPr>
            </w:pPr>
            <w:r w:rsidRPr="003F188A">
              <w:rPr>
                <w:rFonts w:ascii="Times New Roman" w:hAnsi="Times New Roman" w:cs="Times New Roman"/>
                <w:b/>
                <w:sz w:val="13"/>
                <w:szCs w:val="13"/>
              </w:rPr>
              <w:t>ЦТП</w:t>
            </w:r>
          </w:p>
        </w:tc>
        <w:tc>
          <w:tcPr>
            <w:tcW w:w="992" w:type="dxa"/>
            <w:vMerge/>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1043" w:type="dxa"/>
            <w:vMerge/>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vMerge/>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r>
      <w:tr w:rsidR="00F02C6E" w:rsidRPr="003F188A" w:rsidTr="007C411E">
        <w:trPr>
          <w:trHeight w:val="212"/>
        </w:trPr>
        <w:tc>
          <w:tcPr>
            <w:tcW w:w="4410" w:type="dxa"/>
            <w:gridSpan w:val="3"/>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д. Липна, ( ПЕ котельная д. Липна ул. Дачная )</w:t>
            </w:r>
          </w:p>
        </w:tc>
        <w:tc>
          <w:tcPr>
            <w:tcW w:w="992"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0,980644</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0,980644</w:t>
            </w:r>
          </w:p>
        </w:tc>
      </w:tr>
      <w:tr w:rsidR="00F02C6E" w:rsidRPr="003F188A" w:rsidTr="007C411E">
        <w:trPr>
          <w:trHeight w:val="225"/>
        </w:trPr>
        <w:tc>
          <w:tcPr>
            <w:tcW w:w="4410" w:type="dxa"/>
            <w:gridSpan w:val="3"/>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992"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0,980644</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0,980644</w:t>
            </w:r>
          </w:p>
        </w:tc>
      </w:tr>
      <w:tr w:rsidR="00F02C6E" w:rsidRPr="003F188A" w:rsidTr="007C411E">
        <w:trPr>
          <w:trHeight w:val="334"/>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Дачная ул, 1,  Жилой дом, жилая часть</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д. Липна, ПЕ котельная д. Липна ул. Дачная</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p>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0,075244</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p>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0,075244</w:t>
            </w:r>
          </w:p>
        </w:tc>
      </w:tr>
      <w:tr w:rsidR="00F02C6E" w:rsidRPr="003F188A" w:rsidTr="007C411E">
        <w:trPr>
          <w:trHeight w:val="281"/>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Дачная ул, 10, Жилой дом, жилая часть</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д. Липна, ПЕ котельная д. Липна ул. Дачная</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p>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0,084072</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p>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0,084072</w:t>
            </w:r>
          </w:p>
        </w:tc>
      </w:tr>
      <w:tr w:rsidR="00F02C6E" w:rsidRPr="003F188A" w:rsidTr="007C411E">
        <w:trPr>
          <w:trHeight w:val="276"/>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Дачная ул, 2, Жилой дом, жилая часть</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д. Липна, ПЕ котельная д. Липна ул. Дачная</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p>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0,075069</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p>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0,075069</w:t>
            </w:r>
          </w:p>
        </w:tc>
      </w:tr>
      <w:tr w:rsidR="00F02C6E" w:rsidRPr="003F188A" w:rsidTr="007C411E">
        <w:trPr>
          <w:trHeight w:val="219"/>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Дачная ул, 3,  Жилой дом, жилая часть</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д. Липна, ПЕ котельная д. Липна ул. Дачная</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p>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0,084529</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p>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0,084529</w:t>
            </w:r>
          </w:p>
        </w:tc>
      </w:tr>
      <w:tr w:rsidR="00F02C6E" w:rsidRPr="003F188A" w:rsidTr="007C411E">
        <w:trPr>
          <w:trHeight w:val="354"/>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lastRenderedPageBreak/>
              <w:t>Дачная ул, 4, Жилой дом , жилая часть</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д. Липна, ПЕ котельная д. Липна ул. Дачная</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p>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0,084529</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p>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0,084529</w:t>
            </w:r>
          </w:p>
        </w:tc>
      </w:tr>
      <w:tr w:rsidR="00F02C6E" w:rsidRPr="003F188A" w:rsidTr="007C411E">
        <w:trPr>
          <w:trHeight w:val="132"/>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Дачная ул, 5, Жилой дом, жилая часть</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д. Липна, ПЕ котельная д. Липна ул. Дачная</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p>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0,08467</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p>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0,08467</w:t>
            </w:r>
          </w:p>
        </w:tc>
      </w:tr>
      <w:tr w:rsidR="00F02C6E" w:rsidRPr="003F188A" w:rsidTr="007C411E">
        <w:trPr>
          <w:trHeight w:val="94"/>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Дачная ул, 6, Жилой дом, жилая часть</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д. Липна, (ПЕ котельная д. Липна ул. Дачная</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p>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0,085742</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p>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0,085742</w:t>
            </w:r>
          </w:p>
        </w:tc>
      </w:tr>
      <w:tr w:rsidR="00F02C6E" w:rsidRPr="003F188A" w:rsidTr="007C411E">
        <w:trPr>
          <w:trHeight w:val="283"/>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Дачная ул, 7, Жилой дом, жилая часть</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д. Липна, ПЕ котельная д. Липна ул. Дачная</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p>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0,134065</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p>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0,134065</w:t>
            </w:r>
          </w:p>
        </w:tc>
      </w:tr>
      <w:tr w:rsidR="00F02C6E" w:rsidRPr="003F188A" w:rsidTr="007C411E">
        <w:trPr>
          <w:trHeight w:val="330"/>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Дачная ул, 8, Жилой дом, жилая часть</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д. Липна, ПЕ котельная д. Липна ул. Дачная</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p>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0,136362</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p>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0,136362</w:t>
            </w:r>
          </w:p>
        </w:tc>
      </w:tr>
      <w:tr w:rsidR="00F02C6E" w:rsidRPr="003F188A" w:rsidTr="007C411E">
        <w:trPr>
          <w:trHeight w:val="277"/>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Дачная ул, 9, Жилой дом), жилая часть</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д. Липна, ПЕ котельная д. Липна ул. Дачная</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p>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0,136362</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p>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0,136362</w:t>
            </w:r>
          </w:p>
        </w:tc>
      </w:tr>
      <w:tr w:rsidR="00F02C6E" w:rsidRPr="003F188A" w:rsidTr="007C411E">
        <w:trPr>
          <w:trHeight w:val="60"/>
        </w:trPr>
        <w:tc>
          <w:tcPr>
            <w:tcW w:w="4410" w:type="dxa"/>
            <w:gridSpan w:val="3"/>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0,980644</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0,980644</w:t>
            </w:r>
          </w:p>
        </w:tc>
      </w:tr>
      <w:tr w:rsidR="00F02C6E" w:rsidRPr="003F188A" w:rsidTr="007C411E">
        <w:trPr>
          <w:trHeight w:val="60"/>
        </w:trPr>
        <w:tc>
          <w:tcPr>
            <w:tcW w:w="4410" w:type="dxa"/>
            <w:gridSpan w:val="3"/>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д. Липна, ( ПЕ котельная д. Липна ул. Дачная )</w:t>
            </w: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0,980644</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0,980644</w:t>
            </w:r>
          </w:p>
        </w:tc>
      </w:tr>
      <w:tr w:rsidR="00F02C6E" w:rsidRPr="003F188A" w:rsidTr="007C411E">
        <w:trPr>
          <w:trHeight w:val="164"/>
        </w:trPr>
        <w:tc>
          <w:tcPr>
            <w:tcW w:w="4410" w:type="dxa"/>
            <w:gridSpan w:val="3"/>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д. Пекша, ( ПЕ котельная д.Пекша )</w:t>
            </w: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2,135243</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2,135243</w:t>
            </w:r>
          </w:p>
        </w:tc>
      </w:tr>
      <w:tr w:rsidR="00F02C6E" w:rsidRPr="003F188A" w:rsidTr="007C411E">
        <w:trPr>
          <w:trHeight w:val="116"/>
        </w:trPr>
        <w:tc>
          <w:tcPr>
            <w:tcW w:w="4410" w:type="dxa"/>
            <w:gridSpan w:val="3"/>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2,135243</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2,135243</w:t>
            </w:r>
          </w:p>
        </w:tc>
      </w:tr>
      <w:tr w:rsidR="00F02C6E" w:rsidRPr="003F188A" w:rsidTr="007C411E">
        <w:trPr>
          <w:trHeight w:val="304"/>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Молодежная ул, 1, Жилой дом, жилая часть</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д. Пекша,  ПЕ котельная д.Пекша)</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0,106094</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0,106094</w:t>
            </w:r>
          </w:p>
        </w:tc>
      </w:tr>
      <w:tr w:rsidR="00F02C6E" w:rsidRPr="003F188A" w:rsidTr="007C411E">
        <w:trPr>
          <w:trHeight w:val="266"/>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Московская ул, 1, Жилой дом, жилая часть</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д. Пекша,  ПЕ котельная д.Пекша</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0,088277</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0,088277</w:t>
            </w:r>
          </w:p>
        </w:tc>
      </w:tr>
      <w:tr w:rsidR="00F02C6E" w:rsidRPr="003F188A" w:rsidTr="007C411E">
        <w:trPr>
          <w:trHeight w:val="242"/>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Московская ул, 3, Жилой дом, жилая часть</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д. Пекша, ПЕ котельная д.Пекша</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0,088277</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0,088277</w:t>
            </w:r>
          </w:p>
        </w:tc>
      </w:tr>
      <w:tr w:rsidR="00F02C6E" w:rsidRPr="003F188A" w:rsidTr="007C411E">
        <w:trPr>
          <w:trHeight w:val="234"/>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Московская ул, 3а, Здание, Пекша, здание амбулатории</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д. Пекша, ПЕ котельная д.Пекша</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0,071603</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0,071603</w:t>
            </w:r>
          </w:p>
        </w:tc>
      </w:tr>
      <w:tr w:rsidR="00F02C6E" w:rsidRPr="003F188A" w:rsidTr="007C411E">
        <w:trPr>
          <w:trHeight w:val="209"/>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Московская ул, 3а, Здание, Пекша, здание гаража</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д. Пекша, ПЕ котельная д.Пекша)</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0,059434</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0,059434</w:t>
            </w:r>
          </w:p>
        </w:tc>
      </w:tr>
      <w:tr w:rsidR="00F02C6E" w:rsidRPr="003F188A" w:rsidTr="007C411E">
        <w:trPr>
          <w:trHeight w:val="172"/>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Октябрьская ул, 1, Жилой дом, жилая часть</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д. Пекша, ПЕ котельная д.Пекша</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0,088277</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0,088277</w:t>
            </w:r>
          </w:p>
        </w:tc>
      </w:tr>
      <w:tr w:rsidR="00F02C6E" w:rsidRPr="003F188A" w:rsidTr="007C411E">
        <w:trPr>
          <w:trHeight w:val="161"/>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Октябрьская ул, 2, Жилой дом, жилая часть</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д. Пекша, ПЕ котельная д.Пекша</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0,074196</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0,074196</w:t>
            </w:r>
          </w:p>
        </w:tc>
      </w:tr>
      <w:tr w:rsidR="00F02C6E" w:rsidRPr="003F188A" w:rsidTr="007C411E">
        <w:trPr>
          <w:trHeight w:val="124"/>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Совхозная ул, 1, Жилой дом , жилая часть</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д. Пекша, ПЕ котельная д.Пекша</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0,067043</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0,067043</w:t>
            </w:r>
          </w:p>
        </w:tc>
      </w:tr>
      <w:tr w:rsidR="00F02C6E" w:rsidRPr="003F188A" w:rsidTr="007C411E">
        <w:trPr>
          <w:trHeight w:val="99"/>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Совхозная ул, 10, Жилой дом, жилая часть</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д. Пекша, ПЕ котельная д.Пекша</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0,01239</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0,01239</w:t>
            </w:r>
          </w:p>
        </w:tc>
      </w:tr>
      <w:tr w:rsidR="00F02C6E" w:rsidRPr="003F188A" w:rsidTr="007C411E">
        <w:trPr>
          <w:trHeight w:val="218"/>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Совхозная ул, 12, Жилой дом , жилая часть</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д. Пекша, ПЕ котельная д.Пекша</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0,010892</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0,010892</w:t>
            </w:r>
          </w:p>
        </w:tc>
      </w:tr>
      <w:tr w:rsidR="00F02C6E" w:rsidRPr="003F188A" w:rsidTr="007C411E">
        <w:trPr>
          <w:trHeight w:val="194"/>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Совхозная ул, 2, Жилой дом , жилая часть</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д. Пекша, ПЕ котельная д.Пекша</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0,072644</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0,072644</w:t>
            </w:r>
          </w:p>
        </w:tc>
      </w:tr>
      <w:tr w:rsidR="00F02C6E" w:rsidRPr="003F188A" w:rsidTr="007C411E">
        <w:trPr>
          <w:trHeight w:val="170"/>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Совхозная ул, 3,  Жилой дом , жилая часть</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д. Пекша, ПЕ котельная д.Пекша</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0,007847</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0,007847</w:t>
            </w:r>
          </w:p>
        </w:tc>
      </w:tr>
      <w:tr w:rsidR="00F02C6E" w:rsidRPr="003F188A" w:rsidTr="007C411E">
        <w:trPr>
          <w:trHeight w:val="146"/>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Совхозная ул, 4,  Жилой дом, жилая часть</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д. Пекша, ПЕ котельная д.Пекша</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0,075014</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0,075014</w:t>
            </w:r>
          </w:p>
        </w:tc>
      </w:tr>
      <w:tr w:rsidR="00F02C6E" w:rsidRPr="003F188A" w:rsidTr="007C411E">
        <w:trPr>
          <w:trHeight w:val="122"/>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Совхозная ул, 7а, Здание, Детский сад  д. Пекша</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д. Пекша, ПЕ котельная д.Пекша</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992"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0,149368</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0,149368</w:t>
            </w:r>
          </w:p>
        </w:tc>
      </w:tr>
      <w:tr w:rsidR="00F02C6E" w:rsidRPr="003F188A" w:rsidTr="007C411E">
        <w:trPr>
          <w:trHeight w:val="226"/>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Строителей ул, 1, Жилой дом , жилая часть</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д. Пекша, ПЕ котельная д.Пекша</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0,06831</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0,06831</w:t>
            </w:r>
          </w:p>
        </w:tc>
      </w:tr>
      <w:tr w:rsidR="00F02C6E" w:rsidRPr="003F188A" w:rsidTr="007C411E">
        <w:trPr>
          <w:trHeight w:val="215"/>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Строителей ул, 3, Жилой дом , жилая часть</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д. Пекша, ПЕ котельная д.Пекша</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0,066466</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0,066466</w:t>
            </w:r>
          </w:p>
        </w:tc>
      </w:tr>
      <w:tr w:rsidR="00F02C6E" w:rsidRPr="003F188A" w:rsidTr="007C411E">
        <w:trPr>
          <w:trHeight w:val="354"/>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Строителей ул, 5, Жилой дом , жилая часть</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д. Пекша,  ПЕ котельная д.Пекша)</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0,070045</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0,070045</w:t>
            </w:r>
          </w:p>
        </w:tc>
      </w:tr>
      <w:tr w:rsidR="00F02C6E" w:rsidRPr="003F188A" w:rsidTr="007C411E">
        <w:trPr>
          <w:trHeight w:val="273"/>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Строителей ул, 6, Жилой дом , жилая часть (Пекша)</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д. Пекша, ПЕ котельная д.Пекша</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0,012806</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0,012806</w:t>
            </w:r>
          </w:p>
        </w:tc>
      </w:tr>
      <w:tr w:rsidR="00F02C6E" w:rsidRPr="003F188A" w:rsidTr="007C411E">
        <w:trPr>
          <w:trHeight w:val="236"/>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Строителей ул, 8, Жилой дом), жилая часть Пекша</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д. Пекша, ПЕ котельная д.Пекша</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0,011944</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0,011944</w:t>
            </w:r>
          </w:p>
        </w:tc>
      </w:tr>
      <w:tr w:rsidR="00F02C6E" w:rsidRPr="003F188A" w:rsidTr="007C411E">
        <w:trPr>
          <w:trHeight w:val="225"/>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Центральная ул, Здание, д.Пекша, магазин РАЙПО</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д. Пекша, ПЕ котельная д.Пекша</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992"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0,004894</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0,004894</w:t>
            </w:r>
          </w:p>
        </w:tc>
      </w:tr>
      <w:tr w:rsidR="00F02C6E" w:rsidRPr="003F188A" w:rsidTr="007C411E">
        <w:trPr>
          <w:trHeight w:val="274"/>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Центральная ул, 1, ( Жилой дом ), жилая часть</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д. Пекша, ( ПЕ котельная д.Пекша )</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0,075014</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0,075014</w:t>
            </w:r>
          </w:p>
        </w:tc>
      </w:tr>
      <w:tr w:rsidR="00F02C6E" w:rsidRPr="003F188A" w:rsidTr="007C411E">
        <w:trPr>
          <w:trHeight w:val="305"/>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Центральная ул, 12, ( Жилой дом ), жилая часть Пекша</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д. Пекша, ( ПЕ котельная д.Пекша )</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0,111358</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0,111358</w:t>
            </w:r>
          </w:p>
        </w:tc>
      </w:tr>
      <w:tr w:rsidR="00F02C6E" w:rsidRPr="003F188A" w:rsidTr="007C411E">
        <w:trPr>
          <w:trHeight w:val="140"/>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Центральная ул, 14, ( Жилой дом ), жилая часть</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д. Пекша, ( ПЕ котельная д.Пекша )</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0,110647</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0,110647</w:t>
            </w:r>
          </w:p>
        </w:tc>
      </w:tr>
      <w:tr w:rsidR="00F02C6E" w:rsidRPr="003F188A" w:rsidTr="007C411E">
        <w:trPr>
          <w:trHeight w:val="243"/>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Центральная ул, 3, ( Жилой дом ), жилая часть</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д. Пекша, ( ПЕ котельная д.Пекша )</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0,067474</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0,067474</w:t>
            </w:r>
          </w:p>
        </w:tc>
      </w:tr>
      <w:tr w:rsidR="00F02C6E" w:rsidRPr="003F188A" w:rsidTr="007C411E">
        <w:trPr>
          <w:trHeight w:val="234"/>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lastRenderedPageBreak/>
              <w:t>Центральная ул, 5, ( Жилой дом ), жилая часть</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д. Пекша, ( ПЕ котельная д.Пекша )</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0,072194</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0,072194</w:t>
            </w:r>
          </w:p>
        </w:tc>
      </w:tr>
      <w:tr w:rsidR="00F02C6E" w:rsidRPr="003F188A" w:rsidTr="007C411E">
        <w:trPr>
          <w:trHeight w:val="338"/>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Центральная ул, 6, Здание, д.Пекша, помещение библиотеки</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д. Пекша, ( ПЕ котельная д.Пекша )</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0,009024</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0,009024</w:t>
            </w:r>
          </w:p>
        </w:tc>
      </w:tr>
      <w:tr w:rsidR="00F02C6E" w:rsidRPr="003F188A" w:rsidTr="007C411E">
        <w:trPr>
          <w:trHeight w:val="315"/>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Центральная ул, 6, (Здание), Клуб д. Пекша</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д. Пекша, ( ПЕ котельная д.Пекша )</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0,083026</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0,083026</w:t>
            </w:r>
          </w:p>
        </w:tc>
      </w:tr>
      <w:tr w:rsidR="00F02C6E" w:rsidRPr="003F188A" w:rsidTr="007C411E">
        <w:trPr>
          <w:trHeight w:val="278"/>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Центральная ул, 7, (Жилой дом ), жилая часть</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д. Пекша, ( ПЕ котельная д.Пекша )</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992"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0,075014</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0,075014</w:t>
            </w:r>
          </w:p>
        </w:tc>
      </w:tr>
      <w:tr w:rsidR="00F02C6E" w:rsidRPr="003F188A" w:rsidTr="007C411E">
        <w:trPr>
          <w:trHeight w:val="381"/>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Центральная ул, 8,  здание, Пекша, помещение почты</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д. Пекша, ( ПЕ котельная д.Пекша )</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0,003797</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0,003797</w:t>
            </w:r>
          </w:p>
        </w:tc>
      </w:tr>
      <w:tr w:rsidR="00F02C6E" w:rsidRPr="003F188A" w:rsidTr="007C411E">
        <w:trPr>
          <w:trHeight w:val="288"/>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Центральная ул, 8, (здание), Пекша, помещение ростелеком</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д. Пекша, ( ПЕ котельная д.Пекша )</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0,00534</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0,00534</w:t>
            </w:r>
          </w:p>
        </w:tc>
      </w:tr>
      <w:tr w:rsidR="00F02C6E" w:rsidRPr="003F188A" w:rsidTr="007C411E">
        <w:trPr>
          <w:trHeight w:val="380"/>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Центральная ул, 8, (здание ), Помещение Администрации Пекшинского с/п</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д. Пекша, ( ПЕ котельная д.Пекша )</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992"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0,021809</w:t>
            </w:r>
          </w:p>
          <w:p w:rsidR="00F02C6E" w:rsidRPr="003F188A" w:rsidRDefault="00F02C6E" w:rsidP="007C411E">
            <w:pPr>
              <w:spacing w:after="0" w:line="240" w:lineRule="auto"/>
              <w:jc w:val="center"/>
              <w:rPr>
                <w:rFonts w:ascii="Times New Roman" w:hAnsi="Times New Roman" w:cs="Times New Roman"/>
                <w:sz w:val="13"/>
                <w:szCs w:val="13"/>
              </w:rPr>
            </w:pP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0,021809</w:t>
            </w:r>
          </w:p>
          <w:p w:rsidR="00F02C6E" w:rsidRPr="003F188A" w:rsidRDefault="00F02C6E" w:rsidP="007C411E">
            <w:pPr>
              <w:spacing w:after="0" w:line="240" w:lineRule="auto"/>
              <w:jc w:val="center"/>
              <w:rPr>
                <w:rFonts w:ascii="Times New Roman" w:hAnsi="Times New Roman" w:cs="Times New Roman"/>
                <w:sz w:val="13"/>
                <w:szCs w:val="13"/>
              </w:rPr>
            </w:pPr>
          </w:p>
        </w:tc>
      </w:tr>
      <w:tr w:rsidR="00F02C6E" w:rsidRPr="003F188A" w:rsidTr="007C411E">
        <w:trPr>
          <w:trHeight w:val="193"/>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Центральная ул, 9, ( Жилой дом ), жилая часть</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д. Пекша, ( ПЕ котельная д.Пекша )</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992"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0,075014</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0,075014</w:t>
            </w:r>
          </w:p>
        </w:tc>
      </w:tr>
      <w:tr w:rsidR="00F02C6E" w:rsidRPr="003F188A" w:rsidTr="007C411E">
        <w:trPr>
          <w:trHeight w:val="312"/>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Школьная ул, 2, ( Здание ), Школа д. Пекша</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д. Пекша, ( ПЕ котельная д.Пекша )</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992"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0,219711</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0,219711</w:t>
            </w:r>
          </w:p>
        </w:tc>
      </w:tr>
      <w:tr w:rsidR="00F02C6E" w:rsidRPr="003F188A" w:rsidTr="007C411E">
        <w:trPr>
          <w:trHeight w:val="60"/>
        </w:trPr>
        <w:tc>
          <w:tcPr>
            <w:tcW w:w="4410" w:type="dxa"/>
            <w:gridSpan w:val="3"/>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2,135243</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2,135243</w:t>
            </w:r>
          </w:p>
        </w:tc>
      </w:tr>
      <w:tr w:rsidR="00F02C6E" w:rsidRPr="003F188A" w:rsidTr="007C411E">
        <w:trPr>
          <w:trHeight w:val="120"/>
        </w:trPr>
        <w:tc>
          <w:tcPr>
            <w:tcW w:w="4410" w:type="dxa"/>
            <w:gridSpan w:val="3"/>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д. Пекша, ( ПЕ котельная д.Пекша )</w:t>
            </w: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2,135243</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2,135243</w:t>
            </w:r>
          </w:p>
        </w:tc>
      </w:tr>
      <w:tr w:rsidR="00F02C6E" w:rsidRPr="003F188A" w:rsidTr="007C411E">
        <w:trPr>
          <w:trHeight w:val="94"/>
        </w:trPr>
        <w:tc>
          <w:tcPr>
            <w:tcW w:w="4410" w:type="dxa"/>
            <w:gridSpan w:val="3"/>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 Сушнево-1, ( ПЕ котельная п. Сушнево-1 )</w:t>
            </w: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0,357068</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0,357068</w:t>
            </w:r>
          </w:p>
        </w:tc>
      </w:tr>
      <w:tr w:rsidR="00F02C6E" w:rsidRPr="003F188A" w:rsidTr="007C411E">
        <w:trPr>
          <w:trHeight w:val="68"/>
        </w:trPr>
        <w:tc>
          <w:tcPr>
            <w:tcW w:w="4410" w:type="dxa"/>
            <w:gridSpan w:val="3"/>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0,357068</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0,357068</w:t>
            </w:r>
          </w:p>
        </w:tc>
      </w:tr>
      <w:tr w:rsidR="00F02C6E" w:rsidRPr="003F188A" w:rsidTr="007C411E">
        <w:trPr>
          <w:trHeight w:val="198"/>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Зеленая ул, 3, ( Жилой дом ), жилая часть</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 Сушнево-1, ПЕ котельная п. Сушнево-1</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0,01213</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0,01213</w:t>
            </w:r>
          </w:p>
        </w:tc>
      </w:tr>
      <w:tr w:rsidR="00F02C6E" w:rsidRPr="003F188A" w:rsidTr="007C411E">
        <w:trPr>
          <w:trHeight w:val="316"/>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Зеленая ул, 4, ( Жилой дом ), жилая часть</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 Сушнево-1,( ПЕ котельная п. Сушнево-1)</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0,012168</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0,012168</w:t>
            </w:r>
          </w:p>
        </w:tc>
      </w:tr>
      <w:tr w:rsidR="00F02C6E" w:rsidRPr="003F188A" w:rsidTr="007C411E">
        <w:trPr>
          <w:trHeight w:val="278"/>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Зеленая ул, 6, ( Жилой дом ), жилая часть</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 Сушнево-1,( ПЕ котельная п. Сушнево-1)</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0,010067</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0,010067</w:t>
            </w:r>
          </w:p>
        </w:tc>
      </w:tr>
      <w:tr w:rsidR="00F02C6E" w:rsidRPr="003F188A" w:rsidTr="007C411E">
        <w:trPr>
          <w:trHeight w:val="254"/>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Зеленая ул, 7, ( Жилой дом ), жилая часть</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 Сушнево-1,  ПЕ котельная п. Сушнево-1)</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0,00271</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0,00271</w:t>
            </w:r>
          </w:p>
        </w:tc>
      </w:tr>
      <w:tr w:rsidR="00F02C6E" w:rsidRPr="003F188A" w:rsidTr="007C411E">
        <w:trPr>
          <w:trHeight w:val="216"/>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Зеленая ул, 9, ( Жилой дом ), жилая часть</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 Сушнево-1,  ПЕ котельная п. Сушнево-1)</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0,009706</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0,009706</w:t>
            </w:r>
          </w:p>
        </w:tc>
      </w:tr>
      <w:tr w:rsidR="00F02C6E" w:rsidRPr="003F188A" w:rsidTr="007C411E">
        <w:trPr>
          <w:trHeight w:val="205"/>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Карповой ул, 1, ( Жилой дом ), жилая часть</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 Сушнево-1,  ПЕ котельная п. Сушнево-1)</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0,011905</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0,011905</w:t>
            </w:r>
          </w:p>
        </w:tc>
      </w:tr>
      <w:tr w:rsidR="00F02C6E" w:rsidRPr="003F188A" w:rsidTr="007C411E">
        <w:trPr>
          <w:trHeight w:val="168"/>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Карповой ул, 3, ( Жилой дом ), жилая часть</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 Сушнево-1,  ПЕ котельная п. Сушнево-1</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0,010347</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0,010347</w:t>
            </w:r>
          </w:p>
        </w:tc>
      </w:tr>
      <w:tr w:rsidR="00F02C6E" w:rsidRPr="003F188A" w:rsidTr="007C411E">
        <w:trPr>
          <w:trHeight w:val="285"/>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Карповой ул, 5, ( Жилой дом ), жилая часть</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 Сушнево-1, ПЕ котельная п. Сушнево-1</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0,012588</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0,012588</w:t>
            </w:r>
          </w:p>
        </w:tc>
      </w:tr>
      <w:tr w:rsidR="00F02C6E" w:rsidRPr="003F188A" w:rsidTr="007C411E">
        <w:trPr>
          <w:trHeight w:val="262"/>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Карповой ул, 7, ( Жилой дом ), жилая часть</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 Сушнево-1, ПЕ котельная п. Сушнево-1)</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0,01095</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0,01095</w:t>
            </w:r>
          </w:p>
        </w:tc>
      </w:tr>
      <w:tr w:rsidR="00F02C6E" w:rsidRPr="003F188A" w:rsidTr="007C411E">
        <w:trPr>
          <w:trHeight w:val="237"/>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Центральная ул, 1, ( Жилой дом ), жилая часть</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 Сушнево-1,  ПЕ котельная п. Сушнево-1</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0,022585</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0,022585</w:t>
            </w:r>
          </w:p>
        </w:tc>
      </w:tr>
      <w:tr w:rsidR="00F02C6E" w:rsidRPr="003F188A" w:rsidTr="007C411E">
        <w:trPr>
          <w:trHeight w:val="214"/>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Центральная ул, 10, ( Жилой дом ), жилая часть</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 Сушнево-1,  ПЕ котельная п. Сушнево-1</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0,074689</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0,074689</w:t>
            </w:r>
          </w:p>
        </w:tc>
      </w:tr>
      <w:tr w:rsidR="00F02C6E" w:rsidRPr="003F188A" w:rsidTr="007C411E">
        <w:trPr>
          <w:trHeight w:val="190"/>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Центральная ул, 2, ( Жилой дом ), жилая часть</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 Сушнево-1, ПЕ котельная п. Сушнево-1)</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0,057919</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0,057919</w:t>
            </w:r>
          </w:p>
        </w:tc>
      </w:tr>
      <w:tr w:rsidR="00F02C6E" w:rsidRPr="003F188A" w:rsidTr="007C411E">
        <w:trPr>
          <w:trHeight w:val="307"/>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Центральная ул, 3, ( Жилой дом ), жилая часть</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 Сушнево-1,  ПЕ котельная п. Сушнево-1</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0,010755</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0,010755</w:t>
            </w:r>
          </w:p>
        </w:tc>
      </w:tr>
      <w:tr w:rsidR="00F02C6E" w:rsidRPr="003F188A" w:rsidTr="007C411E">
        <w:trPr>
          <w:trHeight w:val="270"/>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Центральная ул, 4, (Жилой дом ), жилая часть</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 Сушнево-1,  ПЕ котельная п. Сушнево-1</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0,011917</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0,011917</w:t>
            </w:r>
          </w:p>
        </w:tc>
      </w:tr>
      <w:tr w:rsidR="00F02C6E" w:rsidRPr="003F188A" w:rsidTr="007C411E">
        <w:trPr>
          <w:trHeight w:val="104"/>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Центральная ул, 5,  Жилой дом ), жилая часть</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 Сушнево-1, ПЕ котельная п. Сушнево-1</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0,042331</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0,042331</w:t>
            </w:r>
          </w:p>
        </w:tc>
      </w:tr>
      <w:tr w:rsidR="00F02C6E" w:rsidRPr="003F188A" w:rsidTr="007C411E">
        <w:trPr>
          <w:trHeight w:val="208"/>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Центральная ул, 6, (Жилой дом ), жилая часть</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 Сушнево-1,  ПЕ котельная п. Сушнево-1</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0,01082</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0,01082</w:t>
            </w:r>
          </w:p>
        </w:tc>
      </w:tr>
      <w:tr w:rsidR="00F02C6E" w:rsidRPr="003F188A" w:rsidTr="007C411E">
        <w:trPr>
          <w:trHeight w:val="198"/>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Центральная ул, 8, ( Жилой дом ), жилая часть</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 Сушнево-1, ПЕ котельная п. Сушнево-1</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0,016263</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0,016263</w:t>
            </w:r>
          </w:p>
        </w:tc>
      </w:tr>
      <w:tr w:rsidR="00F02C6E" w:rsidRPr="003F188A" w:rsidTr="007C411E">
        <w:trPr>
          <w:trHeight w:val="174"/>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Южная ул, 6, Здание, Сушнево, помещение почты</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 Сушнево-1, ПЕ котельная п. Сушнево-1</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0,00299</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0,00299</w:t>
            </w:r>
          </w:p>
        </w:tc>
      </w:tr>
      <w:tr w:rsidR="00F02C6E" w:rsidRPr="003F188A" w:rsidTr="007C411E">
        <w:trPr>
          <w:trHeight w:val="212"/>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Южная ул, 6,  Здание , Сушнево-1, помещение ФАП ОТОП</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 Сушнево-1, ПЕ котельная п. Сушнево-1)</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0,004052</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0,004052</w:t>
            </w:r>
          </w:p>
        </w:tc>
      </w:tr>
      <w:tr w:rsidR="00F02C6E" w:rsidRPr="003F188A" w:rsidTr="007C411E">
        <w:trPr>
          <w:trHeight w:val="212"/>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lastRenderedPageBreak/>
              <w:t>Южная ул, 6, ( Здание ), Сушнево, помещение администрации района</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 Сушнево-1, ПЕ котельная п. Сушнево-1)</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0,002225</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0,002225</w:t>
            </w:r>
          </w:p>
        </w:tc>
      </w:tr>
      <w:tr w:rsidR="00F02C6E" w:rsidRPr="003F188A" w:rsidTr="007C411E">
        <w:trPr>
          <w:trHeight w:val="317"/>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Южная ул, 9,  Жилой дом), жилая часть</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 Сушнево-1, ПЕ котельная п. Сушнево-1</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992"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0,007951</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0,007951</w:t>
            </w:r>
          </w:p>
        </w:tc>
      </w:tr>
      <w:tr w:rsidR="00F02C6E" w:rsidRPr="003F188A" w:rsidTr="007C411E">
        <w:trPr>
          <w:trHeight w:val="158"/>
        </w:trPr>
        <w:tc>
          <w:tcPr>
            <w:tcW w:w="4410" w:type="dxa"/>
            <w:gridSpan w:val="3"/>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0,357068</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0,357068</w:t>
            </w:r>
          </w:p>
        </w:tc>
      </w:tr>
      <w:tr w:rsidR="00F02C6E" w:rsidRPr="003F188A" w:rsidTr="007C411E">
        <w:trPr>
          <w:trHeight w:val="112"/>
        </w:trPr>
        <w:tc>
          <w:tcPr>
            <w:tcW w:w="4410" w:type="dxa"/>
            <w:gridSpan w:val="3"/>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 Сушнево-1, ( ПЕ котельная п. Сушнево-1 )</w:t>
            </w: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0,357068</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0,357068</w:t>
            </w:r>
          </w:p>
        </w:tc>
      </w:tr>
      <w:tr w:rsidR="00F02C6E" w:rsidRPr="003F188A" w:rsidTr="007C411E">
        <w:trPr>
          <w:trHeight w:val="86"/>
        </w:trPr>
        <w:tc>
          <w:tcPr>
            <w:tcW w:w="4410" w:type="dxa"/>
            <w:gridSpan w:val="3"/>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 Сушнево-2, ( ПЕ котельная п. Сушнево-2 )</w:t>
            </w: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0,279658</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0,279658</w:t>
            </w:r>
          </w:p>
        </w:tc>
      </w:tr>
      <w:tr w:rsidR="00F02C6E" w:rsidRPr="003F188A" w:rsidTr="007C411E">
        <w:trPr>
          <w:trHeight w:val="60"/>
        </w:trPr>
        <w:tc>
          <w:tcPr>
            <w:tcW w:w="4410" w:type="dxa"/>
            <w:gridSpan w:val="3"/>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0,279658</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0,279658</w:t>
            </w:r>
          </w:p>
        </w:tc>
      </w:tr>
      <w:tr w:rsidR="00F02C6E" w:rsidRPr="003F188A" w:rsidTr="007C411E">
        <w:trPr>
          <w:trHeight w:val="204"/>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Молодежная ул, 12, ( Жилой дом ), жилая часть</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 Сушнево-2, ( ПЕ котельная п. Сушнево-2 )</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0,006756</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0,006756</w:t>
            </w:r>
          </w:p>
        </w:tc>
      </w:tr>
      <w:tr w:rsidR="00F02C6E" w:rsidRPr="003F188A" w:rsidTr="007C411E">
        <w:trPr>
          <w:trHeight w:val="166"/>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Молодежная ул, 15, ( Жилой дом ), жилая часть</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 Сушнево-2, ( ПЕ котельная п. Сушнево-2 )</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0,014674</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0,014674</w:t>
            </w:r>
          </w:p>
        </w:tc>
      </w:tr>
      <w:tr w:rsidR="00F02C6E" w:rsidRPr="003F188A" w:rsidTr="007C411E">
        <w:trPr>
          <w:trHeight w:val="284"/>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Молодежная ул, 16, ( Жилой дом ), жилая часть</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 Сушнево-2, ( ПЕ котельная п. Сушнево-2 )</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0,011248</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0,011248</w:t>
            </w:r>
          </w:p>
        </w:tc>
      </w:tr>
      <w:tr w:rsidR="00F02C6E" w:rsidRPr="003F188A" w:rsidTr="007C411E">
        <w:trPr>
          <w:trHeight w:val="260"/>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Молодежная ул, 17, ( Жилой дом ), жилая часть</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 Сушнево-2, ( ПЕ котельная п. Сушнево-2 )</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0,01017</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0,01017</w:t>
            </w:r>
          </w:p>
        </w:tc>
      </w:tr>
      <w:tr w:rsidR="00F02C6E" w:rsidRPr="003F188A" w:rsidTr="007C411E">
        <w:trPr>
          <w:trHeight w:val="236"/>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Молодежная ул, 18, ( Жилой дом ), жилая часть</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 Сушнево-2, ( ПЕ котельная п. Сушнево-2 )</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0,018945</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0,018945</w:t>
            </w:r>
          </w:p>
        </w:tc>
      </w:tr>
      <w:tr w:rsidR="00F02C6E" w:rsidRPr="003F188A" w:rsidTr="007C411E">
        <w:trPr>
          <w:trHeight w:val="198"/>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Молодежная ул, 7, ( Жилой дом ), жилая часть</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 Сушнево-2, ( ПЕ котельная п. Сушнево-2 )</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0,006931</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0,006931</w:t>
            </w:r>
          </w:p>
        </w:tc>
      </w:tr>
      <w:tr w:rsidR="00F02C6E" w:rsidRPr="003F188A" w:rsidTr="007C411E">
        <w:trPr>
          <w:trHeight w:val="329"/>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Молодежная ул, 8, ( Жилой дом ), жилая часть</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 Сушнево-2, ( ПЕ котельная п. Сушнево-2 )</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0,007273</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0,007273</w:t>
            </w:r>
          </w:p>
        </w:tc>
      </w:tr>
      <w:tr w:rsidR="00F02C6E" w:rsidRPr="003F188A" w:rsidTr="007C411E">
        <w:trPr>
          <w:trHeight w:val="278"/>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Парковая ул, 1, ( Жилой дом ), жилая часть</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 Сушнево-2, ( ПЕ котельная п. Сушнево-2 )</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0,013848</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0,013848</w:t>
            </w:r>
          </w:p>
        </w:tc>
      </w:tr>
      <w:tr w:rsidR="00F02C6E" w:rsidRPr="003F188A" w:rsidTr="007C411E">
        <w:trPr>
          <w:trHeight w:val="239"/>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Парковая ул, 10, ( Жилой дом ), жилая часть</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 Сушнево-2, ( ПЕ котельная п. Сушнево-2 )</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0,014315</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0,014315</w:t>
            </w:r>
          </w:p>
        </w:tc>
      </w:tr>
      <w:tr w:rsidR="00F02C6E" w:rsidRPr="003F188A" w:rsidTr="007C411E">
        <w:trPr>
          <w:trHeight w:val="216"/>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Парковая ул, 11, ( Жилой дом ), жилая часть</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 Сушнево-2, ( ПЕ котельная п. Сушнево-2 )</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0,012588</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0,012588</w:t>
            </w:r>
          </w:p>
        </w:tc>
      </w:tr>
      <w:tr w:rsidR="00F02C6E" w:rsidRPr="003F188A" w:rsidTr="007C411E">
        <w:trPr>
          <w:trHeight w:val="60"/>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Парковая ул, 14, ( Жилой дом ), жилая часть</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 Сушнево-2, ( ПЕ котельная п. Сушнево-2 )</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0,009498</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0,009498</w:t>
            </w:r>
          </w:p>
        </w:tc>
      </w:tr>
      <w:tr w:rsidR="00F02C6E" w:rsidRPr="003F188A" w:rsidTr="007C411E">
        <w:trPr>
          <w:trHeight w:val="168"/>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Парковая ул, 2, ( Жилой дом ), жилая часть</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 Сушнево-2, ( ПЕ котельная п. Сушнево-2 )</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0,019644</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0,019644</w:t>
            </w:r>
          </w:p>
        </w:tc>
      </w:tr>
      <w:tr w:rsidR="00F02C6E" w:rsidRPr="003F188A" w:rsidTr="007C411E">
        <w:trPr>
          <w:trHeight w:val="144"/>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Парковая ул, 3, ( Жилой дом ), жилая часть</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 Сушнево-2, ( ПЕ котельная п. Сушнево-2 )</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0,013848</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0,013848</w:t>
            </w:r>
          </w:p>
        </w:tc>
      </w:tr>
      <w:tr w:rsidR="00F02C6E" w:rsidRPr="003F188A" w:rsidTr="007C411E">
        <w:trPr>
          <w:trHeight w:val="262"/>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Парковая ул, 4, ( Жилой дом ), жилая часть</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 Сушнево-2, ( ПЕ котельная п. Сушнево-2 )</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0,012451</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0,012451</w:t>
            </w:r>
          </w:p>
        </w:tc>
      </w:tr>
      <w:tr w:rsidR="00F02C6E" w:rsidRPr="003F188A" w:rsidTr="007C411E">
        <w:trPr>
          <w:trHeight w:val="96"/>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Парковая ул, 9, ( Жилой дом ), жилая часть</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 Сушнево-2, ( ПЕ котельная п. Сушнево-2 )</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0,107469</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0,107469</w:t>
            </w:r>
          </w:p>
        </w:tc>
      </w:tr>
      <w:tr w:rsidR="00F02C6E" w:rsidRPr="003F188A" w:rsidTr="007C411E">
        <w:trPr>
          <w:trHeight w:val="60"/>
        </w:trPr>
        <w:tc>
          <w:tcPr>
            <w:tcW w:w="4410" w:type="dxa"/>
            <w:gridSpan w:val="3"/>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0,279658</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0,279658</w:t>
            </w:r>
          </w:p>
        </w:tc>
      </w:tr>
      <w:tr w:rsidR="00F02C6E" w:rsidRPr="003F188A" w:rsidTr="007C411E">
        <w:trPr>
          <w:trHeight w:val="60"/>
        </w:trPr>
        <w:tc>
          <w:tcPr>
            <w:tcW w:w="4410" w:type="dxa"/>
            <w:gridSpan w:val="3"/>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 Сушнево-2, ( ПЕ котельная п. Сушнево-2 )</w:t>
            </w: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0,279658</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0,279658</w:t>
            </w:r>
          </w:p>
        </w:tc>
      </w:tr>
      <w:tr w:rsidR="00F02C6E" w:rsidRPr="003F188A" w:rsidTr="007C411E">
        <w:trPr>
          <w:trHeight w:val="60"/>
        </w:trPr>
        <w:tc>
          <w:tcPr>
            <w:tcW w:w="4410" w:type="dxa"/>
            <w:gridSpan w:val="3"/>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 Труд, ( ПЕ котельная № 1 п. Труд )</w:t>
            </w: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1,635077</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1,635077</w:t>
            </w:r>
          </w:p>
        </w:tc>
      </w:tr>
      <w:tr w:rsidR="00F02C6E" w:rsidRPr="003F188A" w:rsidTr="007C411E">
        <w:trPr>
          <w:trHeight w:val="60"/>
        </w:trPr>
        <w:tc>
          <w:tcPr>
            <w:tcW w:w="4410" w:type="dxa"/>
            <w:gridSpan w:val="3"/>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1,635077</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1,635077</w:t>
            </w:r>
          </w:p>
        </w:tc>
      </w:tr>
      <w:tr w:rsidR="00F02C6E" w:rsidRPr="003F188A" w:rsidTr="007C411E">
        <w:trPr>
          <w:trHeight w:val="137"/>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Набережная ул, 1, ( Жилой дом ), жилая часть</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 Труд, ( ПЕ котельная № 1 п. Труд )</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0,068738</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0,068738</w:t>
            </w:r>
          </w:p>
        </w:tc>
      </w:tr>
      <w:tr w:rsidR="00F02C6E" w:rsidRPr="003F188A" w:rsidTr="007C411E">
        <w:trPr>
          <w:trHeight w:val="212"/>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Набережная ул, 2, ( Жилой дом ), жилая часть</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 Труд, ( ПЕ котельная № 1 п. Труд )</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0,070251</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0,070251</w:t>
            </w:r>
          </w:p>
        </w:tc>
      </w:tr>
      <w:tr w:rsidR="00F02C6E" w:rsidRPr="003F188A" w:rsidTr="007C411E">
        <w:trPr>
          <w:trHeight w:val="212"/>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Набережная ул, 4, ( Жилой дом ), жилая часть</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 Труд, ( ПЕ котельная № 1 п. Труд )</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0,072527</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0,072527</w:t>
            </w:r>
          </w:p>
        </w:tc>
      </w:tr>
      <w:tr w:rsidR="00F02C6E" w:rsidRPr="003F188A" w:rsidTr="007C411E">
        <w:trPr>
          <w:trHeight w:val="174"/>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Профсоюзная ул, 1, ( Жилой дом ), жилая часть</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 Труд, ( ПЕ котельная № 1 п. Труд )</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0,074213</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0,074213</w:t>
            </w:r>
          </w:p>
        </w:tc>
      </w:tr>
      <w:tr w:rsidR="00F02C6E" w:rsidRPr="003F188A" w:rsidTr="007C411E">
        <w:trPr>
          <w:trHeight w:val="164"/>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Профсоюзная ул, 3, ( Здание ), Клуб п. Труд</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 Труд, ( ПЕ котельная № 1 п. Труд )</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0,0471</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0,0471</w:t>
            </w:r>
          </w:p>
        </w:tc>
      </w:tr>
      <w:tr w:rsidR="00F02C6E" w:rsidRPr="003F188A" w:rsidTr="007C411E">
        <w:trPr>
          <w:trHeight w:val="224"/>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Профсоюзная ул, 3, ( Здание ), п.Труд, помещение библиотеки</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 Труд, ( ПЕ котельная № 1 п. Труд )</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0,007353</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0,007353</w:t>
            </w:r>
          </w:p>
        </w:tc>
      </w:tr>
      <w:tr w:rsidR="00F02C6E" w:rsidRPr="003F188A" w:rsidTr="007C411E">
        <w:trPr>
          <w:trHeight w:val="188"/>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Профсоюзная ул, 8, ( Жилой дом ), жилая часть</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 Труд, ( ПЕ котельная № 1 п. Труд )</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0,026033</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0,026033</w:t>
            </w:r>
          </w:p>
        </w:tc>
      </w:tr>
      <w:tr w:rsidR="00F02C6E" w:rsidRPr="003F188A" w:rsidTr="007C411E">
        <w:trPr>
          <w:trHeight w:val="163"/>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Советская ул, 1, ( Жилой дом ), жилая часть</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 Труд, ( ПЕ котельная № 1 п. Труд )</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0,084096</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0,084096</w:t>
            </w:r>
          </w:p>
        </w:tc>
      </w:tr>
      <w:tr w:rsidR="00F02C6E" w:rsidRPr="003F188A" w:rsidTr="007C411E">
        <w:trPr>
          <w:trHeight w:val="140"/>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Советская ул, 11, ( Жилой дом ), жилая часть</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 Труд, ( ПЕ котельная № 1 п. Труд )</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0,075244</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0,075244</w:t>
            </w:r>
          </w:p>
        </w:tc>
      </w:tr>
      <w:tr w:rsidR="00F02C6E" w:rsidRPr="003F188A" w:rsidTr="007C411E">
        <w:trPr>
          <w:trHeight w:val="101"/>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Советская ул, 13, ( Жилой дом ), жилая часть</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 Труд, ( ПЕ котельная № 1 п. Труд )</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0,076375</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0,076375</w:t>
            </w:r>
          </w:p>
        </w:tc>
      </w:tr>
      <w:tr w:rsidR="00F02C6E" w:rsidRPr="003F188A" w:rsidTr="007C411E">
        <w:trPr>
          <w:trHeight w:val="222"/>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lastRenderedPageBreak/>
              <w:t>Советская ул, 14, ( Здание ), Д/с № 23 п. Труд</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 Труд, ( ПЕ котельная № 1 п. Труд )</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992"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0,033046</w:t>
            </w:r>
          </w:p>
          <w:p w:rsidR="00F02C6E" w:rsidRPr="003F188A" w:rsidRDefault="00F02C6E" w:rsidP="007C411E">
            <w:pPr>
              <w:spacing w:after="0" w:line="240" w:lineRule="auto"/>
              <w:jc w:val="center"/>
              <w:rPr>
                <w:rFonts w:ascii="Times New Roman" w:hAnsi="Times New Roman" w:cs="Times New Roman"/>
                <w:sz w:val="13"/>
                <w:szCs w:val="13"/>
              </w:rPr>
            </w:pP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0,033046</w:t>
            </w:r>
          </w:p>
          <w:p w:rsidR="00F02C6E" w:rsidRPr="003F188A" w:rsidRDefault="00F02C6E" w:rsidP="007C411E">
            <w:pPr>
              <w:spacing w:after="0" w:line="240" w:lineRule="auto"/>
              <w:jc w:val="center"/>
              <w:rPr>
                <w:rFonts w:ascii="Times New Roman" w:hAnsi="Times New Roman" w:cs="Times New Roman"/>
                <w:sz w:val="13"/>
                <w:szCs w:val="13"/>
              </w:rPr>
            </w:pPr>
          </w:p>
        </w:tc>
      </w:tr>
      <w:tr w:rsidR="00F02C6E" w:rsidRPr="003F188A" w:rsidTr="007C411E">
        <w:trPr>
          <w:trHeight w:val="467"/>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Советская ул, 14, ( Здание ), Кухня и прачечная д/с № 23 п. Труд</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 Труд, ( ПЕ котельная № 1 п. Труд )</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0,008621</w:t>
            </w:r>
          </w:p>
          <w:p w:rsidR="00F02C6E" w:rsidRPr="003F188A" w:rsidRDefault="00F02C6E" w:rsidP="007C411E">
            <w:pPr>
              <w:spacing w:after="0" w:line="240" w:lineRule="auto"/>
              <w:jc w:val="center"/>
              <w:rPr>
                <w:rFonts w:ascii="Times New Roman" w:hAnsi="Times New Roman" w:cs="Times New Roman"/>
                <w:sz w:val="13"/>
                <w:szCs w:val="13"/>
              </w:rPr>
            </w:pP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0,008621</w:t>
            </w:r>
          </w:p>
          <w:p w:rsidR="00F02C6E" w:rsidRPr="003F188A" w:rsidRDefault="00F02C6E" w:rsidP="007C411E">
            <w:pPr>
              <w:spacing w:after="0" w:line="240" w:lineRule="auto"/>
              <w:jc w:val="center"/>
              <w:rPr>
                <w:rFonts w:ascii="Times New Roman" w:hAnsi="Times New Roman" w:cs="Times New Roman"/>
                <w:sz w:val="13"/>
                <w:szCs w:val="13"/>
              </w:rPr>
            </w:pPr>
          </w:p>
        </w:tc>
      </w:tr>
      <w:tr w:rsidR="00F02C6E" w:rsidRPr="003F188A" w:rsidTr="007C411E">
        <w:trPr>
          <w:trHeight w:val="134"/>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Советская ул, 15, ( Жилой дом ), жилая часть</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 Труд, ( ПЕ котельная № 1 п. Труд )</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0,083069</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0,083069</w:t>
            </w:r>
          </w:p>
        </w:tc>
      </w:tr>
      <w:tr w:rsidR="00F02C6E" w:rsidRPr="003F188A" w:rsidTr="007C411E">
        <w:trPr>
          <w:trHeight w:val="110"/>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Советская ул, 17, ( Жилой дом ), жилая часть</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 Труд, ( ПЕ котельная № 1 п. Труд )</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0,085101</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0,085101</w:t>
            </w:r>
          </w:p>
        </w:tc>
      </w:tr>
      <w:tr w:rsidR="00F02C6E" w:rsidRPr="003F188A" w:rsidTr="007C411E">
        <w:trPr>
          <w:trHeight w:val="228"/>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Советская ул, 19, ( Жилой дом ), жилая часть</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 Труд, ( ПЕ котельная № 1 п. Труд )</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0,08658</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0,08658</w:t>
            </w:r>
          </w:p>
        </w:tc>
      </w:tr>
      <w:tr w:rsidR="00F02C6E" w:rsidRPr="003F188A" w:rsidTr="007C411E">
        <w:trPr>
          <w:trHeight w:val="204"/>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Советская ул, 2, ( Жилой дом ), жилая часть</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 Труд, ( ПЕ котельная № 1 п. Труд )</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0,20129</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0,20129</w:t>
            </w:r>
          </w:p>
        </w:tc>
      </w:tr>
      <w:tr w:rsidR="00F02C6E" w:rsidRPr="003F188A" w:rsidTr="007C411E">
        <w:trPr>
          <w:trHeight w:val="322"/>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Советская ул, 3, ( Жилой дом ), жилая часть</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 Труд, ( ПЕ котельная № 1 п. Труд )</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0,066015</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0,066015</w:t>
            </w:r>
          </w:p>
        </w:tc>
      </w:tr>
      <w:tr w:rsidR="00F02C6E" w:rsidRPr="003F188A" w:rsidTr="007C411E">
        <w:trPr>
          <w:trHeight w:val="128"/>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Советская ул, 4, ( Жилой дом ), жилая часть</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 Труд, ( ПЕ котельная № 1 п. Труд )</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0,153053</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0,153053</w:t>
            </w:r>
          </w:p>
        </w:tc>
      </w:tr>
      <w:tr w:rsidR="00F02C6E" w:rsidRPr="003F188A" w:rsidTr="007C411E">
        <w:trPr>
          <w:trHeight w:val="246"/>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Советская ул, 4А, ( Жилой дом ), жилая часть</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 Труд, ( ПЕ котельная № 1 п. Труд )</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0,127399</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0,127399</w:t>
            </w:r>
          </w:p>
        </w:tc>
      </w:tr>
      <w:tr w:rsidR="00F02C6E" w:rsidRPr="003F188A" w:rsidTr="007C411E">
        <w:trPr>
          <w:trHeight w:val="350"/>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Советская ул, 4А, ( Жилой дом ), Подвальное помещение № 1 (Уйсал Гюль Афлатуновна)</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 Труд, ( ПЕ котельная № 1 п. Труд )</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992"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0,003863</w:t>
            </w:r>
          </w:p>
          <w:p w:rsidR="00F02C6E" w:rsidRPr="003F188A" w:rsidRDefault="00F02C6E" w:rsidP="007C411E">
            <w:pPr>
              <w:spacing w:after="0" w:line="240" w:lineRule="auto"/>
              <w:jc w:val="center"/>
              <w:rPr>
                <w:rFonts w:ascii="Times New Roman" w:hAnsi="Times New Roman" w:cs="Times New Roman"/>
                <w:sz w:val="13"/>
                <w:szCs w:val="13"/>
              </w:rPr>
            </w:pP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0,003863</w:t>
            </w:r>
          </w:p>
          <w:p w:rsidR="00F02C6E" w:rsidRPr="003F188A" w:rsidRDefault="00F02C6E" w:rsidP="007C411E">
            <w:pPr>
              <w:spacing w:after="0" w:line="240" w:lineRule="auto"/>
              <w:jc w:val="center"/>
              <w:rPr>
                <w:rFonts w:ascii="Times New Roman" w:hAnsi="Times New Roman" w:cs="Times New Roman"/>
                <w:sz w:val="13"/>
                <w:szCs w:val="13"/>
              </w:rPr>
            </w:pPr>
          </w:p>
        </w:tc>
      </w:tr>
      <w:tr w:rsidR="00F02C6E" w:rsidRPr="003F188A" w:rsidTr="007C411E">
        <w:trPr>
          <w:trHeight w:val="316"/>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Советская ул, 4А, ( Жилой дом ), Подвальное помещение № 2 Уйсал Гюль Афлатуновна</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 Труд, ( ПЕ котельная № 1 п. Труд )</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992"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0,00379</w:t>
            </w:r>
          </w:p>
          <w:p w:rsidR="00F02C6E" w:rsidRPr="003F188A" w:rsidRDefault="00F02C6E" w:rsidP="007C411E">
            <w:pPr>
              <w:spacing w:after="0" w:line="240" w:lineRule="auto"/>
              <w:jc w:val="center"/>
              <w:rPr>
                <w:rFonts w:ascii="Times New Roman" w:hAnsi="Times New Roman" w:cs="Times New Roman"/>
                <w:sz w:val="13"/>
                <w:szCs w:val="13"/>
              </w:rPr>
            </w:pP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0,00379</w:t>
            </w:r>
          </w:p>
          <w:p w:rsidR="00F02C6E" w:rsidRPr="003F188A" w:rsidRDefault="00F02C6E" w:rsidP="007C411E">
            <w:pPr>
              <w:spacing w:after="0" w:line="240" w:lineRule="auto"/>
              <w:jc w:val="center"/>
              <w:rPr>
                <w:rFonts w:ascii="Times New Roman" w:hAnsi="Times New Roman" w:cs="Times New Roman"/>
                <w:sz w:val="13"/>
                <w:szCs w:val="13"/>
              </w:rPr>
            </w:pPr>
          </w:p>
        </w:tc>
      </w:tr>
      <w:tr w:rsidR="00F02C6E" w:rsidRPr="003F188A" w:rsidTr="007C411E">
        <w:trPr>
          <w:trHeight w:val="222"/>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Советская ул, 7, ( Жилой дом ), жилая часть</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 Труд, ( ПЕ котельная № 1 п. Труд )</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0,091077</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0,091077</w:t>
            </w:r>
          </w:p>
        </w:tc>
      </w:tr>
      <w:tr w:rsidR="00F02C6E" w:rsidRPr="003F188A" w:rsidTr="007C411E">
        <w:trPr>
          <w:trHeight w:val="212"/>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Советская ул, 9, ( Жилой дом ), жилая часть</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 Труд, ( ПЕ котельная № 1 п. Труд )</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0,090243</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0,090243</w:t>
            </w:r>
          </w:p>
        </w:tc>
      </w:tr>
      <w:tr w:rsidR="00F02C6E" w:rsidRPr="003F188A" w:rsidTr="007C411E">
        <w:trPr>
          <w:trHeight w:val="82"/>
        </w:trPr>
        <w:tc>
          <w:tcPr>
            <w:tcW w:w="4410" w:type="dxa"/>
            <w:gridSpan w:val="3"/>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1,635077</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1,635077</w:t>
            </w:r>
          </w:p>
        </w:tc>
      </w:tr>
      <w:tr w:rsidR="00F02C6E" w:rsidRPr="003F188A" w:rsidTr="007C411E">
        <w:trPr>
          <w:trHeight w:val="70"/>
        </w:trPr>
        <w:tc>
          <w:tcPr>
            <w:tcW w:w="4410" w:type="dxa"/>
            <w:gridSpan w:val="3"/>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 Труд, ( ПЕ котельная № 1 п. Труд )</w:t>
            </w: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1,635077</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1,635077</w:t>
            </w:r>
          </w:p>
        </w:tc>
      </w:tr>
      <w:tr w:rsidR="00F02C6E" w:rsidRPr="003F188A" w:rsidTr="007C411E">
        <w:trPr>
          <w:trHeight w:val="60"/>
        </w:trPr>
        <w:tc>
          <w:tcPr>
            <w:tcW w:w="4410" w:type="dxa"/>
            <w:gridSpan w:val="3"/>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 Труд, ( ПЕ котельная № 2 п. Труд )</w:t>
            </w:r>
          </w:p>
        </w:tc>
        <w:tc>
          <w:tcPr>
            <w:tcW w:w="992"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0,094894</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0,094894</w:t>
            </w:r>
          </w:p>
        </w:tc>
      </w:tr>
      <w:tr w:rsidR="00F02C6E" w:rsidRPr="003F188A" w:rsidTr="007C411E">
        <w:trPr>
          <w:trHeight w:val="60"/>
        </w:trPr>
        <w:tc>
          <w:tcPr>
            <w:tcW w:w="4410" w:type="dxa"/>
            <w:gridSpan w:val="3"/>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992"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0,094894</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0,094894</w:t>
            </w:r>
          </w:p>
        </w:tc>
      </w:tr>
      <w:tr w:rsidR="00F02C6E" w:rsidRPr="003F188A" w:rsidTr="007C411E">
        <w:trPr>
          <w:trHeight w:val="290"/>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Нагорная ул, 2, Жилой дом, жилая часть</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 Труд, (ПЕ котельная № 2 п. Труд)</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992"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0,094894</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0,094894</w:t>
            </w:r>
          </w:p>
        </w:tc>
      </w:tr>
      <w:tr w:rsidR="00F02C6E" w:rsidRPr="003F188A" w:rsidTr="007C411E">
        <w:trPr>
          <w:trHeight w:val="124"/>
        </w:trPr>
        <w:tc>
          <w:tcPr>
            <w:tcW w:w="4410" w:type="dxa"/>
            <w:gridSpan w:val="3"/>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992"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0,094894</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0,094894</w:t>
            </w:r>
          </w:p>
        </w:tc>
      </w:tr>
      <w:tr w:rsidR="00F02C6E" w:rsidRPr="003F188A" w:rsidTr="007C411E">
        <w:trPr>
          <w:trHeight w:val="60"/>
        </w:trPr>
        <w:tc>
          <w:tcPr>
            <w:tcW w:w="4410" w:type="dxa"/>
            <w:gridSpan w:val="3"/>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 Труд, ( ПЕ котельная № 2 п. Труд )</w:t>
            </w:r>
          </w:p>
        </w:tc>
        <w:tc>
          <w:tcPr>
            <w:tcW w:w="992"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0,094894</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0,094894</w:t>
            </w:r>
          </w:p>
        </w:tc>
      </w:tr>
      <w:tr w:rsidR="00F02C6E" w:rsidRPr="003F188A" w:rsidTr="007C411E">
        <w:trPr>
          <w:trHeight w:val="86"/>
        </w:trPr>
        <w:tc>
          <w:tcPr>
            <w:tcW w:w="4410" w:type="dxa"/>
            <w:gridSpan w:val="3"/>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 Труд, ( ПЕ котельная д. Липна Школа )</w:t>
            </w:r>
          </w:p>
        </w:tc>
        <w:tc>
          <w:tcPr>
            <w:tcW w:w="992"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0,099825</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0,099825</w:t>
            </w:r>
          </w:p>
        </w:tc>
      </w:tr>
      <w:tr w:rsidR="00F02C6E" w:rsidRPr="003F188A" w:rsidTr="007C411E">
        <w:trPr>
          <w:trHeight w:val="61"/>
        </w:trPr>
        <w:tc>
          <w:tcPr>
            <w:tcW w:w="4410" w:type="dxa"/>
            <w:gridSpan w:val="3"/>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992"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0,099825</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0,099825</w:t>
            </w:r>
          </w:p>
        </w:tc>
      </w:tr>
      <w:tr w:rsidR="00F02C6E" w:rsidRPr="003F188A" w:rsidTr="007C411E">
        <w:trPr>
          <w:trHeight w:val="204"/>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Спортивная ул, 4а,  Здание , Липенская школа</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 Труд,  ПЕ котельная д. Липна Школа</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992"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0,099825</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0,099825</w:t>
            </w:r>
          </w:p>
        </w:tc>
      </w:tr>
      <w:tr w:rsidR="00F02C6E" w:rsidRPr="003F188A" w:rsidTr="007C411E">
        <w:trPr>
          <w:trHeight w:val="60"/>
        </w:trPr>
        <w:tc>
          <w:tcPr>
            <w:tcW w:w="4410" w:type="dxa"/>
            <w:gridSpan w:val="3"/>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992"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0,099825</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0,099825</w:t>
            </w:r>
          </w:p>
        </w:tc>
      </w:tr>
      <w:tr w:rsidR="00F02C6E" w:rsidRPr="003F188A" w:rsidTr="007C411E">
        <w:trPr>
          <w:trHeight w:val="154"/>
        </w:trPr>
        <w:tc>
          <w:tcPr>
            <w:tcW w:w="4410" w:type="dxa"/>
            <w:gridSpan w:val="3"/>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 Труд, ( ПЕ котельная д. Липна Школа )</w:t>
            </w:r>
          </w:p>
        </w:tc>
        <w:tc>
          <w:tcPr>
            <w:tcW w:w="992"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0,099825</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0,099825</w:t>
            </w:r>
          </w:p>
        </w:tc>
      </w:tr>
      <w:tr w:rsidR="00F02C6E" w:rsidRPr="003F188A" w:rsidTr="007C411E">
        <w:trPr>
          <w:trHeight w:val="128"/>
        </w:trPr>
        <w:tc>
          <w:tcPr>
            <w:tcW w:w="4410" w:type="dxa"/>
            <w:gridSpan w:val="3"/>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 Труд, (ПЕ ООО Коммунальные системы (Спортивная)</w:t>
            </w:r>
          </w:p>
        </w:tc>
        <w:tc>
          <w:tcPr>
            <w:tcW w:w="992"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0,045158</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0,045158</w:t>
            </w:r>
          </w:p>
        </w:tc>
      </w:tr>
      <w:tr w:rsidR="00F02C6E" w:rsidRPr="003F188A" w:rsidTr="007C411E">
        <w:trPr>
          <w:trHeight w:val="60"/>
        </w:trPr>
        <w:tc>
          <w:tcPr>
            <w:tcW w:w="4410" w:type="dxa"/>
            <w:gridSpan w:val="3"/>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992"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0,045158</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0,045158</w:t>
            </w:r>
          </w:p>
        </w:tc>
      </w:tr>
      <w:tr w:rsidR="00F02C6E" w:rsidRPr="003F188A" w:rsidTr="007C411E">
        <w:trPr>
          <w:trHeight w:val="387"/>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Спортивная ул, 2,  Жилой дом, жилая часть</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 Труд,  ПЕ ООО Коммунальные системы (Спортивная)</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992"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0,045158</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0,045158</w:t>
            </w:r>
          </w:p>
        </w:tc>
      </w:tr>
      <w:tr w:rsidR="00F02C6E" w:rsidRPr="003F188A" w:rsidTr="007C411E">
        <w:trPr>
          <w:trHeight w:val="68"/>
        </w:trPr>
        <w:tc>
          <w:tcPr>
            <w:tcW w:w="4410" w:type="dxa"/>
            <w:gridSpan w:val="3"/>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992"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0,045158</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0,045158</w:t>
            </w:r>
          </w:p>
        </w:tc>
      </w:tr>
      <w:tr w:rsidR="00F02C6E" w:rsidRPr="003F188A" w:rsidTr="007C411E">
        <w:trPr>
          <w:trHeight w:val="60"/>
        </w:trPr>
        <w:tc>
          <w:tcPr>
            <w:tcW w:w="4410" w:type="dxa"/>
            <w:gridSpan w:val="3"/>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 Труд, (ПЕ ООО Коммунальные системы (Спортивная)</w:t>
            </w:r>
          </w:p>
        </w:tc>
        <w:tc>
          <w:tcPr>
            <w:tcW w:w="992"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0,045158</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0,045158</w:t>
            </w:r>
          </w:p>
        </w:tc>
      </w:tr>
      <w:tr w:rsidR="00F02C6E" w:rsidRPr="003F188A" w:rsidTr="007C411E">
        <w:trPr>
          <w:trHeight w:val="70"/>
        </w:trPr>
        <w:tc>
          <w:tcPr>
            <w:tcW w:w="4410" w:type="dxa"/>
            <w:gridSpan w:val="3"/>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с. Андреевское, ( ПЕ БМК с. Андреевское )</w:t>
            </w: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0,570091</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0,570091</w:t>
            </w:r>
          </w:p>
        </w:tc>
      </w:tr>
      <w:tr w:rsidR="00F02C6E" w:rsidRPr="003F188A" w:rsidTr="007C411E">
        <w:trPr>
          <w:trHeight w:val="64"/>
        </w:trPr>
        <w:tc>
          <w:tcPr>
            <w:tcW w:w="4410" w:type="dxa"/>
            <w:gridSpan w:val="3"/>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0,570091</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0,570091</w:t>
            </w:r>
          </w:p>
        </w:tc>
      </w:tr>
      <w:tr w:rsidR="00F02C6E" w:rsidRPr="003F188A" w:rsidTr="007C411E">
        <w:trPr>
          <w:trHeight w:val="133"/>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с. Андреевское ( Здание ), Помещение почты</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с. Андреевское, ПЕ БМК с. Андреевское</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0,004323</w:t>
            </w:r>
          </w:p>
        </w:tc>
        <w:tc>
          <w:tcPr>
            <w:tcW w:w="1043"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0,004323</w:t>
            </w:r>
          </w:p>
        </w:tc>
      </w:tr>
      <w:tr w:rsidR="00F02C6E" w:rsidRPr="003F188A" w:rsidTr="007C411E">
        <w:trPr>
          <w:trHeight w:val="252"/>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с. Андреевское, ( Здание ), Назарова М.Н. магазин</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с. Андреевское, ( ПЕ БМК с. Андреевское )</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0,002719</w:t>
            </w:r>
          </w:p>
        </w:tc>
        <w:tc>
          <w:tcPr>
            <w:tcW w:w="1043"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0,002719</w:t>
            </w:r>
          </w:p>
        </w:tc>
      </w:tr>
      <w:tr w:rsidR="00F02C6E" w:rsidRPr="003F188A" w:rsidTr="007C411E">
        <w:trPr>
          <w:trHeight w:val="85"/>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с. Андреевское, 10, ( Жилой дом ), жилая часть</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с. Андреевское, ПЕ БМК с. Андреевское</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0,040023</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0,040023</w:t>
            </w:r>
          </w:p>
        </w:tc>
      </w:tr>
      <w:tr w:rsidR="00F02C6E" w:rsidRPr="003F188A" w:rsidTr="007C411E">
        <w:trPr>
          <w:trHeight w:val="62"/>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с. Андреевское, 11, Жилой дом, жилая часть</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с. Андреевское,  ПЕ БМК с. Андреевское</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0,06916</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0,06916</w:t>
            </w:r>
          </w:p>
        </w:tc>
      </w:tr>
      <w:tr w:rsidR="00F02C6E" w:rsidRPr="003F188A" w:rsidTr="007C411E">
        <w:trPr>
          <w:trHeight w:val="70"/>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с. Андреевское, 12, Жилой дом, жилая часть</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с. Андреевское, ПЕ БМК с. Андреевское</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0,043672</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0,043672</w:t>
            </w:r>
          </w:p>
        </w:tc>
      </w:tr>
      <w:tr w:rsidR="00F02C6E" w:rsidRPr="003F188A" w:rsidTr="007C411E">
        <w:trPr>
          <w:trHeight w:val="212"/>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lastRenderedPageBreak/>
              <w:t>с. Андреевское, 13, Жилой дом, жилая часть</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с. Андреевское, ПЕ БМК с. Андреевское)</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0,091551</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0,091551</w:t>
            </w:r>
          </w:p>
        </w:tc>
      </w:tr>
      <w:tr w:rsidR="00F02C6E" w:rsidRPr="003F188A" w:rsidTr="007C411E">
        <w:trPr>
          <w:trHeight w:val="174"/>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с. Андреевское, 14, Жилой дом, жилая часть</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с. Андреевское, ПЕ БМК с. Андреевское</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0,033113</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0,033113</w:t>
            </w:r>
          </w:p>
        </w:tc>
      </w:tr>
      <w:tr w:rsidR="00F02C6E" w:rsidRPr="003F188A" w:rsidTr="007C411E">
        <w:trPr>
          <w:trHeight w:val="164"/>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с. Андреевское, 15, Жилой дом, жилая часть</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с. Андреевское,  ПЕ БМК с. Андреевское)</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0,029403</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0,029403</w:t>
            </w:r>
          </w:p>
        </w:tc>
      </w:tr>
      <w:tr w:rsidR="00F02C6E" w:rsidRPr="003F188A" w:rsidTr="007C411E">
        <w:trPr>
          <w:trHeight w:val="60"/>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с. Андреевское, 16, Жилой дом, жилая часть</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с. Андреевское, ПЕ БМК с. Андреевское)</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0,025671</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0,025671</w:t>
            </w:r>
          </w:p>
        </w:tc>
      </w:tr>
      <w:tr w:rsidR="00F02C6E" w:rsidRPr="003F188A" w:rsidTr="007C411E">
        <w:trPr>
          <w:trHeight w:val="102"/>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с. Андреевское, 17,  Жилой дом, жилая часть</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с. Андреевское, ПЕ БМК с. Андреевское</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0,095639</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0,095639</w:t>
            </w:r>
          </w:p>
        </w:tc>
      </w:tr>
      <w:tr w:rsidR="00F02C6E" w:rsidRPr="003F188A" w:rsidTr="007C411E">
        <w:trPr>
          <w:trHeight w:val="92"/>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с. Андреевское, 3,  Жилой дом, жилая часть</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с. Андреевское, ПЕ БМК с. Андреевское</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0,04753</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0,04753</w:t>
            </w:r>
          </w:p>
        </w:tc>
      </w:tr>
      <w:tr w:rsidR="00F02C6E" w:rsidRPr="003F188A" w:rsidTr="007C411E">
        <w:trPr>
          <w:trHeight w:val="196"/>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с. Андреевское, 6, Жилой дом, жилая часть</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с. Андреевское, ПЕ БМК с. Андреевское)</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0,028331</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0,028331</w:t>
            </w:r>
          </w:p>
        </w:tc>
      </w:tr>
      <w:tr w:rsidR="00F02C6E" w:rsidRPr="003F188A" w:rsidTr="007C411E">
        <w:trPr>
          <w:trHeight w:val="171"/>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с. Андреевское, 7, Жилой дом, жилая часть</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с. Андреевское, ПЕ БМК с. Андреевское</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0,009433</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0,009433</w:t>
            </w:r>
          </w:p>
        </w:tc>
      </w:tr>
      <w:tr w:rsidR="00F02C6E" w:rsidRPr="003F188A" w:rsidTr="007C411E">
        <w:trPr>
          <w:trHeight w:val="148"/>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с. Андреевское, 8, ( Жилой дом ), жилая часть</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с. Андреевское, ПЕ БМК с. Андреевское</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0,012045</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0,012045</w:t>
            </w:r>
          </w:p>
        </w:tc>
      </w:tr>
      <w:tr w:rsidR="00F02C6E" w:rsidRPr="003F188A" w:rsidTr="007C411E">
        <w:trPr>
          <w:trHeight w:val="123"/>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с. Андреевское, 9, Жилой дом, жилая часть</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с. Андреевское, ПЕ БМК с. Андреевское</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0,037478</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0,037478</w:t>
            </w:r>
          </w:p>
        </w:tc>
      </w:tr>
      <w:tr w:rsidR="00F02C6E" w:rsidRPr="003F188A" w:rsidTr="007C411E">
        <w:trPr>
          <w:trHeight w:val="60"/>
        </w:trPr>
        <w:tc>
          <w:tcPr>
            <w:tcW w:w="4410" w:type="dxa"/>
            <w:gridSpan w:val="3"/>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0,570091</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0,570091</w:t>
            </w:r>
          </w:p>
        </w:tc>
      </w:tr>
      <w:tr w:rsidR="00F02C6E" w:rsidRPr="003F188A" w:rsidTr="007C411E">
        <w:trPr>
          <w:trHeight w:val="88"/>
        </w:trPr>
        <w:tc>
          <w:tcPr>
            <w:tcW w:w="4410" w:type="dxa"/>
            <w:gridSpan w:val="3"/>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с. Андреевское, ( ПЕ БМК с. Андреевское )</w:t>
            </w: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0,570091</w:t>
            </w: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0,570091</w:t>
            </w:r>
          </w:p>
        </w:tc>
      </w:tr>
      <w:tr w:rsidR="00F02C6E" w:rsidRPr="003F188A" w:rsidTr="007C411E">
        <w:trPr>
          <w:trHeight w:val="63"/>
        </w:trPr>
        <w:tc>
          <w:tcPr>
            <w:tcW w:w="4410" w:type="dxa"/>
            <w:gridSpan w:val="3"/>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с. Андреевское, ( ПЕ теплогенераторная с. Андреевское )</w:t>
            </w:r>
          </w:p>
        </w:tc>
        <w:tc>
          <w:tcPr>
            <w:tcW w:w="992"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1043"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0,006229</w:t>
            </w: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0,006229</w:t>
            </w:r>
          </w:p>
        </w:tc>
      </w:tr>
      <w:tr w:rsidR="00F02C6E" w:rsidRPr="003F188A" w:rsidTr="007C411E">
        <w:trPr>
          <w:trHeight w:val="60"/>
        </w:trPr>
        <w:tc>
          <w:tcPr>
            <w:tcW w:w="4410" w:type="dxa"/>
            <w:gridSpan w:val="3"/>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992"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1043"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0,006229</w:t>
            </w: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0,006229</w:t>
            </w:r>
          </w:p>
        </w:tc>
      </w:tr>
      <w:tr w:rsidR="00F02C6E" w:rsidRPr="003F188A" w:rsidTr="007C411E">
        <w:trPr>
          <w:trHeight w:val="308"/>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с. Андреевское, 17, ( Жилой дом ), ГВС 4Т</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с. Андреевское, ПЕ теплогенераторная с. Андреевское</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1043"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0,006229</w:t>
            </w:r>
          </w:p>
        </w:tc>
        <w:tc>
          <w:tcPr>
            <w:tcW w:w="992" w:type="dxa"/>
            <w:shd w:val="clear" w:color="auto" w:fill="auto"/>
            <w:noWrap/>
            <w:hideMark/>
          </w:tcPr>
          <w:p w:rsidR="00F02C6E" w:rsidRDefault="00F02C6E" w:rsidP="007C411E">
            <w:pPr>
              <w:spacing w:after="0" w:line="240" w:lineRule="auto"/>
              <w:jc w:val="center"/>
              <w:rPr>
                <w:rFonts w:ascii="Times New Roman" w:hAnsi="Times New Roman" w:cs="Times New Roman"/>
                <w:sz w:val="13"/>
                <w:szCs w:val="13"/>
              </w:rPr>
            </w:pPr>
          </w:p>
          <w:p w:rsidR="00F02C6E" w:rsidRDefault="00F02C6E" w:rsidP="007C411E">
            <w:pPr>
              <w:spacing w:after="0" w:line="240" w:lineRule="auto"/>
              <w:jc w:val="center"/>
              <w:rPr>
                <w:rFonts w:ascii="Times New Roman" w:hAnsi="Times New Roman" w:cs="Times New Roman"/>
                <w:sz w:val="13"/>
                <w:szCs w:val="13"/>
              </w:rPr>
            </w:pPr>
          </w:p>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0,006229</w:t>
            </w:r>
          </w:p>
        </w:tc>
      </w:tr>
      <w:tr w:rsidR="00F02C6E" w:rsidRPr="003F188A" w:rsidTr="007C411E">
        <w:trPr>
          <w:trHeight w:val="60"/>
        </w:trPr>
        <w:tc>
          <w:tcPr>
            <w:tcW w:w="4410" w:type="dxa"/>
            <w:gridSpan w:val="3"/>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992"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1043"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0,006229</w:t>
            </w: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0,006229</w:t>
            </w:r>
          </w:p>
        </w:tc>
      </w:tr>
      <w:tr w:rsidR="00F02C6E" w:rsidRPr="003F188A" w:rsidTr="007C411E">
        <w:trPr>
          <w:trHeight w:val="208"/>
        </w:trPr>
        <w:tc>
          <w:tcPr>
            <w:tcW w:w="4410" w:type="dxa"/>
            <w:gridSpan w:val="3"/>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с. Андреевское, ( ПЕ теплогенераторная с. Андреевское )</w:t>
            </w:r>
          </w:p>
        </w:tc>
        <w:tc>
          <w:tcPr>
            <w:tcW w:w="992"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1043"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0,006229</w:t>
            </w: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0,006229</w:t>
            </w:r>
          </w:p>
        </w:tc>
      </w:tr>
      <w:tr w:rsidR="00F02C6E" w:rsidRPr="003F188A" w:rsidTr="007C411E">
        <w:trPr>
          <w:trHeight w:val="142"/>
        </w:trPr>
        <w:tc>
          <w:tcPr>
            <w:tcW w:w="4410" w:type="dxa"/>
            <w:gridSpan w:val="3"/>
            <w:shd w:val="clear" w:color="auto" w:fill="auto"/>
            <w:noWrap/>
            <w:hideMark/>
          </w:tcPr>
          <w:p w:rsidR="00F02C6E" w:rsidRPr="003F188A" w:rsidRDefault="00F02C6E" w:rsidP="007C411E">
            <w:pPr>
              <w:spacing w:after="0" w:line="240" w:lineRule="auto"/>
              <w:jc w:val="center"/>
              <w:rPr>
                <w:rFonts w:ascii="Times New Roman" w:hAnsi="Times New Roman" w:cs="Times New Roman"/>
                <w:b/>
                <w:sz w:val="13"/>
                <w:szCs w:val="13"/>
              </w:rPr>
            </w:pPr>
            <w:r w:rsidRPr="003F188A">
              <w:rPr>
                <w:rFonts w:ascii="Times New Roman" w:hAnsi="Times New Roman" w:cs="Times New Roman"/>
                <w:b/>
                <w:sz w:val="13"/>
                <w:szCs w:val="13"/>
              </w:rPr>
              <w:t>Итого</w:t>
            </w:r>
          </w:p>
        </w:tc>
        <w:tc>
          <w:tcPr>
            <w:tcW w:w="992"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b/>
                <w:sz w:val="13"/>
                <w:szCs w:val="13"/>
              </w:rPr>
            </w:pPr>
            <w:r>
              <w:rPr>
                <w:rFonts w:ascii="Times New Roman" w:hAnsi="Times New Roman" w:cs="Times New Roman"/>
                <w:b/>
                <w:sz w:val="13"/>
                <w:szCs w:val="13"/>
              </w:rPr>
              <w:t>6,197658</w:t>
            </w:r>
          </w:p>
        </w:tc>
        <w:tc>
          <w:tcPr>
            <w:tcW w:w="1043" w:type="dxa"/>
            <w:shd w:val="clear" w:color="auto" w:fill="auto"/>
            <w:noWrap/>
            <w:hideMark/>
          </w:tcPr>
          <w:p w:rsidR="00F02C6E" w:rsidRPr="00F02C6E" w:rsidRDefault="00F02C6E" w:rsidP="007C411E">
            <w:pPr>
              <w:spacing w:after="0" w:line="240" w:lineRule="auto"/>
              <w:jc w:val="center"/>
              <w:rPr>
                <w:rFonts w:ascii="Times New Roman" w:hAnsi="Times New Roman" w:cs="Times New Roman"/>
                <w:b/>
                <w:sz w:val="13"/>
                <w:szCs w:val="13"/>
              </w:rPr>
            </w:pPr>
            <w:r w:rsidRPr="00F02C6E">
              <w:rPr>
                <w:rFonts w:ascii="Times New Roman" w:hAnsi="Times New Roman" w:cs="Times New Roman"/>
                <w:b/>
                <w:sz w:val="13"/>
                <w:szCs w:val="13"/>
              </w:rPr>
              <w:t>0,006229</w:t>
            </w:r>
          </w:p>
        </w:tc>
        <w:tc>
          <w:tcPr>
            <w:tcW w:w="992"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b/>
                <w:sz w:val="13"/>
                <w:szCs w:val="13"/>
              </w:rPr>
            </w:pPr>
            <w:r w:rsidRPr="003F188A">
              <w:rPr>
                <w:rFonts w:ascii="Times New Roman" w:hAnsi="Times New Roman" w:cs="Times New Roman"/>
                <w:b/>
                <w:sz w:val="13"/>
                <w:szCs w:val="13"/>
              </w:rPr>
              <w:t>6,220039</w:t>
            </w:r>
          </w:p>
        </w:tc>
      </w:tr>
    </w:tbl>
    <w:p w:rsidR="00010885" w:rsidRPr="00F16FB6" w:rsidRDefault="00FD2ED6" w:rsidP="009E7489">
      <w:pPr>
        <w:pStyle w:val="Default"/>
        <w:ind w:firstLine="284"/>
        <w:jc w:val="both"/>
        <w:rPr>
          <w:sz w:val="16"/>
          <w:szCs w:val="16"/>
        </w:rPr>
      </w:pPr>
      <w:r w:rsidRPr="00F16FB6">
        <w:rPr>
          <w:sz w:val="16"/>
          <w:szCs w:val="16"/>
        </w:rPr>
        <w:t>Часовые расходы тепла на отопление приняты на основании данных предоставленных Зака</w:t>
      </w:r>
      <w:r w:rsidR="00391E78" w:rsidRPr="00F16FB6">
        <w:rPr>
          <w:sz w:val="16"/>
          <w:szCs w:val="16"/>
        </w:rPr>
        <w:t>зчиком (ООО «Владимиртеплогаз»)</w:t>
      </w:r>
      <w:r w:rsidRPr="00F16FB6">
        <w:rPr>
          <w:sz w:val="16"/>
          <w:szCs w:val="16"/>
        </w:rPr>
        <w:t>.</w:t>
      </w:r>
    </w:p>
    <w:p w:rsidR="00FD2ED6" w:rsidRPr="005969A6" w:rsidRDefault="00FD2ED6" w:rsidP="005969A6">
      <w:pPr>
        <w:pStyle w:val="Default"/>
        <w:ind w:firstLine="284"/>
        <w:jc w:val="both"/>
        <w:rPr>
          <w:sz w:val="16"/>
          <w:szCs w:val="16"/>
        </w:rPr>
      </w:pPr>
      <w:r w:rsidRPr="005969A6">
        <w:rPr>
          <w:sz w:val="16"/>
          <w:szCs w:val="16"/>
        </w:rPr>
        <w:t>Тепловые нагрузки по видам потребителей предоставлены в нижеследующей таблице.</w:t>
      </w:r>
    </w:p>
    <w:p w:rsidR="00FD2ED6" w:rsidRPr="005969A6" w:rsidRDefault="00FD2ED6" w:rsidP="005969A6">
      <w:pPr>
        <w:pStyle w:val="Default"/>
        <w:jc w:val="right"/>
        <w:rPr>
          <w:b/>
          <w:sz w:val="16"/>
          <w:szCs w:val="16"/>
        </w:rPr>
      </w:pPr>
      <w:r w:rsidRPr="005969A6">
        <w:rPr>
          <w:b/>
          <w:sz w:val="16"/>
          <w:szCs w:val="16"/>
        </w:rPr>
        <w:t>Таблица №12</w:t>
      </w:r>
    </w:p>
    <w:tbl>
      <w:tblPr>
        <w:tblW w:w="7245" w:type="dxa"/>
        <w:tblInd w:w="93" w:type="dxa"/>
        <w:tblLook w:val="04A0" w:firstRow="1" w:lastRow="0" w:firstColumn="1" w:lastColumn="0" w:noHBand="0" w:noVBand="1"/>
      </w:tblPr>
      <w:tblGrid>
        <w:gridCol w:w="1216"/>
        <w:gridCol w:w="4044"/>
        <w:gridCol w:w="1985"/>
      </w:tblGrid>
      <w:tr w:rsidR="00D80713" w:rsidRPr="005969A6" w:rsidTr="005969A6">
        <w:trPr>
          <w:trHeight w:val="88"/>
        </w:trPr>
        <w:tc>
          <w:tcPr>
            <w:tcW w:w="1216" w:type="dxa"/>
            <w:tcBorders>
              <w:top w:val="single" w:sz="4" w:space="0" w:color="auto"/>
              <w:left w:val="single" w:sz="4" w:space="0" w:color="auto"/>
              <w:bottom w:val="nil"/>
              <w:right w:val="nil"/>
            </w:tcBorders>
            <w:shd w:val="clear" w:color="auto" w:fill="auto"/>
            <w:vAlign w:val="center"/>
            <w:hideMark/>
          </w:tcPr>
          <w:p w:rsidR="00D80713" w:rsidRPr="005969A6" w:rsidRDefault="00D80713" w:rsidP="005969A6">
            <w:pPr>
              <w:spacing w:after="0" w:line="240" w:lineRule="auto"/>
              <w:jc w:val="center"/>
              <w:rPr>
                <w:rFonts w:ascii="Times New Roman" w:eastAsia="Times New Roman" w:hAnsi="Times New Roman" w:cs="Times New Roman"/>
                <w:b/>
                <w:bCs/>
                <w:sz w:val="16"/>
                <w:szCs w:val="16"/>
              </w:rPr>
            </w:pPr>
            <w:r w:rsidRPr="005969A6">
              <w:rPr>
                <w:rFonts w:ascii="Times New Roman" w:eastAsia="Times New Roman" w:hAnsi="Times New Roman" w:cs="Times New Roman"/>
                <w:b/>
                <w:bCs/>
                <w:sz w:val="16"/>
                <w:szCs w:val="16"/>
              </w:rPr>
              <w:t>Котельная</w:t>
            </w:r>
          </w:p>
        </w:tc>
        <w:tc>
          <w:tcPr>
            <w:tcW w:w="4044" w:type="dxa"/>
            <w:tcBorders>
              <w:top w:val="single" w:sz="4" w:space="0" w:color="auto"/>
              <w:left w:val="single" w:sz="4" w:space="0" w:color="auto"/>
              <w:bottom w:val="nil"/>
              <w:right w:val="single" w:sz="4" w:space="0" w:color="auto"/>
            </w:tcBorders>
            <w:shd w:val="clear" w:color="auto" w:fill="auto"/>
            <w:vAlign w:val="center"/>
            <w:hideMark/>
          </w:tcPr>
          <w:p w:rsidR="00D80713" w:rsidRPr="005969A6" w:rsidRDefault="00D80713" w:rsidP="005969A6">
            <w:pPr>
              <w:spacing w:after="0" w:line="240" w:lineRule="auto"/>
              <w:jc w:val="center"/>
              <w:rPr>
                <w:rFonts w:ascii="Times New Roman" w:eastAsia="Times New Roman" w:hAnsi="Times New Roman" w:cs="Times New Roman"/>
                <w:b/>
                <w:bCs/>
                <w:sz w:val="16"/>
                <w:szCs w:val="16"/>
              </w:rPr>
            </w:pPr>
            <w:r w:rsidRPr="005969A6">
              <w:rPr>
                <w:rFonts w:ascii="Times New Roman" w:eastAsia="Times New Roman" w:hAnsi="Times New Roman" w:cs="Times New Roman"/>
                <w:b/>
                <w:bCs/>
                <w:sz w:val="16"/>
                <w:szCs w:val="16"/>
              </w:rPr>
              <w:t xml:space="preserve">Наименование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D80713" w:rsidRPr="005969A6" w:rsidRDefault="00E72E38" w:rsidP="00E711E7">
            <w:pPr>
              <w:spacing w:after="0" w:line="240" w:lineRule="auto"/>
              <w:jc w:val="center"/>
              <w:rPr>
                <w:rFonts w:ascii="Times New Roman" w:eastAsia="Times New Roman" w:hAnsi="Times New Roman" w:cs="Times New Roman"/>
                <w:b/>
                <w:bCs/>
                <w:sz w:val="16"/>
                <w:szCs w:val="16"/>
              </w:rPr>
            </w:pPr>
            <w:r w:rsidRPr="005969A6">
              <w:rPr>
                <w:rFonts w:ascii="Times New Roman" w:eastAsia="Times New Roman" w:hAnsi="Times New Roman" w:cs="Times New Roman"/>
                <w:b/>
                <w:bCs/>
                <w:sz w:val="16"/>
                <w:szCs w:val="16"/>
              </w:rPr>
              <w:t>П</w:t>
            </w:r>
            <w:r w:rsidR="00D80713" w:rsidRPr="005969A6">
              <w:rPr>
                <w:rFonts w:ascii="Times New Roman" w:eastAsia="Times New Roman" w:hAnsi="Times New Roman" w:cs="Times New Roman"/>
                <w:b/>
                <w:bCs/>
                <w:sz w:val="16"/>
                <w:szCs w:val="16"/>
              </w:rPr>
              <w:t>оложение на 20</w:t>
            </w:r>
            <w:r w:rsidR="00E711E7">
              <w:rPr>
                <w:rFonts w:ascii="Times New Roman" w:eastAsia="Times New Roman" w:hAnsi="Times New Roman" w:cs="Times New Roman"/>
                <w:b/>
                <w:bCs/>
                <w:sz w:val="16"/>
                <w:szCs w:val="16"/>
              </w:rPr>
              <w:t>21</w:t>
            </w:r>
            <w:r w:rsidR="00D80713" w:rsidRPr="005969A6">
              <w:rPr>
                <w:rFonts w:ascii="Times New Roman" w:eastAsia="Times New Roman" w:hAnsi="Times New Roman" w:cs="Times New Roman"/>
                <w:b/>
                <w:bCs/>
                <w:sz w:val="16"/>
                <w:szCs w:val="16"/>
              </w:rPr>
              <w:t xml:space="preserve"> год</w:t>
            </w:r>
          </w:p>
        </w:tc>
      </w:tr>
      <w:tr w:rsidR="00D80713" w:rsidRPr="005969A6" w:rsidTr="005969A6">
        <w:trPr>
          <w:trHeight w:val="70"/>
        </w:trPr>
        <w:tc>
          <w:tcPr>
            <w:tcW w:w="12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713" w:rsidRPr="005969A6" w:rsidRDefault="00D80713" w:rsidP="005969A6">
            <w:pPr>
              <w:spacing w:after="0" w:line="240" w:lineRule="auto"/>
              <w:jc w:val="center"/>
              <w:rPr>
                <w:rFonts w:ascii="Times New Roman" w:eastAsia="Times New Roman" w:hAnsi="Times New Roman" w:cs="Times New Roman"/>
                <w:b/>
                <w:bCs/>
                <w:sz w:val="16"/>
                <w:szCs w:val="16"/>
              </w:rPr>
            </w:pPr>
            <w:r w:rsidRPr="005969A6">
              <w:rPr>
                <w:rFonts w:ascii="Times New Roman" w:eastAsia="Times New Roman" w:hAnsi="Times New Roman" w:cs="Times New Roman"/>
                <w:b/>
                <w:bCs/>
                <w:sz w:val="16"/>
                <w:szCs w:val="16"/>
              </w:rPr>
              <w:t>Труд-1</w:t>
            </w:r>
          </w:p>
        </w:tc>
        <w:tc>
          <w:tcPr>
            <w:tcW w:w="4044" w:type="dxa"/>
            <w:tcBorders>
              <w:top w:val="single" w:sz="4" w:space="0" w:color="auto"/>
              <w:left w:val="nil"/>
              <w:bottom w:val="single" w:sz="4" w:space="0" w:color="auto"/>
              <w:right w:val="nil"/>
            </w:tcBorders>
            <w:shd w:val="clear" w:color="auto" w:fill="auto"/>
            <w:vAlign w:val="center"/>
            <w:hideMark/>
          </w:tcPr>
          <w:p w:rsidR="00D80713" w:rsidRPr="005969A6" w:rsidRDefault="00BA7E33" w:rsidP="005969A6">
            <w:pPr>
              <w:spacing w:after="0" w:line="240" w:lineRule="auto"/>
              <w:rPr>
                <w:rFonts w:ascii="Times New Roman" w:eastAsia="Times New Roman" w:hAnsi="Times New Roman" w:cs="Times New Roman"/>
                <w:sz w:val="16"/>
                <w:szCs w:val="16"/>
              </w:rPr>
            </w:pPr>
            <w:r w:rsidRPr="005969A6">
              <w:rPr>
                <w:rFonts w:ascii="Times New Roman" w:eastAsia="Times New Roman" w:hAnsi="Times New Roman" w:cs="Times New Roman"/>
                <w:i/>
                <w:sz w:val="16"/>
                <w:szCs w:val="16"/>
              </w:rPr>
              <w:t>Объекты потребления тепловой энергии, (кКал/ч) в том числе</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80713" w:rsidRPr="005969A6" w:rsidRDefault="00F02C6E" w:rsidP="005969A6">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1635077</w:t>
            </w:r>
          </w:p>
        </w:tc>
      </w:tr>
      <w:tr w:rsidR="00D80713" w:rsidRPr="005969A6" w:rsidTr="005969A6">
        <w:trPr>
          <w:trHeight w:val="121"/>
        </w:trPr>
        <w:tc>
          <w:tcPr>
            <w:tcW w:w="121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80713" w:rsidRPr="005969A6" w:rsidRDefault="00D80713" w:rsidP="005969A6">
            <w:pPr>
              <w:spacing w:after="0" w:line="240" w:lineRule="auto"/>
              <w:rPr>
                <w:rFonts w:ascii="Times New Roman" w:eastAsia="Times New Roman" w:hAnsi="Times New Roman" w:cs="Times New Roman"/>
                <w:b/>
                <w:bCs/>
                <w:sz w:val="16"/>
                <w:szCs w:val="16"/>
              </w:rPr>
            </w:pPr>
          </w:p>
        </w:tc>
        <w:tc>
          <w:tcPr>
            <w:tcW w:w="4044" w:type="dxa"/>
            <w:tcBorders>
              <w:top w:val="nil"/>
              <w:left w:val="nil"/>
              <w:bottom w:val="single" w:sz="4" w:space="0" w:color="auto"/>
              <w:right w:val="nil"/>
            </w:tcBorders>
            <w:shd w:val="clear" w:color="auto" w:fill="auto"/>
            <w:vAlign w:val="center"/>
            <w:hideMark/>
          </w:tcPr>
          <w:p w:rsidR="00D80713" w:rsidRPr="005969A6" w:rsidRDefault="007D2C24" w:rsidP="005969A6">
            <w:pPr>
              <w:spacing w:after="0" w:line="240" w:lineRule="auto"/>
              <w:rPr>
                <w:rFonts w:ascii="Times New Roman" w:eastAsia="Times New Roman" w:hAnsi="Times New Roman" w:cs="Times New Roman"/>
                <w:sz w:val="16"/>
                <w:szCs w:val="16"/>
              </w:rPr>
            </w:pPr>
            <w:r w:rsidRPr="005969A6">
              <w:rPr>
                <w:rFonts w:ascii="Times New Roman" w:eastAsia="Times New Roman" w:hAnsi="Times New Roman" w:cs="Times New Roman"/>
                <w:sz w:val="16"/>
                <w:szCs w:val="16"/>
              </w:rPr>
              <w:t>Жилой фонд</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80713" w:rsidRPr="005969A6" w:rsidRDefault="00F02C6E" w:rsidP="005969A6">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1531304</w:t>
            </w:r>
          </w:p>
        </w:tc>
      </w:tr>
      <w:tr w:rsidR="00D80713" w:rsidRPr="005969A6" w:rsidTr="005969A6">
        <w:trPr>
          <w:trHeight w:val="70"/>
        </w:trPr>
        <w:tc>
          <w:tcPr>
            <w:tcW w:w="12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80713" w:rsidRPr="005969A6" w:rsidRDefault="00D80713" w:rsidP="005969A6">
            <w:pPr>
              <w:spacing w:after="0" w:line="240" w:lineRule="auto"/>
              <w:rPr>
                <w:rFonts w:ascii="Times New Roman" w:eastAsia="Times New Roman" w:hAnsi="Times New Roman" w:cs="Times New Roman"/>
                <w:b/>
                <w:bCs/>
                <w:sz w:val="16"/>
                <w:szCs w:val="16"/>
              </w:rPr>
            </w:pPr>
          </w:p>
        </w:tc>
        <w:tc>
          <w:tcPr>
            <w:tcW w:w="4044" w:type="dxa"/>
            <w:tcBorders>
              <w:top w:val="nil"/>
              <w:left w:val="nil"/>
              <w:bottom w:val="single" w:sz="4" w:space="0" w:color="auto"/>
              <w:right w:val="nil"/>
            </w:tcBorders>
            <w:shd w:val="clear" w:color="auto" w:fill="auto"/>
            <w:vAlign w:val="center"/>
            <w:hideMark/>
          </w:tcPr>
          <w:p w:rsidR="00D80713" w:rsidRPr="005969A6" w:rsidRDefault="007D2C24" w:rsidP="005969A6">
            <w:pPr>
              <w:spacing w:after="0" w:line="240" w:lineRule="auto"/>
              <w:rPr>
                <w:rFonts w:ascii="Times New Roman" w:eastAsia="Times New Roman" w:hAnsi="Times New Roman" w:cs="Times New Roman"/>
                <w:sz w:val="16"/>
                <w:szCs w:val="16"/>
              </w:rPr>
            </w:pPr>
            <w:r w:rsidRPr="005969A6">
              <w:rPr>
                <w:rFonts w:ascii="Times New Roman" w:eastAsia="Times New Roman" w:hAnsi="Times New Roman" w:cs="Times New Roman"/>
                <w:sz w:val="16"/>
                <w:szCs w:val="16"/>
              </w:rPr>
              <w:t>Объекты соц. сферы</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80713" w:rsidRPr="005969A6" w:rsidRDefault="00FE53C7" w:rsidP="005969A6">
            <w:pPr>
              <w:spacing w:after="0" w:line="240" w:lineRule="auto"/>
              <w:jc w:val="center"/>
              <w:rPr>
                <w:rFonts w:ascii="Times New Roman" w:eastAsia="Times New Roman" w:hAnsi="Times New Roman" w:cs="Times New Roman"/>
                <w:bCs/>
                <w:sz w:val="16"/>
                <w:szCs w:val="16"/>
              </w:rPr>
            </w:pPr>
            <w:r w:rsidRPr="005969A6">
              <w:rPr>
                <w:rFonts w:ascii="Times New Roman" w:eastAsia="Times New Roman" w:hAnsi="Times New Roman" w:cs="Times New Roman"/>
                <w:bCs/>
                <w:sz w:val="16"/>
                <w:szCs w:val="16"/>
              </w:rPr>
              <w:t>103773</w:t>
            </w:r>
          </w:p>
        </w:tc>
      </w:tr>
      <w:tr w:rsidR="00D80713" w:rsidRPr="005969A6" w:rsidTr="005969A6">
        <w:trPr>
          <w:trHeight w:val="104"/>
        </w:trPr>
        <w:tc>
          <w:tcPr>
            <w:tcW w:w="1216" w:type="dxa"/>
            <w:vMerge w:val="restart"/>
            <w:tcBorders>
              <w:top w:val="nil"/>
              <w:left w:val="single" w:sz="4" w:space="0" w:color="auto"/>
              <w:bottom w:val="single" w:sz="4" w:space="0" w:color="000000"/>
              <w:right w:val="single" w:sz="4" w:space="0" w:color="auto"/>
            </w:tcBorders>
            <w:shd w:val="clear" w:color="auto" w:fill="auto"/>
            <w:vAlign w:val="center"/>
            <w:hideMark/>
          </w:tcPr>
          <w:p w:rsidR="00D80713" w:rsidRPr="005969A6" w:rsidRDefault="00D80713" w:rsidP="005969A6">
            <w:pPr>
              <w:spacing w:after="0" w:line="240" w:lineRule="auto"/>
              <w:jc w:val="center"/>
              <w:rPr>
                <w:rFonts w:ascii="Times New Roman" w:eastAsia="Times New Roman" w:hAnsi="Times New Roman" w:cs="Times New Roman"/>
                <w:b/>
                <w:bCs/>
                <w:sz w:val="16"/>
                <w:szCs w:val="16"/>
              </w:rPr>
            </w:pPr>
            <w:r w:rsidRPr="005969A6">
              <w:rPr>
                <w:rFonts w:ascii="Times New Roman" w:eastAsia="Times New Roman" w:hAnsi="Times New Roman" w:cs="Times New Roman"/>
                <w:b/>
                <w:bCs/>
                <w:sz w:val="16"/>
                <w:szCs w:val="16"/>
              </w:rPr>
              <w:t>Труд-2</w:t>
            </w:r>
          </w:p>
        </w:tc>
        <w:tc>
          <w:tcPr>
            <w:tcW w:w="4044" w:type="dxa"/>
            <w:tcBorders>
              <w:top w:val="nil"/>
              <w:left w:val="nil"/>
              <w:bottom w:val="single" w:sz="4" w:space="0" w:color="auto"/>
              <w:right w:val="nil"/>
            </w:tcBorders>
            <w:shd w:val="clear" w:color="auto" w:fill="auto"/>
            <w:vAlign w:val="center"/>
            <w:hideMark/>
          </w:tcPr>
          <w:p w:rsidR="00D80713" w:rsidRPr="005969A6" w:rsidRDefault="00BA7E33" w:rsidP="005969A6">
            <w:pPr>
              <w:spacing w:after="0" w:line="240" w:lineRule="auto"/>
              <w:rPr>
                <w:rFonts w:ascii="Times New Roman" w:eastAsia="Times New Roman" w:hAnsi="Times New Roman" w:cs="Times New Roman"/>
                <w:sz w:val="16"/>
                <w:szCs w:val="16"/>
              </w:rPr>
            </w:pPr>
            <w:r w:rsidRPr="005969A6">
              <w:rPr>
                <w:rFonts w:ascii="Times New Roman" w:eastAsia="Times New Roman" w:hAnsi="Times New Roman" w:cs="Times New Roman"/>
                <w:i/>
                <w:sz w:val="16"/>
                <w:szCs w:val="16"/>
              </w:rPr>
              <w:t>Объекты потребления тепловой энергии, (кКал/ч) в том числе</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80713" w:rsidRPr="005969A6" w:rsidRDefault="00FE53C7" w:rsidP="005969A6">
            <w:pPr>
              <w:spacing w:after="0" w:line="240" w:lineRule="auto"/>
              <w:jc w:val="center"/>
              <w:rPr>
                <w:rFonts w:ascii="Times New Roman" w:eastAsia="Times New Roman" w:hAnsi="Times New Roman" w:cs="Times New Roman"/>
                <w:bCs/>
                <w:sz w:val="16"/>
                <w:szCs w:val="16"/>
              </w:rPr>
            </w:pPr>
            <w:r w:rsidRPr="005969A6">
              <w:rPr>
                <w:rFonts w:ascii="Times New Roman" w:eastAsia="Times New Roman" w:hAnsi="Times New Roman" w:cs="Times New Roman"/>
                <w:bCs/>
                <w:sz w:val="16"/>
                <w:szCs w:val="16"/>
              </w:rPr>
              <w:t>94894</w:t>
            </w:r>
          </w:p>
        </w:tc>
      </w:tr>
      <w:tr w:rsidR="00D80713" w:rsidRPr="005969A6" w:rsidTr="005969A6">
        <w:trPr>
          <w:trHeight w:val="70"/>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D80713" w:rsidRPr="005969A6" w:rsidRDefault="00D80713" w:rsidP="005969A6">
            <w:pPr>
              <w:spacing w:after="0" w:line="240" w:lineRule="auto"/>
              <w:rPr>
                <w:rFonts w:ascii="Times New Roman" w:eastAsia="Times New Roman" w:hAnsi="Times New Roman" w:cs="Times New Roman"/>
                <w:b/>
                <w:bCs/>
                <w:sz w:val="16"/>
                <w:szCs w:val="16"/>
              </w:rPr>
            </w:pPr>
          </w:p>
        </w:tc>
        <w:tc>
          <w:tcPr>
            <w:tcW w:w="4044" w:type="dxa"/>
            <w:tcBorders>
              <w:top w:val="nil"/>
              <w:left w:val="nil"/>
              <w:bottom w:val="single" w:sz="4" w:space="0" w:color="auto"/>
              <w:right w:val="nil"/>
            </w:tcBorders>
            <w:shd w:val="clear" w:color="auto" w:fill="auto"/>
            <w:vAlign w:val="center"/>
            <w:hideMark/>
          </w:tcPr>
          <w:p w:rsidR="00D80713" w:rsidRPr="005969A6" w:rsidRDefault="007D2C24" w:rsidP="005969A6">
            <w:pPr>
              <w:spacing w:after="0" w:line="240" w:lineRule="auto"/>
              <w:rPr>
                <w:rFonts w:ascii="Times New Roman" w:eastAsia="Times New Roman" w:hAnsi="Times New Roman" w:cs="Times New Roman"/>
                <w:sz w:val="16"/>
                <w:szCs w:val="16"/>
              </w:rPr>
            </w:pPr>
            <w:r w:rsidRPr="005969A6">
              <w:rPr>
                <w:rFonts w:ascii="Times New Roman" w:eastAsia="Times New Roman" w:hAnsi="Times New Roman" w:cs="Times New Roman"/>
                <w:sz w:val="16"/>
                <w:szCs w:val="16"/>
              </w:rPr>
              <w:t>Жилой фонд</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80713" w:rsidRPr="005969A6" w:rsidRDefault="00FE53C7" w:rsidP="005969A6">
            <w:pPr>
              <w:spacing w:after="0" w:line="240" w:lineRule="auto"/>
              <w:jc w:val="center"/>
              <w:rPr>
                <w:rFonts w:ascii="Times New Roman" w:eastAsia="Times New Roman" w:hAnsi="Times New Roman" w:cs="Times New Roman"/>
                <w:bCs/>
                <w:sz w:val="16"/>
                <w:szCs w:val="16"/>
              </w:rPr>
            </w:pPr>
            <w:r w:rsidRPr="005969A6">
              <w:rPr>
                <w:rFonts w:ascii="Times New Roman" w:eastAsia="Times New Roman" w:hAnsi="Times New Roman" w:cs="Times New Roman"/>
                <w:bCs/>
                <w:sz w:val="16"/>
                <w:szCs w:val="16"/>
              </w:rPr>
              <w:t>94894</w:t>
            </w:r>
          </w:p>
        </w:tc>
      </w:tr>
      <w:tr w:rsidR="00D80713" w:rsidRPr="005969A6" w:rsidTr="005969A6">
        <w:trPr>
          <w:trHeight w:val="138"/>
        </w:trPr>
        <w:tc>
          <w:tcPr>
            <w:tcW w:w="1216" w:type="dxa"/>
            <w:vMerge/>
            <w:tcBorders>
              <w:top w:val="nil"/>
              <w:left w:val="single" w:sz="4" w:space="0" w:color="auto"/>
              <w:bottom w:val="single" w:sz="4" w:space="0" w:color="auto"/>
              <w:right w:val="single" w:sz="4" w:space="0" w:color="auto"/>
            </w:tcBorders>
            <w:shd w:val="clear" w:color="auto" w:fill="auto"/>
            <w:vAlign w:val="center"/>
            <w:hideMark/>
          </w:tcPr>
          <w:p w:rsidR="00D80713" w:rsidRPr="005969A6" w:rsidRDefault="00D80713" w:rsidP="005969A6">
            <w:pPr>
              <w:spacing w:after="0" w:line="240" w:lineRule="auto"/>
              <w:rPr>
                <w:rFonts w:ascii="Times New Roman" w:eastAsia="Times New Roman" w:hAnsi="Times New Roman" w:cs="Times New Roman"/>
                <w:b/>
                <w:bCs/>
                <w:sz w:val="16"/>
                <w:szCs w:val="16"/>
              </w:rPr>
            </w:pPr>
          </w:p>
        </w:tc>
        <w:tc>
          <w:tcPr>
            <w:tcW w:w="4044" w:type="dxa"/>
            <w:tcBorders>
              <w:top w:val="nil"/>
              <w:left w:val="nil"/>
              <w:bottom w:val="single" w:sz="4" w:space="0" w:color="auto"/>
              <w:right w:val="nil"/>
            </w:tcBorders>
            <w:shd w:val="clear" w:color="auto" w:fill="auto"/>
            <w:vAlign w:val="center"/>
            <w:hideMark/>
          </w:tcPr>
          <w:p w:rsidR="00D80713" w:rsidRPr="005969A6" w:rsidRDefault="007D2C24" w:rsidP="005969A6">
            <w:pPr>
              <w:spacing w:after="0" w:line="240" w:lineRule="auto"/>
              <w:rPr>
                <w:rFonts w:ascii="Times New Roman" w:eastAsia="Times New Roman" w:hAnsi="Times New Roman" w:cs="Times New Roman"/>
                <w:sz w:val="16"/>
                <w:szCs w:val="16"/>
              </w:rPr>
            </w:pPr>
            <w:r w:rsidRPr="005969A6">
              <w:rPr>
                <w:rFonts w:ascii="Times New Roman" w:eastAsia="Times New Roman" w:hAnsi="Times New Roman" w:cs="Times New Roman"/>
                <w:sz w:val="16"/>
                <w:szCs w:val="16"/>
              </w:rPr>
              <w:t>Объекты соц. сферы</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80713" w:rsidRPr="005969A6" w:rsidRDefault="00FE53C7" w:rsidP="005969A6">
            <w:pPr>
              <w:spacing w:after="0" w:line="240" w:lineRule="auto"/>
              <w:jc w:val="center"/>
              <w:rPr>
                <w:rFonts w:ascii="Times New Roman" w:eastAsia="Times New Roman" w:hAnsi="Times New Roman" w:cs="Times New Roman"/>
                <w:bCs/>
                <w:sz w:val="16"/>
                <w:szCs w:val="16"/>
              </w:rPr>
            </w:pPr>
            <w:r w:rsidRPr="005969A6">
              <w:rPr>
                <w:rFonts w:ascii="Times New Roman" w:eastAsia="Times New Roman" w:hAnsi="Times New Roman" w:cs="Times New Roman"/>
                <w:bCs/>
                <w:sz w:val="16"/>
                <w:szCs w:val="16"/>
              </w:rPr>
              <w:t>0</w:t>
            </w:r>
          </w:p>
        </w:tc>
      </w:tr>
      <w:tr w:rsidR="00FE53C7" w:rsidRPr="005969A6" w:rsidTr="005969A6">
        <w:trPr>
          <w:trHeight w:val="118"/>
        </w:trPr>
        <w:tc>
          <w:tcPr>
            <w:tcW w:w="1216" w:type="dxa"/>
            <w:vMerge w:val="restart"/>
            <w:tcBorders>
              <w:top w:val="nil"/>
              <w:left w:val="single" w:sz="4" w:space="0" w:color="auto"/>
              <w:bottom w:val="single" w:sz="4" w:space="0" w:color="000000"/>
              <w:right w:val="single" w:sz="4" w:space="0" w:color="auto"/>
            </w:tcBorders>
            <w:shd w:val="clear" w:color="auto" w:fill="auto"/>
            <w:vAlign w:val="center"/>
            <w:hideMark/>
          </w:tcPr>
          <w:p w:rsidR="00FE53C7" w:rsidRPr="005969A6" w:rsidRDefault="00FE53C7" w:rsidP="005969A6">
            <w:pPr>
              <w:spacing w:after="0" w:line="240" w:lineRule="auto"/>
              <w:jc w:val="center"/>
              <w:rPr>
                <w:rFonts w:ascii="Times New Roman" w:eastAsia="Times New Roman" w:hAnsi="Times New Roman" w:cs="Times New Roman"/>
                <w:b/>
                <w:bCs/>
                <w:sz w:val="16"/>
                <w:szCs w:val="16"/>
              </w:rPr>
            </w:pPr>
            <w:r w:rsidRPr="005969A6">
              <w:rPr>
                <w:rFonts w:ascii="Times New Roman" w:eastAsia="Times New Roman" w:hAnsi="Times New Roman" w:cs="Times New Roman"/>
                <w:b/>
                <w:bCs/>
                <w:sz w:val="16"/>
                <w:szCs w:val="16"/>
              </w:rPr>
              <w:t>Труд-4</w:t>
            </w:r>
          </w:p>
        </w:tc>
        <w:tc>
          <w:tcPr>
            <w:tcW w:w="4044" w:type="dxa"/>
            <w:tcBorders>
              <w:top w:val="nil"/>
              <w:left w:val="nil"/>
              <w:bottom w:val="single" w:sz="4" w:space="0" w:color="auto"/>
              <w:right w:val="nil"/>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sz w:val="16"/>
                <w:szCs w:val="16"/>
              </w:rPr>
            </w:pPr>
            <w:r w:rsidRPr="005969A6">
              <w:rPr>
                <w:rFonts w:ascii="Times New Roman" w:eastAsia="Times New Roman" w:hAnsi="Times New Roman" w:cs="Times New Roman"/>
                <w:i/>
                <w:sz w:val="16"/>
                <w:szCs w:val="16"/>
              </w:rPr>
              <w:t>Объекты потребления тепловой энергии, (кКал/ч) в том числе</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FE53C7" w:rsidRPr="005969A6" w:rsidRDefault="00FE53C7" w:rsidP="005969A6">
            <w:pPr>
              <w:spacing w:after="0" w:line="240" w:lineRule="auto"/>
              <w:jc w:val="center"/>
              <w:rPr>
                <w:rFonts w:ascii="Times New Roman" w:eastAsia="Times New Roman" w:hAnsi="Times New Roman" w:cs="Times New Roman"/>
                <w:bCs/>
                <w:sz w:val="16"/>
                <w:szCs w:val="16"/>
              </w:rPr>
            </w:pPr>
            <w:r w:rsidRPr="005969A6">
              <w:rPr>
                <w:rFonts w:ascii="Times New Roman" w:eastAsia="Times New Roman" w:hAnsi="Times New Roman" w:cs="Times New Roman"/>
                <w:bCs/>
                <w:sz w:val="16"/>
                <w:szCs w:val="16"/>
              </w:rPr>
              <w:t>99825</w:t>
            </w:r>
          </w:p>
        </w:tc>
      </w:tr>
      <w:tr w:rsidR="00FE53C7" w:rsidRPr="005969A6" w:rsidTr="005969A6">
        <w:trPr>
          <w:trHeight w:val="70"/>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b/>
                <w:bCs/>
                <w:sz w:val="16"/>
                <w:szCs w:val="16"/>
              </w:rPr>
            </w:pPr>
          </w:p>
        </w:tc>
        <w:tc>
          <w:tcPr>
            <w:tcW w:w="4044" w:type="dxa"/>
            <w:tcBorders>
              <w:top w:val="nil"/>
              <w:left w:val="nil"/>
              <w:bottom w:val="single" w:sz="4" w:space="0" w:color="auto"/>
              <w:right w:val="nil"/>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sz w:val="16"/>
                <w:szCs w:val="16"/>
              </w:rPr>
            </w:pPr>
            <w:r w:rsidRPr="005969A6">
              <w:rPr>
                <w:rFonts w:ascii="Times New Roman" w:eastAsia="Times New Roman" w:hAnsi="Times New Roman" w:cs="Times New Roman"/>
                <w:sz w:val="16"/>
                <w:szCs w:val="16"/>
              </w:rPr>
              <w:t>Жилой фонд</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FE53C7" w:rsidRPr="005969A6" w:rsidRDefault="00FE53C7" w:rsidP="005969A6">
            <w:pPr>
              <w:spacing w:after="0" w:line="240" w:lineRule="auto"/>
              <w:jc w:val="center"/>
              <w:rPr>
                <w:rFonts w:ascii="Times New Roman" w:eastAsia="Times New Roman" w:hAnsi="Times New Roman" w:cs="Times New Roman"/>
                <w:bCs/>
                <w:sz w:val="16"/>
                <w:szCs w:val="16"/>
              </w:rPr>
            </w:pPr>
            <w:r w:rsidRPr="005969A6">
              <w:rPr>
                <w:rFonts w:ascii="Times New Roman" w:eastAsia="Times New Roman" w:hAnsi="Times New Roman" w:cs="Times New Roman"/>
                <w:bCs/>
                <w:sz w:val="16"/>
                <w:szCs w:val="16"/>
              </w:rPr>
              <w:t>0</w:t>
            </w:r>
          </w:p>
        </w:tc>
      </w:tr>
      <w:tr w:rsidR="00FE53C7" w:rsidRPr="005969A6" w:rsidTr="005969A6">
        <w:trPr>
          <w:trHeight w:val="152"/>
        </w:trPr>
        <w:tc>
          <w:tcPr>
            <w:tcW w:w="1216" w:type="dxa"/>
            <w:vMerge/>
            <w:tcBorders>
              <w:top w:val="nil"/>
              <w:left w:val="single" w:sz="4" w:space="0" w:color="auto"/>
              <w:bottom w:val="single" w:sz="4" w:space="0" w:color="auto"/>
              <w:right w:val="single" w:sz="4" w:space="0" w:color="auto"/>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b/>
                <w:bCs/>
                <w:sz w:val="16"/>
                <w:szCs w:val="16"/>
              </w:rPr>
            </w:pPr>
          </w:p>
        </w:tc>
        <w:tc>
          <w:tcPr>
            <w:tcW w:w="4044" w:type="dxa"/>
            <w:tcBorders>
              <w:top w:val="nil"/>
              <w:left w:val="nil"/>
              <w:bottom w:val="single" w:sz="4" w:space="0" w:color="auto"/>
              <w:right w:val="nil"/>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sz w:val="16"/>
                <w:szCs w:val="16"/>
              </w:rPr>
            </w:pPr>
            <w:r w:rsidRPr="005969A6">
              <w:rPr>
                <w:rFonts w:ascii="Times New Roman" w:eastAsia="Times New Roman" w:hAnsi="Times New Roman" w:cs="Times New Roman"/>
                <w:sz w:val="16"/>
                <w:szCs w:val="16"/>
              </w:rPr>
              <w:t>Объекты соц. сферы</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FE53C7" w:rsidRPr="005969A6" w:rsidRDefault="00FE53C7" w:rsidP="005969A6">
            <w:pPr>
              <w:spacing w:after="0" w:line="240" w:lineRule="auto"/>
              <w:jc w:val="center"/>
              <w:rPr>
                <w:rFonts w:ascii="Times New Roman" w:eastAsia="Times New Roman" w:hAnsi="Times New Roman" w:cs="Times New Roman"/>
                <w:bCs/>
                <w:sz w:val="16"/>
                <w:szCs w:val="16"/>
              </w:rPr>
            </w:pPr>
            <w:r w:rsidRPr="005969A6">
              <w:rPr>
                <w:rFonts w:ascii="Times New Roman" w:eastAsia="Times New Roman" w:hAnsi="Times New Roman" w:cs="Times New Roman"/>
                <w:bCs/>
                <w:sz w:val="16"/>
                <w:szCs w:val="16"/>
              </w:rPr>
              <w:t>99825</w:t>
            </w:r>
          </w:p>
        </w:tc>
      </w:tr>
      <w:tr w:rsidR="00FE53C7" w:rsidRPr="005969A6" w:rsidTr="005969A6">
        <w:trPr>
          <w:trHeight w:val="118"/>
        </w:trPr>
        <w:tc>
          <w:tcPr>
            <w:tcW w:w="1216" w:type="dxa"/>
            <w:vMerge w:val="restart"/>
            <w:tcBorders>
              <w:top w:val="nil"/>
              <w:left w:val="single" w:sz="4" w:space="0" w:color="auto"/>
              <w:bottom w:val="single" w:sz="4" w:space="0" w:color="000000"/>
              <w:right w:val="single" w:sz="4" w:space="0" w:color="auto"/>
            </w:tcBorders>
            <w:shd w:val="clear" w:color="auto" w:fill="auto"/>
            <w:vAlign w:val="center"/>
            <w:hideMark/>
          </w:tcPr>
          <w:p w:rsidR="00FE53C7" w:rsidRPr="005969A6" w:rsidRDefault="00FE53C7" w:rsidP="005969A6">
            <w:pPr>
              <w:spacing w:after="0" w:line="240" w:lineRule="auto"/>
              <w:jc w:val="center"/>
              <w:rPr>
                <w:rFonts w:ascii="Times New Roman" w:eastAsia="Times New Roman" w:hAnsi="Times New Roman" w:cs="Times New Roman"/>
                <w:b/>
                <w:bCs/>
                <w:sz w:val="16"/>
                <w:szCs w:val="16"/>
              </w:rPr>
            </w:pPr>
            <w:r w:rsidRPr="005969A6">
              <w:rPr>
                <w:rFonts w:ascii="Times New Roman" w:eastAsia="Times New Roman" w:hAnsi="Times New Roman" w:cs="Times New Roman"/>
                <w:b/>
                <w:bCs/>
                <w:sz w:val="16"/>
                <w:szCs w:val="16"/>
              </w:rPr>
              <w:t>Труд-3 (Спортивная)</w:t>
            </w:r>
          </w:p>
        </w:tc>
        <w:tc>
          <w:tcPr>
            <w:tcW w:w="4044" w:type="dxa"/>
            <w:tcBorders>
              <w:top w:val="nil"/>
              <w:left w:val="nil"/>
              <w:bottom w:val="single" w:sz="4" w:space="0" w:color="auto"/>
              <w:right w:val="nil"/>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sz w:val="16"/>
                <w:szCs w:val="16"/>
              </w:rPr>
            </w:pPr>
            <w:r w:rsidRPr="005969A6">
              <w:rPr>
                <w:rFonts w:ascii="Times New Roman" w:eastAsia="Times New Roman" w:hAnsi="Times New Roman" w:cs="Times New Roman"/>
                <w:i/>
                <w:sz w:val="16"/>
                <w:szCs w:val="16"/>
              </w:rPr>
              <w:t>Объекты потребления тепловой энергии, (кКал/ч) в том числе</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FE53C7" w:rsidRPr="005969A6" w:rsidRDefault="00F02C6E" w:rsidP="005969A6">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45158</w:t>
            </w:r>
          </w:p>
        </w:tc>
      </w:tr>
      <w:tr w:rsidR="00FE53C7" w:rsidRPr="005969A6" w:rsidTr="005969A6">
        <w:trPr>
          <w:trHeight w:val="78"/>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b/>
                <w:bCs/>
                <w:sz w:val="16"/>
                <w:szCs w:val="16"/>
              </w:rPr>
            </w:pPr>
          </w:p>
        </w:tc>
        <w:tc>
          <w:tcPr>
            <w:tcW w:w="4044" w:type="dxa"/>
            <w:tcBorders>
              <w:top w:val="nil"/>
              <w:left w:val="nil"/>
              <w:bottom w:val="single" w:sz="4" w:space="0" w:color="auto"/>
              <w:right w:val="nil"/>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sz w:val="16"/>
                <w:szCs w:val="16"/>
              </w:rPr>
            </w:pPr>
            <w:r w:rsidRPr="005969A6">
              <w:rPr>
                <w:rFonts w:ascii="Times New Roman" w:eastAsia="Times New Roman" w:hAnsi="Times New Roman" w:cs="Times New Roman"/>
                <w:sz w:val="16"/>
                <w:szCs w:val="16"/>
              </w:rPr>
              <w:t>Жилой фонд</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FE53C7" w:rsidRPr="005969A6" w:rsidRDefault="00FE53C7" w:rsidP="00F02C6E">
            <w:pPr>
              <w:spacing w:after="0" w:line="240" w:lineRule="auto"/>
              <w:jc w:val="center"/>
              <w:rPr>
                <w:rFonts w:ascii="Times New Roman" w:eastAsia="Times New Roman" w:hAnsi="Times New Roman" w:cs="Times New Roman"/>
                <w:bCs/>
                <w:sz w:val="16"/>
                <w:szCs w:val="16"/>
              </w:rPr>
            </w:pPr>
            <w:r w:rsidRPr="005969A6">
              <w:rPr>
                <w:rFonts w:ascii="Times New Roman" w:eastAsia="Times New Roman" w:hAnsi="Times New Roman" w:cs="Times New Roman"/>
                <w:bCs/>
                <w:sz w:val="16"/>
                <w:szCs w:val="16"/>
              </w:rPr>
              <w:t>451</w:t>
            </w:r>
            <w:r w:rsidR="00F02C6E">
              <w:rPr>
                <w:rFonts w:ascii="Times New Roman" w:eastAsia="Times New Roman" w:hAnsi="Times New Roman" w:cs="Times New Roman"/>
                <w:bCs/>
                <w:sz w:val="16"/>
                <w:szCs w:val="16"/>
              </w:rPr>
              <w:t>58</w:t>
            </w:r>
          </w:p>
        </w:tc>
      </w:tr>
      <w:tr w:rsidR="00FE53C7" w:rsidRPr="005969A6" w:rsidTr="005969A6">
        <w:trPr>
          <w:trHeight w:val="70"/>
        </w:trPr>
        <w:tc>
          <w:tcPr>
            <w:tcW w:w="1216" w:type="dxa"/>
            <w:vMerge/>
            <w:tcBorders>
              <w:top w:val="nil"/>
              <w:left w:val="single" w:sz="4" w:space="0" w:color="auto"/>
              <w:bottom w:val="single" w:sz="4" w:space="0" w:color="auto"/>
              <w:right w:val="single" w:sz="4" w:space="0" w:color="auto"/>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b/>
                <w:bCs/>
                <w:sz w:val="16"/>
                <w:szCs w:val="16"/>
              </w:rPr>
            </w:pPr>
          </w:p>
        </w:tc>
        <w:tc>
          <w:tcPr>
            <w:tcW w:w="4044" w:type="dxa"/>
            <w:tcBorders>
              <w:top w:val="nil"/>
              <w:left w:val="nil"/>
              <w:bottom w:val="single" w:sz="4" w:space="0" w:color="auto"/>
              <w:right w:val="nil"/>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sz w:val="16"/>
                <w:szCs w:val="16"/>
              </w:rPr>
            </w:pPr>
            <w:r w:rsidRPr="005969A6">
              <w:rPr>
                <w:rFonts w:ascii="Times New Roman" w:eastAsia="Times New Roman" w:hAnsi="Times New Roman" w:cs="Times New Roman"/>
                <w:sz w:val="16"/>
                <w:szCs w:val="16"/>
              </w:rPr>
              <w:t>Объекты соц. сферы</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FE53C7" w:rsidRPr="005969A6" w:rsidRDefault="00FE53C7" w:rsidP="005969A6">
            <w:pPr>
              <w:spacing w:after="0" w:line="240" w:lineRule="auto"/>
              <w:jc w:val="center"/>
              <w:rPr>
                <w:rFonts w:ascii="Times New Roman" w:eastAsia="Times New Roman" w:hAnsi="Times New Roman" w:cs="Times New Roman"/>
                <w:bCs/>
                <w:sz w:val="16"/>
                <w:szCs w:val="16"/>
              </w:rPr>
            </w:pPr>
            <w:r w:rsidRPr="005969A6">
              <w:rPr>
                <w:rFonts w:ascii="Times New Roman" w:eastAsia="Times New Roman" w:hAnsi="Times New Roman" w:cs="Times New Roman"/>
                <w:bCs/>
                <w:sz w:val="16"/>
                <w:szCs w:val="16"/>
              </w:rPr>
              <w:t>0</w:t>
            </w:r>
          </w:p>
        </w:tc>
      </w:tr>
      <w:tr w:rsidR="00FE53C7" w:rsidRPr="005969A6" w:rsidTr="005969A6">
        <w:trPr>
          <w:trHeight w:val="132"/>
        </w:trPr>
        <w:tc>
          <w:tcPr>
            <w:tcW w:w="1216" w:type="dxa"/>
            <w:vMerge w:val="restart"/>
            <w:tcBorders>
              <w:top w:val="nil"/>
              <w:left w:val="single" w:sz="4" w:space="0" w:color="auto"/>
              <w:bottom w:val="single" w:sz="4" w:space="0" w:color="000000"/>
              <w:right w:val="single" w:sz="4" w:space="0" w:color="auto"/>
            </w:tcBorders>
            <w:shd w:val="clear" w:color="auto" w:fill="auto"/>
            <w:vAlign w:val="center"/>
            <w:hideMark/>
          </w:tcPr>
          <w:p w:rsidR="00FE53C7" w:rsidRPr="005969A6" w:rsidRDefault="00FE53C7" w:rsidP="005969A6">
            <w:pPr>
              <w:spacing w:after="0" w:line="240" w:lineRule="auto"/>
              <w:jc w:val="center"/>
              <w:rPr>
                <w:rFonts w:ascii="Times New Roman" w:eastAsia="Times New Roman" w:hAnsi="Times New Roman" w:cs="Times New Roman"/>
                <w:b/>
                <w:bCs/>
                <w:sz w:val="16"/>
                <w:szCs w:val="16"/>
              </w:rPr>
            </w:pPr>
            <w:r w:rsidRPr="005969A6">
              <w:rPr>
                <w:rFonts w:ascii="Times New Roman" w:eastAsia="Times New Roman" w:hAnsi="Times New Roman" w:cs="Times New Roman"/>
                <w:b/>
                <w:bCs/>
                <w:sz w:val="16"/>
                <w:szCs w:val="16"/>
              </w:rPr>
              <w:t>Пекша</w:t>
            </w:r>
          </w:p>
        </w:tc>
        <w:tc>
          <w:tcPr>
            <w:tcW w:w="4044" w:type="dxa"/>
            <w:tcBorders>
              <w:top w:val="nil"/>
              <w:left w:val="nil"/>
              <w:bottom w:val="single" w:sz="4" w:space="0" w:color="auto"/>
              <w:right w:val="nil"/>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sz w:val="16"/>
                <w:szCs w:val="16"/>
              </w:rPr>
            </w:pPr>
            <w:r w:rsidRPr="005969A6">
              <w:rPr>
                <w:rFonts w:ascii="Times New Roman" w:eastAsia="Times New Roman" w:hAnsi="Times New Roman" w:cs="Times New Roman"/>
                <w:i/>
                <w:sz w:val="16"/>
                <w:szCs w:val="16"/>
              </w:rPr>
              <w:t>Объекты потребления тепловой энергии, (кКал/ч) в том числе</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FE53C7" w:rsidRPr="005969A6" w:rsidRDefault="00F02C6E" w:rsidP="005969A6">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2135243</w:t>
            </w:r>
          </w:p>
        </w:tc>
      </w:tr>
      <w:tr w:rsidR="00FE53C7" w:rsidRPr="005969A6" w:rsidTr="005969A6">
        <w:trPr>
          <w:trHeight w:val="78"/>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b/>
                <w:bCs/>
                <w:sz w:val="16"/>
                <w:szCs w:val="16"/>
              </w:rPr>
            </w:pPr>
          </w:p>
        </w:tc>
        <w:tc>
          <w:tcPr>
            <w:tcW w:w="4044" w:type="dxa"/>
            <w:tcBorders>
              <w:top w:val="nil"/>
              <w:left w:val="nil"/>
              <w:bottom w:val="single" w:sz="4" w:space="0" w:color="auto"/>
              <w:right w:val="nil"/>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sz w:val="16"/>
                <w:szCs w:val="16"/>
              </w:rPr>
            </w:pPr>
            <w:r w:rsidRPr="005969A6">
              <w:rPr>
                <w:rFonts w:ascii="Times New Roman" w:eastAsia="Times New Roman" w:hAnsi="Times New Roman" w:cs="Times New Roman"/>
                <w:sz w:val="16"/>
                <w:szCs w:val="16"/>
              </w:rPr>
              <w:t>Жилой фонд</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FE53C7" w:rsidRPr="005969A6" w:rsidRDefault="00F02C6E" w:rsidP="005969A6">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1507237</w:t>
            </w:r>
          </w:p>
        </w:tc>
      </w:tr>
      <w:tr w:rsidR="00FE53C7" w:rsidRPr="005969A6" w:rsidTr="005969A6">
        <w:trPr>
          <w:trHeight w:val="70"/>
        </w:trPr>
        <w:tc>
          <w:tcPr>
            <w:tcW w:w="1216" w:type="dxa"/>
            <w:vMerge/>
            <w:tcBorders>
              <w:top w:val="nil"/>
              <w:left w:val="single" w:sz="4" w:space="0" w:color="auto"/>
              <w:bottom w:val="single" w:sz="4" w:space="0" w:color="auto"/>
              <w:right w:val="single" w:sz="4" w:space="0" w:color="auto"/>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b/>
                <w:bCs/>
                <w:sz w:val="16"/>
                <w:szCs w:val="16"/>
              </w:rPr>
            </w:pPr>
          </w:p>
        </w:tc>
        <w:tc>
          <w:tcPr>
            <w:tcW w:w="4044" w:type="dxa"/>
            <w:tcBorders>
              <w:top w:val="nil"/>
              <w:left w:val="nil"/>
              <w:bottom w:val="single" w:sz="4" w:space="0" w:color="auto"/>
              <w:right w:val="nil"/>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sz w:val="16"/>
                <w:szCs w:val="16"/>
              </w:rPr>
            </w:pPr>
            <w:r w:rsidRPr="005969A6">
              <w:rPr>
                <w:rFonts w:ascii="Times New Roman" w:eastAsia="Times New Roman" w:hAnsi="Times New Roman" w:cs="Times New Roman"/>
                <w:sz w:val="16"/>
                <w:szCs w:val="16"/>
              </w:rPr>
              <w:t>Объекты соц. сферы</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FE53C7" w:rsidRPr="005969A6" w:rsidRDefault="00F02C6E" w:rsidP="005969A6">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628006</w:t>
            </w:r>
          </w:p>
        </w:tc>
      </w:tr>
      <w:tr w:rsidR="00FE53C7" w:rsidRPr="005969A6" w:rsidTr="005969A6">
        <w:trPr>
          <w:trHeight w:val="70"/>
        </w:trPr>
        <w:tc>
          <w:tcPr>
            <w:tcW w:w="1216" w:type="dxa"/>
            <w:vMerge w:val="restart"/>
            <w:tcBorders>
              <w:top w:val="nil"/>
              <w:left w:val="single" w:sz="4" w:space="0" w:color="auto"/>
              <w:bottom w:val="single" w:sz="4" w:space="0" w:color="000000"/>
              <w:right w:val="single" w:sz="4" w:space="0" w:color="auto"/>
            </w:tcBorders>
            <w:shd w:val="clear" w:color="auto" w:fill="auto"/>
            <w:vAlign w:val="center"/>
            <w:hideMark/>
          </w:tcPr>
          <w:p w:rsidR="00FE53C7" w:rsidRPr="005969A6" w:rsidRDefault="00FE53C7" w:rsidP="005969A6">
            <w:pPr>
              <w:spacing w:after="0" w:line="240" w:lineRule="auto"/>
              <w:jc w:val="center"/>
              <w:rPr>
                <w:rFonts w:ascii="Times New Roman" w:eastAsia="Times New Roman" w:hAnsi="Times New Roman" w:cs="Times New Roman"/>
                <w:b/>
                <w:bCs/>
                <w:i/>
                <w:sz w:val="16"/>
                <w:szCs w:val="16"/>
              </w:rPr>
            </w:pPr>
            <w:r w:rsidRPr="005969A6">
              <w:rPr>
                <w:rFonts w:ascii="Times New Roman" w:eastAsia="Times New Roman" w:hAnsi="Times New Roman" w:cs="Times New Roman"/>
                <w:b/>
                <w:bCs/>
                <w:i/>
                <w:sz w:val="16"/>
                <w:szCs w:val="16"/>
              </w:rPr>
              <w:t>д. Липна</w:t>
            </w:r>
          </w:p>
        </w:tc>
        <w:tc>
          <w:tcPr>
            <w:tcW w:w="4044" w:type="dxa"/>
            <w:tcBorders>
              <w:top w:val="nil"/>
              <w:left w:val="nil"/>
              <w:bottom w:val="single" w:sz="4" w:space="0" w:color="auto"/>
              <w:right w:val="nil"/>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i/>
                <w:sz w:val="16"/>
                <w:szCs w:val="16"/>
              </w:rPr>
            </w:pPr>
            <w:r w:rsidRPr="005969A6">
              <w:rPr>
                <w:rFonts w:ascii="Times New Roman" w:eastAsia="Times New Roman" w:hAnsi="Times New Roman" w:cs="Times New Roman"/>
                <w:i/>
                <w:sz w:val="16"/>
                <w:szCs w:val="16"/>
              </w:rPr>
              <w:t>Объекты потребления тепловой энергии, (кКал/ч) в том числе</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FE53C7" w:rsidRPr="00F02C6E" w:rsidRDefault="00F02C6E" w:rsidP="005969A6">
            <w:pPr>
              <w:spacing w:after="0" w:line="240" w:lineRule="auto"/>
              <w:jc w:val="center"/>
              <w:rPr>
                <w:rFonts w:ascii="Times New Roman" w:eastAsia="Times New Roman" w:hAnsi="Times New Roman" w:cs="Times New Roman"/>
                <w:bCs/>
                <w:sz w:val="16"/>
                <w:szCs w:val="16"/>
              </w:rPr>
            </w:pPr>
            <w:r w:rsidRPr="00F02C6E">
              <w:rPr>
                <w:rFonts w:ascii="Times New Roman" w:eastAsia="Times New Roman" w:hAnsi="Times New Roman" w:cs="Times New Roman"/>
                <w:bCs/>
                <w:sz w:val="16"/>
                <w:szCs w:val="16"/>
              </w:rPr>
              <w:t>980644</w:t>
            </w:r>
          </w:p>
        </w:tc>
      </w:tr>
      <w:tr w:rsidR="00FE53C7" w:rsidRPr="005969A6" w:rsidTr="005969A6">
        <w:trPr>
          <w:trHeight w:val="91"/>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b/>
                <w:bCs/>
                <w:sz w:val="16"/>
                <w:szCs w:val="16"/>
              </w:rPr>
            </w:pPr>
          </w:p>
        </w:tc>
        <w:tc>
          <w:tcPr>
            <w:tcW w:w="40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sz w:val="16"/>
                <w:szCs w:val="16"/>
              </w:rPr>
            </w:pPr>
            <w:r w:rsidRPr="005969A6">
              <w:rPr>
                <w:rFonts w:ascii="Times New Roman" w:eastAsia="Times New Roman" w:hAnsi="Times New Roman" w:cs="Times New Roman"/>
                <w:sz w:val="16"/>
                <w:szCs w:val="16"/>
              </w:rPr>
              <w:t>Жилой фонд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53C7" w:rsidRPr="005969A6" w:rsidRDefault="00F02C6E" w:rsidP="005969A6">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980644</w:t>
            </w:r>
          </w:p>
        </w:tc>
      </w:tr>
      <w:tr w:rsidR="00FE53C7" w:rsidRPr="005969A6" w:rsidTr="005969A6">
        <w:trPr>
          <w:trHeight w:val="70"/>
        </w:trPr>
        <w:tc>
          <w:tcPr>
            <w:tcW w:w="1216" w:type="dxa"/>
            <w:vMerge/>
            <w:tcBorders>
              <w:top w:val="nil"/>
              <w:left w:val="single" w:sz="4" w:space="0" w:color="auto"/>
              <w:bottom w:val="single" w:sz="4" w:space="0" w:color="auto"/>
              <w:right w:val="single" w:sz="4" w:space="0" w:color="auto"/>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b/>
                <w:bCs/>
                <w:sz w:val="16"/>
                <w:szCs w:val="16"/>
              </w:rPr>
            </w:pPr>
          </w:p>
        </w:tc>
        <w:tc>
          <w:tcPr>
            <w:tcW w:w="40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sz w:val="16"/>
                <w:szCs w:val="16"/>
              </w:rPr>
            </w:pPr>
            <w:r w:rsidRPr="005969A6">
              <w:rPr>
                <w:rFonts w:ascii="Times New Roman" w:eastAsia="Times New Roman" w:hAnsi="Times New Roman" w:cs="Times New Roman"/>
                <w:sz w:val="16"/>
                <w:szCs w:val="16"/>
              </w:rPr>
              <w:t>Объекты соц. сферы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53C7" w:rsidRPr="005969A6" w:rsidRDefault="00FE53C7" w:rsidP="005969A6">
            <w:pPr>
              <w:spacing w:after="0" w:line="240" w:lineRule="auto"/>
              <w:jc w:val="center"/>
              <w:rPr>
                <w:rFonts w:ascii="Times New Roman" w:eastAsia="Times New Roman" w:hAnsi="Times New Roman" w:cs="Times New Roman"/>
                <w:bCs/>
                <w:sz w:val="16"/>
                <w:szCs w:val="16"/>
              </w:rPr>
            </w:pPr>
            <w:r w:rsidRPr="005969A6">
              <w:rPr>
                <w:rFonts w:ascii="Times New Roman" w:eastAsia="Times New Roman" w:hAnsi="Times New Roman" w:cs="Times New Roman"/>
                <w:bCs/>
                <w:sz w:val="16"/>
                <w:szCs w:val="16"/>
              </w:rPr>
              <w:t>0</w:t>
            </w:r>
          </w:p>
        </w:tc>
      </w:tr>
      <w:tr w:rsidR="00FE53C7" w:rsidRPr="005969A6" w:rsidTr="005969A6">
        <w:trPr>
          <w:trHeight w:val="174"/>
        </w:trPr>
        <w:tc>
          <w:tcPr>
            <w:tcW w:w="1216" w:type="dxa"/>
            <w:vMerge w:val="restart"/>
            <w:tcBorders>
              <w:top w:val="nil"/>
              <w:left w:val="single" w:sz="4" w:space="0" w:color="auto"/>
              <w:bottom w:val="single" w:sz="4" w:space="0" w:color="000000"/>
              <w:right w:val="single" w:sz="4" w:space="0" w:color="auto"/>
            </w:tcBorders>
            <w:shd w:val="clear" w:color="auto" w:fill="auto"/>
            <w:vAlign w:val="center"/>
            <w:hideMark/>
          </w:tcPr>
          <w:p w:rsidR="00FE53C7" w:rsidRPr="005969A6" w:rsidRDefault="00FE53C7" w:rsidP="005969A6">
            <w:pPr>
              <w:spacing w:after="0" w:line="240" w:lineRule="auto"/>
              <w:jc w:val="center"/>
              <w:rPr>
                <w:rFonts w:ascii="Times New Roman" w:eastAsia="Times New Roman" w:hAnsi="Times New Roman" w:cs="Times New Roman"/>
                <w:b/>
                <w:bCs/>
                <w:sz w:val="16"/>
                <w:szCs w:val="16"/>
              </w:rPr>
            </w:pPr>
            <w:r w:rsidRPr="005969A6">
              <w:rPr>
                <w:rFonts w:ascii="Times New Roman" w:eastAsia="Times New Roman" w:hAnsi="Times New Roman" w:cs="Times New Roman"/>
                <w:b/>
                <w:bCs/>
                <w:sz w:val="16"/>
                <w:szCs w:val="16"/>
              </w:rPr>
              <w:t>Сушнево-1</w:t>
            </w:r>
          </w:p>
        </w:tc>
        <w:tc>
          <w:tcPr>
            <w:tcW w:w="4044" w:type="dxa"/>
            <w:tcBorders>
              <w:top w:val="nil"/>
              <w:left w:val="nil"/>
              <w:bottom w:val="single" w:sz="4" w:space="0" w:color="auto"/>
              <w:right w:val="nil"/>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sz w:val="16"/>
                <w:szCs w:val="16"/>
              </w:rPr>
            </w:pPr>
            <w:r w:rsidRPr="005969A6">
              <w:rPr>
                <w:rFonts w:ascii="Times New Roman" w:eastAsia="Times New Roman" w:hAnsi="Times New Roman" w:cs="Times New Roman"/>
                <w:i/>
                <w:sz w:val="16"/>
                <w:szCs w:val="16"/>
              </w:rPr>
              <w:t>Объекты потребления тепловой энергии, (кКал/ч) в том числе</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FE53C7" w:rsidRPr="005969A6" w:rsidRDefault="00F02C6E" w:rsidP="005969A6">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357068</w:t>
            </w:r>
          </w:p>
        </w:tc>
      </w:tr>
      <w:tr w:rsidR="00FE53C7" w:rsidRPr="005969A6" w:rsidTr="005969A6">
        <w:trPr>
          <w:trHeight w:val="120"/>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b/>
                <w:bCs/>
                <w:sz w:val="16"/>
                <w:szCs w:val="16"/>
              </w:rPr>
            </w:pPr>
          </w:p>
        </w:tc>
        <w:tc>
          <w:tcPr>
            <w:tcW w:w="4044" w:type="dxa"/>
            <w:tcBorders>
              <w:top w:val="nil"/>
              <w:left w:val="nil"/>
              <w:bottom w:val="single" w:sz="4" w:space="0" w:color="auto"/>
              <w:right w:val="nil"/>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sz w:val="16"/>
                <w:szCs w:val="16"/>
              </w:rPr>
            </w:pPr>
            <w:r w:rsidRPr="005969A6">
              <w:rPr>
                <w:rFonts w:ascii="Times New Roman" w:eastAsia="Times New Roman" w:hAnsi="Times New Roman" w:cs="Times New Roman"/>
                <w:sz w:val="16"/>
                <w:szCs w:val="16"/>
              </w:rPr>
              <w:t>Жилой фонд</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FE53C7" w:rsidRPr="005969A6" w:rsidRDefault="00F02C6E" w:rsidP="005969A6">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347801</w:t>
            </w:r>
          </w:p>
        </w:tc>
      </w:tr>
      <w:tr w:rsidR="00FE53C7" w:rsidRPr="005969A6" w:rsidTr="005969A6">
        <w:trPr>
          <w:trHeight w:val="70"/>
        </w:trPr>
        <w:tc>
          <w:tcPr>
            <w:tcW w:w="1216" w:type="dxa"/>
            <w:vMerge/>
            <w:tcBorders>
              <w:top w:val="nil"/>
              <w:left w:val="single" w:sz="4" w:space="0" w:color="auto"/>
              <w:bottom w:val="single" w:sz="4" w:space="0" w:color="auto"/>
              <w:right w:val="single" w:sz="4" w:space="0" w:color="auto"/>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b/>
                <w:bCs/>
                <w:sz w:val="16"/>
                <w:szCs w:val="16"/>
              </w:rPr>
            </w:pPr>
          </w:p>
        </w:tc>
        <w:tc>
          <w:tcPr>
            <w:tcW w:w="4044" w:type="dxa"/>
            <w:tcBorders>
              <w:top w:val="nil"/>
              <w:left w:val="nil"/>
              <w:bottom w:val="single" w:sz="4" w:space="0" w:color="auto"/>
              <w:right w:val="nil"/>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sz w:val="16"/>
                <w:szCs w:val="16"/>
              </w:rPr>
            </w:pPr>
            <w:r w:rsidRPr="005969A6">
              <w:rPr>
                <w:rFonts w:ascii="Times New Roman" w:eastAsia="Times New Roman" w:hAnsi="Times New Roman" w:cs="Times New Roman"/>
                <w:sz w:val="16"/>
                <w:szCs w:val="16"/>
              </w:rPr>
              <w:t>Объекты соц. сферы</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FE53C7" w:rsidRPr="005969A6" w:rsidRDefault="00FE53C7" w:rsidP="005969A6">
            <w:pPr>
              <w:spacing w:after="0" w:line="240" w:lineRule="auto"/>
              <w:jc w:val="center"/>
              <w:rPr>
                <w:rFonts w:ascii="Times New Roman" w:eastAsia="Times New Roman" w:hAnsi="Times New Roman" w:cs="Times New Roman"/>
                <w:bCs/>
                <w:sz w:val="16"/>
                <w:szCs w:val="16"/>
              </w:rPr>
            </w:pPr>
            <w:r w:rsidRPr="005969A6">
              <w:rPr>
                <w:rFonts w:ascii="Times New Roman" w:eastAsia="Times New Roman" w:hAnsi="Times New Roman" w:cs="Times New Roman"/>
                <w:bCs/>
                <w:sz w:val="16"/>
                <w:szCs w:val="16"/>
              </w:rPr>
              <w:t>9267</w:t>
            </w:r>
          </w:p>
        </w:tc>
      </w:tr>
      <w:tr w:rsidR="00FE53C7" w:rsidRPr="005969A6" w:rsidTr="005969A6">
        <w:trPr>
          <w:trHeight w:val="70"/>
        </w:trPr>
        <w:tc>
          <w:tcPr>
            <w:tcW w:w="1216" w:type="dxa"/>
            <w:vMerge w:val="restart"/>
            <w:tcBorders>
              <w:top w:val="nil"/>
              <w:left w:val="single" w:sz="4" w:space="0" w:color="auto"/>
              <w:bottom w:val="single" w:sz="4" w:space="0" w:color="000000"/>
              <w:right w:val="single" w:sz="4" w:space="0" w:color="auto"/>
            </w:tcBorders>
            <w:shd w:val="clear" w:color="auto" w:fill="auto"/>
            <w:vAlign w:val="center"/>
            <w:hideMark/>
          </w:tcPr>
          <w:p w:rsidR="00FE53C7" w:rsidRPr="005969A6" w:rsidRDefault="00FE53C7" w:rsidP="005969A6">
            <w:pPr>
              <w:spacing w:after="0" w:line="240" w:lineRule="auto"/>
              <w:jc w:val="center"/>
              <w:rPr>
                <w:rFonts w:ascii="Times New Roman" w:eastAsia="Times New Roman" w:hAnsi="Times New Roman" w:cs="Times New Roman"/>
                <w:b/>
                <w:bCs/>
                <w:sz w:val="16"/>
                <w:szCs w:val="16"/>
              </w:rPr>
            </w:pPr>
            <w:r w:rsidRPr="005969A6">
              <w:rPr>
                <w:rFonts w:ascii="Times New Roman" w:eastAsia="Times New Roman" w:hAnsi="Times New Roman" w:cs="Times New Roman"/>
                <w:b/>
                <w:bCs/>
                <w:sz w:val="16"/>
                <w:szCs w:val="16"/>
              </w:rPr>
              <w:t>Сушнево-2</w:t>
            </w:r>
          </w:p>
        </w:tc>
        <w:tc>
          <w:tcPr>
            <w:tcW w:w="4044" w:type="dxa"/>
            <w:tcBorders>
              <w:top w:val="nil"/>
              <w:left w:val="nil"/>
              <w:bottom w:val="single" w:sz="4" w:space="0" w:color="auto"/>
              <w:right w:val="nil"/>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sz w:val="16"/>
                <w:szCs w:val="16"/>
              </w:rPr>
            </w:pPr>
            <w:r w:rsidRPr="005969A6">
              <w:rPr>
                <w:rFonts w:ascii="Times New Roman" w:eastAsia="Times New Roman" w:hAnsi="Times New Roman" w:cs="Times New Roman"/>
                <w:i/>
                <w:sz w:val="16"/>
                <w:szCs w:val="16"/>
              </w:rPr>
              <w:t>Объекты потребления тепловой энергии, (кКал/ч) в том числе</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FE53C7" w:rsidRPr="005969A6" w:rsidRDefault="00F02C6E" w:rsidP="005969A6">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279658</w:t>
            </w:r>
          </w:p>
        </w:tc>
      </w:tr>
      <w:tr w:rsidR="00FE53C7" w:rsidRPr="005969A6" w:rsidTr="005969A6">
        <w:trPr>
          <w:trHeight w:val="70"/>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b/>
                <w:bCs/>
                <w:sz w:val="16"/>
                <w:szCs w:val="16"/>
              </w:rPr>
            </w:pPr>
          </w:p>
        </w:tc>
        <w:tc>
          <w:tcPr>
            <w:tcW w:w="4044" w:type="dxa"/>
            <w:tcBorders>
              <w:top w:val="nil"/>
              <w:left w:val="nil"/>
              <w:bottom w:val="single" w:sz="4" w:space="0" w:color="auto"/>
              <w:right w:val="nil"/>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sz w:val="16"/>
                <w:szCs w:val="16"/>
              </w:rPr>
            </w:pPr>
            <w:r w:rsidRPr="005969A6">
              <w:rPr>
                <w:rFonts w:ascii="Times New Roman" w:eastAsia="Times New Roman" w:hAnsi="Times New Roman" w:cs="Times New Roman"/>
                <w:sz w:val="16"/>
                <w:szCs w:val="16"/>
              </w:rPr>
              <w:t>Жилой фонд</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FE53C7" w:rsidRPr="005969A6" w:rsidRDefault="00F02C6E" w:rsidP="005969A6">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2279658</w:t>
            </w:r>
          </w:p>
        </w:tc>
      </w:tr>
      <w:tr w:rsidR="00FE53C7" w:rsidRPr="005969A6" w:rsidTr="005969A6">
        <w:trPr>
          <w:trHeight w:val="94"/>
        </w:trPr>
        <w:tc>
          <w:tcPr>
            <w:tcW w:w="1216" w:type="dxa"/>
            <w:vMerge/>
            <w:tcBorders>
              <w:top w:val="nil"/>
              <w:left w:val="single" w:sz="4" w:space="0" w:color="auto"/>
              <w:bottom w:val="single" w:sz="4" w:space="0" w:color="auto"/>
              <w:right w:val="single" w:sz="4" w:space="0" w:color="auto"/>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b/>
                <w:bCs/>
                <w:sz w:val="16"/>
                <w:szCs w:val="16"/>
              </w:rPr>
            </w:pPr>
          </w:p>
        </w:tc>
        <w:tc>
          <w:tcPr>
            <w:tcW w:w="4044" w:type="dxa"/>
            <w:tcBorders>
              <w:top w:val="nil"/>
              <w:left w:val="nil"/>
              <w:bottom w:val="single" w:sz="4" w:space="0" w:color="auto"/>
              <w:right w:val="nil"/>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sz w:val="16"/>
                <w:szCs w:val="16"/>
              </w:rPr>
            </w:pPr>
            <w:r w:rsidRPr="005969A6">
              <w:rPr>
                <w:rFonts w:ascii="Times New Roman" w:eastAsia="Times New Roman" w:hAnsi="Times New Roman" w:cs="Times New Roman"/>
                <w:sz w:val="16"/>
                <w:szCs w:val="16"/>
              </w:rPr>
              <w:t>Объекты соц. сферы</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FE53C7" w:rsidRPr="005969A6" w:rsidRDefault="00FE53C7" w:rsidP="005969A6">
            <w:pPr>
              <w:spacing w:after="0" w:line="240" w:lineRule="auto"/>
              <w:jc w:val="center"/>
              <w:rPr>
                <w:rFonts w:ascii="Times New Roman" w:eastAsia="Times New Roman" w:hAnsi="Times New Roman" w:cs="Times New Roman"/>
                <w:bCs/>
                <w:sz w:val="16"/>
                <w:szCs w:val="16"/>
              </w:rPr>
            </w:pPr>
            <w:r w:rsidRPr="005969A6">
              <w:rPr>
                <w:rFonts w:ascii="Times New Roman" w:eastAsia="Times New Roman" w:hAnsi="Times New Roman" w:cs="Times New Roman"/>
                <w:bCs/>
                <w:sz w:val="16"/>
                <w:szCs w:val="16"/>
              </w:rPr>
              <w:t>0</w:t>
            </w:r>
          </w:p>
        </w:tc>
      </w:tr>
      <w:tr w:rsidR="00FE53C7" w:rsidRPr="005969A6" w:rsidTr="005969A6">
        <w:trPr>
          <w:trHeight w:val="74"/>
        </w:trPr>
        <w:tc>
          <w:tcPr>
            <w:tcW w:w="1216" w:type="dxa"/>
            <w:vMerge w:val="restart"/>
            <w:tcBorders>
              <w:top w:val="nil"/>
              <w:left w:val="single" w:sz="4" w:space="0" w:color="auto"/>
              <w:bottom w:val="single" w:sz="4" w:space="0" w:color="000000"/>
              <w:right w:val="single" w:sz="4" w:space="0" w:color="auto"/>
            </w:tcBorders>
            <w:shd w:val="clear" w:color="auto" w:fill="auto"/>
            <w:vAlign w:val="center"/>
            <w:hideMark/>
          </w:tcPr>
          <w:p w:rsidR="00FE53C7" w:rsidRPr="005969A6" w:rsidRDefault="00FE53C7" w:rsidP="005969A6">
            <w:pPr>
              <w:spacing w:after="0" w:line="240" w:lineRule="auto"/>
              <w:jc w:val="center"/>
              <w:rPr>
                <w:rFonts w:ascii="Times New Roman" w:eastAsia="Times New Roman" w:hAnsi="Times New Roman" w:cs="Times New Roman"/>
                <w:b/>
                <w:bCs/>
                <w:sz w:val="16"/>
                <w:szCs w:val="16"/>
              </w:rPr>
            </w:pPr>
            <w:r w:rsidRPr="005969A6">
              <w:rPr>
                <w:rFonts w:ascii="Times New Roman" w:eastAsia="Times New Roman" w:hAnsi="Times New Roman" w:cs="Times New Roman"/>
                <w:b/>
                <w:bCs/>
                <w:sz w:val="16"/>
                <w:szCs w:val="16"/>
              </w:rPr>
              <w:t>Андреевское</w:t>
            </w:r>
          </w:p>
        </w:tc>
        <w:tc>
          <w:tcPr>
            <w:tcW w:w="4044" w:type="dxa"/>
            <w:tcBorders>
              <w:top w:val="nil"/>
              <w:left w:val="nil"/>
              <w:bottom w:val="single" w:sz="4" w:space="0" w:color="auto"/>
              <w:right w:val="nil"/>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sz w:val="16"/>
                <w:szCs w:val="16"/>
              </w:rPr>
            </w:pPr>
            <w:r w:rsidRPr="005969A6">
              <w:rPr>
                <w:rFonts w:ascii="Times New Roman" w:eastAsia="Times New Roman" w:hAnsi="Times New Roman" w:cs="Times New Roman"/>
                <w:i/>
                <w:sz w:val="16"/>
                <w:szCs w:val="16"/>
              </w:rPr>
              <w:t>Объекты потребления тепловой энергии, (кКал/ч) в том числе</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FE53C7" w:rsidRPr="005969A6" w:rsidRDefault="00F02C6E" w:rsidP="005969A6">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570091</w:t>
            </w:r>
          </w:p>
        </w:tc>
      </w:tr>
      <w:tr w:rsidR="00FE53C7" w:rsidRPr="005969A6" w:rsidTr="005969A6">
        <w:trPr>
          <w:trHeight w:val="70"/>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b/>
                <w:bCs/>
                <w:sz w:val="16"/>
                <w:szCs w:val="16"/>
              </w:rPr>
            </w:pPr>
          </w:p>
        </w:tc>
        <w:tc>
          <w:tcPr>
            <w:tcW w:w="4044" w:type="dxa"/>
            <w:tcBorders>
              <w:top w:val="nil"/>
              <w:left w:val="nil"/>
              <w:bottom w:val="single" w:sz="4" w:space="0" w:color="auto"/>
              <w:right w:val="nil"/>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sz w:val="16"/>
                <w:szCs w:val="16"/>
              </w:rPr>
            </w:pPr>
            <w:r w:rsidRPr="005969A6">
              <w:rPr>
                <w:rFonts w:ascii="Times New Roman" w:eastAsia="Times New Roman" w:hAnsi="Times New Roman" w:cs="Times New Roman"/>
                <w:sz w:val="16"/>
                <w:szCs w:val="16"/>
              </w:rPr>
              <w:t>Жилой фонд</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FE53C7" w:rsidRPr="005969A6" w:rsidRDefault="00F02C6E" w:rsidP="005969A6">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563049</w:t>
            </w:r>
          </w:p>
        </w:tc>
      </w:tr>
      <w:tr w:rsidR="00FE53C7" w:rsidRPr="005969A6" w:rsidTr="005969A6">
        <w:trPr>
          <w:trHeight w:val="108"/>
        </w:trPr>
        <w:tc>
          <w:tcPr>
            <w:tcW w:w="1216" w:type="dxa"/>
            <w:vMerge/>
            <w:tcBorders>
              <w:top w:val="nil"/>
              <w:left w:val="single" w:sz="4" w:space="0" w:color="auto"/>
              <w:bottom w:val="single" w:sz="4" w:space="0" w:color="auto"/>
              <w:right w:val="single" w:sz="4" w:space="0" w:color="auto"/>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b/>
                <w:bCs/>
                <w:sz w:val="16"/>
                <w:szCs w:val="16"/>
              </w:rPr>
            </w:pPr>
          </w:p>
        </w:tc>
        <w:tc>
          <w:tcPr>
            <w:tcW w:w="4044" w:type="dxa"/>
            <w:tcBorders>
              <w:top w:val="nil"/>
              <w:left w:val="nil"/>
              <w:bottom w:val="single" w:sz="4" w:space="0" w:color="auto"/>
              <w:right w:val="nil"/>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sz w:val="16"/>
                <w:szCs w:val="16"/>
              </w:rPr>
            </w:pPr>
            <w:r w:rsidRPr="005969A6">
              <w:rPr>
                <w:rFonts w:ascii="Times New Roman" w:eastAsia="Times New Roman" w:hAnsi="Times New Roman" w:cs="Times New Roman"/>
                <w:sz w:val="16"/>
                <w:szCs w:val="16"/>
              </w:rPr>
              <w:t>Объекты соц. сферы</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FE53C7" w:rsidRPr="005969A6" w:rsidRDefault="00FE53C7" w:rsidP="005969A6">
            <w:pPr>
              <w:spacing w:after="0" w:line="240" w:lineRule="auto"/>
              <w:jc w:val="center"/>
              <w:rPr>
                <w:rFonts w:ascii="Times New Roman" w:eastAsia="Times New Roman" w:hAnsi="Times New Roman" w:cs="Times New Roman"/>
                <w:bCs/>
                <w:sz w:val="16"/>
                <w:szCs w:val="16"/>
              </w:rPr>
            </w:pPr>
            <w:r w:rsidRPr="005969A6">
              <w:rPr>
                <w:rFonts w:ascii="Times New Roman" w:eastAsia="Times New Roman" w:hAnsi="Times New Roman" w:cs="Times New Roman"/>
                <w:bCs/>
                <w:sz w:val="16"/>
                <w:szCs w:val="16"/>
              </w:rPr>
              <w:t>7042</w:t>
            </w:r>
          </w:p>
        </w:tc>
      </w:tr>
      <w:tr w:rsidR="00FE53C7" w:rsidRPr="005969A6" w:rsidTr="005969A6">
        <w:trPr>
          <w:trHeight w:val="118"/>
        </w:trPr>
        <w:tc>
          <w:tcPr>
            <w:tcW w:w="1216" w:type="dxa"/>
            <w:vMerge w:val="restart"/>
            <w:tcBorders>
              <w:top w:val="nil"/>
              <w:left w:val="single" w:sz="4" w:space="0" w:color="auto"/>
              <w:bottom w:val="single" w:sz="4" w:space="0" w:color="000000"/>
              <w:right w:val="single" w:sz="4" w:space="0" w:color="auto"/>
            </w:tcBorders>
            <w:shd w:val="clear" w:color="auto" w:fill="auto"/>
            <w:vAlign w:val="center"/>
            <w:hideMark/>
          </w:tcPr>
          <w:p w:rsidR="00FE53C7" w:rsidRPr="005969A6" w:rsidRDefault="00FE53C7" w:rsidP="005969A6">
            <w:pPr>
              <w:spacing w:after="0" w:line="240" w:lineRule="auto"/>
              <w:jc w:val="center"/>
              <w:rPr>
                <w:rFonts w:ascii="Times New Roman" w:eastAsia="Times New Roman" w:hAnsi="Times New Roman" w:cs="Times New Roman"/>
                <w:b/>
                <w:bCs/>
                <w:sz w:val="16"/>
                <w:szCs w:val="16"/>
              </w:rPr>
            </w:pPr>
            <w:r w:rsidRPr="005969A6">
              <w:rPr>
                <w:rFonts w:ascii="Times New Roman" w:eastAsia="Times New Roman" w:hAnsi="Times New Roman" w:cs="Times New Roman"/>
                <w:b/>
                <w:bCs/>
                <w:sz w:val="16"/>
                <w:szCs w:val="16"/>
              </w:rPr>
              <w:t>Итого</w:t>
            </w:r>
          </w:p>
        </w:tc>
        <w:tc>
          <w:tcPr>
            <w:tcW w:w="4044" w:type="dxa"/>
            <w:tcBorders>
              <w:top w:val="nil"/>
              <w:left w:val="nil"/>
              <w:bottom w:val="single" w:sz="4" w:space="0" w:color="auto"/>
              <w:right w:val="nil"/>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bCs/>
                <w:sz w:val="16"/>
                <w:szCs w:val="16"/>
              </w:rPr>
            </w:pPr>
            <w:r w:rsidRPr="005969A6">
              <w:rPr>
                <w:rFonts w:ascii="Times New Roman" w:eastAsia="Times New Roman" w:hAnsi="Times New Roman" w:cs="Times New Roman"/>
                <w:i/>
                <w:sz w:val="16"/>
                <w:szCs w:val="16"/>
              </w:rPr>
              <w:t>Объекты потребления тепловой энергии, (кКал/ч) в том числе</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FE53C7" w:rsidRPr="005969A6" w:rsidRDefault="00F02C6E" w:rsidP="005969A6">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6197658</w:t>
            </w:r>
          </w:p>
        </w:tc>
      </w:tr>
      <w:tr w:rsidR="00FE53C7" w:rsidRPr="005969A6" w:rsidTr="005969A6">
        <w:trPr>
          <w:trHeight w:val="70"/>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b/>
                <w:bCs/>
                <w:sz w:val="16"/>
                <w:szCs w:val="16"/>
              </w:rPr>
            </w:pPr>
          </w:p>
        </w:tc>
        <w:tc>
          <w:tcPr>
            <w:tcW w:w="4044" w:type="dxa"/>
            <w:tcBorders>
              <w:top w:val="nil"/>
              <w:left w:val="nil"/>
              <w:bottom w:val="single" w:sz="4" w:space="0" w:color="auto"/>
              <w:right w:val="nil"/>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bCs/>
                <w:sz w:val="16"/>
                <w:szCs w:val="16"/>
              </w:rPr>
            </w:pPr>
            <w:r w:rsidRPr="005969A6">
              <w:rPr>
                <w:rFonts w:ascii="Times New Roman" w:eastAsia="Times New Roman" w:hAnsi="Times New Roman" w:cs="Times New Roman"/>
                <w:sz w:val="16"/>
                <w:szCs w:val="16"/>
              </w:rPr>
              <w:t>Жилой фонд</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FE53C7" w:rsidRPr="005969A6" w:rsidRDefault="00F02C6E" w:rsidP="005969A6">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5349745</w:t>
            </w:r>
          </w:p>
        </w:tc>
      </w:tr>
      <w:tr w:rsidR="00FE53C7" w:rsidRPr="005969A6" w:rsidTr="005969A6">
        <w:trPr>
          <w:trHeight w:val="152"/>
        </w:trPr>
        <w:tc>
          <w:tcPr>
            <w:tcW w:w="1216" w:type="dxa"/>
            <w:vMerge/>
            <w:tcBorders>
              <w:top w:val="nil"/>
              <w:left w:val="single" w:sz="4" w:space="0" w:color="auto"/>
              <w:bottom w:val="single" w:sz="4" w:space="0" w:color="auto"/>
              <w:right w:val="single" w:sz="4" w:space="0" w:color="auto"/>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b/>
                <w:bCs/>
                <w:sz w:val="16"/>
                <w:szCs w:val="16"/>
              </w:rPr>
            </w:pPr>
          </w:p>
        </w:tc>
        <w:tc>
          <w:tcPr>
            <w:tcW w:w="4044" w:type="dxa"/>
            <w:tcBorders>
              <w:top w:val="nil"/>
              <w:left w:val="nil"/>
              <w:bottom w:val="single" w:sz="4" w:space="0" w:color="auto"/>
              <w:right w:val="nil"/>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bCs/>
                <w:sz w:val="16"/>
                <w:szCs w:val="16"/>
              </w:rPr>
            </w:pPr>
            <w:r w:rsidRPr="005969A6">
              <w:rPr>
                <w:rFonts w:ascii="Times New Roman" w:eastAsia="Times New Roman" w:hAnsi="Times New Roman" w:cs="Times New Roman"/>
                <w:sz w:val="16"/>
                <w:szCs w:val="16"/>
              </w:rPr>
              <w:t>Объекты соц. сферы</w:t>
            </w:r>
          </w:p>
        </w:tc>
        <w:tc>
          <w:tcPr>
            <w:tcW w:w="1985" w:type="dxa"/>
            <w:tcBorders>
              <w:top w:val="nil"/>
              <w:left w:val="single" w:sz="4" w:space="0" w:color="auto"/>
              <w:bottom w:val="single" w:sz="4" w:space="0" w:color="auto"/>
              <w:right w:val="single" w:sz="4" w:space="0" w:color="auto"/>
            </w:tcBorders>
            <w:shd w:val="clear" w:color="auto" w:fill="FFFFFF" w:themeFill="background1"/>
            <w:vAlign w:val="center"/>
            <w:hideMark/>
          </w:tcPr>
          <w:p w:rsidR="00FE53C7" w:rsidRPr="005969A6" w:rsidRDefault="00FE53C7" w:rsidP="005969A6">
            <w:pPr>
              <w:spacing w:after="0" w:line="240" w:lineRule="auto"/>
              <w:jc w:val="center"/>
              <w:rPr>
                <w:rFonts w:ascii="Times New Roman" w:eastAsia="Times New Roman" w:hAnsi="Times New Roman" w:cs="Times New Roman"/>
                <w:bCs/>
                <w:sz w:val="16"/>
                <w:szCs w:val="16"/>
              </w:rPr>
            </w:pPr>
            <w:r w:rsidRPr="005969A6">
              <w:rPr>
                <w:rFonts w:ascii="Times New Roman" w:eastAsia="Times New Roman" w:hAnsi="Times New Roman" w:cs="Times New Roman"/>
                <w:bCs/>
                <w:sz w:val="16"/>
                <w:szCs w:val="16"/>
              </w:rPr>
              <w:t>847913</w:t>
            </w:r>
          </w:p>
        </w:tc>
      </w:tr>
    </w:tbl>
    <w:p w:rsidR="00B161E7" w:rsidRPr="00F16FB6" w:rsidRDefault="00B161E7" w:rsidP="005969A6">
      <w:pPr>
        <w:ind w:firstLine="284"/>
        <w:jc w:val="both"/>
        <w:rPr>
          <w:rFonts w:ascii="Times New Roman" w:hAnsi="Times New Roman" w:cs="Times New Roman"/>
          <w:sz w:val="16"/>
          <w:szCs w:val="16"/>
        </w:rPr>
      </w:pPr>
      <w:r w:rsidRPr="005969A6">
        <w:rPr>
          <w:rFonts w:ascii="Times New Roman" w:hAnsi="Times New Roman" w:cs="Times New Roman"/>
          <w:sz w:val="16"/>
          <w:szCs w:val="16"/>
        </w:rPr>
        <w:t>*В данной строке приведены данные для жилых домов, в настоящее время снабжающихся теплом от централизованного источника.</w:t>
      </w:r>
    </w:p>
    <w:p w:rsidR="00FD2ED6" w:rsidRPr="00F16FB6" w:rsidRDefault="00B161E7" w:rsidP="00391E78">
      <w:pPr>
        <w:pStyle w:val="Default"/>
        <w:ind w:firstLine="284"/>
        <w:jc w:val="both"/>
        <w:rPr>
          <w:sz w:val="16"/>
          <w:szCs w:val="16"/>
        </w:rPr>
      </w:pPr>
      <w:r w:rsidRPr="00F16FB6">
        <w:rPr>
          <w:sz w:val="16"/>
          <w:szCs w:val="16"/>
        </w:rPr>
        <w:t>Перечень помещений (МКД), в которых установлены индивидуальные квартирные источники тепловой энергии приведены в Таблице</w:t>
      </w:r>
      <w:r w:rsidR="00391E78" w:rsidRPr="00F16FB6">
        <w:rPr>
          <w:sz w:val="16"/>
          <w:szCs w:val="16"/>
        </w:rPr>
        <w:t xml:space="preserve"> №13</w:t>
      </w:r>
    </w:p>
    <w:p w:rsidR="00391E78" w:rsidRPr="00F16FB6" w:rsidRDefault="00391E78" w:rsidP="00391E78">
      <w:pPr>
        <w:pStyle w:val="Default"/>
        <w:jc w:val="right"/>
        <w:rPr>
          <w:b/>
          <w:sz w:val="16"/>
          <w:szCs w:val="16"/>
        </w:rPr>
      </w:pPr>
      <w:r w:rsidRPr="00F16FB6">
        <w:rPr>
          <w:b/>
          <w:sz w:val="16"/>
          <w:szCs w:val="16"/>
        </w:rPr>
        <w:t>Таблица №13</w:t>
      </w:r>
    </w:p>
    <w:p w:rsidR="00391E78" w:rsidRPr="00F16FB6" w:rsidRDefault="00391E78" w:rsidP="00391E78">
      <w:pPr>
        <w:pStyle w:val="Default"/>
        <w:jc w:val="right"/>
        <w:rPr>
          <w:b/>
          <w:sz w:val="6"/>
          <w:szCs w:val="16"/>
        </w:rPr>
      </w:pPr>
    </w:p>
    <w:tbl>
      <w:tblPr>
        <w:tblW w:w="7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1843"/>
        <w:gridCol w:w="1985"/>
      </w:tblGrid>
      <w:tr w:rsidR="00391E78" w:rsidRPr="00F16FB6" w:rsidTr="00670152">
        <w:trPr>
          <w:trHeight w:val="204"/>
          <w:jc w:val="center"/>
        </w:trPr>
        <w:tc>
          <w:tcPr>
            <w:tcW w:w="3415" w:type="dxa"/>
            <w:shd w:val="clear" w:color="auto" w:fill="auto"/>
            <w:hideMark/>
          </w:tcPr>
          <w:p w:rsidR="00391E78" w:rsidRPr="00F16FB6" w:rsidRDefault="00391E78" w:rsidP="00391E78">
            <w:pPr>
              <w:spacing w:after="0" w:line="240" w:lineRule="auto"/>
              <w:jc w:val="center"/>
              <w:rPr>
                <w:rFonts w:ascii="Times New Roman" w:eastAsia="Times New Roman" w:hAnsi="Times New Roman" w:cs="Times New Roman"/>
                <w:b/>
                <w:color w:val="000000"/>
                <w:sz w:val="16"/>
                <w:szCs w:val="16"/>
              </w:rPr>
            </w:pPr>
            <w:r w:rsidRPr="00F16FB6">
              <w:rPr>
                <w:rFonts w:ascii="Times New Roman" w:eastAsia="Times New Roman" w:hAnsi="Times New Roman" w:cs="Times New Roman"/>
                <w:b/>
                <w:color w:val="000000"/>
                <w:sz w:val="16"/>
                <w:szCs w:val="16"/>
              </w:rPr>
              <w:t>Адрес</w:t>
            </w:r>
          </w:p>
        </w:tc>
        <w:tc>
          <w:tcPr>
            <w:tcW w:w="1843" w:type="dxa"/>
            <w:shd w:val="clear" w:color="auto" w:fill="auto"/>
            <w:hideMark/>
          </w:tcPr>
          <w:p w:rsidR="00391E78" w:rsidRPr="00F16FB6" w:rsidRDefault="00391E78" w:rsidP="00391E78">
            <w:pPr>
              <w:spacing w:after="0" w:line="240" w:lineRule="auto"/>
              <w:jc w:val="center"/>
              <w:rPr>
                <w:rFonts w:ascii="Times New Roman" w:eastAsia="Times New Roman" w:hAnsi="Times New Roman" w:cs="Times New Roman"/>
                <w:b/>
                <w:color w:val="000000"/>
                <w:sz w:val="16"/>
                <w:szCs w:val="16"/>
              </w:rPr>
            </w:pPr>
            <w:r w:rsidRPr="00F16FB6">
              <w:rPr>
                <w:rFonts w:ascii="Times New Roman" w:eastAsia="Times New Roman" w:hAnsi="Times New Roman" w:cs="Times New Roman"/>
                <w:b/>
                <w:color w:val="000000"/>
                <w:sz w:val="16"/>
                <w:szCs w:val="16"/>
              </w:rPr>
              <w:t>Индивидуальное отопление</w:t>
            </w:r>
          </w:p>
        </w:tc>
        <w:tc>
          <w:tcPr>
            <w:tcW w:w="1985" w:type="dxa"/>
            <w:shd w:val="clear" w:color="auto" w:fill="auto"/>
            <w:hideMark/>
          </w:tcPr>
          <w:p w:rsidR="00391E78" w:rsidRPr="00F16FB6" w:rsidRDefault="00391E78" w:rsidP="00391E78">
            <w:pPr>
              <w:spacing w:after="0" w:line="240" w:lineRule="auto"/>
              <w:jc w:val="center"/>
              <w:rPr>
                <w:rFonts w:ascii="Times New Roman" w:eastAsia="Times New Roman" w:hAnsi="Times New Roman" w:cs="Times New Roman"/>
                <w:b/>
                <w:color w:val="000000"/>
                <w:sz w:val="16"/>
                <w:szCs w:val="16"/>
              </w:rPr>
            </w:pPr>
            <w:r w:rsidRPr="00F16FB6">
              <w:rPr>
                <w:rFonts w:ascii="Times New Roman" w:eastAsia="Times New Roman" w:hAnsi="Times New Roman" w:cs="Times New Roman"/>
                <w:b/>
                <w:color w:val="000000"/>
                <w:sz w:val="16"/>
                <w:szCs w:val="16"/>
              </w:rPr>
              <w:t>Общая площадь, кв.м</w:t>
            </w:r>
          </w:p>
        </w:tc>
      </w:tr>
      <w:tr w:rsidR="00391E78" w:rsidRPr="00F16FB6" w:rsidTr="00670152">
        <w:trPr>
          <w:trHeight w:val="166"/>
          <w:jc w:val="center"/>
        </w:trPr>
        <w:tc>
          <w:tcPr>
            <w:tcW w:w="341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с Андреевское, Андреевское с, д. 7 бл. 2</w:t>
            </w:r>
          </w:p>
        </w:tc>
        <w:tc>
          <w:tcPr>
            <w:tcW w:w="1843"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Пекшинское с.п.</w:t>
            </w:r>
          </w:p>
        </w:tc>
        <w:tc>
          <w:tcPr>
            <w:tcW w:w="198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40,8</w:t>
            </w:r>
          </w:p>
        </w:tc>
      </w:tr>
      <w:tr w:rsidR="00391E78" w:rsidRPr="00F16FB6" w:rsidTr="00670152">
        <w:trPr>
          <w:trHeight w:val="170"/>
          <w:jc w:val="center"/>
        </w:trPr>
        <w:tc>
          <w:tcPr>
            <w:tcW w:w="341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с Андреевское, Андреевское с, д. 8 бл. 1</w:t>
            </w:r>
          </w:p>
        </w:tc>
        <w:tc>
          <w:tcPr>
            <w:tcW w:w="1843"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Пекшинское с.п.</w:t>
            </w:r>
          </w:p>
        </w:tc>
        <w:tc>
          <w:tcPr>
            <w:tcW w:w="198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23,6</w:t>
            </w:r>
          </w:p>
        </w:tc>
      </w:tr>
      <w:tr w:rsidR="00391E78" w:rsidRPr="00F16FB6" w:rsidTr="00670152">
        <w:trPr>
          <w:trHeight w:val="174"/>
          <w:jc w:val="center"/>
        </w:trPr>
        <w:tc>
          <w:tcPr>
            <w:tcW w:w="341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с Андреевское, Андреевское с, д. 12 бл. 3</w:t>
            </w:r>
          </w:p>
        </w:tc>
        <w:tc>
          <w:tcPr>
            <w:tcW w:w="1843"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Пекшинское с.п.</w:t>
            </w:r>
          </w:p>
        </w:tc>
        <w:tc>
          <w:tcPr>
            <w:tcW w:w="198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36,4</w:t>
            </w:r>
          </w:p>
        </w:tc>
      </w:tr>
      <w:tr w:rsidR="00391E78" w:rsidRPr="00F16FB6" w:rsidTr="00670152">
        <w:trPr>
          <w:trHeight w:val="60"/>
          <w:jc w:val="center"/>
        </w:trPr>
        <w:tc>
          <w:tcPr>
            <w:tcW w:w="341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с Андреевское, Андреевское с, д. 13 кв. 5</w:t>
            </w:r>
          </w:p>
        </w:tc>
        <w:tc>
          <w:tcPr>
            <w:tcW w:w="1843"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Пекшинское с.п.</w:t>
            </w:r>
          </w:p>
        </w:tc>
        <w:tc>
          <w:tcPr>
            <w:tcW w:w="198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40,6</w:t>
            </w:r>
          </w:p>
        </w:tc>
      </w:tr>
      <w:tr w:rsidR="00391E78" w:rsidRPr="00F16FB6" w:rsidTr="00670152">
        <w:trPr>
          <w:trHeight w:val="60"/>
          <w:jc w:val="center"/>
        </w:trPr>
        <w:tc>
          <w:tcPr>
            <w:tcW w:w="341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с Андреевское, Андреевское с, д. 13 кв. 12</w:t>
            </w:r>
          </w:p>
        </w:tc>
        <w:tc>
          <w:tcPr>
            <w:tcW w:w="1843"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Пекшинское с.п.</w:t>
            </w:r>
          </w:p>
        </w:tc>
        <w:tc>
          <w:tcPr>
            <w:tcW w:w="198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63,1</w:t>
            </w:r>
          </w:p>
        </w:tc>
      </w:tr>
      <w:tr w:rsidR="00391E78" w:rsidRPr="00F16FB6" w:rsidTr="00670152">
        <w:trPr>
          <w:trHeight w:val="60"/>
          <w:jc w:val="center"/>
        </w:trPr>
        <w:tc>
          <w:tcPr>
            <w:tcW w:w="341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д Липна, Дачная ул, д. 3 кв. 10</w:t>
            </w:r>
          </w:p>
        </w:tc>
        <w:tc>
          <w:tcPr>
            <w:tcW w:w="1843"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Пекшинское с.п.</w:t>
            </w:r>
          </w:p>
        </w:tc>
        <w:tc>
          <w:tcPr>
            <w:tcW w:w="198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62,7</w:t>
            </w:r>
          </w:p>
        </w:tc>
      </w:tr>
      <w:tr w:rsidR="00391E78" w:rsidRPr="00F16FB6" w:rsidTr="00670152">
        <w:trPr>
          <w:trHeight w:val="60"/>
          <w:jc w:val="center"/>
        </w:trPr>
        <w:tc>
          <w:tcPr>
            <w:tcW w:w="341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д Липна, Дачная ул, д. 5 кв. 13</w:t>
            </w:r>
          </w:p>
        </w:tc>
        <w:tc>
          <w:tcPr>
            <w:tcW w:w="1843"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Пекшинское с.п.</w:t>
            </w:r>
          </w:p>
        </w:tc>
        <w:tc>
          <w:tcPr>
            <w:tcW w:w="198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49,1</w:t>
            </w:r>
          </w:p>
        </w:tc>
      </w:tr>
      <w:tr w:rsidR="00391E78" w:rsidRPr="00F16FB6" w:rsidTr="00670152">
        <w:trPr>
          <w:trHeight w:val="60"/>
          <w:jc w:val="center"/>
        </w:trPr>
        <w:tc>
          <w:tcPr>
            <w:tcW w:w="341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д Липна, Дачная ул, д. 5 кв. 16</w:t>
            </w:r>
          </w:p>
        </w:tc>
        <w:tc>
          <w:tcPr>
            <w:tcW w:w="1843"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Пекшинское с.п.</w:t>
            </w:r>
          </w:p>
        </w:tc>
        <w:tc>
          <w:tcPr>
            <w:tcW w:w="198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49,1</w:t>
            </w:r>
          </w:p>
        </w:tc>
      </w:tr>
      <w:tr w:rsidR="00391E78" w:rsidRPr="00F16FB6" w:rsidTr="00670152">
        <w:trPr>
          <w:trHeight w:val="60"/>
          <w:jc w:val="center"/>
        </w:trPr>
        <w:tc>
          <w:tcPr>
            <w:tcW w:w="341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д Липна, Дачная ул, д. 10 кв. 12</w:t>
            </w:r>
          </w:p>
        </w:tc>
        <w:tc>
          <w:tcPr>
            <w:tcW w:w="1843"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Пекшинское с.п.</w:t>
            </w:r>
          </w:p>
        </w:tc>
        <w:tc>
          <w:tcPr>
            <w:tcW w:w="198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63</w:t>
            </w:r>
          </w:p>
        </w:tc>
      </w:tr>
      <w:tr w:rsidR="00391E78" w:rsidRPr="00F16FB6" w:rsidTr="00670152">
        <w:trPr>
          <w:trHeight w:val="60"/>
          <w:jc w:val="center"/>
        </w:trPr>
        <w:tc>
          <w:tcPr>
            <w:tcW w:w="341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д Пекша, Молодежная ул, д. 1 кв. 4</w:t>
            </w:r>
          </w:p>
        </w:tc>
        <w:tc>
          <w:tcPr>
            <w:tcW w:w="1843"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Пекшинское с.п.</w:t>
            </w:r>
          </w:p>
        </w:tc>
        <w:tc>
          <w:tcPr>
            <w:tcW w:w="198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43,6</w:t>
            </w:r>
          </w:p>
        </w:tc>
      </w:tr>
      <w:tr w:rsidR="00391E78" w:rsidRPr="00F16FB6" w:rsidTr="00670152">
        <w:trPr>
          <w:trHeight w:val="60"/>
          <w:jc w:val="center"/>
        </w:trPr>
        <w:tc>
          <w:tcPr>
            <w:tcW w:w="341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д Пекша, Московская ул, д. 1 кв. 17</w:t>
            </w:r>
          </w:p>
        </w:tc>
        <w:tc>
          <w:tcPr>
            <w:tcW w:w="1843"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Пекшинское с.п.</w:t>
            </w:r>
          </w:p>
        </w:tc>
        <w:tc>
          <w:tcPr>
            <w:tcW w:w="198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45,3</w:t>
            </w:r>
          </w:p>
        </w:tc>
      </w:tr>
      <w:tr w:rsidR="00391E78" w:rsidRPr="00F16FB6" w:rsidTr="00670152">
        <w:trPr>
          <w:trHeight w:val="68"/>
          <w:jc w:val="center"/>
        </w:trPr>
        <w:tc>
          <w:tcPr>
            <w:tcW w:w="341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д Пекша, Московская ул, д. 3 кв. 14</w:t>
            </w:r>
          </w:p>
        </w:tc>
        <w:tc>
          <w:tcPr>
            <w:tcW w:w="1843"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Пекшинское с.п.</w:t>
            </w:r>
          </w:p>
        </w:tc>
        <w:tc>
          <w:tcPr>
            <w:tcW w:w="198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45,3</w:t>
            </w:r>
          </w:p>
        </w:tc>
      </w:tr>
      <w:tr w:rsidR="00391E78" w:rsidRPr="00F16FB6" w:rsidTr="00670152">
        <w:trPr>
          <w:trHeight w:val="72"/>
          <w:jc w:val="center"/>
        </w:trPr>
        <w:tc>
          <w:tcPr>
            <w:tcW w:w="341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д Пекша, Октябрьская ул, д. 1 кв. 5</w:t>
            </w:r>
          </w:p>
        </w:tc>
        <w:tc>
          <w:tcPr>
            <w:tcW w:w="1843"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Пекшинское с.п.</w:t>
            </w:r>
          </w:p>
        </w:tc>
        <w:tc>
          <w:tcPr>
            <w:tcW w:w="198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44,2</w:t>
            </w:r>
          </w:p>
        </w:tc>
      </w:tr>
      <w:tr w:rsidR="00391E78" w:rsidRPr="00F16FB6" w:rsidTr="00670152">
        <w:trPr>
          <w:trHeight w:val="62"/>
          <w:jc w:val="center"/>
        </w:trPr>
        <w:tc>
          <w:tcPr>
            <w:tcW w:w="341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д Пекша, Совхозная ул, д. 4 кв. 8</w:t>
            </w:r>
          </w:p>
        </w:tc>
        <w:tc>
          <w:tcPr>
            <w:tcW w:w="1843"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Пекшинское с.п.</w:t>
            </w:r>
          </w:p>
        </w:tc>
        <w:tc>
          <w:tcPr>
            <w:tcW w:w="198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59,1</w:t>
            </w:r>
          </w:p>
        </w:tc>
      </w:tr>
      <w:tr w:rsidR="00391E78" w:rsidRPr="00F16FB6" w:rsidTr="00670152">
        <w:trPr>
          <w:trHeight w:val="80"/>
          <w:jc w:val="center"/>
        </w:trPr>
        <w:tc>
          <w:tcPr>
            <w:tcW w:w="341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д Пекша, Совхозная ул, д. 10 кв. 2</w:t>
            </w:r>
          </w:p>
        </w:tc>
        <w:tc>
          <w:tcPr>
            <w:tcW w:w="1843"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Пекшинское с.п.</w:t>
            </w:r>
          </w:p>
        </w:tc>
        <w:tc>
          <w:tcPr>
            <w:tcW w:w="198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54</w:t>
            </w:r>
          </w:p>
        </w:tc>
      </w:tr>
      <w:tr w:rsidR="00391E78" w:rsidRPr="00F16FB6" w:rsidTr="00670152">
        <w:trPr>
          <w:trHeight w:val="84"/>
          <w:jc w:val="center"/>
        </w:trPr>
        <w:tc>
          <w:tcPr>
            <w:tcW w:w="341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д Пекша, Совхозная ул, д. 12 бл. 1</w:t>
            </w:r>
          </w:p>
        </w:tc>
        <w:tc>
          <w:tcPr>
            <w:tcW w:w="1843"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Пекшинское с.п.</w:t>
            </w:r>
          </w:p>
        </w:tc>
        <w:tc>
          <w:tcPr>
            <w:tcW w:w="198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42,8</w:t>
            </w:r>
          </w:p>
        </w:tc>
      </w:tr>
      <w:tr w:rsidR="00391E78" w:rsidRPr="00F16FB6" w:rsidTr="00670152">
        <w:trPr>
          <w:trHeight w:val="170"/>
          <w:jc w:val="center"/>
        </w:trPr>
        <w:tc>
          <w:tcPr>
            <w:tcW w:w="341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д Пекша, Центральная ул, д. 1 кв. 13</w:t>
            </w:r>
          </w:p>
        </w:tc>
        <w:tc>
          <w:tcPr>
            <w:tcW w:w="1843"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Пекшинское с.п.</w:t>
            </w:r>
          </w:p>
        </w:tc>
        <w:tc>
          <w:tcPr>
            <w:tcW w:w="198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40,3</w:t>
            </w:r>
          </w:p>
        </w:tc>
      </w:tr>
      <w:tr w:rsidR="00391E78" w:rsidRPr="00F16FB6" w:rsidTr="00670152">
        <w:trPr>
          <w:trHeight w:val="92"/>
          <w:jc w:val="center"/>
        </w:trPr>
        <w:tc>
          <w:tcPr>
            <w:tcW w:w="341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д Пекша, Центральная ул, д. 12 кв. 16</w:t>
            </w:r>
          </w:p>
        </w:tc>
        <w:tc>
          <w:tcPr>
            <w:tcW w:w="1843"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Пекшинское с.п.</w:t>
            </w:r>
          </w:p>
        </w:tc>
        <w:tc>
          <w:tcPr>
            <w:tcW w:w="198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47,3</w:t>
            </w:r>
          </w:p>
        </w:tc>
      </w:tr>
      <w:tr w:rsidR="00391E78" w:rsidRPr="00F16FB6" w:rsidTr="00670152">
        <w:trPr>
          <w:trHeight w:val="82"/>
          <w:jc w:val="center"/>
        </w:trPr>
        <w:tc>
          <w:tcPr>
            <w:tcW w:w="341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 Сушнево-1, Зеленая ул, д. 7 бл. 1</w:t>
            </w:r>
          </w:p>
        </w:tc>
        <w:tc>
          <w:tcPr>
            <w:tcW w:w="1843"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Пекшинское с.п.</w:t>
            </w:r>
          </w:p>
        </w:tc>
        <w:tc>
          <w:tcPr>
            <w:tcW w:w="198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36,63</w:t>
            </w:r>
          </w:p>
        </w:tc>
      </w:tr>
      <w:tr w:rsidR="00391E78" w:rsidRPr="00F16FB6" w:rsidTr="00670152">
        <w:trPr>
          <w:trHeight w:val="86"/>
          <w:jc w:val="center"/>
        </w:trPr>
        <w:tc>
          <w:tcPr>
            <w:tcW w:w="341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 Сушнево-1, Зеленая ул, д. 7 бл. 1</w:t>
            </w:r>
          </w:p>
        </w:tc>
        <w:tc>
          <w:tcPr>
            <w:tcW w:w="1843"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Пекшинское с.п.</w:t>
            </w:r>
          </w:p>
        </w:tc>
        <w:tc>
          <w:tcPr>
            <w:tcW w:w="198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43,9</w:t>
            </w:r>
          </w:p>
        </w:tc>
      </w:tr>
      <w:tr w:rsidR="00391E78" w:rsidRPr="00F16FB6" w:rsidTr="00670152">
        <w:trPr>
          <w:trHeight w:val="103"/>
          <w:jc w:val="center"/>
        </w:trPr>
        <w:tc>
          <w:tcPr>
            <w:tcW w:w="341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 Сушнево-1, Зеленая ул, д. 7 бл. 2</w:t>
            </w:r>
          </w:p>
        </w:tc>
        <w:tc>
          <w:tcPr>
            <w:tcW w:w="1843"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Пекшинское с.п.</w:t>
            </w:r>
          </w:p>
        </w:tc>
        <w:tc>
          <w:tcPr>
            <w:tcW w:w="198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71</w:t>
            </w:r>
          </w:p>
        </w:tc>
      </w:tr>
      <w:tr w:rsidR="00391E78" w:rsidRPr="00F16FB6" w:rsidTr="00670152">
        <w:trPr>
          <w:trHeight w:val="94"/>
          <w:jc w:val="center"/>
        </w:trPr>
        <w:tc>
          <w:tcPr>
            <w:tcW w:w="341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 Сушнево-1, Зеленая ул, д. 7 бл. 4</w:t>
            </w:r>
          </w:p>
        </w:tc>
        <w:tc>
          <w:tcPr>
            <w:tcW w:w="1843"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Пекшинское с.п.</w:t>
            </w:r>
          </w:p>
        </w:tc>
        <w:tc>
          <w:tcPr>
            <w:tcW w:w="198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36,7</w:t>
            </w:r>
          </w:p>
        </w:tc>
      </w:tr>
      <w:tr w:rsidR="00391E78" w:rsidRPr="00F16FB6" w:rsidTr="00670152">
        <w:trPr>
          <w:trHeight w:val="97"/>
          <w:jc w:val="center"/>
        </w:trPr>
        <w:tc>
          <w:tcPr>
            <w:tcW w:w="341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 Сушнево-1, Зеленая ул, д. 9 бл. 2</w:t>
            </w:r>
          </w:p>
        </w:tc>
        <w:tc>
          <w:tcPr>
            <w:tcW w:w="1843"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Пекшинское с.п.</w:t>
            </w:r>
          </w:p>
        </w:tc>
        <w:tc>
          <w:tcPr>
            <w:tcW w:w="198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71</w:t>
            </w:r>
          </w:p>
        </w:tc>
      </w:tr>
      <w:tr w:rsidR="00391E78" w:rsidRPr="00F16FB6" w:rsidTr="00670152">
        <w:trPr>
          <w:trHeight w:val="116"/>
          <w:jc w:val="center"/>
        </w:trPr>
        <w:tc>
          <w:tcPr>
            <w:tcW w:w="341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 Сушнево-1, Центральная ул, д. 2 кв. 6</w:t>
            </w:r>
          </w:p>
        </w:tc>
        <w:tc>
          <w:tcPr>
            <w:tcW w:w="1843"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Пекшинское с.п.</w:t>
            </w:r>
          </w:p>
        </w:tc>
        <w:tc>
          <w:tcPr>
            <w:tcW w:w="198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32,8</w:t>
            </w:r>
          </w:p>
        </w:tc>
      </w:tr>
      <w:tr w:rsidR="00391E78" w:rsidRPr="00F16FB6" w:rsidTr="00670152">
        <w:trPr>
          <w:trHeight w:val="105"/>
          <w:jc w:val="center"/>
        </w:trPr>
        <w:tc>
          <w:tcPr>
            <w:tcW w:w="341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 Сушнево-1, Центральная ул, д. 4 бл. 1</w:t>
            </w:r>
          </w:p>
        </w:tc>
        <w:tc>
          <w:tcPr>
            <w:tcW w:w="1843"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Пекшинское с.п.</w:t>
            </w:r>
          </w:p>
        </w:tc>
        <w:tc>
          <w:tcPr>
            <w:tcW w:w="198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24</w:t>
            </w:r>
          </w:p>
        </w:tc>
      </w:tr>
      <w:tr w:rsidR="00391E78" w:rsidRPr="00F16FB6" w:rsidTr="00670152">
        <w:trPr>
          <w:trHeight w:val="110"/>
          <w:jc w:val="center"/>
        </w:trPr>
        <w:tc>
          <w:tcPr>
            <w:tcW w:w="341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 Сушнево-1, Центральная ул, д. 5 бл. 2</w:t>
            </w:r>
          </w:p>
        </w:tc>
        <w:tc>
          <w:tcPr>
            <w:tcW w:w="1843"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Пекшинское с.п.</w:t>
            </w:r>
          </w:p>
        </w:tc>
        <w:tc>
          <w:tcPr>
            <w:tcW w:w="198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47,7</w:t>
            </w:r>
          </w:p>
        </w:tc>
      </w:tr>
      <w:tr w:rsidR="00391E78" w:rsidRPr="00F16FB6" w:rsidTr="00670152">
        <w:trPr>
          <w:trHeight w:val="127"/>
          <w:jc w:val="center"/>
        </w:trPr>
        <w:tc>
          <w:tcPr>
            <w:tcW w:w="341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lastRenderedPageBreak/>
              <w:t>п Сушнево-1, Центральная ул, д. 10 бл. 1</w:t>
            </w:r>
          </w:p>
        </w:tc>
        <w:tc>
          <w:tcPr>
            <w:tcW w:w="1843"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Пекшинское с.п.</w:t>
            </w:r>
          </w:p>
        </w:tc>
        <w:tc>
          <w:tcPr>
            <w:tcW w:w="198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28</w:t>
            </w:r>
          </w:p>
        </w:tc>
      </w:tr>
      <w:tr w:rsidR="00391E78" w:rsidRPr="00F16FB6" w:rsidTr="00670152">
        <w:trPr>
          <w:trHeight w:val="118"/>
          <w:jc w:val="center"/>
        </w:trPr>
        <w:tc>
          <w:tcPr>
            <w:tcW w:w="341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 Труд, Профсоюзная ул, д. 1 кв. 11</w:t>
            </w:r>
          </w:p>
        </w:tc>
        <w:tc>
          <w:tcPr>
            <w:tcW w:w="1843"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Пекшинское с.п.</w:t>
            </w:r>
          </w:p>
        </w:tc>
        <w:tc>
          <w:tcPr>
            <w:tcW w:w="198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40,1</w:t>
            </w:r>
          </w:p>
        </w:tc>
      </w:tr>
      <w:tr w:rsidR="00391E78" w:rsidRPr="00F16FB6" w:rsidTr="00670152">
        <w:trPr>
          <w:trHeight w:val="78"/>
          <w:jc w:val="center"/>
        </w:trPr>
        <w:tc>
          <w:tcPr>
            <w:tcW w:w="341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 Труд, Спортивная ул, д. 2 кв. 6</w:t>
            </w:r>
          </w:p>
        </w:tc>
        <w:tc>
          <w:tcPr>
            <w:tcW w:w="1843"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Пекшинское с.п.</w:t>
            </w:r>
          </w:p>
        </w:tc>
        <w:tc>
          <w:tcPr>
            <w:tcW w:w="198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51,8</w:t>
            </w:r>
          </w:p>
        </w:tc>
      </w:tr>
    </w:tbl>
    <w:p w:rsidR="00391E78" w:rsidRPr="00F16FB6" w:rsidRDefault="00391E78" w:rsidP="00391E78">
      <w:pPr>
        <w:pStyle w:val="Default"/>
        <w:rPr>
          <w:sz w:val="16"/>
          <w:szCs w:val="16"/>
        </w:rPr>
      </w:pPr>
    </w:p>
    <w:p w:rsidR="00391E78" w:rsidRPr="00F16FB6" w:rsidRDefault="00F5103F" w:rsidP="00F5103F">
      <w:pPr>
        <w:pStyle w:val="Default"/>
        <w:ind w:firstLine="284"/>
        <w:jc w:val="both"/>
        <w:rPr>
          <w:sz w:val="16"/>
          <w:szCs w:val="16"/>
        </w:rPr>
      </w:pPr>
      <w:r w:rsidRPr="00F16FB6">
        <w:rPr>
          <w:sz w:val="16"/>
          <w:szCs w:val="16"/>
        </w:rPr>
        <w:t xml:space="preserve">В 2019 году </w:t>
      </w:r>
      <w:r w:rsidR="00D555A3">
        <w:rPr>
          <w:sz w:val="16"/>
          <w:szCs w:val="16"/>
        </w:rPr>
        <w:t>переведена</w:t>
      </w:r>
      <w:r w:rsidRPr="00F16FB6">
        <w:rPr>
          <w:sz w:val="16"/>
          <w:szCs w:val="16"/>
        </w:rPr>
        <w:t xml:space="preserve"> на автономное отопление (установку газового котла)  квартир</w:t>
      </w:r>
      <w:r w:rsidR="00D555A3">
        <w:rPr>
          <w:sz w:val="16"/>
          <w:szCs w:val="16"/>
        </w:rPr>
        <w:t>а</w:t>
      </w:r>
      <w:r w:rsidRPr="00F16FB6">
        <w:rPr>
          <w:sz w:val="16"/>
          <w:szCs w:val="16"/>
        </w:rPr>
        <w:t xml:space="preserve"> №10 многоквартирного дома №1 по ул.Октябрьская д.Пекша (собственник Ралдугина Екатерина Васильевна</w:t>
      </w:r>
      <w:r w:rsidR="00B56F31" w:rsidRPr="00F16FB6">
        <w:rPr>
          <w:sz w:val="16"/>
          <w:szCs w:val="16"/>
        </w:rPr>
        <w:t>, вх. от 29.10.2018 №7042/01-14</w:t>
      </w:r>
      <w:r w:rsidRPr="00F16FB6">
        <w:rPr>
          <w:sz w:val="16"/>
          <w:szCs w:val="16"/>
        </w:rPr>
        <w:t>). Общая площадь квартиры – 62,7 м</w:t>
      </w:r>
      <w:r w:rsidRPr="00F16FB6">
        <w:rPr>
          <w:sz w:val="16"/>
          <w:szCs w:val="16"/>
          <w:vertAlign w:val="superscript"/>
        </w:rPr>
        <w:t>2</w:t>
      </w:r>
      <w:r w:rsidRPr="00F16FB6">
        <w:rPr>
          <w:sz w:val="16"/>
          <w:szCs w:val="16"/>
        </w:rPr>
        <w:t xml:space="preserve">. </w:t>
      </w:r>
    </w:p>
    <w:p w:rsidR="00663F6B" w:rsidRPr="00F16FB6" w:rsidRDefault="00663F6B" w:rsidP="00B56F31">
      <w:pPr>
        <w:pStyle w:val="Default"/>
        <w:ind w:firstLine="284"/>
        <w:rPr>
          <w:sz w:val="16"/>
          <w:szCs w:val="16"/>
        </w:rPr>
      </w:pPr>
    </w:p>
    <w:p w:rsidR="00B56F31" w:rsidRPr="00F16FB6" w:rsidRDefault="00F5103F" w:rsidP="00B56F31">
      <w:pPr>
        <w:pStyle w:val="Default"/>
        <w:ind w:firstLine="284"/>
        <w:rPr>
          <w:sz w:val="16"/>
          <w:szCs w:val="16"/>
        </w:rPr>
      </w:pPr>
      <w:r w:rsidRPr="00F16FB6">
        <w:rPr>
          <w:sz w:val="16"/>
          <w:szCs w:val="16"/>
        </w:rPr>
        <w:t>Перечень помещений в которых установлены индивидуальные квартирные источники тепловой энергии предоставлены на основании данных полученных от Заказчика (ООО «Владимиртеплогаз).</w:t>
      </w:r>
    </w:p>
    <w:p w:rsidR="00663F6B" w:rsidRPr="00F16FB6" w:rsidRDefault="00663F6B" w:rsidP="00B56F31">
      <w:pPr>
        <w:pStyle w:val="Default"/>
        <w:ind w:firstLine="284"/>
        <w:rPr>
          <w:sz w:val="16"/>
          <w:szCs w:val="16"/>
        </w:rPr>
      </w:pPr>
    </w:p>
    <w:p w:rsidR="00663F6B" w:rsidRDefault="00B56F31" w:rsidP="00F16FB6">
      <w:pPr>
        <w:pStyle w:val="Default"/>
        <w:ind w:firstLine="284"/>
        <w:rPr>
          <w:b/>
          <w:sz w:val="16"/>
          <w:szCs w:val="16"/>
        </w:rPr>
      </w:pPr>
      <w:r w:rsidRPr="00F16FB6">
        <w:rPr>
          <w:sz w:val="16"/>
          <w:szCs w:val="16"/>
        </w:rPr>
        <w:t>Внесем изменения по имеющимся в поселении 8 источникам централизованного теплоснабжения, по технологическим потерям при  передаче тепловой энергии, и укажем их в таблице №</w:t>
      </w:r>
      <w:r w:rsidR="00663F6B" w:rsidRPr="00F16FB6">
        <w:rPr>
          <w:sz w:val="16"/>
          <w:szCs w:val="16"/>
        </w:rPr>
        <w:t>14</w:t>
      </w:r>
    </w:p>
    <w:p w:rsidR="00663F6B" w:rsidRPr="007C411E" w:rsidRDefault="00663F6B" w:rsidP="009B047E">
      <w:pPr>
        <w:pStyle w:val="Default"/>
        <w:ind w:firstLine="709"/>
        <w:jc w:val="right"/>
        <w:rPr>
          <w:b/>
          <w:sz w:val="16"/>
          <w:szCs w:val="16"/>
        </w:rPr>
      </w:pPr>
      <w:r w:rsidRPr="007C411E">
        <w:rPr>
          <w:b/>
          <w:sz w:val="16"/>
          <w:szCs w:val="16"/>
        </w:rPr>
        <w:t xml:space="preserve">Таблица №14 </w:t>
      </w:r>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3207"/>
        <w:gridCol w:w="1843"/>
        <w:gridCol w:w="1843"/>
      </w:tblGrid>
      <w:tr w:rsidR="007C411E" w:rsidRPr="007C411E" w:rsidTr="007C411E">
        <w:trPr>
          <w:trHeight w:val="755"/>
        </w:trPr>
        <w:tc>
          <w:tcPr>
            <w:tcW w:w="445" w:type="dxa"/>
          </w:tcPr>
          <w:p w:rsidR="007C411E" w:rsidRPr="007C411E" w:rsidRDefault="007C411E" w:rsidP="00FC2DC5">
            <w:pPr>
              <w:spacing w:before="120" w:after="120"/>
              <w:jc w:val="center"/>
              <w:rPr>
                <w:rFonts w:ascii="Times New Roman" w:hAnsi="Times New Roman" w:cs="Times New Roman"/>
                <w:b/>
                <w:sz w:val="16"/>
                <w:szCs w:val="16"/>
              </w:rPr>
            </w:pPr>
            <w:r w:rsidRPr="007C411E">
              <w:rPr>
                <w:rFonts w:ascii="Times New Roman" w:hAnsi="Times New Roman" w:cs="Times New Roman"/>
                <w:b/>
                <w:sz w:val="16"/>
                <w:szCs w:val="16"/>
              </w:rPr>
              <w:t>№ п/п</w:t>
            </w:r>
          </w:p>
        </w:tc>
        <w:tc>
          <w:tcPr>
            <w:tcW w:w="3207" w:type="dxa"/>
          </w:tcPr>
          <w:p w:rsidR="007C411E" w:rsidRPr="007C411E" w:rsidRDefault="007C411E" w:rsidP="00FC2DC5">
            <w:pPr>
              <w:spacing w:before="120" w:after="120"/>
              <w:jc w:val="center"/>
              <w:rPr>
                <w:rFonts w:ascii="Times New Roman" w:hAnsi="Times New Roman" w:cs="Times New Roman"/>
                <w:b/>
                <w:sz w:val="16"/>
                <w:szCs w:val="16"/>
              </w:rPr>
            </w:pPr>
            <w:r w:rsidRPr="007C411E">
              <w:rPr>
                <w:rFonts w:ascii="Times New Roman" w:hAnsi="Times New Roman" w:cs="Times New Roman"/>
                <w:b/>
                <w:sz w:val="16"/>
                <w:szCs w:val="16"/>
              </w:rPr>
              <w:t>Наименование источников централизованного теплоснабжения</w:t>
            </w:r>
          </w:p>
        </w:tc>
        <w:tc>
          <w:tcPr>
            <w:tcW w:w="1843" w:type="dxa"/>
          </w:tcPr>
          <w:p w:rsidR="007C411E" w:rsidRPr="007C411E" w:rsidRDefault="007C411E" w:rsidP="00663F6B">
            <w:pPr>
              <w:spacing w:before="120" w:after="120"/>
              <w:jc w:val="center"/>
              <w:rPr>
                <w:rFonts w:ascii="Times New Roman" w:hAnsi="Times New Roman" w:cs="Times New Roman"/>
                <w:b/>
                <w:sz w:val="16"/>
                <w:szCs w:val="16"/>
              </w:rPr>
            </w:pPr>
            <w:r w:rsidRPr="007C411E">
              <w:rPr>
                <w:rFonts w:ascii="Times New Roman" w:hAnsi="Times New Roman" w:cs="Times New Roman"/>
                <w:b/>
                <w:sz w:val="16"/>
                <w:szCs w:val="16"/>
              </w:rPr>
              <w:t>Потери тепловой мощность источника Гкал/год (за 2017г.)</w:t>
            </w:r>
          </w:p>
        </w:tc>
        <w:tc>
          <w:tcPr>
            <w:tcW w:w="1843" w:type="dxa"/>
          </w:tcPr>
          <w:p w:rsidR="007C411E" w:rsidRPr="007C411E" w:rsidRDefault="007C411E" w:rsidP="00663F6B">
            <w:pPr>
              <w:spacing w:before="120" w:after="120"/>
              <w:jc w:val="center"/>
              <w:rPr>
                <w:rFonts w:ascii="Times New Roman" w:hAnsi="Times New Roman" w:cs="Times New Roman"/>
                <w:b/>
                <w:sz w:val="16"/>
                <w:szCs w:val="16"/>
              </w:rPr>
            </w:pPr>
            <w:r w:rsidRPr="007C411E">
              <w:rPr>
                <w:rFonts w:ascii="Times New Roman" w:hAnsi="Times New Roman" w:cs="Times New Roman"/>
                <w:b/>
                <w:sz w:val="16"/>
                <w:szCs w:val="16"/>
              </w:rPr>
              <w:t>Потери тепловой мощность источника Гкал/год (за 2018г.)</w:t>
            </w:r>
          </w:p>
        </w:tc>
      </w:tr>
      <w:tr w:rsidR="007C411E" w:rsidRPr="007C411E" w:rsidTr="007C411E">
        <w:trPr>
          <w:trHeight w:val="121"/>
        </w:trPr>
        <w:tc>
          <w:tcPr>
            <w:tcW w:w="445" w:type="dxa"/>
          </w:tcPr>
          <w:p w:rsidR="007C411E" w:rsidRPr="007C411E" w:rsidRDefault="007C411E" w:rsidP="00663F6B">
            <w:pPr>
              <w:pStyle w:val="Default"/>
              <w:jc w:val="center"/>
              <w:rPr>
                <w:sz w:val="16"/>
                <w:szCs w:val="16"/>
              </w:rPr>
            </w:pPr>
            <w:r w:rsidRPr="007C411E">
              <w:rPr>
                <w:sz w:val="16"/>
                <w:szCs w:val="16"/>
              </w:rPr>
              <w:t>1</w:t>
            </w:r>
          </w:p>
        </w:tc>
        <w:tc>
          <w:tcPr>
            <w:tcW w:w="3207" w:type="dxa"/>
          </w:tcPr>
          <w:p w:rsidR="007C411E" w:rsidRPr="007C411E" w:rsidRDefault="007C411E" w:rsidP="00FC2DC5">
            <w:pPr>
              <w:pStyle w:val="Default"/>
              <w:rPr>
                <w:sz w:val="16"/>
                <w:szCs w:val="16"/>
              </w:rPr>
            </w:pPr>
            <w:r w:rsidRPr="007C411E">
              <w:rPr>
                <w:sz w:val="16"/>
                <w:szCs w:val="16"/>
              </w:rPr>
              <w:t xml:space="preserve">Котельная №1 п.Труд ул.Советская,7а </w:t>
            </w:r>
          </w:p>
        </w:tc>
        <w:tc>
          <w:tcPr>
            <w:tcW w:w="1843" w:type="dxa"/>
          </w:tcPr>
          <w:p w:rsidR="007C411E" w:rsidRPr="007C411E" w:rsidRDefault="007C411E" w:rsidP="00FC2DC5">
            <w:pPr>
              <w:pStyle w:val="Default"/>
              <w:jc w:val="center"/>
              <w:rPr>
                <w:sz w:val="16"/>
                <w:szCs w:val="16"/>
              </w:rPr>
            </w:pPr>
            <w:r w:rsidRPr="007C411E">
              <w:rPr>
                <w:sz w:val="16"/>
                <w:szCs w:val="16"/>
              </w:rPr>
              <w:t>914,886</w:t>
            </w:r>
          </w:p>
        </w:tc>
        <w:tc>
          <w:tcPr>
            <w:tcW w:w="1843" w:type="dxa"/>
          </w:tcPr>
          <w:p w:rsidR="007C411E" w:rsidRPr="007C411E" w:rsidRDefault="007C411E" w:rsidP="00663F6B">
            <w:pPr>
              <w:pStyle w:val="Default"/>
              <w:jc w:val="center"/>
              <w:rPr>
                <w:sz w:val="16"/>
                <w:szCs w:val="16"/>
              </w:rPr>
            </w:pPr>
            <w:r w:rsidRPr="007C411E">
              <w:rPr>
                <w:sz w:val="16"/>
                <w:szCs w:val="16"/>
              </w:rPr>
              <w:t>958,64</w:t>
            </w:r>
          </w:p>
        </w:tc>
      </w:tr>
      <w:tr w:rsidR="007C411E" w:rsidRPr="007C411E" w:rsidTr="007C411E">
        <w:trPr>
          <w:trHeight w:val="99"/>
        </w:trPr>
        <w:tc>
          <w:tcPr>
            <w:tcW w:w="445" w:type="dxa"/>
          </w:tcPr>
          <w:p w:rsidR="007C411E" w:rsidRPr="007C411E" w:rsidRDefault="007C411E" w:rsidP="00663F6B">
            <w:pPr>
              <w:pStyle w:val="Default"/>
              <w:jc w:val="center"/>
              <w:rPr>
                <w:sz w:val="16"/>
                <w:szCs w:val="16"/>
              </w:rPr>
            </w:pPr>
            <w:r w:rsidRPr="007C411E">
              <w:rPr>
                <w:sz w:val="16"/>
                <w:szCs w:val="16"/>
              </w:rPr>
              <w:t>2</w:t>
            </w:r>
          </w:p>
        </w:tc>
        <w:tc>
          <w:tcPr>
            <w:tcW w:w="3207" w:type="dxa"/>
          </w:tcPr>
          <w:p w:rsidR="007C411E" w:rsidRPr="007C411E" w:rsidRDefault="007C411E" w:rsidP="00FC2DC5">
            <w:pPr>
              <w:pStyle w:val="Default"/>
              <w:rPr>
                <w:sz w:val="16"/>
                <w:szCs w:val="16"/>
              </w:rPr>
            </w:pPr>
            <w:r w:rsidRPr="007C411E">
              <w:rPr>
                <w:sz w:val="16"/>
                <w:szCs w:val="16"/>
              </w:rPr>
              <w:t xml:space="preserve">Котельная №2 п.Труд             ул. Нагорная 2 </w:t>
            </w:r>
          </w:p>
        </w:tc>
        <w:tc>
          <w:tcPr>
            <w:tcW w:w="1843" w:type="dxa"/>
          </w:tcPr>
          <w:p w:rsidR="007C411E" w:rsidRPr="007C411E" w:rsidRDefault="007C411E" w:rsidP="00FC2DC5">
            <w:pPr>
              <w:pStyle w:val="Default"/>
              <w:jc w:val="center"/>
              <w:rPr>
                <w:sz w:val="16"/>
                <w:szCs w:val="16"/>
              </w:rPr>
            </w:pPr>
            <w:r w:rsidRPr="007C411E">
              <w:rPr>
                <w:sz w:val="16"/>
                <w:szCs w:val="16"/>
              </w:rPr>
              <w:t>10,017</w:t>
            </w:r>
          </w:p>
        </w:tc>
        <w:tc>
          <w:tcPr>
            <w:tcW w:w="1843" w:type="dxa"/>
          </w:tcPr>
          <w:p w:rsidR="007C411E" w:rsidRPr="007C411E" w:rsidRDefault="007C411E" w:rsidP="00663F6B">
            <w:pPr>
              <w:pStyle w:val="Default"/>
              <w:jc w:val="center"/>
              <w:rPr>
                <w:sz w:val="16"/>
                <w:szCs w:val="16"/>
              </w:rPr>
            </w:pPr>
            <w:r w:rsidRPr="007C411E">
              <w:rPr>
                <w:sz w:val="16"/>
                <w:szCs w:val="16"/>
              </w:rPr>
              <w:t>28,67</w:t>
            </w:r>
          </w:p>
        </w:tc>
      </w:tr>
      <w:tr w:rsidR="007C411E" w:rsidRPr="007C411E" w:rsidTr="007C411E">
        <w:tc>
          <w:tcPr>
            <w:tcW w:w="445" w:type="dxa"/>
          </w:tcPr>
          <w:p w:rsidR="007C411E" w:rsidRPr="007C411E" w:rsidRDefault="007C411E" w:rsidP="00663F6B">
            <w:pPr>
              <w:pStyle w:val="Default"/>
              <w:jc w:val="center"/>
              <w:rPr>
                <w:sz w:val="16"/>
                <w:szCs w:val="16"/>
              </w:rPr>
            </w:pPr>
            <w:r w:rsidRPr="007C411E">
              <w:rPr>
                <w:sz w:val="16"/>
                <w:szCs w:val="16"/>
              </w:rPr>
              <w:t>3</w:t>
            </w:r>
          </w:p>
        </w:tc>
        <w:tc>
          <w:tcPr>
            <w:tcW w:w="3207" w:type="dxa"/>
          </w:tcPr>
          <w:p w:rsidR="007C411E" w:rsidRPr="007C411E" w:rsidRDefault="007C411E" w:rsidP="00FC2DC5">
            <w:pPr>
              <w:pStyle w:val="Default"/>
              <w:rPr>
                <w:sz w:val="16"/>
                <w:szCs w:val="16"/>
              </w:rPr>
            </w:pPr>
            <w:r w:rsidRPr="007C411E">
              <w:rPr>
                <w:sz w:val="16"/>
                <w:szCs w:val="16"/>
              </w:rPr>
              <w:t>Котельная с.Андреевское</w:t>
            </w:r>
          </w:p>
        </w:tc>
        <w:tc>
          <w:tcPr>
            <w:tcW w:w="1843" w:type="dxa"/>
          </w:tcPr>
          <w:p w:rsidR="007C411E" w:rsidRPr="007C411E" w:rsidRDefault="007C411E" w:rsidP="00FC2DC5">
            <w:pPr>
              <w:pStyle w:val="Default"/>
              <w:jc w:val="center"/>
              <w:rPr>
                <w:sz w:val="16"/>
                <w:szCs w:val="16"/>
              </w:rPr>
            </w:pPr>
            <w:r w:rsidRPr="007C411E">
              <w:rPr>
                <w:sz w:val="16"/>
                <w:szCs w:val="16"/>
              </w:rPr>
              <w:t>798,933</w:t>
            </w:r>
          </w:p>
        </w:tc>
        <w:tc>
          <w:tcPr>
            <w:tcW w:w="1843" w:type="dxa"/>
          </w:tcPr>
          <w:p w:rsidR="007C411E" w:rsidRPr="007C411E" w:rsidRDefault="007C411E" w:rsidP="00663F6B">
            <w:pPr>
              <w:pStyle w:val="Default"/>
              <w:jc w:val="center"/>
              <w:rPr>
                <w:sz w:val="16"/>
                <w:szCs w:val="16"/>
              </w:rPr>
            </w:pPr>
            <w:r w:rsidRPr="007C411E">
              <w:rPr>
                <w:sz w:val="16"/>
                <w:szCs w:val="16"/>
              </w:rPr>
              <w:t>849,06</w:t>
            </w:r>
          </w:p>
        </w:tc>
      </w:tr>
      <w:tr w:rsidR="007C411E" w:rsidRPr="007C411E" w:rsidTr="007C411E">
        <w:tc>
          <w:tcPr>
            <w:tcW w:w="445" w:type="dxa"/>
          </w:tcPr>
          <w:p w:rsidR="007C411E" w:rsidRPr="007C411E" w:rsidRDefault="007C411E" w:rsidP="00663F6B">
            <w:pPr>
              <w:pStyle w:val="Default"/>
              <w:jc w:val="center"/>
              <w:rPr>
                <w:sz w:val="16"/>
                <w:szCs w:val="16"/>
              </w:rPr>
            </w:pPr>
            <w:r w:rsidRPr="007C411E">
              <w:rPr>
                <w:sz w:val="16"/>
                <w:szCs w:val="16"/>
              </w:rPr>
              <w:t>4</w:t>
            </w:r>
          </w:p>
        </w:tc>
        <w:tc>
          <w:tcPr>
            <w:tcW w:w="3207" w:type="dxa"/>
          </w:tcPr>
          <w:p w:rsidR="007C411E" w:rsidRPr="007C411E" w:rsidRDefault="007C411E" w:rsidP="00FC2DC5">
            <w:pPr>
              <w:pStyle w:val="Default"/>
              <w:rPr>
                <w:sz w:val="16"/>
                <w:szCs w:val="16"/>
              </w:rPr>
            </w:pPr>
            <w:r w:rsidRPr="007C411E">
              <w:rPr>
                <w:sz w:val="16"/>
                <w:szCs w:val="16"/>
              </w:rPr>
              <w:t>Теплогенераторная с. Андреевское д. 17</w:t>
            </w:r>
          </w:p>
        </w:tc>
        <w:tc>
          <w:tcPr>
            <w:tcW w:w="1843" w:type="dxa"/>
          </w:tcPr>
          <w:p w:rsidR="007C411E" w:rsidRPr="007C411E" w:rsidRDefault="007C411E" w:rsidP="00FC2DC5">
            <w:pPr>
              <w:pStyle w:val="Default"/>
              <w:jc w:val="center"/>
              <w:rPr>
                <w:sz w:val="16"/>
                <w:szCs w:val="16"/>
              </w:rPr>
            </w:pPr>
            <w:r w:rsidRPr="007C411E">
              <w:rPr>
                <w:sz w:val="16"/>
                <w:szCs w:val="16"/>
              </w:rPr>
              <w:t>76,637</w:t>
            </w:r>
          </w:p>
        </w:tc>
        <w:tc>
          <w:tcPr>
            <w:tcW w:w="1843" w:type="dxa"/>
          </w:tcPr>
          <w:p w:rsidR="007C411E" w:rsidRPr="007C411E" w:rsidRDefault="007C411E" w:rsidP="00663F6B">
            <w:pPr>
              <w:pStyle w:val="Default"/>
              <w:jc w:val="center"/>
              <w:rPr>
                <w:sz w:val="16"/>
                <w:szCs w:val="16"/>
              </w:rPr>
            </w:pPr>
            <w:r w:rsidRPr="007C411E">
              <w:rPr>
                <w:sz w:val="16"/>
                <w:szCs w:val="16"/>
              </w:rPr>
              <w:t>68,67</w:t>
            </w:r>
          </w:p>
        </w:tc>
      </w:tr>
      <w:tr w:rsidR="007C411E" w:rsidRPr="007C411E" w:rsidTr="007C411E">
        <w:tc>
          <w:tcPr>
            <w:tcW w:w="445" w:type="dxa"/>
          </w:tcPr>
          <w:p w:rsidR="007C411E" w:rsidRPr="007C411E" w:rsidRDefault="007C411E" w:rsidP="00663F6B">
            <w:pPr>
              <w:pStyle w:val="Default"/>
              <w:jc w:val="center"/>
              <w:rPr>
                <w:sz w:val="16"/>
                <w:szCs w:val="16"/>
              </w:rPr>
            </w:pPr>
            <w:r w:rsidRPr="007C411E">
              <w:rPr>
                <w:sz w:val="16"/>
                <w:szCs w:val="16"/>
              </w:rPr>
              <w:t>5</w:t>
            </w:r>
          </w:p>
        </w:tc>
        <w:tc>
          <w:tcPr>
            <w:tcW w:w="3207" w:type="dxa"/>
          </w:tcPr>
          <w:p w:rsidR="007C411E" w:rsidRPr="007C411E" w:rsidRDefault="007C411E" w:rsidP="00FC2DC5">
            <w:pPr>
              <w:pStyle w:val="Default"/>
              <w:rPr>
                <w:sz w:val="16"/>
                <w:szCs w:val="16"/>
              </w:rPr>
            </w:pPr>
            <w:r w:rsidRPr="007C411E">
              <w:rPr>
                <w:sz w:val="16"/>
                <w:szCs w:val="16"/>
              </w:rPr>
              <w:t>Котельная д.Пекша</w:t>
            </w:r>
          </w:p>
        </w:tc>
        <w:tc>
          <w:tcPr>
            <w:tcW w:w="1843" w:type="dxa"/>
          </w:tcPr>
          <w:p w:rsidR="007C411E" w:rsidRPr="007C411E" w:rsidRDefault="007C411E" w:rsidP="00FC2DC5">
            <w:pPr>
              <w:pStyle w:val="Default"/>
              <w:jc w:val="center"/>
              <w:rPr>
                <w:sz w:val="16"/>
                <w:szCs w:val="16"/>
              </w:rPr>
            </w:pPr>
            <w:r w:rsidRPr="007C411E">
              <w:rPr>
                <w:sz w:val="16"/>
                <w:szCs w:val="16"/>
              </w:rPr>
              <w:t>1877,038</w:t>
            </w:r>
          </w:p>
        </w:tc>
        <w:tc>
          <w:tcPr>
            <w:tcW w:w="1843" w:type="dxa"/>
          </w:tcPr>
          <w:p w:rsidR="007C411E" w:rsidRPr="007C411E" w:rsidRDefault="007C411E" w:rsidP="00663F6B">
            <w:pPr>
              <w:pStyle w:val="Default"/>
              <w:jc w:val="center"/>
              <w:rPr>
                <w:sz w:val="16"/>
                <w:szCs w:val="16"/>
              </w:rPr>
            </w:pPr>
            <w:r w:rsidRPr="007C411E">
              <w:rPr>
                <w:sz w:val="16"/>
                <w:szCs w:val="16"/>
              </w:rPr>
              <w:t>1902,16</w:t>
            </w:r>
          </w:p>
        </w:tc>
      </w:tr>
      <w:tr w:rsidR="007C411E" w:rsidRPr="007C411E" w:rsidTr="007C411E">
        <w:tc>
          <w:tcPr>
            <w:tcW w:w="445" w:type="dxa"/>
          </w:tcPr>
          <w:p w:rsidR="007C411E" w:rsidRPr="007C411E" w:rsidRDefault="007C411E" w:rsidP="00663F6B">
            <w:pPr>
              <w:pStyle w:val="Default"/>
              <w:jc w:val="center"/>
              <w:rPr>
                <w:sz w:val="16"/>
                <w:szCs w:val="16"/>
              </w:rPr>
            </w:pPr>
            <w:r w:rsidRPr="007C411E">
              <w:rPr>
                <w:sz w:val="16"/>
                <w:szCs w:val="16"/>
              </w:rPr>
              <w:t>6</w:t>
            </w:r>
          </w:p>
        </w:tc>
        <w:tc>
          <w:tcPr>
            <w:tcW w:w="3207" w:type="dxa"/>
          </w:tcPr>
          <w:p w:rsidR="007C411E" w:rsidRPr="007C411E" w:rsidRDefault="007C411E" w:rsidP="00FC2DC5">
            <w:pPr>
              <w:pStyle w:val="Default"/>
              <w:rPr>
                <w:sz w:val="16"/>
                <w:szCs w:val="16"/>
              </w:rPr>
            </w:pPr>
            <w:r w:rsidRPr="007C411E">
              <w:rPr>
                <w:sz w:val="16"/>
                <w:szCs w:val="16"/>
              </w:rPr>
              <w:t>Котельная д. Липна Дачная</w:t>
            </w:r>
          </w:p>
        </w:tc>
        <w:tc>
          <w:tcPr>
            <w:tcW w:w="1843" w:type="dxa"/>
          </w:tcPr>
          <w:p w:rsidR="007C411E" w:rsidRPr="007C411E" w:rsidRDefault="007C411E" w:rsidP="00FC2DC5">
            <w:pPr>
              <w:pStyle w:val="Default"/>
              <w:jc w:val="center"/>
              <w:rPr>
                <w:sz w:val="16"/>
                <w:szCs w:val="16"/>
              </w:rPr>
            </w:pPr>
            <w:r w:rsidRPr="007C411E">
              <w:rPr>
                <w:sz w:val="16"/>
                <w:szCs w:val="16"/>
              </w:rPr>
              <w:t>486,936</w:t>
            </w:r>
          </w:p>
        </w:tc>
        <w:tc>
          <w:tcPr>
            <w:tcW w:w="1843" w:type="dxa"/>
          </w:tcPr>
          <w:p w:rsidR="007C411E" w:rsidRPr="007C411E" w:rsidRDefault="007C411E" w:rsidP="00663F6B">
            <w:pPr>
              <w:pStyle w:val="Default"/>
              <w:jc w:val="center"/>
              <w:rPr>
                <w:sz w:val="16"/>
                <w:szCs w:val="16"/>
              </w:rPr>
            </w:pPr>
            <w:r w:rsidRPr="007C411E">
              <w:rPr>
                <w:sz w:val="16"/>
                <w:szCs w:val="16"/>
              </w:rPr>
              <w:t>613,55</w:t>
            </w:r>
          </w:p>
        </w:tc>
      </w:tr>
      <w:tr w:rsidR="007C411E" w:rsidRPr="007C411E" w:rsidTr="007C411E">
        <w:tc>
          <w:tcPr>
            <w:tcW w:w="445" w:type="dxa"/>
          </w:tcPr>
          <w:p w:rsidR="007C411E" w:rsidRPr="007C411E" w:rsidRDefault="007C411E" w:rsidP="00663F6B">
            <w:pPr>
              <w:pStyle w:val="Default"/>
              <w:jc w:val="center"/>
              <w:rPr>
                <w:sz w:val="16"/>
                <w:szCs w:val="16"/>
              </w:rPr>
            </w:pPr>
            <w:r w:rsidRPr="007C411E">
              <w:rPr>
                <w:sz w:val="16"/>
                <w:szCs w:val="16"/>
              </w:rPr>
              <w:t>7</w:t>
            </w:r>
          </w:p>
        </w:tc>
        <w:tc>
          <w:tcPr>
            <w:tcW w:w="3207" w:type="dxa"/>
          </w:tcPr>
          <w:p w:rsidR="007C411E" w:rsidRPr="007C411E" w:rsidRDefault="007C411E" w:rsidP="00FC2DC5">
            <w:pPr>
              <w:pStyle w:val="Default"/>
              <w:rPr>
                <w:sz w:val="16"/>
                <w:szCs w:val="16"/>
              </w:rPr>
            </w:pPr>
            <w:r w:rsidRPr="007C411E">
              <w:rPr>
                <w:sz w:val="16"/>
                <w:szCs w:val="16"/>
              </w:rPr>
              <w:t>Котельная Сушнево-1</w:t>
            </w:r>
          </w:p>
        </w:tc>
        <w:tc>
          <w:tcPr>
            <w:tcW w:w="1843" w:type="dxa"/>
          </w:tcPr>
          <w:p w:rsidR="007C411E" w:rsidRPr="007C411E" w:rsidRDefault="007C411E" w:rsidP="00FC2DC5">
            <w:pPr>
              <w:pStyle w:val="Default"/>
              <w:jc w:val="center"/>
              <w:rPr>
                <w:sz w:val="16"/>
                <w:szCs w:val="16"/>
              </w:rPr>
            </w:pPr>
            <w:r w:rsidRPr="007C411E">
              <w:rPr>
                <w:sz w:val="16"/>
                <w:szCs w:val="16"/>
              </w:rPr>
              <w:t>1106,166</w:t>
            </w:r>
          </w:p>
        </w:tc>
        <w:tc>
          <w:tcPr>
            <w:tcW w:w="1843" w:type="dxa"/>
          </w:tcPr>
          <w:p w:rsidR="007C411E" w:rsidRPr="007C411E" w:rsidRDefault="007C411E" w:rsidP="00663F6B">
            <w:pPr>
              <w:pStyle w:val="Default"/>
              <w:jc w:val="center"/>
              <w:rPr>
                <w:sz w:val="16"/>
                <w:szCs w:val="16"/>
              </w:rPr>
            </w:pPr>
            <w:r w:rsidRPr="007C411E">
              <w:rPr>
                <w:sz w:val="16"/>
                <w:szCs w:val="16"/>
              </w:rPr>
              <w:t>1149,29</w:t>
            </w:r>
          </w:p>
        </w:tc>
      </w:tr>
      <w:tr w:rsidR="007C411E" w:rsidRPr="00663F6B" w:rsidTr="007C411E">
        <w:tc>
          <w:tcPr>
            <w:tcW w:w="445" w:type="dxa"/>
          </w:tcPr>
          <w:p w:rsidR="007C411E" w:rsidRPr="007C411E" w:rsidRDefault="007C411E" w:rsidP="00663F6B">
            <w:pPr>
              <w:pStyle w:val="Default"/>
              <w:jc w:val="center"/>
              <w:rPr>
                <w:sz w:val="16"/>
                <w:szCs w:val="16"/>
              </w:rPr>
            </w:pPr>
            <w:r w:rsidRPr="007C411E">
              <w:rPr>
                <w:sz w:val="16"/>
                <w:szCs w:val="16"/>
              </w:rPr>
              <w:t>8</w:t>
            </w:r>
          </w:p>
        </w:tc>
        <w:tc>
          <w:tcPr>
            <w:tcW w:w="3207" w:type="dxa"/>
          </w:tcPr>
          <w:p w:rsidR="007C411E" w:rsidRPr="007C411E" w:rsidRDefault="007C411E" w:rsidP="00FC2DC5">
            <w:pPr>
              <w:pStyle w:val="Default"/>
              <w:rPr>
                <w:sz w:val="16"/>
                <w:szCs w:val="16"/>
              </w:rPr>
            </w:pPr>
            <w:r w:rsidRPr="007C411E">
              <w:rPr>
                <w:sz w:val="16"/>
                <w:szCs w:val="16"/>
              </w:rPr>
              <w:t>Котельная Сушнево-2</w:t>
            </w:r>
          </w:p>
        </w:tc>
        <w:tc>
          <w:tcPr>
            <w:tcW w:w="1843" w:type="dxa"/>
            <w:shd w:val="clear" w:color="auto" w:fill="auto"/>
          </w:tcPr>
          <w:p w:rsidR="007C411E" w:rsidRPr="007C411E" w:rsidRDefault="007C411E" w:rsidP="00FC2DC5">
            <w:pPr>
              <w:pStyle w:val="Default"/>
              <w:jc w:val="center"/>
              <w:rPr>
                <w:sz w:val="16"/>
                <w:szCs w:val="16"/>
              </w:rPr>
            </w:pPr>
            <w:r w:rsidRPr="007C411E">
              <w:rPr>
                <w:sz w:val="16"/>
                <w:szCs w:val="16"/>
              </w:rPr>
              <w:t>564,926</w:t>
            </w:r>
          </w:p>
        </w:tc>
        <w:tc>
          <w:tcPr>
            <w:tcW w:w="1843" w:type="dxa"/>
            <w:shd w:val="clear" w:color="auto" w:fill="auto"/>
          </w:tcPr>
          <w:p w:rsidR="007C411E" w:rsidRPr="007C411E" w:rsidRDefault="007C411E" w:rsidP="00663F6B">
            <w:pPr>
              <w:pStyle w:val="Default"/>
              <w:jc w:val="center"/>
              <w:rPr>
                <w:sz w:val="16"/>
                <w:szCs w:val="16"/>
              </w:rPr>
            </w:pPr>
            <w:r w:rsidRPr="007C411E">
              <w:rPr>
                <w:sz w:val="16"/>
                <w:szCs w:val="16"/>
              </w:rPr>
              <w:t>550,68</w:t>
            </w:r>
          </w:p>
        </w:tc>
      </w:tr>
    </w:tbl>
    <w:p w:rsidR="009B047E" w:rsidRDefault="009B047E" w:rsidP="009B047E">
      <w:pPr>
        <w:pStyle w:val="Default"/>
        <w:ind w:firstLine="709"/>
        <w:jc w:val="both"/>
        <w:rPr>
          <w:sz w:val="16"/>
          <w:szCs w:val="16"/>
        </w:rPr>
      </w:pPr>
    </w:p>
    <w:p w:rsidR="009B047E" w:rsidRPr="009B047E" w:rsidRDefault="009B047E" w:rsidP="009B047E">
      <w:pPr>
        <w:pStyle w:val="Default"/>
        <w:ind w:firstLine="284"/>
        <w:jc w:val="both"/>
        <w:rPr>
          <w:sz w:val="16"/>
          <w:szCs w:val="16"/>
        </w:rPr>
      </w:pPr>
      <w:r w:rsidRPr="009B047E">
        <w:rPr>
          <w:sz w:val="16"/>
          <w:szCs w:val="16"/>
        </w:rPr>
        <w:t>Перечень потребителей, обслуживаемых централизованной системой теплоснабжения с указанием годовой потребности тепловой энергии, существующих нормативов потребления тепловой энергии для населения приведён в таблице №</w:t>
      </w:r>
      <w:r>
        <w:rPr>
          <w:sz w:val="16"/>
          <w:szCs w:val="16"/>
        </w:rPr>
        <w:t>1</w:t>
      </w:r>
      <w:r w:rsidRPr="009B047E">
        <w:rPr>
          <w:sz w:val="16"/>
          <w:szCs w:val="16"/>
        </w:rPr>
        <w:t xml:space="preserve">5. </w:t>
      </w:r>
    </w:p>
    <w:p w:rsidR="009B047E" w:rsidRPr="009B047E" w:rsidRDefault="009B047E" w:rsidP="009B047E">
      <w:pPr>
        <w:spacing w:after="0" w:line="240" w:lineRule="auto"/>
        <w:jc w:val="right"/>
        <w:rPr>
          <w:rFonts w:ascii="Times New Roman" w:hAnsi="Times New Roman" w:cs="Times New Roman"/>
          <w:b/>
          <w:sz w:val="16"/>
          <w:szCs w:val="16"/>
        </w:rPr>
      </w:pPr>
      <w:r w:rsidRPr="009B047E">
        <w:rPr>
          <w:rFonts w:ascii="Times New Roman" w:hAnsi="Times New Roman" w:cs="Times New Roman"/>
          <w:b/>
          <w:sz w:val="16"/>
          <w:szCs w:val="16"/>
        </w:rPr>
        <w:t>Таблица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1945"/>
        <w:gridCol w:w="1985"/>
        <w:gridCol w:w="2943"/>
      </w:tblGrid>
      <w:tr w:rsidR="009B047E" w:rsidRPr="009B047E" w:rsidTr="009B047E">
        <w:tc>
          <w:tcPr>
            <w:tcW w:w="573" w:type="dxa"/>
          </w:tcPr>
          <w:p w:rsidR="009B047E" w:rsidRPr="009B047E" w:rsidRDefault="009B047E" w:rsidP="009B047E">
            <w:pPr>
              <w:spacing w:after="0"/>
              <w:jc w:val="center"/>
              <w:rPr>
                <w:rFonts w:ascii="Times New Roman" w:hAnsi="Times New Roman" w:cs="Times New Roman"/>
                <w:b/>
                <w:sz w:val="16"/>
                <w:szCs w:val="16"/>
              </w:rPr>
            </w:pPr>
            <w:r w:rsidRPr="009B047E">
              <w:rPr>
                <w:rFonts w:ascii="Times New Roman" w:hAnsi="Times New Roman" w:cs="Times New Roman"/>
                <w:b/>
                <w:sz w:val="16"/>
                <w:szCs w:val="16"/>
              </w:rPr>
              <w:t>№ п/п</w:t>
            </w:r>
          </w:p>
        </w:tc>
        <w:tc>
          <w:tcPr>
            <w:tcW w:w="1945" w:type="dxa"/>
          </w:tcPr>
          <w:p w:rsidR="009B047E" w:rsidRPr="009B047E" w:rsidRDefault="009B047E" w:rsidP="009B047E">
            <w:pPr>
              <w:spacing w:after="0"/>
              <w:jc w:val="center"/>
              <w:rPr>
                <w:rFonts w:ascii="Times New Roman" w:hAnsi="Times New Roman" w:cs="Times New Roman"/>
                <w:b/>
                <w:sz w:val="16"/>
                <w:szCs w:val="16"/>
              </w:rPr>
            </w:pPr>
            <w:r w:rsidRPr="009B047E">
              <w:rPr>
                <w:rFonts w:ascii="Times New Roman" w:hAnsi="Times New Roman" w:cs="Times New Roman"/>
                <w:b/>
                <w:sz w:val="16"/>
                <w:szCs w:val="16"/>
              </w:rPr>
              <w:t>Наименование потребителя</w:t>
            </w:r>
          </w:p>
        </w:tc>
        <w:tc>
          <w:tcPr>
            <w:tcW w:w="1985" w:type="dxa"/>
          </w:tcPr>
          <w:p w:rsidR="009B047E" w:rsidRPr="009B047E" w:rsidRDefault="009B047E" w:rsidP="009B047E">
            <w:pPr>
              <w:spacing w:after="0"/>
              <w:jc w:val="center"/>
              <w:rPr>
                <w:rFonts w:ascii="Times New Roman" w:hAnsi="Times New Roman" w:cs="Times New Roman"/>
                <w:b/>
                <w:sz w:val="16"/>
                <w:szCs w:val="16"/>
              </w:rPr>
            </w:pPr>
            <w:r w:rsidRPr="009B047E">
              <w:rPr>
                <w:rFonts w:ascii="Times New Roman" w:hAnsi="Times New Roman" w:cs="Times New Roman"/>
                <w:b/>
                <w:sz w:val="16"/>
                <w:szCs w:val="16"/>
              </w:rPr>
              <w:t>Норматив отопления Гкал/кв.м.</w:t>
            </w:r>
          </w:p>
        </w:tc>
        <w:tc>
          <w:tcPr>
            <w:tcW w:w="2943" w:type="dxa"/>
          </w:tcPr>
          <w:p w:rsidR="009B047E" w:rsidRPr="009B047E" w:rsidRDefault="009B047E" w:rsidP="009B047E">
            <w:pPr>
              <w:spacing w:after="0"/>
              <w:jc w:val="center"/>
              <w:rPr>
                <w:rFonts w:ascii="Times New Roman" w:hAnsi="Times New Roman" w:cs="Times New Roman"/>
                <w:b/>
                <w:sz w:val="16"/>
                <w:szCs w:val="16"/>
              </w:rPr>
            </w:pPr>
            <w:r w:rsidRPr="009B047E">
              <w:rPr>
                <w:rFonts w:ascii="Times New Roman" w:hAnsi="Times New Roman" w:cs="Times New Roman"/>
                <w:b/>
                <w:sz w:val="16"/>
                <w:szCs w:val="16"/>
              </w:rPr>
              <w:t>Годовая потребность тепловой энергии на отопление Гкал/год</w:t>
            </w:r>
          </w:p>
        </w:tc>
      </w:tr>
      <w:tr w:rsidR="009B047E" w:rsidRPr="009B047E" w:rsidTr="009B047E">
        <w:trPr>
          <w:trHeight w:val="130"/>
        </w:trPr>
        <w:tc>
          <w:tcPr>
            <w:tcW w:w="7446" w:type="dxa"/>
            <w:gridSpan w:val="4"/>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с. Андреевское</w:t>
            </w:r>
          </w:p>
        </w:tc>
      </w:tr>
      <w:tr w:rsidR="009B047E" w:rsidRPr="009B047E" w:rsidTr="009B047E">
        <w:tc>
          <w:tcPr>
            <w:tcW w:w="57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1</w:t>
            </w:r>
          </w:p>
        </w:tc>
        <w:tc>
          <w:tcPr>
            <w:tcW w:w="1945"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Узел Связи</w:t>
            </w:r>
          </w:p>
        </w:tc>
        <w:tc>
          <w:tcPr>
            <w:tcW w:w="1985" w:type="dxa"/>
          </w:tcPr>
          <w:p w:rsidR="009B047E" w:rsidRPr="009B047E" w:rsidRDefault="009B047E" w:rsidP="009B047E">
            <w:pPr>
              <w:spacing w:after="0"/>
              <w:jc w:val="center"/>
              <w:rPr>
                <w:rFonts w:ascii="Times New Roman" w:hAnsi="Times New Roman" w:cs="Times New Roman"/>
                <w:sz w:val="16"/>
                <w:szCs w:val="16"/>
              </w:rPr>
            </w:pPr>
          </w:p>
        </w:tc>
        <w:tc>
          <w:tcPr>
            <w:tcW w:w="294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6,29</w:t>
            </w:r>
          </w:p>
        </w:tc>
      </w:tr>
      <w:tr w:rsidR="009B047E" w:rsidRPr="009B047E" w:rsidTr="009B047E">
        <w:tc>
          <w:tcPr>
            <w:tcW w:w="57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2</w:t>
            </w:r>
          </w:p>
        </w:tc>
        <w:tc>
          <w:tcPr>
            <w:tcW w:w="1945"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Магазин</w:t>
            </w:r>
          </w:p>
        </w:tc>
        <w:tc>
          <w:tcPr>
            <w:tcW w:w="1985" w:type="dxa"/>
          </w:tcPr>
          <w:p w:rsidR="009B047E" w:rsidRPr="009B047E" w:rsidRDefault="009B047E" w:rsidP="009B047E">
            <w:pPr>
              <w:spacing w:after="0"/>
              <w:jc w:val="center"/>
              <w:rPr>
                <w:rFonts w:ascii="Times New Roman" w:hAnsi="Times New Roman" w:cs="Times New Roman"/>
                <w:sz w:val="16"/>
                <w:szCs w:val="16"/>
              </w:rPr>
            </w:pPr>
          </w:p>
        </w:tc>
        <w:tc>
          <w:tcPr>
            <w:tcW w:w="294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3,92</w:t>
            </w:r>
          </w:p>
        </w:tc>
      </w:tr>
      <w:tr w:rsidR="009B047E" w:rsidRPr="009B047E" w:rsidTr="009B047E">
        <w:tc>
          <w:tcPr>
            <w:tcW w:w="57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3</w:t>
            </w:r>
          </w:p>
        </w:tc>
        <w:tc>
          <w:tcPr>
            <w:tcW w:w="1945"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Почта</w:t>
            </w:r>
          </w:p>
        </w:tc>
        <w:tc>
          <w:tcPr>
            <w:tcW w:w="1985" w:type="dxa"/>
          </w:tcPr>
          <w:p w:rsidR="009B047E" w:rsidRPr="009B047E" w:rsidRDefault="009B047E" w:rsidP="009B047E">
            <w:pPr>
              <w:spacing w:after="0"/>
              <w:jc w:val="center"/>
              <w:rPr>
                <w:rFonts w:ascii="Times New Roman" w:hAnsi="Times New Roman" w:cs="Times New Roman"/>
                <w:sz w:val="16"/>
                <w:szCs w:val="16"/>
              </w:rPr>
            </w:pPr>
          </w:p>
        </w:tc>
        <w:tc>
          <w:tcPr>
            <w:tcW w:w="294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10,21</w:t>
            </w:r>
          </w:p>
        </w:tc>
      </w:tr>
      <w:tr w:rsidR="009B047E" w:rsidRPr="009B047E" w:rsidTr="009B047E">
        <w:tc>
          <w:tcPr>
            <w:tcW w:w="57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4</w:t>
            </w:r>
          </w:p>
        </w:tc>
        <w:tc>
          <w:tcPr>
            <w:tcW w:w="1945"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МКД</w:t>
            </w:r>
          </w:p>
        </w:tc>
        <w:tc>
          <w:tcPr>
            <w:tcW w:w="1985"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0,178</w:t>
            </w:r>
          </w:p>
        </w:tc>
        <w:tc>
          <w:tcPr>
            <w:tcW w:w="294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1013,42</w:t>
            </w:r>
          </w:p>
        </w:tc>
      </w:tr>
      <w:tr w:rsidR="009B047E" w:rsidRPr="009B047E" w:rsidTr="009B047E">
        <w:tc>
          <w:tcPr>
            <w:tcW w:w="7446" w:type="dxa"/>
            <w:gridSpan w:val="4"/>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Пос. Труд</w:t>
            </w:r>
          </w:p>
        </w:tc>
      </w:tr>
      <w:tr w:rsidR="009B047E" w:rsidRPr="009B047E" w:rsidTr="009B047E">
        <w:tc>
          <w:tcPr>
            <w:tcW w:w="57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1</w:t>
            </w:r>
          </w:p>
        </w:tc>
        <w:tc>
          <w:tcPr>
            <w:tcW w:w="1945"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Хоз.блок</w:t>
            </w:r>
          </w:p>
        </w:tc>
        <w:tc>
          <w:tcPr>
            <w:tcW w:w="1985" w:type="dxa"/>
          </w:tcPr>
          <w:p w:rsidR="009B047E" w:rsidRPr="009B047E" w:rsidRDefault="009B047E" w:rsidP="009B047E">
            <w:pPr>
              <w:spacing w:after="0"/>
              <w:jc w:val="center"/>
              <w:rPr>
                <w:rFonts w:ascii="Times New Roman" w:hAnsi="Times New Roman" w:cs="Times New Roman"/>
                <w:sz w:val="16"/>
                <w:szCs w:val="16"/>
              </w:rPr>
            </w:pPr>
          </w:p>
        </w:tc>
        <w:tc>
          <w:tcPr>
            <w:tcW w:w="294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35,7</w:t>
            </w:r>
          </w:p>
        </w:tc>
      </w:tr>
      <w:tr w:rsidR="009B047E" w:rsidRPr="009B047E" w:rsidTr="009B047E">
        <w:tc>
          <w:tcPr>
            <w:tcW w:w="57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2</w:t>
            </w:r>
          </w:p>
        </w:tc>
        <w:tc>
          <w:tcPr>
            <w:tcW w:w="1945"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Детский сад</w:t>
            </w:r>
          </w:p>
        </w:tc>
        <w:tc>
          <w:tcPr>
            <w:tcW w:w="1985" w:type="dxa"/>
          </w:tcPr>
          <w:p w:rsidR="009B047E" w:rsidRPr="009B047E" w:rsidRDefault="009B047E" w:rsidP="009B047E">
            <w:pPr>
              <w:spacing w:after="0"/>
              <w:jc w:val="center"/>
              <w:rPr>
                <w:rFonts w:ascii="Times New Roman" w:hAnsi="Times New Roman" w:cs="Times New Roman"/>
                <w:sz w:val="16"/>
                <w:szCs w:val="16"/>
              </w:rPr>
            </w:pPr>
          </w:p>
        </w:tc>
        <w:tc>
          <w:tcPr>
            <w:tcW w:w="294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103,45</w:t>
            </w:r>
          </w:p>
        </w:tc>
      </w:tr>
      <w:tr w:rsidR="009B047E" w:rsidRPr="009B047E" w:rsidTr="009B047E">
        <w:tc>
          <w:tcPr>
            <w:tcW w:w="57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3</w:t>
            </w:r>
          </w:p>
        </w:tc>
        <w:tc>
          <w:tcPr>
            <w:tcW w:w="1945"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ДК</w:t>
            </w:r>
          </w:p>
        </w:tc>
        <w:tc>
          <w:tcPr>
            <w:tcW w:w="1985" w:type="dxa"/>
          </w:tcPr>
          <w:p w:rsidR="009B047E" w:rsidRPr="009B047E" w:rsidRDefault="009B047E" w:rsidP="009B047E">
            <w:pPr>
              <w:spacing w:after="0"/>
              <w:jc w:val="center"/>
              <w:rPr>
                <w:rFonts w:ascii="Times New Roman" w:hAnsi="Times New Roman" w:cs="Times New Roman"/>
                <w:sz w:val="16"/>
                <w:szCs w:val="16"/>
              </w:rPr>
            </w:pPr>
          </w:p>
        </w:tc>
        <w:tc>
          <w:tcPr>
            <w:tcW w:w="294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106,7</w:t>
            </w:r>
          </w:p>
        </w:tc>
      </w:tr>
      <w:tr w:rsidR="009B047E" w:rsidRPr="009B047E" w:rsidTr="009B047E">
        <w:tc>
          <w:tcPr>
            <w:tcW w:w="57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4</w:t>
            </w:r>
          </w:p>
        </w:tc>
        <w:tc>
          <w:tcPr>
            <w:tcW w:w="1945"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МКД</w:t>
            </w:r>
          </w:p>
        </w:tc>
        <w:tc>
          <w:tcPr>
            <w:tcW w:w="1985"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0,177</w:t>
            </w:r>
          </w:p>
        </w:tc>
        <w:tc>
          <w:tcPr>
            <w:tcW w:w="294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2567,32</w:t>
            </w:r>
          </w:p>
        </w:tc>
      </w:tr>
      <w:tr w:rsidR="009B047E" w:rsidRPr="009B047E" w:rsidTr="009B047E">
        <w:tc>
          <w:tcPr>
            <w:tcW w:w="7446" w:type="dxa"/>
            <w:gridSpan w:val="4"/>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Д. Липна</w:t>
            </w:r>
          </w:p>
        </w:tc>
      </w:tr>
      <w:tr w:rsidR="009B047E" w:rsidRPr="009B047E" w:rsidTr="009B047E">
        <w:tc>
          <w:tcPr>
            <w:tcW w:w="57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1</w:t>
            </w:r>
          </w:p>
        </w:tc>
        <w:tc>
          <w:tcPr>
            <w:tcW w:w="1945"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МКД</w:t>
            </w:r>
          </w:p>
        </w:tc>
        <w:tc>
          <w:tcPr>
            <w:tcW w:w="1985"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0,176</w:t>
            </w:r>
          </w:p>
        </w:tc>
        <w:tc>
          <w:tcPr>
            <w:tcW w:w="294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1788,26</w:t>
            </w:r>
          </w:p>
        </w:tc>
      </w:tr>
      <w:tr w:rsidR="009B047E" w:rsidRPr="009B047E" w:rsidTr="009B047E">
        <w:tc>
          <w:tcPr>
            <w:tcW w:w="7446" w:type="dxa"/>
            <w:gridSpan w:val="4"/>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Д. Пекша</w:t>
            </w:r>
          </w:p>
        </w:tc>
      </w:tr>
      <w:tr w:rsidR="009B047E" w:rsidRPr="009B047E" w:rsidTr="009B047E">
        <w:tc>
          <w:tcPr>
            <w:tcW w:w="57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1</w:t>
            </w:r>
          </w:p>
        </w:tc>
        <w:tc>
          <w:tcPr>
            <w:tcW w:w="1945"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Школа</w:t>
            </w:r>
          </w:p>
        </w:tc>
        <w:tc>
          <w:tcPr>
            <w:tcW w:w="1985" w:type="dxa"/>
          </w:tcPr>
          <w:p w:rsidR="009B047E" w:rsidRPr="009B047E" w:rsidRDefault="009B047E" w:rsidP="009B047E">
            <w:pPr>
              <w:spacing w:after="0"/>
              <w:jc w:val="center"/>
              <w:rPr>
                <w:rFonts w:ascii="Times New Roman" w:hAnsi="Times New Roman" w:cs="Times New Roman"/>
                <w:sz w:val="16"/>
                <w:szCs w:val="16"/>
              </w:rPr>
            </w:pPr>
          </w:p>
        </w:tc>
        <w:tc>
          <w:tcPr>
            <w:tcW w:w="294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341,46</w:t>
            </w:r>
          </w:p>
        </w:tc>
      </w:tr>
      <w:tr w:rsidR="009B047E" w:rsidRPr="009B047E" w:rsidTr="009B047E">
        <w:tc>
          <w:tcPr>
            <w:tcW w:w="57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2</w:t>
            </w:r>
          </w:p>
        </w:tc>
        <w:tc>
          <w:tcPr>
            <w:tcW w:w="1945"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Амбулатория</w:t>
            </w:r>
          </w:p>
        </w:tc>
        <w:tc>
          <w:tcPr>
            <w:tcW w:w="1985" w:type="dxa"/>
          </w:tcPr>
          <w:p w:rsidR="009B047E" w:rsidRPr="009B047E" w:rsidRDefault="009B047E" w:rsidP="009B047E">
            <w:pPr>
              <w:spacing w:after="0"/>
              <w:jc w:val="center"/>
              <w:rPr>
                <w:rFonts w:ascii="Times New Roman" w:hAnsi="Times New Roman" w:cs="Times New Roman"/>
                <w:sz w:val="16"/>
                <w:szCs w:val="16"/>
              </w:rPr>
            </w:pPr>
          </w:p>
        </w:tc>
        <w:tc>
          <w:tcPr>
            <w:tcW w:w="294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179,21</w:t>
            </w:r>
          </w:p>
        </w:tc>
      </w:tr>
      <w:tr w:rsidR="009B047E" w:rsidRPr="009B047E" w:rsidTr="009B047E">
        <w:tc>
          <w:tcPr>
            <w:tcW w:w="57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lastRenderedPageBreak/>
              <w:t>3</w:t>
            </w:r>
          </w:p>
        </w:tc>
        <w:tc>
          <w:tcPr>
            <w:tcW w:w="1945"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Детский сад</w:t>
            </w:r>
          </w:p>
        </w:tc>
        <w:tc>
          <w:tcPr>
            <w:tcW w:w="1985" w:type="dxa"/>
          </w:tcPr>
          <w:p w:rsidR="009B047E" w:rsidRPr="009B047E" w:rsidRDefault="009B047E" w:rsidP="009B047E">
            <w:pPr>
              <w:spacing w:after="0"/>
              <w:jc w:val="center"/>
              <w:rPr>
                <w:rFonts w:ascii="Times New Roman" w:hAnsi="Times New Roman" w:cs="Times New Roman"/>
                <w:sz w:val="16"/>
                <w:szCs w:val="16"/>
              </w:rPr>
            </w:pPr>
          </w:p>
        </w:tc>
        <w:tc>
          <w:tcPr>
            <w:tcW w:w="294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239,24</w:t>
            </w:r>
          </w:p>
        </w:tc>
      </w:tr>
      <w:tr w:rsidR="009B047E" w:rsidRPr="009B047E" w:rsidTr="009B047E">
        <w:tc>
          <w:tcPr>
            <w:tcW w:w="57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4</w:t>
            </w:r>
          </w:p>
        </w:tc>
        <w:tc>
          <w:tcPr>
            <w:tcW w:w="1945"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ДК</w:t>
            </w:r>
          </w:p>
        </w:tc>
        <w:tc>
          <w:tcPr>
            <w:tcW w:w="1985" w:type="dxa"/>
          </w:tcPr>
          <w:p w:rsidR="009B047E" w:rsidRPr="009B047E" w:rsidRDefault="009B047E" w:rsidP="009B047E">
            <w:pPr>
              <w:spacing w:after="0"/>
              <w:jc w:val="center"/>
              <w:rPr>
                <w:rFonts w:ascii="Times New Roman" w:hAnsi="Times New Roman" w:cs="Times New Roman"/>
                <w:sz w:val="16"/>
                <w:szCs w:val="16"/>
              </w:rPr>
            </w:pPr>
          </w:p>
        </w:tc>
        <w:tc>
          <w:tcPr>
            <w:tcW w:w="294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216,75</w:t>
            </w:r>
          </w:p>
        </w:tc>
      </w:tr>
      <w:tr w:rsidR="009B047E" w:rsidRPr="009B047E" w:rsidTr="009B047E">
        <w:tc>
          <w:tcPr>
            <w:tcW w:w="57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5</w:t>
            </w:r>
          </w:p>
        </w:tc>
        <w:tc>
          <w:tcPr>
            <w:tcW w:w="1945"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Здание администрации</w:t>
            </w:r>
          </w:p>
        </w:tc>
        <w:tc>
          <w:tcPr>
            <w:tcW w:w="1985" w:type="dxa"/>
          </w:tcPr>
          <w:p w:rsidR="009B047E" w:rsidRPr="009B047E" w:rsidRDefault="009B047E" w:rsidP="009B047E">
            <w:pPr>
              <w:spacing w:after="0"/>
              <w:jc w:val="center"/>
              <w:rPr>
                <w:rFonts w:ascii="Times New Roman" w:hAnsi="Times New Roman" w:cs="Times New Roman"/>
                <w:sz w:val="16"/>
                <w:szCs w:val="16"/>
              </w:rPr>
            </w:pPr>
          </w:p>
        </w:tc>
        <w:tc>
          <w:tcPr>
            <w:tcW w:w="294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73,72</w:t>
            </w:r>
          </w:p>
        </w:tc>
      </w:tr>
      <w:tr w:rsidR="009B047E" w:rsidRPr="009B047E" w:rsidTr="009B047E">
        <w:tc>
          <w:tcPr>
            <w:tcW w:w="57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6</w:t>
            </w:r>
          </w:p>
        </w:tc>
        <w:tc>
          <w:tcPr>
            <w:tcW w:w="1945"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Торговый центр</w:t>
            </w:r>
          </w:p>
        </w:tc>
        <w:tc>
          <w:tcPr>
            <w:tcW w:w="1985" w:type="dxa"/>
          </w:tcPr>
          <w:p w:rsidR="009B047E" w:rsidRPr="009B047E" w:rsidRDefault="009B047E" w:rsidP="009B047E">
            <w:pPr>
              <w:spacing w:after="0"/>
              <w:jc w:val="center"/>
              <w:rPr>
                <w:rFonts w:ascii="Times New Roman" w:hAnsi="Times New Roman" w:cs="Times New Roman"/>
                <w:sz w:val="16"/>
                <w:szCs w:val="16"/>
              </w:rPr>
            </w:pPr>
          </w:p>
        </w:tc>
        <w:tc>
          <w:tcPr>
            <w:tcW w:w="294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157,26</w:t>
            </w:r>
          </w:p>
        </w:tc>
      </w:tr>
      <w:tr w:rsidR="009B047E" w:rsidRPr="009B047E" w:rsidTr="009B047E">
        <w:tc>
          <w:tcPr>
            <w:tcW w:w="57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7</w:t>
            </w:r>
          </w:p>
        </w:tc>
        <w:tc>
          <w:tcPr>
            <w:tcW w:w="1945"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МКД</w:t>
            </w:r>
          </w:p>
        </w:tc>
        <w:tc>
          <w:tcPr>
            <w:tcW w:w="1985"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0,177</w:t>
            </w:r>
          </w:p>
        </w:tc>
        <w:tc>
          <w:tcPr>
            <w:tcW w:w="294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2485,07</w:t>
            </w:r>
          </w:p>
        </w:tc>
      </w:tr>
      <w:tr w:rsidR="009B047E" w:rsidRPr="009B047E" w:rsidTr="009B047E">
        <w:trPr>
          <w:trHeight w:val="80"/>
        </w:trPr>
        <w:tc>
          <w:tcPr>
            <w:tcW w:w="7446" w:type="dxa"/>
            <w:gridSpan w:val="4"/>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Пос. Сушнево-1</w:t>
            </w:r>
          </w:p>
        </w:tc>
      </w:tr>
      <w:tr w:rsidR="009B047E" w:rsidRPr="009B047E" w:rsidTr="009B047E">
        <w:tc>
          <w:tcPr>
            <w:tcW w:w="57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1</w:t>
            </w:r>
          </w:p>
        </w:tc>
        <w:tc>
          <w:tcPr>
            <w:tcW w:w="1945"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ФАП</w:t>
            </w:r>
          </w:p>
        </w:tc>
        <w:tc>
          <w:tcPr>
            <w:tcW w:w="1985" w:type="dxa"/>
          </w:tcPr>
          <w:p w:rsidR="009B047E" w:rsidRPr="009B047E" w:rsidRDefault="009B047E" w:rsidP="009B047E">
            <w:pPr>
              <w:spacing w:after="0"/>
              <w:jc w:val="center"/>
              <w:rPr>
                <w:rFonts w:ascii="Times New Roman" w:hAnsi="Times New Roman" w:cs="Times New Roman"/>
                <w:sz w:val="16"/>
                <w:szCs w:val="16"/>
              </w:rPr>
            </w:pPr>
          </w:p>
        </w:tc>
        <w:tc>
          <w:tcPr>
            <w:tcW w:w="294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9,11</w:t>
            </w:r>
          </w:p>
        </w:tc>
      </w:tr>
      <w:tr w:rsidR="009B047E" w:rsidRPr="009B047E" w:rsidTr="009B047E">
        <w:tc>
          <w:tcPr>
            <w:tcW w:w="57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2</w:t>
            </w:r>
          </w:p>
        </w:tc>
        <w:tc>
          <w:tcPr>
            <w:tcW w:w="1945"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Почта</w:t>
            </w:r>
          </w:p>
        </w:tc>
        <w:tc>
          <w:tcPr>
            <w:tcW w:w="1985" w:type="dxa"/>
          </w:tcPr>
          <w:p w:rsidR="009B047E" w:rsidRPr="009B047E" w:rsidRDefault="009B047E" w:rsidP="009B047E">
            <w:pPr>
              <w:spacing w:after="0"/>
              <w:jc w:val="center"/>
              <w:rPr>
                <w:rFonts w:ascii="Times New Roman" w:hAnsi="Times New Roman" w:cs="Times New Roman"/>
                <w:sz w:val="16"/>
                <w:szCs w:val="16"/>
              </w:rPr>
            </w:pPr>
          </w:p>
        </w:tc>
        <w:tc>
          <w:tcPr>
            <w:tcW w:w="294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34,44</w:t>
            </w:r>
          </w:p>
        </w:tc>
      </w:tr>
      <w:tr w:rsidR="009B047E" w:rsidRPr="009B047E" w:rsidTr="009B047E">
        <w:tc>
          <w:tcPr>
            <w:tcW w:w="57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3</w:t>
            </w:r>
          </w:p>
        </w:tc>
        <w:tc>
          <w:tcPr>
            <w:tcW w:w="1945"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Магазин</w:t>
            </w:r>
          </w:p>
        </w:tc>
        <w:tc>
          <w:tcPr>
            <w:tcW w:w="1985" w:type="dxa"/>
          </w:tcPr>
          <w:p w:rsidR="009B047E" w:rsidRPr="009B047E" w:rsidRDefault="009B047E" w:rsidP="009B047E">
            <w:pPr>
              <w:spacing w:after="0"/>
              <w:jc w:val="center"/>
              <w:rPr>
                <w:rFonts w:ascii="Times New Roman" w:hAnsi="Times New Roman" w:cs="Times New Roman"/>
                <w:sz w:val="16"/>
                <w:szCs w:val="16"/>
              </w:rPr>
            </w:pPr>
          </w:p>
        </w:tc>
        <w:tc>
          <w:tcPr>
            <w:tcW w:w="294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4,36</w:t>
            </w:r>
          </w:p>
        </w:tc>
      </w:tr>
      <w:tr w:rsidR="009B047E" w:rsidRPr="009B047E" w:rsidTr="009B047E">
        <w:tc>
          <w:tcPr>
            <w:tcW w:w="57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4</w:t>
            </w:r>
          </w:p>
        </w:tc>
        <w:tc>
          <w:tcPr>
            <w:tcW w:w="1945"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МКД</w:t>
            </w:r>
          </w:p>
        </w:tc>
        <w:tc>
          <w:tcPr>
            <w:tcW w:w="1985"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0,178</w:t>
            </w:r>
          </w:p>
        </w:tc>
        <w:tc>
          <w:tcPr>
            <w:tcW w:w="294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492,84</w:t>
            </w:r>
          </w:p>
        </w:tc>
      </w:tr>
      <w:tr w:rsidR="009B047E" w:rsidRPr="009B047E" w:rsidTr="009B047E">
        <w:tc>
          <w:tcPr>
            <w:tcW w:w="7446" w:type="dxa"/>
            <w:gridSpan w:val="4"/>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Пос. Сушнево-2</w:t>
            </w:r>
          </w:p>
        </w:tc>
      </w:tr>
      <w:tr w:rsidR="009B047E" w:rsidRPr="009B047E" w:rsidTr="009B047E">
        <w:tc>
          <w:tcPr>
            <w:tcW w:w="57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1</w:t>
            </w:r>
          </w:p>
        </w:tc>
        <w:tc>
          <w:tcPr>
            <w:tcW w:w="1945"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МКД</w:t>
            </w:r>
          </w:p>
        </w:tc>
        <w:tc>
          <w:tcPr>
            <w:tcW w:w="1985"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0,178</w:t>
            </w:r>
          </w:p>
        </w:tc>
        <w:tc>
          <w:tcPr>
            <w:tcW w:w="294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405,67</w:t>
            </w:r>
          </w:p>
        </w:tc>
      </w:tr>
    </w:tbl>
    <w:p w:rsidR="00F16FB6" w:rsidRDefault="00F16FB6" w:rsidP="00EA5C66">
      <w:pPr>
        <w:pStyle w:val="Default"/>
        <w:ind w:firstLine="284"/>
        <w:jc w:val="center"/>
        <w:rPr>
          <w:b/>
          <w:sz w:val="16"/>
          <w:szCs w:val="16"/>
        </w:rPr>
      </w:pPr>
    </w:p>
    <w:p w:rsidR="00EA5C66" w:rsidRDefault="00627767" w:rsidP="00EA5C66">
      <w:pPr>
        <w:pStyle w:val="Default"/>
        <w:ind w:firstLine="284"/>
        <w:jc w:val="center"/>
        <w:rPr>
          <w:b/>
          <w:sz w:val="16"/>
          <w:szCs w:val="16"/>
        </w:rPr>
      </w:pPr>
      <w:r>
        <w:rPr>
          <w:b/>
          <w:sz w:val="16"/>
          <w:szCs w:val="16"/>
        </w:rPr>
        <w:t>Часть</w:t>
      </w:r>
      <w:r w:rsidR="00EA5C66">
        <w:rPr>
          <w:b/>
          <w:sz w:val="16"/>
          <w:szCs w:val="16"/>
        </w:rPr>
        <w:t xml:space="preserve"> 1.6. Баланс тепловой мощности и тепловой нагрузки в технологических </w:t>
      </w:r>
    </w:p>
    <w:p w:rsidR="00EA5C66" w:rsidRDefault="00EA5C66" w:rsidP="00EA5C66">
      <w:pPr>
        <w:pStyle w:val="Default"/>
        <w:ind w:firstLine="284"/>
        <w:jc w:val="center"/>
        <w:rPr>
          <w:b/>
          <w:sz w:val="16"/>
          <w:szCs w:val="16"/>
        </w:rPr>
      </w:pPr>
      <w:r>
        <w:rPr>
          <w:b/>
          <w:sz w:val="16"/>
          <w:szCs w:val="16"/>
        </w:rPr>
        <w:t>зонах действия источников тепловой нагрузки.</w:t>
      </w:r>
    </w:p>
    <w:p w:rsidR="00F16FB6" w:rsidRDefault="00EA5C66" w:rsidP="00F16FB6">
      <w:pPr>
        <w:spacing w:before="120" w:after="120" w:line="240" w:lineRule="auto"/>
        <w:ind w:firstLine="284"/>
        <w:jc w:val="both"/>
        <w:rPr>
          <w:rFonts w:ascii="Times New Roman" w:hAnsi="Times New Roman" w:cs="Times New Roman"/>
          <w:b/>
          <w:sz w:val="16"/>
          <w:szCs w:val="16"/>
        </w:rPr>
      </w:pPr>
      <w:r w:rsidRPr="00DA08BC">
        <w:rPr>
          <w:rFonts w:ascii="Times New Roman" w:hAnsi="Times New Roman" w:cs="Times New Roman"/>
          <w:sz w:val="16"/>
          <w:szCs w:val="16"/>
        </w:rPr>
        <w:t>В поселении имеются 9 источников централизованного теплоснабжения. Производительность котельных на существующий период, а также соответствующие тепловые нагрузки ука</w:t>
      </w:r>
      <w:r w:rsidR="00663F6B">
        <w:rPr>
          <w:rFonts w:ascii="Times New Roman" w:hAnsi="Times New Roman" w:cs="Times New Roman"/>
          <w:sz w:val="16"/>
          <w:szCs w:val="16"/>
        </w:rPr>
        <w:t>заны в ниже приведённой таблице.</w:t>
      </w:r>
    </w:p>
    <w:p w:rsidR="00663F6B" w:rsidRPr="00663F6B" w:rsidRDefault="00663F6B" w:rsidP="00663F6B">
      <w:pPr>
        <w:spacing w:after="0" w:line="240" w:lineRule="auto"/>
        <w:ind w:firstLine="709"/>
        <w:jc w:val="right"/>
        <w:rPr>
          <w:rFonts w:ascii="Times New Roman" w:hAnsi="Times New Roman" w:cs="Times New Roman"/>
          <w:b/>
          <w:sz w:val="16"/>
          <w:szCs w:val="16"/>
        </w:rPr>
      </w:pPr>
      <w:r w:rsidRPr="00663F6B">
        <w:rPr>
          <w:rFonts w:ascii="Times New Roman" w:hAnsi="Times New Roman" w:cs="Times New Roman"/>
          <w:b/>
          <w:sz w:val="16"/>
          <w:szCs w:val="16"/>
        </w:rPr>
        <w:t>Таблица 1</w:t>
      </w:r>
      <w:r w:rsidR="00627767">
        <w:rPr>
          <w:rFonts w:ascii="Times New Roman" w:hAnsi="Times New Roman" w:cs="Times New Roman"/>
          <w:b/>
          <w:sz w:val="16"/>
          <w:szCs w:val="16"/>
        </w:rPr>
        <w:t>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295"/>
        <w:gridCol w:w="992"/>
        <w:gridCol w:w="2647"/>
        <w:gridCol w:w="959"/>
      </w:tblGrid>
      <w:tr w:rsidR="00663F6B" w:rsidRPr="00663F6B" w:rsidTr="00663F6B">
        <w:trPr>
          <w:trHeight w:val="882"/>
        </w:trPr>
        <w:tc>
          <w:tcPr>
            <w:tcW w:w="375" w:type="dxa"/>
          </w:tcPr>
          <w:p w:rsidR="00663F6B" w:rsidRPr="00663F6B" w:rsidRDefault="00663F6B" w:rsidP="00663F6B">
            <w:pPr>
              <w:spacing w:after="0"/>
              <w:jc w:val="center"/>
              <w:rPr>
                <w:rFonts w:ascii="Times New Roman" w:hAnsi="Times New Roman" w:cs="Times New Roman"/>
                <w:b/>
                <w:sz w:val="16"/>
                <w:szCs w:val="16"/>
              </w:rPr>
            </w:pPr>
            <w:r w:rsidRPr="00663F6B">
              <w:rPr>
                <w:rFonts w:ascii="Times New Roman" w:hAnsi="Times New Roman" w:cs="Times New Roman"/>
                <w:b/>
                <w:sz w:val="16"/>
                <w:szCs w:val="16"/>
              </w:rPr>
              <w:t>№ п/п</w:t>
            </w:r>
          </w:p>
        </w:tc>
        <w:tc>
          <w:tcPr>
            <w:tcW w:w="2319" w:type="dxa"/>
          </w:tcPr>
          <w:p w:rsidR="00663F6B" w:rsidRPr="00663F6B" w:rsidRDefault="00663F6B" w:rsidP="00663F6B">
            <w:pPr>
              <w:spacing w:after="0"/>
              <w:jc w:val="center"/>
              <w:rPr>
                <w:rFonts w:ascii="Times New Roman" w:hAnsi="Times New Roman" w:cs="Times New Roman"/>
                <w:b/>
                <w:sz w:val="16"/>
                <w:szCs w:val="16"/>
              </w:rPr>
            </w:pPr>
            <w:r w:rsidRPr="00663F6B">
              <w:rPr>
                <w:rFonts w:ascii="Times New Roman" w:hAnsi="Times New Roman" w:cs="Times New Roman"/>
                <w:b/>
                <w:sz w:val="16"/>
                <w:szCs w:val="16"/>
              </w:rPr>
              <w:t>Наименование источников централизованного теплоснабжения</w:t>
            </w:r>
          </w:p>
        </w:tc>
        <w:tc>
          <w:tcPr>
            <w:tcW w:w="992" w:type="dxa"/>
          </w:tcPr>
          <w:p w:rsidR="00663F6B" w:rsidRPr="00663F6B" w:rsidRDefault="00663F6B" w:rsidP="00663F6B">
            <w:pPr>
              <w:spacing w:after="0"/>
              <w:jc w:val="center"/>
              <w:rPr>
                <w:rFonts w:ascii="Times New Roman" w:hAnsi="Times New Roman" w:cs="Times New Roman"/>
                <w:b/>
                <w:sz w:val="16"/>
                <w:szCs w:val="16"/>
              </w:rPr>
            </w:pPr>
            <w:r w:rsidRPr="00663F6B">
              <w:rPr>
                <w:rFonts w:ascii="Times New Roman" w:hAnsi="Times New Roman" w:cs="Times New Roman"/>
                <w:b/>
                <w:sz w:val="16"/>
                <w:szCs w:val="16"/>
              </w:rPr>
              <w:t>Тепловая мощность источника Гкал/час</w:t>
            </w:r>
          </w:p>
        </w:tc>
        <w:tc>
          <w:tcPr>
            <w:tcW w:w="2693" w:type="dxa"/>
          </w:tcPr>
          <w:p w:rsidR="00663F6B" w:rsidRPr="00663F6B" w:rsidRDefault="00663F6B" w:rsidP="00663F6B">
            <w:pPr>
              <w:spacing w:after="0"/>
              <w:jc w:val="center"/>
              <w:rPr>
                <w:rFonts w:ascii="Times New Roman" w:hAnsi="Times New Roman" w:cs="Times New Roman"/>
                <w:b/>
                <w:sz w:val="16"/>
                <w:szCs w:val="16"/>
              </w:rPr>
            </w:pPr>
            <w:r w:rsidRPr="00663F6B">
              <w:rPr>
                <w:rFonts w:ascii="Times New Roman" w:hAnsi="Times New Roman" w:cs="Times New Roman"/>
                <w:b/>
                <w:sz w:val="16"/>
                <w:szCs w:val="16"/>
              </w:rPr>
              <w:t>Тепловая нагрузка подключаемых потребителей с учетом собственных нужд и потерь в сетях Гкал/час</w:t>
            </w:r>
          </w:p>
        </w:tc>
        <w:tc>
          <w:tcPr>
            <w:tcW w:w="959" w:type="dxa"/>
          </w:tcPr>
          <w:p w:rsidR="00663F6B" w:rsidRPr="00663F6B" w:rsidRDefault="00663F6B" w:rsidP="00663F6B">
            <w:pPr>
              <w:spacing w:after="0"/>
              <w:jc w:val="center"/>
              <w:rPr>
                <w:rFonts w:ascii="Times New Roman" w:hAnsi="Times New Roman" w:cs="Times New Roman"/>
                <w:b/>
                <w:sz w:val="16"/>
                <w:szCs w:val="16"/>
              </w:rPr>
            </w:pPr>
            <w:r w:rsidRPr="00663F6B">
              <w:rPr>
                <w:rFonts w:ascii="Times New Roman" w:hAnsi="Times New Roman" w:cs="Times New Roman"/>
                <w:b/>
                <w:sz w:val="16"/>
                <w:szCs w:val="16"/>
              </w:rPr>
              <w:t>Резерв тепловой мощности</w:t>
            </w:r>
          </w:p>
          <w:p w:rsidR="00663F6B" w:rsidRPr="00663F6B" w:rsidRDefault="00663F6B" w:rsidP="00663F6B">
            <w:pPr>
              <w:spacing w:after="0"/>
              <w:jc w:val="center"/>
              <w:rPr>
                <w:rFonts w:ascii="Times New Roman" w:hAnsi="Times New Roman" w:cs="Times New Roman"/>
                <w:b/>
                <w:sz w:val="16"/>
                <w:szCs w:val="16"/>
              </w:rPr>
            </w:pPr>
            <w:r w:rsidRPr="00663F6B">
              <w:rPr>
                <w:rFonts w:ascii="Times New Roman" w:hAnsi="Times New Roman" w:cs="Times New Roman"/>
                <w:b/>
                <w:sz w:val="16"/>
                <w:szCs w:val="16"/>
              </w:rPr>
              <w:t>Гкал/час</w:t>
            </w:r>
          </w:p>
        </w:tc>
      </w:tr>
      <w:tr w:rsidR="00663F6B" w:rsidRPr="00663F6B" w:rsidTr="00663F6B">
        <w:tc>
          <w:tcPr>
            <w:tcW w:w="375" w:type="dxa"/>
          </w:tcPr>
          <w:p w:rsidR="00663F6B" w:rsidRPr="00663F6B" w:rsidRDefault="00663F6B" w:rsidP="00663F6B">
            <w:pPr>
              <w:spacing w:after="0"/>
              <w:jc w:val="center"/>
              <w:rPr>
                <w:rFonts w:ascii="Times New Roman" w:hAnsi="Times New Roman" w:cs="Times New Roman"/>
                <w:sz w:val="16"/>
                <w:szCs w:val="16"/>
              </w:rPr>
            </w:pPr>
            <w:r w:rsidRPr="00663F6B">
              <w:rPr>
                <w:rFonts w:ascii="Times New Roman" w:hAnsi="Times New Roman" w:cs="Times New Roman"/>
                <w:sz w:val="16"/>
                <w:szCs w:val="16"/>
              </w:rPr>
              <w:t>1</w:t>
            </w:r>
          </w:p>
        </w:tc>
        <w:tc>
          <w:tcPr>
            <w:tcW w:w="2319" w:type="dxa"/>
          </w:tcPr>
          <w:p w:rsidR="00663F6B" w:rsidRPr="00663F6B" w:rsidRDefault="00663F6B" w:rsidP="00663F6B">
            <w:pPr>
              <w:pStyle w:val="Default"/>
              <w:rPr>
                <w:sz w:val="16"/>
                <w:szCs w:val="16"/>
              </w:rPr>
            </w:pPr>
            <w:r w:rsidRPr="00663F6B">
              <w:rPr>
                <w:sz w:val="16"/>
                <w:szCs w:val="16"/>
              </w:rPr>
              <w:t xml:space="preserve">Котельная №1 п.Труд ул.Советская,7а </w:t>
            </w:r>
          </w:p>
        </w:tc>
        <w:tc>
          <w:tcPr>
            <w:tcW w:w="992" w:type="dxa"/>
          </w:tcPr>
          <w:p w:rsidR="00663F6B" w:rsidRPr="00663F6B" w:rsidRDefault="00663F6B" w:rsidP="00663F6B">
            <w:pPr>
              <w:spacing w:after="0"/>
              <w:jc w:val="center"/>
              <w:rPr>
                <w:rFonts w:ascii="Times New Roman" w:hAnsi="Times New Roman" w:cs="Times New Roman"/>
                <w:sz w:val="16"/>
                <w:szCs w:val="16"/>
              </w:rPr>
            </w:pPr>
            <w:r w:rsidRPr="00663F6B">
              <w:rPr>
                <w:rFonts w:ascii="Times New Roman" w:hAnsi="Times New Roman" w:cs="Times New Roman"/>
                <w:sz w:val="16"/>
                <w:szCs w:val="16"/>
              </w:rPr>
              <w:t>1,88</w:t>
            </w:r>
          </w:p>
        </w:tc>
        <w:tc>
          <w:tcPr>
            <w:tcW w:w="2693" w:type="dxa"/>
          </w:tcPr>
          <w:p w:rsidR="00663F6B" w:rsidRPr="00663F6B" w:rsidRDefault="00663F6B" w:rsidP="00663F6B">
            <w:pPr>
              <w:spacing w:after="0"/>
              <w:jc w:val="center"/>
              <w:rPr>
                <w:rFonts w:ascii="Times New Roman" w:hAnsi="Times New Roman" w:cs="Times New Roman"/>
                <w:sz w:val="16"/>
                <w:szCs w:val="16"/>
              </w:rPr>
            </w:pPr>
            <w:r w:rsidRPr="00663F6B">
              <w:rPr>
                <w:rFonts w:ascii="Times New Roman" w:hAnsi="Times New Roman" w:cs="Times New Roman"/>
                <w:sz w:val="16"/>
                <w:szCs w:val="16"/>
              </w:rPr>
              <w:t>1,73</w:t>
            </w:r>
          </w:p>
        </w:tc>
        <w:tc>
          <w:tcPr>
            <w:tcW w:w="959" w:type="dxa"/>
            <w:vAlign w:val="center"/>
          </w:tcPr>
          <w:p w:rsidR="00663F6B" w:rsidRPr="00663F6B" w:rsidRDefault="00663F6B" w:rsidP="00663F6B">
            <w:pPr>
              <w:spacing w:after="0"/>
              <w:jc w:val="center"/>
              <w:rPr>
                <w:rFonts w:ascii="Times New Roman" w:hAnsi="Times New Roman" w:cs="Times New Roman"/>
                <w:sz w:val="16"/>
                <w:szCs w:val="16"/>
              </w:rPr>
            </w:pPr>
            <w:r w:rsidRPr="00663F6B">
              <w:rPr>
                <w:rFonts w:ascii="Times New Roman" w:hAnsi="Times New Roman" w:cs="Times New Roman"/>
                <w:sz w:val="16"/>
                <w:szCs w:val="16"/>
              </w:rPr>
              <w:t>0,15</w:t>
            </w:r>
          </w:p>
        </w:tc>
      </w:tr>
      <w:tr w:rsidR="00663F6B" w:rsidRPr="00663F6B" w:rsidTr="00663F6B">
        <w:tc>
          <w:tcPr>
            <w:tcW w:w="375" w:type="dxa"/>
          </w:tcPr>
          <w:p w:rsidR="00663F6B" w:rsidRPr="00663F6B" w:rsidRDefault="00663F6B" w:rsidP="00663F6B">
            <w:pPr>
              <w:spacing w:after="0"/>
              <w:jc w:val="center"/>
              <w:rPr>
                <w:rFonts w:ascii="Times New Roman" w:hAnsi="Times New Roman" w:cs="Times New Roman"/>
                <w:sz w:val="16"/>
                <w:szCs w:val="16"/>
              </w:rPr>
            </w:pPr>
            <w:r w:rsidRPr="00663F6B">
              <w:rPr>
                <w:rFonts w:ascii="Times New Roman" w:hAnsi="Times New Roman" w:cs="Times New Roman"/>
                <w:sz w:val="16"/>
                <w:szCs w:val="16"/>
              </w:rPr>
              <w:t>2</w:t>
            </w:r>
          </w:p>
        </w:tc>
        <w:tc>
          <w:tcPr>
            <w:tcW w:w="2319" w:type="dxa"/>
          </w:tcPr>
          <w:p w:rsidR="00663F6B" w:rsidRDefault="00663F6B" w:rsidP="00663F6B">
            <w:pPr>
              <w:pStyle w:val="Default"/>
              <w:rPr>
                <w:sz w:val="16"/>
                <w:szCs w:val="16"/>
              </w:rPr>
            </w:pPr>
            <w:r w:rsidRPr="00663F6B">
              <w:rPr>
                <w:sz w:val="16"/>
                <w:szCs w:val="16"/>
              </w:rPr>
              <w:t xml:space="preserve">Котельная №2 п.Труд </w:t>
            </w:r>
          </w:p>
          <w:p w:rsidR="00663F6B" w:rsidRPr="00663F6B" w:rsidRDefault="00663F6B" w:rsidP="00663F6B">
            <w:pPr>
              <w:pStyle w:val="Default"/>
              <w:rPr>
                <w:sz w:val="16"/>
                <w:szCs w:val="16"/>
              </w:rPr>
            </w:pPr>
            <w:r w:rsidRPr="00663F6B">
              <w:rPr>
                <w:sz w:val="16"/>
                <w:szCs w:val="16"/>
              </w:rPr>
              <w:t xml:space="preserve">ул. Нагорная 2 </w:t>
            </w:r>
          </w:p>
        </w:tc>
        <w:tc>
          <w:tcPr>
            <w:tcW w:w="992" w:type="dxa"/>
          </w:tcPr>
          <w:p w:rsidR="00663F6B" w:rsidRPr="00663F6B" w:rsidRDefault="00663F6B" w:rsidP="00663F6B">
            <w:pPr>
              <w:spacing w:after="0"/>
              <w:jc w:val="center"/>
              <w:rPr>
                <w:rFonts w:ascii="Times New Roman" w:hAnsi="Times New Roman" w:cs="Times New Roman"/>
                <w:sz w:val="16"/>
                <w:szCs w:val="16"/>
              </w:rPr>
            </w:pPr>
            <w:r w:rsidRPr="00663F6B">
              <w:rPr>
                <w:rFonts w:ascii="Times New Roman" w:hAnsi="Times New Roman" w:cs="Times New Roman"/>
                <w:sz w:val="16"/>
                <w:szCs w:val="16"/>
              </w:rPr>
              <w:t>0,082</w:t>
            </w:r>
          </w:p>
        </w:tc>
        <w:tc>
          <w:tcPr>
            <w:tcW w:w="2693" w:type="dxa"/>
          </w:tcPr>
          <w:p w:rsidR="00663F6B" w:rsidRPr="00663F6B" w:rsidRDefault="00663F6B" w:rsidP="00663F6B">
            <w:pPr>
              <w:spacing w:after="0"/>
              <w:jc w:val="center"/>
              <w:rPr>
                <w:rFonts w:ascii="Times New Roman" w:hAnsi="Times New Roman" w:cs="Times New Roman"/>
                <w:sz w:val="16"/>
                <w:szCs w:val="16"/>
              </w:rPr>
            </w:pPr>
            <w:r w:rsidRPr="00663F6B">
              <w:rPr>
                <w:rFonts w:ascii="Times New Roman" w:hAnsi="Times New Roman" w:cs="Times New Roman"/>
                <w:sz w:val="16"/>
                <w:szCs w:val="16"/>
              </w:rPr>
              <w:t>0,08</w:t>
            </w:r>
          </w:p>
        </w:tc>
        <w:tc>
          <w:tcPr>
            <w:tcW w:w="959" w:type="dxa"/>
            <w:vAlign w:val="center"/>
          </w:tcPr>
          <w:p w:rsidR="00663F6B" w:rsidRPr="00663F6B" w:rsidRDefault="00663F6B" w:rsidP="00663F6B">
            <w:pPr>
              <w:spacing w:after="0"/>
              <w:jc w:val="center"/>
              <w:rPr>
                <w:rFonts w:ascii="Times New Roman" w:hAnsi="Times New Roman" w:cs="Times New Roman"/>
                <w:sz w:val="16"/>
                <w:szCs w:val="16"/>
              </w:rPr>
            </w:pPr>
            <w:r w:rsidRPr="00663F6B">
              <w:rPr>
                <w:rFonts w:ascii="Times New Roman" w:hAnsi="Times New Roman" w:cs="Times New Roman"/>
                <w:sz w:val="16"/>
                <w:szCs w:val="16"/>
              </w:rPr>
              <w:t>0,002</w:t>
            </w:r>
          </w:p>
        </w:tc>
      </w:tr>
      <w:tr w:rsidR="00663F6B" w:rsidRPr="00663F6B" w:rsidTr="00663F6B">
        <w:tc>
          <w:tcPr>
            <w:tcW w:w="375" w:type="dxa"/>
          </w:tcPr>
          <w:p w:rsidR="00663F6B" w:rsidRPr="00663F6B" w:rsidRDefault="00663F6B" w:rsidP="00663F6B">
            <w:pPr>
              <w:spacing w:after="0"/>
              <w:jc w:val="center"/>
              <w:rPr>
                <w:rFonts w:ascii="Times New Roman" w:hAnsi="Times New Roman" w:cs="Times New Roman"/>
                <w:sz w:val="16"/>
                <w:szCs w:val="16"/>
              </w:rPr>
            </w:pPr>
            <w:r w:rsidRPr="00663F6B">
              <w:rPr>
                <w:rFonts w:ascii="Times New Roman" w:hAnsi="Times New Roman" w:cs="Times New Roman"/>
                <w:sz w:val="16"/>
                <w:szCs w:val="16"/>
              </w:rPr>
              <w:t>3</w:t>
            </w:r>
          </w:p>
        </w:tc>
        <w:tc>
          <w:tcPr>
            <w:tcW w:w="2319" w:type="dxa"/>
          </w:tcPr>
          <w:p w:rsidR="00663F6B" w:rsidRPr="00663F6B" w:rsidRDefault="00663F6B" w:rsidP="00663F6B">
            <w:pPr>
              <w:pStyle w:val="Default"/>
              <w:rPr>
                <w:sz w:val="16"/>
                <w:szCs w:val="16"/>
              </w:rPr>
            </w:pPr>
            <w:r w:rsidRPr="00663F6B">
              <w:rPr>
                <w:sz w:val="16"/>
                <w:szCs w:val="16"/>
              </w:rPr>
              <w:t xml:space="preserve">Котельная №3 п.Труд ул.Спортивная 2 </w:t>
            </w:r>
          </w:p>
        </w:tc>
        <w:tc>
          <w:tcPr>
            <w:tcW w:w="992" w:type="dxa"/>
          </w:tcPr>
          <w:p w:rsidR="00663F6B" w:rsidRPr="00663F6B" w:rsidRDefault="00663F6B" w:rsidP="00663F6B">
            <w:pPr>
              <w:spacing w:after="0"/>
              <w:jc w:val="center"/>
              <w:rPr>
                <w:rFonts w:ascii="Times New Roman" w:hAnsi="Times New Roman" w:cs="Times New Roman"/>
                <w:sz w:val="16"/>
                <w:szCs w:val="16"/>
              </w:rPr>
            </w:pPr>
            <w:r w:rsidRPr="00663F6B">
              <w:rPr>
                <w:rFonts w:ascii="Times New Roman" w:hAnsi="Times New Roman" w:cs="Times New Roman"/>
                <w:sz w:val="16"/>
                <w:szCs w:val="16"/>
              </w:rPr>
              <w:t>0,06</w:t>
            </w:r>
          </w:p>
        </w:tc>
        <w:tc>
          <w:tcPr>
            <w:tcW w:w="2693" w:type="dxa"/>
          </w:tcPr>
          <w:p w:rsidR="00663F6B" w:rsidRPr="00663F6B" w:rsidRDefault="00663F6B" w:rsidP="00663F6B">
            <w:pPr>
              <w:spacing w:after="0"/>
              <w:jc w:val="center"/>
              <w:rPr>
                <w:rFonts w:ascii="Times New Roman" w:hAnsi="Times New Roman" w:cs="Times New Roman"/>
                <w:sz w:val="16"/>
                <w:szCs w:val="16"/>
              </w:rPr>
            </w:pPr>
            <w:r w:rsidRPr="00663F6B">
              <w:rPr>
                <w:rFonts w:ascii="Times New Roman" w:hAnsi="Times New Roman" w:cs="Times New Roman"/>
                <w:sz w:val="16"/>
                <w:szCs w:val="16"/>
              </w:rPr>
              <w:t>0,012</w:t>
            </w:r>
          </w:p>
        </w:tc>
        <w:tc>
          <w:tcPr>
            <w:tcW w:w="959" w:type="dxa"/>
            <w:vAlign w:val="center"/>
          </w:tcPr>
          <w:p w:rsidR="00663F6B" w:rsidRPr="00663F6B" w:rsidRDefault="00663F6B" w:rsidP="00663F6B">
            <w:pPr>
              <w:spacing w:after="0"/>
              <w:jc w:val="center"/>
              <w:rPr>
                <w:rFonts w:ascii="Times New Roman" w:hAnsi="Times New Roman" w:cs="Times New Roman"/>
                <w:sz w:val="16"/>
                <w:szCs w:val="16"/>
              </w:rPr>
            </w:pPr>
            <w:r w:rsidRPr="00663F6B">
              <w:rPr>
                <w:rFonts w:ascii="Times New Roman" w:hAnsi="Times New Roman" w:cs="Times New Roman"/>
                <w:sz w:val="16"/>
                <w:szCs w:val="16"/>
              </w:rPr>
              <w:t>0,048</w:t>
            </w:r>
          </w:p>
        </w:tc>
      </w:tr>
      <w:tr w:rsidR="00663F6B" w:rsidRPr="00663F6B" w:rsidTr="00663F6B">
        <w:tc>
          <w:tcPr>
            <w:tcW w:w="375" w:type="dxa"/>
          </w:tcPr>
          <w:p w:rsidR="00663F6B" w:rsidRPr="00663F6B" w:rsidRDefault="00663F6B" w:rsidP="00663F6B">
            <w:pPr>
              <w:spacing w:after="0"/>
              <w:jc w:val="center"/>
              <w:rPr>
                <w:rFonts w:ascii="Times New Roman" w:hAnsi="Times New Roman" w:cs="Times New Roman"/>
                <w:sz w:val="16"/>
                <w:szCs w:val="16"/>
              </w:rPr>
            </w:pPr>
            <w:r w:rsidRPr="00663F6B">
              <w:rPr>
                <w:rFonts w:ascii="Times New Roman" w:hAnsi="Times New Roman" w:cs="Times New Roman"/>
                <w:sz w:val="16"/>
                <w:szCs w:val="16"/>
              </w:rPr>
              <w:t>4</w:t>
            </w:r>
          </w:p>
        </w:tc>
        <w:tc>
          <w:tcPr>
            <w:tcW w:w="2319" w:type="dxa"/>
          </w:tcPr>
          <w:p w:rsidR="00663F6B" w:rsidRPr="00663F6B" w:rsidRDefault="00663F6B" w:rsidP="00663F6B">
            <w:pPr>
              <w:pStyle w:val="Default"/>
              <w:rPr>
                <w:sz w:val="16"/>
                <w:szCs w:val="16"/>
              </w:rPr>
            </w:pPr>
            <w:r w:rsidRPr="00663F6B">
              <w:rPr>
                <w:sz w:val="16"/>
                <w:szCs w:val="16"/>
              </w:rPr>
              <w:t>Котельная с.Андреевское</w:t>
            </w:r>
          </w:p>
        </w:tc>
        <w:tc>
          <w:tcPr>
            <w:tcW w:w="992" w:type="dxa"/>
          </w:tcPr>
          <w:p w:rsidR="00663F6B" w:rsidRPr="00663F6B" w:rsidRDefault="00663F6B" w:rsidP="00663F6B">
            <w:pPr>
              <w:spacing w:after="0"/>
              <w:jc w:val="center"/>
              <w:rPr>
                <w:rFonts w:ascii="Times New Roman" w:hAnsi="Times New Roman" w:cs="Times New Roman"/>
                <w:sz w:val="16"/>
                <w:szCs w:val="16"/>
              </w:rPr>
            </w:pPr>
            <w:r w:rsidRPr="00663F6B">
              <w:rPr>
                <w:rFonts w:ascii="Times New Roman" w:hAnsi="Times New Roman" w:cs="Times New Roman"/>
                <w:sz w:val="16"/>
                <w:szCs w:val="16"/>
              </w:rPr>
              <w:t>0,645</w:t>
            </w:r>
          </w:p>
        </w:tc>
        <w:tc>
          <w:tcPr>
            <w:tcW w:w="2693" w:type="dxa"/>
          </w:tcPr>
          <w:p w:rsidR="00663F6B" w:rsidRPr="00663F6B" w:rsidRDefault="00663F6B" w:rsidP="00663F6B">
            <w:pPr>
              <w:spacing w:after="0"/>
              <w:jc w:val="center"/>
              <w:rPr>
                <w:rFonts w:ascii="Times New Roman" w:hAnsi="Times New Roman" w:cs="Times New Roman"/>
                <w:sz w:val="16"/>
                <w:szCs w:val="16"/>
              </w:rPr>
            </w:pPr>
            <w:r w:rsidRPr="00663F6B">
              <w:rPr>
                <w:rFonts w:ascii="Times New Roman" w:hAnsi="Times New Roman" w:cs="Times New Roman"/>
                <w:sz w:val="16"/>
                <w:szCs w:val="16"/>
              </w:rPr>
              <w:t>0,584</w:t>
            </w:r>
          </w:p>
        </w:tc>
        <w:tc>
          <w:tcPr>
            <w:tcW w:w="959" w:type="dxa"/>
            <w:vAlign w:val="center"/>
          </w:tcPr>
          <w:p w:rsidR="00663F6B" w:rsidRPr="00663F6B" w:rsidRDefault="00663F6B" w:rsidP="00663F6B">
            <w:pPr>
              <w:spacing w:after="0"/>
              <w:jc w:val="center"/>
              <w:rPr>
                <w:rFonts w:ascii="Times New Roman" w:hAnsi="Times New Roman" w:cs="Times New Roman"/>
                <w:sz w:val="16"/>
                <w:szCs w:val="16"/>
              </w:rPr>
            </w:pPr>
            <w:r w:rsidRPr="00663F6B">
              <w:rPr>
                <w:rFonts w:ascii="Times New Roman" w:hAnsi="Times New Roman" w:cs="Times New Roman"/>
                <w:sz w:val="16"/>
                <w:szCs w:val="16"/>
              </w:rPr>
              <w:t>0,061</w:t>
            </w:r>
          </w:p>
        </w:tc>
      </w:tr>
      <w:tr w:rsidR="00663F6B" w:rsidRPr="00663F6B" w:rsidTr="00663F6B">
        <w:tc>
          <w:tcPr>
            <w:tcW w:w="375" w:type="dxa"/>
          </w:tcPr>
          <w:p w:rsidR="00663F6B" w:rsidRPr="00663F6B" w:rsidRDefault="00663F6B" w:rsidP="00663F6B">
            <w:pPr>
              <w:spacing w:after="0"/>
              <w:jc w:val="center"/>
              <w:rPr>
                <w:rFonts w:ascii="Times New Roman" w:hAnsi="Times New Roman" w:cs="Times New Roman"/>
                <w:sz w:val="16"/>
                <w:szCs w:val="16"/>
              </w:rPr>
            </w:pPr>
            <w:r w:rsidRPr="00663F6B">
              <w:rPr>
                <w:rFonts w:ascii="Times New Roman" w:hAnsi="Times New Roman" w:cs="Times New Roman"/>
                <w:sz w:val="16"/>
                <w:szCs w:val="16"/>
              </w:rPr>
              <w:t>5</w:t>
            </w:r>
          </w:p>
        </w:tc>
        <w:tc>
          <w:tcPr>
            <w:tcW w:w="2319" w:type="dxa"/>
          </w:tcPr>
          <w:p w:rsidR="00663F6B" w:rsidRDefault="00663F6B" w:rsidP="00663F6B">
            <w:pPr>
              <w:pStyle w:val="Default"/>
              <w:rPr>
                <w:sz w:val="16"/>
                <w:szCs w:val="16"/>
              </w:rPr>
            </w:pPr>
            <w:r w:rsidRPr="00663F6B">
              <w:rPr>
                <w:sz w:val="16"/>
                <w:szCs w:val="16"/>
              </w:rPr>
              <w:t xml:space="preserve">Теплогенераторная </w:t>
            </w:r>
          </w:p>
          <w:p w:rsidR="00663F6B" w:rsidRPr="00663F6B" w:rsidRDefault="00663F6B" w:rsidP="00663F6B">
            <w:pPr>
              <w:pStyle w:val="Default"/>
              <w:rPr>
                <w:sz w:val="16"/>
                <w:szCs w:val="16"/>
              </w:rPr>
            </w:pPr>
            <w:r w:rsidRPr="00663F6B">
              <w:rPr>
                <w:sz w:val="16"/>
                <w:szCs w:val="16"/>
              </w:rPr>
              <w:t>с. Андреевское д. 17</w:t>
            </w:r>
          </w:p>
        </w:tc>
        <w:tc>
          <w:tcPr>
            <w:tcW w:w="992" w:type="dxa"/>
          </w:tcPr>
          <w:p w:rsidR="00663F6B" w:rsidRPr="00663F6B" w:rsidRDefault="00663F6B" w:rsidP="00663F6B">
            <w:pPr>
              <w:spacing w:after="0"/>
              <w:jc w:val="center"/>
              <w:rPr>
                <w:rFonts w:ascii="Times New Roman" w:hAnsi="Times New Roman" w:cs="Times New Roman"/>
                <w:sz w:val="16"/>
                <w:szCs w:val="16"/>
              </w:rPr>
            </w:pPr>
            <w:r w:rsidRPr="00663F6B">
              <w:rPr>
                <w:rFonts w:ascii="Times New Roman" w:hAnsi="Times New Roman" w:cs="Times New Roman"/>
                <w:sz w:val="16"/>
                <w:szCs w:val="16"/>
              </w:rPr>
              <w:t>0,042</w:t>
            </w:r>
          </w:p>
        </w:tc>
        <w:tc>
          <w:tcPr>
            <w:tcW w:w="2693" w:type="dxa"/>
          </w:tcPr>
          <w:p w:rsidR="00663F6B" w:rsidRPr="00663F6B" w:rsidRDefault="00663F6B" w:rsidP="00663F6B">
            <w:pPr>
              <w:spacing w:after="0"/>
              <w:jc w:val="center"/>
              <w:rPr>
                <w:rFonts w:ascii="Times New Roman" w:hAnsi="Times New Roman" w:cs="Times New Roman"/>
                <w:sz w:val="16"/>
                <w:szCs w:val="16"/>
              </w:rPr>
            </w:pPr>
            <w:r w:rsidRPr="00663F6B">
              <w:rPr>
                <w:rFonts w:ascii="Times New Roman" w:hAnsi="Times New Roman" w:cs="Times New Roman"/>
                <w:sz w:val="16"/>
                <w:szCs w:val="16"/>
              </w:rPr>
              <w:t>0,04</w:t>
            </w:r>
          </w:p>
        </w:tc>
        <w:tc>
          <w:tcPr>
            <w:tcW w:w="959" w:type="dxa"/>
            <w:vAlign w:val="center"/>
          </w:tcPr>
          <w:p w:rsidR="00663F6B" w:rsidRPr="00663F6B" w:rsidRDefault="00663F6B" w:rsidP="00663F6B">
            <w:pPr>
              <w:spacing w:after="0"/>
              <w:jc w:val="center"/>
              <w:rPr>
                <w:rFonts w:ascii="Times New Roman" w:hAnsi="Times New Roman" w:cs="Times New Roman"/>
                <w:sz w:val="16"/>
                <w:szCs w:val="16"/>
              </w:rPr>
            </w:pPr>
            <w:r w:rsidRPr="00663F6B">
              <w:rPr>
                <w:rFonts w:ascii="Times New Roman" w:hAnsi="Times New Roman" w:cs="Times New Roman"/>
                <w:sz w:val="16"/>
                <w:szCs w:val="16"/>
              </w:rPr>
              <w:t>0,002</w:t>
            </w:r>
          </w:p>
        </w:tc>
      </w:tr>
      <w:tr w:rsidR="00663F6B" w:rsidRPr="00663F6B" w:rsidTr="00663F6B">
        <w:tc>
          <w:tcPr>
            <w:tcW w:w="375" w:type="dxa"/>
          </w:tcPr>
          <w:p w:rsidR="00663F6B" w:rsidRPr="00663F6B" w:rsidRDefault="00663F6B" w:rsidP="00663F6B">
            <w:pPr>
              <w:spacing w:after="0"/>
              <w:jc w:val="center"/>
              <w:rPr>
                <w:rFonts w:ascii="Times New Roman" w:hAnsi="Times New Roman" w:cs="Times New Roman"/>
                <w:sz w:val="16"/>
                <w:szCs w:val="16"/>
              </w:rPr>
            </w:pPr>
            <w:r w:rsidRPr="00663F6B">
              <w:rPr>
                <w:rFonts w:ascii="Times New Roman" w:hAnsi="Times New Roman" w:cs="Times New Roman"/>
                <w:sz w:val="16"/>
                <w:szCs w:val="16"/>
              </w:rPr>
              <w:t>6</w:t>
            </w:r>
          </w:p>
        </w:tc>
        <w:tc>
          <w:tcPr>
            <w:tcW w:w="2319" w:type="dxa"/>
          </w:tcPr>
          <w:p w:rsidR="00663F6B" w:rsidRPr="00663F6B" w:rsidRDefault="00663F6B" w:rsidP="00663F6B">
            <w:pPr>
              <w:pStyle w:val="Default"/>
              <w:rPr>
                <w:sz w:val="16"/>
                <w:szCs w:val="16"/>
              </w:rPr>
            </w:pPr>
            <w:r w:rsidRPr="00663F6B">
              <w:rPr>
                <w:sz w:val="16"/>
                <w:szCs w:val="16"/>
              </w:rPr>
              <w:t>Котельная д.Пекша</w:t>
            </w:r>
          </w:p>
        </w:tc>
        <w:tc>
          <w:tcPr>
            <w:tcW w:w="992" w:type="dxa"/>
          </w:tcPr>
          <w:p w:rsidR="00663F6B" w:rsidRPr="00663F6B" w:rsidRDefault="00663F6B" w:rsidP="00663F6B">
            <w:pPr>
              <w:spacing w:after="0"/>
              <w:jc w:val="center"/>
              <w:rPr>
                <w:rFonts w:ascii="Times New Roman" w:hAnsi="Times New Roman" w:cs="Times New Roman"/>
                <w:sz w:val="16"/>
                <w:szCs w:val="16"/>
              </w:rPr>
            </w:pPr>
            <w:r w:rsidRPr="00663F6B">
              <w:rPr>
                <w:rFonts w:ascii="Times New Roman" w:hAnsi="Times New Roman" w:cs="Times New Roman"/>
                <w:sz w:val="16"/>
                <w:szCs w:val="16"/>
              </w:rPr>
              <w:t>2,58</w:t>
            </w:r>
          </w:p>
        </w:tc>
        <w:tc>
          <w:tcPr>
            <w:tcW w:w="2693" w:type="dxa"/>
          </w:tcPr>
          <w:p w:rsidR="00663F6B" w:rsidRPr="00663F6B" w:rsidRDefault="00663F6B" w:rsidP="00663F6B">
            <w:pPr>
              <w:spacing w:after="0"/>
              <w:jc w:val="center"/>
              <w:rPr>
                <w:rFonts w:ascii="Times New Roman" w:hAnsi="Times New Roman" w:cs="Times New Roman"/>
                <w:sz w:val="16"/>
                <w:szCs w:val="16"/>
              </w:rPr>
            </w:pPr>
            <w:r w:rsidRPr="00663F6B">
              <w:rPr>
                <w:rFonts w:ascii="Times New Roman" w:hAnsi="Times New Roman" w:cs="Times New Roman"/>
                <w:sz w:val="16"/>
                <w:szCs w:val="16"/>
              </w:rPr>
              <w:t>2,23</w:t>
            </w:r>
          </w:p>
        </w:tc>
        <w:tc>
          <w:tcPr>
            <w:tcW w:w="959" w:type="dxa"/>
            <w:vAlign w:val="center"/>
          </w:tcPr>
          <w:p w:rsidR="00663F6B" w:rsidRPr="00663F6B" w:rsidRDefault="00663F6B" w:rsidP="00663F6B">
            <w:pPr>
              <w:spacing w:after="0"/>
              <w:jc w:val="center"/>
              <w:rPr>
                <w:rFonts w:ascii="Times New Roman" w:hAnsi="Times New Roman" w:cs="Times New Roman"/>
                <w:sz w:val="16"/>
                <w:szCs w:val="16"/>
              </w:rPr>
            </w:pPr>
            <w:r w:rsidRPr="00663F6B">
              <w:rPr>
                <w:rFonts w:ascii="Times New Roman" w:hAnsi="Times New Roman" w:cs="Times New Roman"/>
                <w:sz w:val="16"/>
                <w:szCs w:val="16"/>
              </w:rPr>
              <w:t>0,35</w:t>
            </w:r>
          </w:p>
        </w:tc>
      </w:tr>
      <w:tr w:rsidR="00663F6B" w:rsidRPr="00663F6B" w:rsidTr="00663F6B">
        <w:tc>
          <w:tcPr>
            <w:tcW w:w="375" w:type="dxa"/>
          </w:tcPr>
          <w:p w:rsidR="00663F6B" w:rsidRPr="00663F6B" w:rsidRDefault="00663F6B" w:rsidP="00663F6B">
            <w:pPr>
              <w:spacing w:after="0"/>
              <w:jc w:val="center"/>
              <w:rPr>
                <w:rFonts w:ascii="Times New Roman" w:hAnsi="Times New Roman" w:cs="Times New Roman"/>
                <w:sz w:val="16"/>
                <w:szCs w:val="16"/>
              </w:rPr>
            </w:pPr>
            <w:r w:rsidRPr="00663F6B">
              <w:rPr>
                <w:rFonts w:ascii="Times New Roman" w:hAnsi="Times New Roman" w:cs="Times New Roman"/>
                <w:sz w:val="16"/>
                <w:szCs w:val="16"/>
              </w:rPr>
              <w:t>7</w:t>
            </w:r>
          </w:p>
        </w:tc>
        <w:tc>
          <w:tcPr>
            <w:tcW w:w="2319" w:type="dxa"/>
          </w:tcPr>
          <w:p w:rsidR="00663F6B" w:rsidRPr="00663F6B" w:rsidRDefault="00663F6B" w:rsidP="00663F6B">
            <w:pPr>
              <w:pStyle w:val="Default"/>
              <w:rPr>
                <w:sz w:val="16"/>
                <w:szCs w:val="16"/>
              </w:rPr>
            </w:pPr>
            <w:r w:rsidRPr="00663F6B">
              <w:rPr>
                <w:sz w:val="16"/>
                <w:szCs w:val="16"/>
              </w:rPr>
              <w:t>Котельная д. Липна Дачная</w:t>
            </w:r>
          </w:p>
        </w:tc>
        <w:tc>
          <w:tcPr>
            <w:tcW w:w="992" w:type="dxa"/>
          </w:tcPr>
          <w:p w:rsidR="00663F6B" w:rsidRPr="00663F6B" w:rsidRDefault="00663F6B" w:rsidP="00663F6B">
            <w:pPr>
              <w:spacing w:after="0"/>
              <w:jc w:val="center"/>
              <w:rPr>
                <w:rFonts w:ascii="Times New Roman" w:hAnsi="Times New Roman" w:cs="Times New Roman"/>
                <w:sz w:val="16"/>
                <w:szCs w:val="16"/>
              </w:rPr>
            </w:pPr>
            <w:r w:rsidRPr="00663F6B">
              <w:rPr>
                <w:rFonts w:ascii="Times New Roman" w:hAnsi="Times New Roman" w:cs="Times New Roman"/>
                <w:sz w:val="16"/>
                <w:szCs w:val="16"/>
              </w:rPr>
              <w:t>1,08</w:t>
            </w:r>
          </w:p>
        </w:tc>
        <w:tc>
          <w:tcPr>
            <w:tcW w:w="2693" w:type="dxa"/>
          </w:tcPr>
          <w:p w:rsidR="00663F6B" w:rsidRPr="00663F6B" w:rsidRDefault="00663F6B" w:rsidP="00663F6B">
            <w:pPr>
              <w:spacing w:after="0"/>
              <w:jc w:val="center"/>
              <w:rPr>
                <w:rFonts w:ascii="Times New Roman" w:hAnsi="Times New Roman" w:cs="Times New Roman"/>
                <w:sz w:val="16"/>
                <w:szCs w:val="16"/>
              </w:rPr>
            </w:pPr>
            <w:r w:rsidRPr="00663F6B">
              <w:rPr>
                <w:rFonts w:ascii="Times New Roman" w:hAnsi="Times New Roman" w:cs="Times New Roman"/>
                <w:sz w:val="16"/>
                <w:szCs w:val="16"/>
              </w:rPr>
              <w:t>0,97</w:t>
            </w:r>
          </w:p>
        </w:tc>
        <w:tc>
          <w:tcPr>
            <w:tcW w:w="959" w:type="dxa"/>
            <w:vAlign w:val="center"/>
          </w:tcPr>
          <w:p w:rsidR="00663F6B" w:rsidRPr="00663F6B" w:rsidRDefault="00663F6B" w:rsidP="00663F6B">
            <w:pPr>
              <w:spacing w:after="0"/>
              <w:jc w:val="center"/>
              <w:rPr>
                <w:rFonts w:ascii="Times New Roman" w:hAnsi="Times New Roman" w:cs="Times New Roman"/>
                <w:sz w:val="16"/>
                <w:szCs w:val="16"/>
              </w:rPr>
            </w:pPr>
            <w:r w:rsidRPr="00663F6B">
              <w:rPr>
                <w:rFonts w:ascii="Times New Roman" w:hAnsi="Times New Roman" w:cs="Times New Roman"/>
                <w:sz w:val="16"/>
                <w:szCs w:val="16"/>
              </w:rPr>
              <w:t>0,11</w:t>
            </w:r>
          </w:p>
        </w:tc>
      </w:tr>
      <w:tr w:rsidR="00663F6B" w:rsidRPr="00663F6B" w:rsidTr="00663F6B">
        <w:tc>
          <w:tcPr>
            <w:tcW w:w="375" w:type="dxa"/>
          </w:tcPr>
          <w:p w:rsidR="00663F6B" w:rsidRPr="00663F6B" w:rsidRDefault="00663F6B" w:rsidP="00663F6B">
            <w:pPr>
              <w:spacing w:after="0"/>
              <w:jc w:val="center"/>
              <w:rPr>
                <w:rFonts w:ascii="Times New Roman" w:hAnsi="Times New Roman" w:cs="Times New Roman"/>
                <w:sz w:val="16"/>
                <w:szCs w:val="16"/>
              </w:rPr>
            </w:pPr>
            <w:r w:rsidRPr="00663F6B">
              <w:rPr>
                <w:rFonts w:ascii="Times New Roman" w:hAnsi="Times New Roman" w:cs="Times New Roman"/>
                <w:sz w:val="16"/>
                <w:szCs w:val="16"/>
              </w:rPr>
              <w:t>8</w:t>
            </w:r>
          </w:p>
        </w:tc>
        <w:tc>
          <w:tcPr>
            <w:tcW w:w="2319" w:type="dxa"/>
          </w:tcPr>
          <w:p w:rsidR="00663F6B" w:rsidRPr="00663F6B" w:rsidRDefault="00663F6B" w:rsidP="00663F6B">
            <w:pPr>
              <w:pStyle w:val="Default"/>
              <w:rPr>
                <w:sz w:val="16"/>
                <w:szCs w:val="16"/>
              </w:rPr>
            </w:pPr>
            <w:r w:rsidRPr="00663F6B">
              <w:rPr>
                <w:sz w:val="16"/>
                <w:szCs w:val="16"/>
              </w:rPr>
              <w:t>Котельная Сушнево-1</w:t>
            </w:r>
          </w:p>
        </w:tc>
        <w:tc>
          <w:tcPr>
            <w:tcW w:w="992" w:type="dxa"/>
          </w:tcPr>
          <w:p w:rsidR="00663F6B" w:rsidRPr="00663F6B" w:rsidRDefault="00663F6B" w:rsidP="00663F6B">
            <w:pPr>
              <w:spacing w:after="0"/>
              <w:jc w:val="center"/>
              <w:rPr>
                <w:rFonts w:ascii="Times New Roman" w:hAnsi="Times New Roman" w:cs="Times New Roman"/>
                <w:sz w:val="16"/>
                <w:szCs w:val="16"/>
              </w:rPr>
            </w:pPr>
            <w:r w:rsidRPr="00663F6B">
              <w:rPr>
                <w:rFonts w:ascii="Times New Roman" w:hAnsi="Times New Roman" w:cs="Times New Roman"/>
                <w:sz w:val="16"/>
                <w:szCs w:val="16"/>
              </w:rPr>
              <w:t>0,81</w:t>
            </w:r>
          </w:p>
        </w:tc>
        <w:tc>
          <w:tcPr>
            <w:tcW w:w="2693" w:type="dxa"/>
          </w:tcPr>
          <w:p w:rsidR="00663F6B" w:rsidRPr="00663F6B" w:rsidRDefault="00663F6B" w:rsidP="00663F6B">
            <w:pPr>
              <w:spacing w:after="0"/>
              <w:jc w:val="center"/>
              <w:rPr>
                <w:rFonts w:ascii="Times New Roman" w:hAnsi="Times New Roman" w:cs="Times New Roman"/>
                <w:sz w:val="16"/>
                <w:szCs w:val="16"/>
              </w:rPr>
            </w:pPr>
            <w:r w:rsidRPr="00663F6B">
              <w:rPr>
                <w:rFonts w:ascii="Times New Roman" w:hAnsi="Times New Roman" w:cs="Times New Roman"/>
                <w:sz w:val="16"/>
                <w:szCs w:val="16"/>
              </w:rPr>
              <w:t>0,37</w:t>
            </w:r>
          </w:p>
        </w:tc>
        <w:tc>
          <w:tcPr>
            <w:tcW w:w="959" w:type="dxa"/>
            <w:vAlign w:val="center"/>
          </w:tcPr>
          <w:p w:rsidR="00663F6B" w:rsidRPr="00663F6B" w:rsidRDefault="00663F6B" w:rsidP="00663F6B">
            <w:pPr>
              <w:spacing w:after="0"/>
              <w:jc w:val="center"/>
              <w:rPr>
                <w:rFonts w:ascii="Times New Roman" w:hAnsi="Times New Roman" w:cs="Times New Roman"/>
                <w:sz w:val="16"/>
                <w:szCs w:val="16"/>
              </w:rPr>
            </w:pPr>
            <w:r w:rsidRPr="00663F6B">
              <w:rPr>
                <w:rFonts w:ascii="Times New Roman" w:hAnsi="Times New Roman" w:cs="Times New Roman"/>
                <w:sz w:val="16"/>
                <w:szCs w:val="16"/>
              </w:rPr>
              <w:t>0,44</w:t>
            </w:r>
          </w:p>
        </w:tc>
      </w:tr>
      <w:tr w:rsidR="00663F6B" w:rsidRPr="00663F6B" w:rsidTr="00663F6B">
        <w:tc>
          <w:tcPr>
            <w:tcW w:w="375" w:type="dxa"/>
          </w:tcPr>
          <w:p w:rsidR="00663F6B" w:rsidRPr="00663F6B" w:rsidRDefault="00663F6B" w:rsidP="00663F6B">
            <w:pPr>
              <w:spacing w:after="0"/>
              <w:jc w:val="center"/>
              <w:rPr>
                <w:rFonts w:ascii="Times New Roman" w:hAnsi="Times New Roman" w:cs="Times New Roman"/>
                <w:sz w:val="16"/>
                <w:szCs w:val="16"/>
              </w:rPr>
            </w:pPr>
            <w:r w:rsidRPr="00663F6B">
              <w:rPr>
                <w:rFonts w:ascii="Times New Roman" w:hAnsi="Times New Roman" w:cs="Times New Roman"/>
                <w:sz w:val="16"/>
                <w:szCs w:val="16"/>
              </w:rPr>
              <w:t>9</w:t>
            </w:r>
          </w:p>
        </w:tc>
        <w:tc>
          <w:tcPr>
            <w:tcW w:w="2319" w:type="dxa"/>
          </w:tcPr>
          <w:p w:rsidR="00663F6B" w:rsidRPr="00663F6B" w:rsidRDefault="00663F6B" w:rsidP="00663F6B">
            <w:pPr>
              <w:pStyle w:val="Default"/>
              <w:rPr>
                <w:sz w:val="16"/>
                <w:szCs w:val="16"/>
              </w:rPr>
            </w:pPr>
            <w:r w:rsidRPr="00663F6B">
              <w:rPr>
                <w:sz w:val="16"/>
                <w:szCs w:val="16"/>
              </w:rPr>
              <w:t>Котельная Сушнево-2</w:t>
            </w:r>
          </w:p>
        </w:tc>
        <w:tc>
          <w:tcPr>
            <w:tcW w:w="992" w:type="dxa"/>
          </w:tcPr>
          <w:p w:rsidR="00663F6B" w:rsidRPr="00663F6B" w:rsidRDefault="00663F6B" w:rsidP="00663F6B">
            <w:pPr>
              <w:spacing w:after="0"/>
              <w:jc w:val="center"/>
              <w:rPr>
                <w:rFonts w:ascii="Times New Roman" w:hAnsi="Times New Roman" w:cs="Times New Roman"/>
                <w:sz w:val="16"/>
                <w:szCs w:val="16"/>
              </w:rPr>
            </w:pPr>
            <w:r w:rsidRPr="00663F6B">
              <w:rPr>
                <w:rFonts w:ascii="Times New Roman" w:hAnsi="Times New Roman" w:cs="Times New Roman"/>
                <w:sz w:val="16"/>
                <w:szCs w:val="16"/>
              </w:rPr>
              <w:t>0,759</w:t>
            </w:r>
          </w:p>
        </w:tc>
        <w:tc>
          <w:tcPr>
            <w:tcW w:w="2693" w:type="dxa"/>
          </w:tcPr>
          <w:p w:rsidR="00663F6B" w:rsidRPr="00663F6B" w:rsidRDefault="00663F6B" w:rsidP="00663F6B">
            <w:pPr>
              <w:spacing w:after="0"/>
              <w:jc w:val="center"/>
              <w:rPr>
                <w:rFonts w:ascii="Times New Roman" w:hAnsi="Times New Roman" w:cs="Times New Roman"/>
                <w:sz w:val="16"/>
                <w:szCs w:val="16"/>
              </w:rPr>
            </w:pPr>
            <w:r w:rsidRPr="00663F6B">
              <w:rPr>
                <w:rFonts w:ascii="Times New Roman" w:hAnsi="Times New Roman" w:cs="Times New Roman"/>
                <w:sz w:val="16"/>
                <w:szCs w:val="16"/>
              </w:rPr>
              <w:t>0,26</w:t>
            </w:r>
          </w:p>
        </w:tc>
        <w:tc>
          <w:tcPr>
            <w:tcW w:w="959" w:type="dxa"/>
            <w:vAlign w:val="center"/>
          </w:tcPr>
          <w:p w:rsidR="00663F6B" w:rsidRPr="00663F6B" w:rsidRDefault="00663F6B" w:rsidP="00663F6B">
            <w:pPr>
              <w:spacing w:after="0"/>
              <w:jc w:val="center"/>
              <w:rPr>
                <w:rFonts w:ascii="Times New Roman" w:hAnsi="Times New Roman" w:cs="Times New Roman"/>
                <w:sz w:val="16"/>
                <w:szCs w:val="16"/>
              </w:rPr>
            </w:pPr>
            <w:r w:rsidRPr="00663F6B">
              <w:rPr>
                <w:rFonts w:ascii="Times New Roman" w:hAnsi="Times New Roman" w:cs="Times New Roman"/>
                <w:sz w:val="16"/>
                <w:szCs w:val="16"/>
              </w:rPr>
              <w:t>0,499</w:t>
            </w:r>
          </w:p>
        </w:tc>
      </w:tr>
    </w:tbl>
    <w:p w:rsidR="00505F02" w:rsidRPr="00E347C2" w:rsidRDefault="00505F02" w:rsidP="00627767">
      <w:pPr>
        <w:pStyle w:val="Default"/>
        <w:spacing w:before="120" w:after="120"/>
        <w:ind w:firstLine="284"/>
        <w:jc w:val="both"/>
        <w:rPr>
          <w:sz w:val="16"/>
          <w:szCs w:val="16"/>
        </w:rPr>
      </w:pPr>
      <w:r w:rsidRPr="00DA08BC">
        <w:rPr>
          <w:sz w:val="16"/>
          <w:szCs w:val="16"/>
        </w:rPr>
        <w:t xml:space="preserve">В результате гидравлического расчёта установлено, что пропускная способность </w:t>
      </w:r>
      <w:r w:rsidRPr="00E347C2">
        <w:rPr>
          <w:sz w:val="16"/>
          <w:szCs w:val="16"/>
        </w:rPr>
        <w:t xml:space="preserve">трубопроводов существующих тепловых сетей соответствует подключённой нагрузке. </w:t>
      </w:r>
    </w:p>
    <w:p w:rsidR="00505F02" w:rsidRPr="00DA08BC" w:rsidRDefault="00505F02" w:rsidP="00627767">
      <w:pPr>
        <w:pStyle w:val="Default"/>
        <w:spacing w:before="120" w:after="120"/>
        <w:ind w:firstLine="709"/>
        <w:jc w:val="center"/>
        <w:rPr>
          <w:sz w:val="16"/>
          <w:szCs w:val="16"/>
        </w:rPr>
      </w:pPr>
      <w:r w:rsidRPr="00DA08BC">
        <w:rPr>
          <w:b/>
          <w:bCs/>
          <w:sz w:val="16"/>
          <w:szCs w:val="16"/>
        </w:rPr>
        <w:t xml:space="preserve">Часть </w:t>
      </w:r>
      <w:r w:rsidR="00627767">
        <w:rPr>
          <w:b/>
          <w:bCs/>
          <w:sz w:val="16"/>
          <w:szCs w:val="16"/>
        </w:rPr>
        <w:t>1.</w:t>
      </w:r>
      <w:r w:rsidRPr="00DA08BC">
        <w:rPr>
          <w:b/>
          <w:bCs/>
          <w:sz w:val="16"/>
          <w:szCs w:val="16"/>
        </w:rPr>
        <w:t>7. Баланс теплоносителя</w:t>
      </w:r>
    </w:p>
    <w:p w:rsidR="00627767" w:rsidRDefault="00505F02" w:rsidP="00627767">
      <w:pPr>
        <w:pStyle w:val="Default"/>
        <w:ind w:firstLine="284"/>
        <w:jc w:val="both"/>
        <w:rPr>
          <w:sz w:val="16"/>
          <w:szCs w:val="16"/>
        </w:rPr>
      </w:pPr>
      <w:r w:rsidRPr="00DA08BC">
        <w:rPr>
          <w:sz w:val="16"/>
          <w:szCs w:val="16"/>
        </w:rPr>
        <w:t xml:space="preserve">Расходы теплоносителя, а также расходы воды на подпитку приведены в </w:t>
      </w:r>
      <w:r w:rsidR="00221E79" w:rsidRPr="00DA08BC">
        <w:rPr>
          <w:sz w:val="16"/>
          <w:szCs w:val="16"/>
        </w:rPr>
        <w:t>нижеследующей</w:t>
      </w:r>
      <w:r w:rsidRPr="00DA08BC">
        <w:rPr>
          <w:sz w:val="16"/>
          <w:szCs w:val="16"/>
        </w:rPr>
        <w:t xml:space="preserve"> таблице</w:t>
      </w:r>
      <w:r w:rsidR="00917257">
        <w:rPr>
          <w:sz w:val="16"/>
          <w:szCs w:val="16"/>
        </w:rPr>
        <w:t>.</w:t>
      </w:r>
      <w:r w:rsidRPr="00DA08BC">
        <w:rPr>
          <w:sz w:val="16"/>
          <w:szCs w:val="16"/>
        </w:rPr>
        <w:t xml:space="preserve"> </w:t>
      </w:r>
    </w:p>
    <w:p w:rsidR="00505F02" w:rsidRPr="00627767" w:rsidRDefault="008100CF" w:rsidP="00627767">
      <w:pPr>
        <w:pStyle w:val="Default"/>
        <w:ind w:firstLine="284"/>
        <w:jc w:val="right"/>
        <w:rPr>
          <w:b/>
          <w:color w:val="auto"/>
          <w:sz w:val="16"/>
          <w:szCs w:val="16"/>
        </w:rPr>
      </w:pPr>
      <w:r w:rsidRPr="00627767">
        <w:rPr>
          <w:b/>
          <w:color w:val="auto"/>
          <w:sz w:val="16"/>
          <w:szCs w:val="16"/>
        </w:rPr>
        <w:t>Таблица №</w:t>
      </w:r>
      <w:r w:rsidR="00627767" w:rsidRPr="00627767">
        <w:rPr>
          <w:b/>
          <w:color w:val="auto"/>
          <w:sz w:val="16"/>
          <w:szCs w:val="16"/>
        </w:rPr>
        <w:t>17</w:t>
      </w:r>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984"/>
        <w:gridCol w:w="1701"/>
        <w:gridCol w:w="1985"/>
        <w:gridCol w:w="1134"/>
      </w:tblGrid>
      <w:tr w:rsidR="00505F02" w:rsidRPr="00DA08BC" w:rsidTr="00627767">
        <w:trPr>
          <w:trHeight w:val="1061"/>
        </w:trPr>
        <w:tc>
          <w:tcPr>
            <w:tcW w:w="534" w:type="dxa"/>
          </w:tcPr>
          <w:p w:rsidR="00A20B93" w:rsidRPr="00627767" w:rsidRDefault="00505F02" w:rsidP="00627767">
            <w:pPr>
              <w:pStyle w:val="Default"/>
              <w:jc w:val="center"/>
              <w:rPr>
                <w:b/>
                <w:sz w:val="16"/>
                <w:szCs w:val="16"/>
              </w:rPr>
            </w:pPr>
            <w:r w:rsidRPr="00627767">
              <w:rPr>
                <w:b/>
                <w:sz w:val="16"/>
                <w:szCs w:val="16"/>
              </w:rPr>
              <w:t>№</w:t>
            </w:r>
          </w:p>
          <w:p w:rsidR="00505F02" w:rsidRPr="00627767" w:rsidRDefault="00505F02" w:rsidP="00627767">
            <w:pPr>
              <w:pStyle w:val="Default"/>
              <w:jc w:val="center"/>
              <w:rPr>
                <w:b/>
                <w:sz w:val="16"/>
                <w:szCs w:val="16"/>
              </w:rPr>
            </w:pPr>
            <w:r w:rsidRPr="00627767">
              <w:rPr>
                <w:b/>
                <w:sz w:val="16"/>
                <w:szCs w:val="16"/>
              </w:rPr>
              <w:t>п/п</w:t>
            </w:r>
          </w:p>
        </w:tc>
        <w:tc>
          <w:tcPr>
            <w:tcW w:w="1984" w:type="dxa"/>
          </w:tcPr>
          <w:p w:rsidR="00505F02" w:rsidRPr="00627767" w:rsidRDefault="00505F02" w:rsidP="00627767">
            <w:pPr>
              <w:pStyle w:val="Default"/>
              <w:jc w:val="center"/>
              <w:rPr>
                <w:b/>
                <w:sz w:val="16"/>
                <w:szCs w:val="16"/>
              </w:rPr>
            </w:pPr>
            <w:r w:rsidRPr="00627767">
              <w:rPr>
                <w:b/>
                <w:sz w:val="16"/>
                <w:szCs w:val="16"/>
              </w:rPr>
              <w:t>Наименование тепловой системы</w:t>
            </w:r>
          </w:p>
        </w:tc>
        <w:tc>
          <w:tcPr>
            <w:tcW w:w="1701" w:type="dxa"/>
          </w:tcPr>
          <w:p w:rsidR="00505F02" w:rsidRPr="00627767" w:rsidRDefault="00505F02" w:rsidP="00627767">
            <w:pPr>
              <w:pStyle w:val="Default"/>
              <w:jc w:val="center"/>
              <w:rPr>
                <w:b/>
                <w:sz w:val="16"/>
                <w:szCs w:val="16"/>
              </w:rPr>
            </w:pPr>
            <w:r w:rsidRPr="00627767">
              <w:rPr>
                <w:b/>
                <w:sz w:val="16"/>
                <w:szCs w:val="16"/>
              </w:rPr>
              <w:t xml:space="preserve">Максимальный расход теплоносителя </w:t>
            </w:r>
            <w:r w:rsidR="008B7969" w:rsidRPr="00627767">
              <w:rPr>
                <w:b/>
                <w:sz w:val="16"/>
                <w:szCs w:val="16"/>
              </w:rPr>
              <w:t>на теплопотребля</w:t>
            </w:r>
            <w:r w:rsidRPr="00627767">
              <w:rPr>
                <w:b/>
                <w:sz w:val="16"/>
                <w:szCs w:val="16"/>
              </w:rPr>
              <w:t xml:space="preserve">щие установки </w:t>
            </w:r>
            <w:r w:rsidRPr="00627767">
              <w:rPr>
                <w:b/>
                <w:sz w:val="16"/>
                <w:szCs w:val="16"/>
              </w:rPr>
              <w:lastRenderedPageBreak/>
              <w:t>потребителя,</w:t>
            </w:r>
            <w:r w:rsidR="008B7969" w:rsidRPr="00627767">
              <w:rPr>
                <w:b/>
                <w:sz w:val="16"/>
                <w:szCs w:val="16"/>
              </w:rPr>
              <w:t xml:space="preserve"> </w:t>
            </w:r>
            <w:r w:rsidRPr="00627767">
              <w:rPr>
                <w:b/>
                <w:sz w:val="16"/>
                <w:szCs w:val="16"/>
              </w:rPr>
              <w:t>т/ч</w:t>
            </w:r>
          </w:p>
        </w:tc>
        <w:tc>
          <w:tcPr>
            <w:tcW w:w="1985" w:type="dxa"/>
          </w:tcPr>
          <w:p w:rsidR="00505F02" w:rsidRPr="00627767" w:rsidRDefault="00505F02" w:rsidP="00627767">
            <w:pPr>
              <w:pStyle w:val="Default"/>
              <w:jc w:val="center"/>
              <w:rPr>
                <w:b/>
                <w:sz w:val="16"/>
                <w:szCs w:val="16"/>
              </w:rPr>
            </w:pPr>
            <w:r w:rsidRPr="00627767">
              <w:rPr>
                <w:b/>
                <w:sz w:val="16"/>
                <w:szCs w:val="16"/>
              </w:rPr>
              <w:lastRenderedPageBreak/>
              <w:t>Производительность водоподготовительных установок для компенсации потерь теплоносителя,</w:t>
            </w:r>
            <w:r w:rsidR="008B7969" w:rsidRPr="00627767">
              <w:rPr>
                <w:b/>
                <w:sz w:val="16"/>
                <w:szCs w:val="16"/>
              </w:rPr>
              <w:t xml:space="preserve"> </w:t>
            </w:r>
            <w:r w:rsidRPr="00627767">
              <w:rPr>
                <w:b/>
                <w:sz w:val="16"/>
                <w:szCs w:val="16"/>
              </w:rPr>
              <w:t>т/ч</w:t>
            </w:r>
          </w:p>
        </w:tc>
        <w:tc>
          <w:tcPr>
            <w:tcW w:w="1134" w:type="dxa"/>
          </w:tcPr>
          <w:p w:rsidR="00505F02" w:rsidRPr="00627767" w:rsidRDefault="00505F02" w:rsidP="00627767">
            <w:pPr>
              <w:pStyle w:val="Default"/>
              <w:jc w:val="center"/>
              <w:rPr>
                <w:b/>
                <w:sz w:val="16"/>
                <w:szCs w:val="16"/>
              </w:rPr>
            </w:pPr>
            <w:r w:rsidRPr="00627767">
              <w:rPr>
                <w:b/>
                <w:sz w:val="16"/>
                <w:szCs w:val="16"/>
              </w:rPr>
              <w:t>Годовой расход воды на подпитку,</w:t>
            </w:r>
            <w:r w:rsidR="008B7969" w:rsidRPr="00627767">
              <w:rPr>
                <w:b/>
                <w:sz w:val="16"/>
                <w:szCs w:val="16"/>
              </w:rPr>
              <w:t xml:space="preserve"> </w:t>
            </w:r>
            <w:r w:rsidRPr="00627767">
              <w:rPr>
                <w:b/>
                <w:sz w:val="16"/>
                <w:szCs w:val="16"/>
              </w:rPr>
              <w:t>т</w:t>
            </w:r>
          </w:p>
        </w:tc>
      </w:tr>
      <w:tr w:rsidR="00505F02" w:rsidRPr="00DA08BC" w:rsidTr="00627767">
        <w:trPr>
          <w:trHeight w:val="268"/>
        </w:trPr>
        <w:tc>
          <w:tcPr>
            <w:tcW w:w="534" w:type="dxa"/>
          </w:tcPr>
          <w:p w:rsidR="00505F02" w:rsidRPr="00DA08BC" w:rsidRDefault="00505F02">
            <w:pPr>
              <w:pStyle w:val="Default"/>
              <w:rPr>
                <w:sz w:val="16"/>
                <w:szCs w:val="16"/>
              </w:rPr>
            </w:pPr>
            <w:r w:rsidRPr="00DA08BC">
              <w:rPr>
                <w:sz w:val="16"/>
                <w:szCs w:val="16"/>
              </w:rPr>
              <w:lastRenderedPageBreak/>
              <w:t xml:space="preserve">1 </w:t>
            </w:r>
          </w:p>
        </w:tc>
        <w:tc>
          <w:tcPr>
            <w:tcW w:w="1984" w:type="dxa"/>
          </w:tcPr>
          <w:p w:rsidR="00505F02" w:rsidRPr="00DA08BC" w:rsidRDefault="00505F02">
            <w:pPr>
              <w:pStyle w:val="Default"/>
              <w:rPr>
                <w:sz w:val="16"/>
                <w:szCs w:val="16"/>
              </w:rPr>
            </w:pPr>
            <w:r w:rsidRPr="00DA08BC">
              <w:rPr>
                <w:sz w:val="16"/>
                <w:szCs w:val="16"/>
              </w:rPr>
              <w:t xml:space="preserve">Котельная №1 п.Труд Советская 7а </w:t>
            </w:r>
          </w:p>
        </w:tc>
        <w:tc>
          <w:tcPr>
            <w:tcW w:w="1701" w:type="dxa"/>
          </w:tcPr>
          <w:p w:rsidR="00505F02" w:rsidRPr="00DA08BC" w:rsidRDefault="00505F02" w:rsidP="00DF1075">
            <w:pPr>
              <w:pStyle w:val="Default"/>
              <w:jc w:val="center"/>
              <w:rPr>
                <w:sz w:val="16"/>
                <w:szCs w:val="16"/>
              </w:rPr>
            </w:pPr>
            <w:r w:rsidRPr="00DA08BC">
              <w:rPr>
                <w:sz w:val="16"/>
                <w:szCs w:val="16"/>
              </w:rPr>
              <w:t>65,6</w:t>
            </w:r>
          </w:p>
        </w:tc>
        <w:tc>
          <w:tcPr>
            <w:tcW w:w="1985" w:type="dxa"/>
          </w:tcPr>
          <w:p w:rsidR="00505F02" w:rsidRPr="00DA08BC" w:rsidRDefault="00505F02" w:rsidP="00DF1075">
            <w:pPr>
              <w:pStyle w:val="Default"/>
              <w:jc w:val="center"/>
              <w:rPr>
                <w:sz w:val="16"/>
                <w:szCs w:val="16"/>
              </w:rPr>
            </w:pPr>
            <w:r w:rsidRPr="00DA08BC">
              <w:rPr>
                <w:sz w:val="16"/>
                <w:szCs w:val="16"/>
              </w:rPr>
              <w:t>0,5</w:t>
            </w:r>
          </w:p>
        </w:tc>
        <w:tc>
          <w:tcPr>
            <w:tcW w:w="1134" w:type="dxa"/>
          </w:tcPr>
          <w:p w:rsidR="00505F02" w:rsidRPr="00DA08BC" w:rsidRDefault="00505F02" w:rsidP="00DF1075">
            <w:pPr>
              <w:pStyle w:val="Default"/>
              <w:jc w:val="center"/>
              <w:rPr>
                <w:sz w:val="16"/>
                <w:szCs w:val="16"/>
              </w:rPr>
            </w:pPr>
            <w:r w:rsidRPr="00DA08BC">
              <w:rPr>
                <w:sz w:val="16"/>
                <w:szCs w:val="16"/>
              </w:rPr>
              <w:t>2515</w:t>
            </w:r>
          </w:p>
        </w:tc>
      </w:tr>
      <w:tr w:rsidR="00505F02" w:rsidRPr="00DA08BC" w:rsidTr="00627767">
        <w:trPr>
          <w:trHeight w:val="268"/>
        </w:trPr>
        <w:tc>
          <w:tcPr>
            <w:tcW w:w="534" w:type="dxa"/>
          </w:tcPr>
          <w:p w:rsidR="00505F02" w:rsidRPr="00DA08BC" w:rsidRDefault="00505F02">
            <w:pPr>
              <w:pStyle w:val="Default"/>
              <w:rPr>
                <w:sz w:val="16"/>
                <w:szCs w:val="16"/>
              </w:rPr>
            </w:pPr>
            <w:r w:rsidRPr="00DA08BC">
              <w:rPr>
                <w:sz w:val="16"/>
                <w:szCs w:val="16"/>
              </w:rPr>
              <w:t xml:space="preserve">2 </w:t>
            </w:r>
          </w:p>
        </w:tc>
        <w:tc>
          <w:tcPr>
            <w:tcW w:w="1984" w:type="dxa"/>
          </w:tcPr>
          <w:p w:rsidR="00505F02" w:rsidRPr="00DA08BC" w:rsidRDefault="00505F02">
            <w:pPr>
              <w:pStyle w:val="Default"/>
              <w:rPr>
                <w:sz w:val="16"/>
                <w:szCs w:val="16"/>
              </w:rPr>
            </w:pPr>
            <w:r w:rsidRPr="00DA08BC">
              <w:rPr>
                <w:sz w:val="16"/>
                <w:szCs w:val="16"/>
              </w:rPr>
              <w:t xml:space="preserve">Котельная №2 п.Труд Нагорная 2 </w:t>
            </w:r>
          </w:p>
        </w:tc>
        <w:tc>
          <w:tcPr>
            <w:tcW w:w="1701" w:type="dxa"/>
          </w:tcPr>
          <w:p w:rsidR="00505F02" w:rsidRPr="00DA08BC" w:rsidRDefault="00505F02" w:rsidP="00DF1075">
            <w:pPr>
              <w:pStyle w:val="Default"/>
              <w:jc w:val="center"/>
              <w:rPr>
                <w:sz w:val="16"/>
                <w:szCs w:val="16"/>
              </w:rPr>
            </w:pPr>
            <w:r w:rsidRPr="00DA08BC">
              <w:rPr>
                <w:sz w:val="16"/>
                <w:szCs w:val="16"/>
              </w:rPr>
              <w:t>2,86</w:t>
            </w:r>
          </w:p>
        </w:tc>
        <w:tc>
          <w:tcPr>
            <w:tcW w:w="1985" w:type="dxa"/>
          </w:tcPr>
          <w:p w:rsidR="00505F02" w:rsidRPr="00DA08BC" w:rsidRDefault="00505F02" w:rsidP="00DF1075">
            <w:pPr>
              <w:pStyle w:val="Default"/>
              <w:jc w:val="center"/>
              <w:rPr>
                <w:sz w:val="16"/>
                <w:szCs w:val="16"/>
              </w:rPr>
            </w:pPr>
            <w:r w:rsidRPr="00DA08BC">
              <w:rPr>
                <w:sz w:val="16"/>
                <w:szCs w:val="16"/>
              </w:rPr>
              <w:t>0,021</w:t>
            </w:r>
          </w:p>
        </w:tc>
        <w:tc>
          <w:tcPr>
            <w:tcW w:w="1134" w:type="dxa"/>
          </w:tcPr>
          <w:p w:rsidR="00505F02" w:rsidRPr="00DA08BC" w:rsidRDefault="00505F02" w:rsidP="00DF1075">
            <w:pPr>
              <w:pStyle w:val="Default"/>
              <w:jc w:val="center"/>
              <w:rPr>
                <w:sz w:val="16"/>
                <w:szCs w:val="16"/>
              </w:rPr>
            </w:pPr>
            <w:r w:rsidRPr="00DA08BC">
              <w:rPr>
                <w:sz w:val="16"/>
                <w:szCs w:val="16"/>
              </w:rPr>
              <w:t>109,7</w:t>
            </w:r>
          </w:p>
        </w:tc>
      </w:tr>
      <w:tr w:rsidR="00505F02" w:rsidRPr="00DA08BC" w:rsidTr="00627767">
        <w:trPr>
          <w:trHeight w:val="268"/>
        </w:trPr>
        <w:tc>
          <w:tcPr>
            <w:tcW w:w="534" w:type="dxa"/>
          </w:tcPr>
          <w:p w:rsidR="00505F02" w:rsidRPr="00DA08BC" w:rsidRDefault="00505F02">
            <w:pPr>
              <w:pStyle w:val="Default"/>
              <w:rPr>
                <w:sz w:val="16"/>
                <w:szCs w:val="16"/>
              </w:rPr>
            </w:pPr>
            <w:r w:rsidRPr="00DA08BC">
              <w:rPr>
                <w:sz w:val="16"/>
                <w:szCs w:val="16"/>
              </w:rPr>
              <w:t xml:space="preserve">3 </w:t>
            </w:r>
          </w:p>
        </w:tc>
        <w:tc>
          <w:tcPr>
            <w:tcW w:w="1984" w:type="dxa"/>
          </w:tcPr>
          <w:p w:rsidR="00505F02" w:rsidRPr="00DA08BC" w:rsidRDefault="00505F02">
            <w:pPr>
              <w:pStyle w:val="Default"/>
              <w:rPr>
                <w:sz w:val="16"/>
                <w:szCs w:val="16"/>
              </w:rPr>
            </w:pPr>
            <w:r w:rsidRPr="00DA08BC">
              <w:rPr>
                <w:sz w:val="16"/>
                <w:szCs w:val="16"/>
              </w:rPr>
              <w:t xml:space="preserve">Котельная №3 п.Труд Спортивная 2 </w:t>
            </w:r>
          </w:p>
        </w:tc>
        <w:tc>
          <w:tcPr>
            <w:tcW w:w="1701" w:type="dxa"/>
          </w:tcPr>
          <w:p w:rsidR="00505F02" w:rsidRPr="00DA08BC" w:rsidRDefault="00505F02" w:rsidP="00DF1075">
            <w:pPr>
              <w:pStyle w:val="Default"/>
              <w:jc w:val="center"/>
              <w:rPr>
                <w:sz w:val="16"/>
                <w:szCs w:val="16"/>
              </w:rPr>
            </w:pPr>
            <w:r w:rsidRPr="00DA08BC">
              <w:rPr>
                <w:sz w:val="16"/>
                <w:szCs w:val="16"/>
              </w:rPr>
              <w:t>1,75</w:t>
            </w:r>
          </w:p>
        </w:tc>
        <w:tc>
          <w:tcPr>
            <w:tcW w:w="1985" w:type="dxa"/>
          </w:tcPr>
          <w:p w:rsidR="00505F02" w:rsidRPr="00DA08BC" w:rsidRDefault="00505F02" w:rsidP="00DF1075">
            <w:pPr>
              <w:pStyle w:val="Default"/>
              <w:jc w:val="center"/>
              <w:rPr>
                <w:sz w:val="16"/>
                <w:szCs w:val="16"/>
              </w:rPr>
            </w:pPr>
            <w:r w:rsidRPr="00DA08BC">
              <w:rPr>
                <w:sz w:val="16"/>
                <w:szCs w:val="16"/>
              </w:rPr>
              <w:t>0,013</w:t>
            </w:r>
          </w:p>
        </w:tc>
        <w:tc>
          <w:tcPr>
            <w:tcW w:w="1134" w:type="dxa"/>
          </w:tcPr>
          <w:p w:rsidR="00505F02" w:rsidRPr="00DA08BC" w:rsidRDefault="00505F02" w:rsidP="00DF1075">
            <w:pPr>
              <w:pStyle w:val="Default"/>
              <w:jc w:val="center"/>
              <w:rPr>
                <w:sz w:val="16"/>
                <w:szCs w:val="16"/>
              </w:rPr>
            </w:pPr>
            <w:r w:rsidRPr="00DA08BC">
              <w:rPr>
                <w:sz w:val="16"/>
                <w:szCs w:val="16"/>
              </w:rPr>
              <w:t>68,88</w:t>
            </w:r>
          </w:p>
        </w:tc>
      </w:tr>
      <w:tr w:rsidR="00505F02" w:rsidRPr="00DA08BC" w:rsidTr="00627767">
        <w:trPr>
          <w:trHeight w:val="268"/>
        </w:trPr>
        <w:tc>
          <w:tcPr>
            <w:tcW w:w="534" w:type="dxa"/>
          </w:tcPr>
          <w:p w:rsidR="00505F02" w:rsidRPr="00DA08BC" w:rsidRDefault="00505F02">
            <w:pPr>
              <w:pStyle w:val="Default"/>
              <w:rPr>
                <w:sz w:val="16"/>
                <w:szCs w:val="16"/>
              </w:rPr>
            </w:pPr>
            <w:r w:rsidRPr="00DA08BC">
              <w:rPr>
                <w:sz w:val="16"/>
                <w:szCs w:val="16"/>
              </w:rPr>
              <w:t xml:space="preserve">4 </w:t>
            </w:r>
          </w:p>
        </w:tc>
        <w:tc>
          <w:tcPr>
            <w:tcW w:w="1984" w:type="dxa"/>
          </w:tcPr>
          <w:p w:rsidR="00505F02" w:rsidRPr="00DA08BC" w:rsidRDefault="00505F02">
            <w:pPr>
              <w:pStyle w:val="Default"/>
              <w:rPr>
                <w:sz w:val="16"/>
                <w:szCs w:val="16"/>
              </w:rPr>
            </w:pPr>
            <w:r w:rsidRPr="00DA08BC">
              <w:rPr>
                <w:sz w:val="16"/>
                <w:szCs w:val="16"/>
              </w:rPr>
              <w:t>Котельная с.Андреевское</w:t>
            </w:r>
          </w:p>
        </w:tc>
        <w:tc>
          <w:tcPr>
            <w:tcW w:w="1701" w:type="dxa"/>
          </w:tcPr>
          <w:p w:rsidR="00505F02" w:rsidRPr="00DA08BC" w:rsidRDefault="00505F02" w:rsidP="00DF1075">
            <w:pPr>
              <w:pStyle w:val="Default"/>
              <w:jc w:val="center"/>
              <w:rPr>
                <w:sz w:val="16"/>
                <w:szCs w:val="16"/>
              </w:rPr>
            </w:pPr>
            <w:r w:rsidRPr="00DA08BC">
              <w:rPr>
                <w:sz w:val="16"/>
                <w:szCs w:val="16"/>
              </w:rPr>
              <w:t>128,4</w:t>
            </w:r>
          </w:p>
        </w:tc>
        <w:tc>
          <w:tcPr>
            <w:tcW w:w="1985" w:type="dxa"/>
          </w:tcPr>
          <w:p w:rsidR="00505F02" w:rsidRPr="00DA08BC" w:rsidRDefault="00505F02" w:rsidP="00DF1075">
            <w:pPr>
              <w:pStyle w:val="Default"/>
              <w:jc w:val="center"/>
              <w:rPr>
                <w:sz w:val="16"/>
                <w:szCs w:val="16"/>
              </w:rPr>
            </w:pPr>
            <w:r w:rsidRPr="00DA08BC">
              <w:rPr>
                <w:sz w:val="16"/>
                <w:szCs w:val="16"/>
              </w:rPr>
              <w:t>0,96</w:t>
            </w:r>
          </w:p>
        </w:tc>
        <w:tc>
          <w:tcPr>
            <w:tcW w:w="1134" w:type="dxa"/>
          </w:tcPr>
          <w:p w:rsidR="00505F02" w:rsidRPr="00DA08BC" w:rsidRDefault="00505F02" w:rsidP="00DF1075">
            <w:pPr>
              <w:pStyle w:val="Default"/>
              <w:jc w:val="center"/>
              <w:rPr>
                <w:sz w:val="16"/>
                <w:szCs w:val="16"/>
              </w:rPr>
            </w:pPr>
            <w:r w:rsidRPr="00DA08BC">
              <w:rPr>
                <w:sz w:val="16"/>
                <w:szCs w:val="16"/>
              </w:rPr>
              <w:t>4909</w:t>
            </w:r>
          </w:p>
        </w:tc>
      </w:tr>
      <w:tr w:rsidR="008100CF" w:rsidRPr="00DA08BC" w:rsidTr="00627767">
        <w:trPr>
          <w:trHeight w:val="268"/>
        </w:trPr>
        <w:tc>
          <w:tcPr>
            <w:tcW w:w="534" w:type="dxa"/>
          </w:tcPr>
          <w:p w:rsidR="008100CF" w:rsidRPr="00DA08BC" w:rsidRDefault="008100CF" w:rsidP="008100CF">
            <w:pPr>
              <w:pStyle w:val="Default"/>
              <w:rPr>
                <w:sz w:val="16"/>
                <w:szCs w:val="16"/>
              </w:rPr>
            </w:pPr>
            <w:r w:rsidRPr="00DA08BC">
              <w:rPr>
                <w:sz w:val="16"/>
                <w:szCs w:val="16"/>
              </w:rPr>
              <w:t xml:space="preserve">5 </w:t>
            </w:r>
          </w:p>
        </w:tc>
        <w:tc>
          <w:tcPr>
            <w:tcW w:w="1984" w:type="dxa"/>
          </w:tcPr>
          <w:p w:rsidR="008100CF" w:rsidRPr="00DA08BC" w:rsidRDefault="008100CF" w:rsidP="008100CF">
            <w:pPr>
              <w:pStyle w:val="Default"/>
              <w:rPr>
                <w:sz w:val="16"/>
                <w:szCs w:val="16"/>
              </w:rPr>
            </w:pPr>
            <w:r w:rsidRPr="00DA08BC">
              <w:rPr>
                <w:sz w:val="16"/>
                <w:szCs w:val="16"/>
              </w:rPr>
              <w:t>Теплогенераторная</w:t>
            </w:r>
          </w:p>
          <w:p w:rsidR="008100CF" w:rsidRPr="00DA08BC" w:rsidRDefault="008100CF" w:rsidP="008100CF">
            <w:pPr>
              <w:pStyle w:val="Default"/>
              <w:rPr>
                <w:sz w:val="16"/>
                <w:szCs w:val="16"/>
              </w:rPr>
            </w:pPr>
            <w:r w:rsidRPr="00DA08BC">
              <w:rPr>
                <w:sz w:val="16"/>
                <w:szCs w:val="16"/>
              </w:rPr>
              <w:t>с. Андреевское</w:t>
            </w:r>
          </w:p>
        </w:tc>
        <w:tc>
          <w:tcPr>
            <w:tcW w:w="1701" w:type="dxa"/>
          </w:tcPr>
          <w:p w:rsidR="008100CF" w:rsidRPr="00DA08BC" w:rsidRDefault="008100CF" w:rsidP="00DF1075">
            <w:pPr>
              <w:pStyle w:val="Default"/>
              <w:jc w:val="center"/>
              <w:rPr>
                <w:sz w:val="16"/>
                <w:szCs w:val="16"/>
              </w:rPr>
            </w:pPr>
          </w:p>
        </w:tc>
        <w:tc>
          <w:tcPr>
            <w:tcW w:w="1985" w:type="dxa"/>
          </w:tcPr>
          <w:p w:rsidR="008100CF" w:rsidRPr="00DA08BC" w:rsidRDefault="008100CF" w:rsidP="00DF1075">
            <w:pPr>
              <w:pStyle w:val="Default"/>
              <w:jc w:val="center"/>
              <w:rPr>
                <w:sz w:val="16"/>
                <w:szCs w:val="16"/>
              </w:rPr>
            </w:pPr>
          </w:p>
        </w:tc>
        <w:tc>
          <w:tcPr>
            <w:tcW w:w="1134" w:type="dxa"/>
          </w:tcPr>
          <w:p w:rsidR="008100CF" w:rsidRPr="00DA08BC" w:rsidRDefault="008100CF" w:rsidP="00DF1075">
            <w:pPr>
              <w:pStyle w:val="Default"/>
              <w:jc w:val="center"/>
              <w:rPr>
                <w:sz w:val="16"/>
                <w:szCs w:val="16"/>
              </w:rPr>
            </w:pPr>
          </w:p>
        </w:tc>
      </w:tr>
      <w:tr w:rsidR="008100CF" w:rsidRPr="00DA08BC" w:rsidTr="00627767">
        <w:trPr>
          <w:trHeight w:val="109"/>
        </w:trPr>
        <w:tc>
          <w:tcPr>
            <w:tcW w:w="534" w:type="dxa"/>
          </w:tcPr>
          <w:p w:rsidR="008100CF" w:rsidRPr="00DA08BC" w:rsidRDefault="008100CF" w:rsidP="008100CF">
            <w:pPr>
              <w:pStyle w:val="Default"/>
              <w:rPr>
                <w:sz w:val="16"/>
                <w:szCs w:val="16"/>
              </w:rPr>
            </w:pPr>
            <w:r w:rsidRPr="00DA08BC">
              <w:rPr>
                <w:sz w:val="16"/>
                <w:szCs w:val="16"/>
              </w:rPr>
              <w:t xml:space="preserve">6 </w:t>
            </w:r>
          </w:p>
        </w:tc>
        <w:tc>
          <w:tcPr>
            <w:tcW w:w="1984" w:type="dxa"/>
          </w:tcPr>
          <w:p w:rsidR="008100CF" w:rsidRPr="00DA08BC" w:rsidRDefault="008100CF" w:rsidP="008100CF">
            <w:pPr>
              <w:pStyle w:val="Default"/>
              <w:rPr>
                <w:sz w:val="16"/>
                <w:szCs w:val="16"/>
              </w:rPr>
            </w:pPr>
            <w:r w:rsidRPr="00DA08BC">
              <w:rPr>
                <w:sz w:val="16"/>
                <w:szCs w:val="16"/>
              </w:rPr>
              <w:t>Котельная д.Пекша</w:t>
            </w:r>
          </w:p>
        </w:tc>
        <w:tc>
          <w:tcPr>
            <w:tcW w:w="1701" w:type="dxa"/>
          </w:tcPr>
          <w:p w:rsidR="008100CF" w:rsidRPr="00DA08BC" w:rsidRDefault="008100CF" w:rsidP="00DF1075">
            <w:pPr>
              <w:pStyle w:val="Default"/>
              <w:jc w:val="center"/>
              <w:rPr>
                <w:sz w:val="16"/>
                <w:szCs w:val="16"/>
              </w:rPr>
            </w:pPr>
            <w:r w:rsidRPr="00DA08BC">
              <w:rPr>
                <w:sz w:val="16"/>
                <w:szCs w:val="16"/>
              </w:rPr>
              <w:t>90,01</w:t>
            </w:r>
          </w:p>
        </w:tc>
        <w:tc>
          <w:tcPr>
            <w:tcW w:w="1985" w:type="dxa"/>
          </w:tcPr>
          <w:p w:rsidR="008100CF" w:rsidRPr="00DA08BC" w:rsidRDefault="008100CF" w:rsidP="00DF1075">
            <w:pPr>
              <w:pStyle w:val="Default"/>
              <w:jc w:val="center"/>
              <w:rPr>
                <w:sz w:val="16"/>
                <w:szCs w:val="16"/>
              </w:rPr>
            </w:pPr>
            <w:r w:rsidRPr="00DA08BC">
              <w:rPr>
                <w:sz w:val="16"/>
                <w:szCs w:val="16"/>
              </w:rPr>
              <w:t>0,675</w:t>
            </w:r>
          </w:p>
        </w:tc>
        <w:tc>
          <w:tcPr>
            <w:tcW w:w="1134" w:type="dxa"/>
          </w:tcPr>
          <w:p w:rsidR="008100CF" w:rsidRPr="00DA08BC" w:rsidRDefault="008100CF" w:rsidP="00DF1075">
            <w:pPr>
              <w:pStyle w:val="Default"/>
              <w:jc w:val="center"/>
              <w:rPr>
                <w:sz w:val="16"/>
                <w:szCs w:val="16"/>
              </w:rPr>
            </w:pPr>
            <w:r w:rsidRPr="00DA08BC">
              <w:rPr>
                <w:sz w:val="16"/>
                <w:szCs w:val="16"/>
              </w:rPr>
              <w:t>3451</w:t>
            </w:r>
          </w:p>
        </w:tc>
      </w:tr>
      <w:tr w:rsidR="008100CF" w:rsidRPr="00DA08BC" w:rsidTr="00627767">
        <w:trPr>
          <w:trHeight w:val="267"/>
        </w:trPr>
        <w:tc>
          <w:tcPr>
            <w:tcW w:w="534" w:type="dxa"/>
          </w:tcPr>
          <w:p w:rsidR="008100CF" w:rsidRPr="00DA08BC" w:rsidRDefault="008100CF" w:rsidP="008100CF">
            <w:pPr>
              <w:pStyle w:val="Default"/>
              <w:rPr>
                <w:sz w:val="16"/>
                <w:szCs w:val="16"/>
              </w:rPr>
            </w:pPr>
            <w:r w:rsidRPr="00DA08BC">
              <w:rPr>
                <w:sz w:val="16"/>
                <w:szCs w:val="16"/>
              </w:rPr>
              <w:t xml:space="preserve">7 </w:t>
            </w:r>
          </w:p>
        </w:tc>
        <w:tc>
          <w:tcPr>
            <w:tcW w:w="1984" w:type="dxa"/>
          </w:tcPr>
          <w:p w:rsidR="008100CF" w:rsidRPr="00DA08BC" w:rsidRDefault="008100CF" w:rsidP="008100CF">
            <w:pPr>
              <w:pStyle w:val="Default"/>
              <w:rPr>
                <w:sz w:val="16"/>
                <w:szCs w:val="16"/>
              </w:rPr>
            </w:pPr>
            <w:r w:rsidRPr="00DA08BC">
              <w:rPr>
                <w:sz w:val="16"/>
                <w:szCs w:val="16"/>
              </w:rPr>
              <w:t xml:space="preserve">Котельная д.Липна Дачная </w:t>
            </w:r>
          </w:p>
        </w:tc>
        <w:tc>
          <w:tcPr>
            <w:tcW w:w="1701" w:type="dxa"/>
          </w:tcPr>
          <w:p w:rsidR="008100CF" w:rsidRPr="00DA08BC" w:rsidRDefault="008100CF" w:rsidP="00DF1075">
            <w:pPr>
              <w:pStyle w:val="Default"/>
              <w:jc w:val="center"/>
              <w:rPr>
                <w:sz w:val="16"/>
                <w:szCs w:val="16"/>
              </w:rPr>
            </w:pPr>
            <w:r w:rsidRPr="00DA08BC">
              <w:rPr>
                <w:sz w:val="16"/>
                <w:szCs w:val="16"/>
              </w:rPr>
              <w:t>37,68</w:t>
            </w:r>
          </w:p>
        </w:tc>
        <w:tc>
          <w:tcPr>
            <w:tcW w:w="1985" w:type="dxa"/>
          </w:tcPr>
          <w:p w:rsidR="008100CF" w:rsidRPr="00DA08BC" w:rsidRDefault="008100CF" w:rsidP="00DF1075">
            <w:pPr>
              <w:pStyle w:val="Default"/>
              <w:jc w:val="center"/>
              <w:rPr>
                <w:sz w:val="16"/>
                <w:szCs w:val="16"/>
              </w:rPr>
            </w:pPr>
            <w:r w:rsidRPr="00DA08BC">
              <w:rPr>
                <w:sz w:val="16"/>
                <w:szCs w:val="16"/>
              </w:rPr>
              <w:t>0.283</w:t>
            </w:r>
          </w:p>
        </w:tc>
        <w:tc>
          <w:tcPr>
            <w:tcW w:w="1134" w:type="dxa"/>
          </w:tcPr>
          <w:p w:rsidR="008100CF" w:rsidRPr="00DA08BC" w:rsidRDefault="008100CF" w:rsidP="00DF1075">
            <w:pPr>
              <w:pStyle w:val="Default"/>
              <w:jc w:val="center"/>
              <w:rPr>
                <w:sz w:val="16"/>
                <w:szCs w:val="16"/>
              </w:rPr>
            </w:pPr>
            <w:r w:rsidRPr="00DA08BC">
              <w:rPr>
                <w:sz w:val="16"/>
                <w:szCs w:val="16"/>
              </w:rPr>
              <w:t>1445</w:t>
            </w:r>
          </w:p>
        </w:tc>
      </w:tr>
      <w:tr w:rsidR="008100CF" w:rsidRPr="00DA08BC" w:rsidTr="00627767">
        <w:trPr>
          <w:trHeight w:val="109"/>
        </w:trPr>
        <w:tc>
          <w:tcPr>
            <w:tcW w:w="534" w:type="dxa"/>
          </w:tcPr>
          <w:p w:rsidR="008100CF" w:rsidRPr="00DA08BC" w:rsidRDefault="008100CF" w:rsidP="008100CF">
            <w:pPr>
              <w:pStyle w:val="Default"/>
              <w:rPr>
                <w:sz w:val="16"/>
                <w:szCs w:val="16"/>
              </w:rPr>
            </w:pPr>
            <w:r w:rsidRPr="00DA08BC">
              <w:rPr>
                <w:sz w:val="16"/>
                <w:szCs w:val="16"/>
              </w:rPr>
              <w:t xml:space="preserve">8 </w:t>
            </w:r>
          </w:p>
        </w:tc>
        <w:tc>
          <w:tcPr>
            <w:tcW w:w="1984" w:type="dxa"/>
          </w:tcPr>
          <w:p w:rsidR="008100CF" w:rsidRPr="00DA08BC" w:rsidRDefault="008100CF" w:rsidP="008100CF">
            <w:pPr>
              <w:pStyle w:val="Default"/>
              <w:rPr>
                <w:sz w:val="16"/>
                <w:szCs w:val="16"/>
              </w:rPr>
            </w:pPr>
            <w:r w:rsidRPr="00DA08BC">
              <w:rPr>
                <w:sz w:val="16"/>
                <w:szCs w:val="16"/>
              </w:rPr>
              <w:t xml:space="preserve">Котельная п.Сушнево-1 </w:t>
            </w:r>
          </w:p>
        </w:tc>
        <w:tc>
          <w:tcPr>
            <w:tcW w:w="1701" w:type="dxa"/>
          </w:tcPr>
          <w:p w:rsidR="008100CF" w:rsidRPr="00DA08BC" w:rsidRDefault="008100CF" w:rsidP="00DF1075">
            <w:pPr>
              <w:pStyle w:val="Default"/>
              <w:jc w:val="center"/>
              <w:rPr>
                <w:sz w:val="16"/>
                <w:szCs w:val="16"/>
              </w:rPr>
            </w:pPr>
            <w:r w:rsidRPr="00DA08BC">
              <w:rPr>
                <w:sz w:val="16"/>
                <w:szCs w:val="16"/>
              </w:rPr>
              <w:t>28,26</w:t>
            </w:r>
          </w:p>
        </w:tc>
        <w:tc>
          <w:tcPr>
            <w:tcW w:w="1985" w:type="dxa"/>
          </w:tcPr>
          <w:p w:rsidR="008100CF" w:rsidRPr="00DA08BC" w:rsidRDefault="008100CF" w:rsidP="00DF1075">
            <w:pPr>
              <w:pStyle w:val="Default"/>
              <w:jc w:val="center"/>
              <w:rPr>
                <w:sz w:val="16"/>
                <w:szCs w:val="16"/>
              </w:rPr>
            </w:pPr>
            <w:r w:rsidRPr="00DA08BC">
              <w:rPr>
                <w:sz w:val="16"/>
                <w:szCs w:val="16"/>
              </w:rPr>
              <w:t>0,212</w:t>
            </w:r>
          </w:p>
        </w:tc>
        <w:tc>
          <w:tcPr>
            <w:tcW w:w="1134" w:type="dxa"/>
          </w:tcPr>
          <w:p w:rsidR="008100CF" w:rsidRPr="00DA08BC" w:rsidRDefault="008100CF" w:rsidP="00DF1075">
            <w:pPr>
              <w:pStyle w:val="Default"/>
              <w:jc w:val="center"/>
              <w:rPr>
                <w:sz w:val="16"/>
                <w:szCs w:val="16"/>
              </w:rPr>
            </w:pPr>
            <w:r w:rsidRPr="00DA08BC">
              <w:rPr>
                <w:sz w:val="16"/>
                <w:szCs w:val="16"/>
              </w:rPr>
              <w:t>1084</w:t>
            </w:r>
          </w:p>
        </w:tc>
      </w:tr>
      <w:tr w:rsidR="008100CF" w:rsidRPr="00DA08BC" w:rsidTr="00627767">
        <w:trPr>
          <w:trHeight w:val="109"/>
        </w:trPr>
        <w:tc>
          <w:tcPr>
            <w:tcW w:w="534" w:type="dxa"/>
          </w:tcPr>
          <w:p w:rsidR="008100CF" w:rsidRPr="00DA08BC" w:rsidRDefault="008100CF" w:rsidP="008100CF">
            <w:pPr>
              <w:pStyle w:val="Default"/>
              <w:rPr>
                <w:sz w:val="16"/>
                <w:szCs w:val="16"/>
              </w:rPr>
            </w:pPr>
            <w:r w:rsidRPr="00DA08BC">
              <w:rPr>
                <w:sz w:val="16"/>
                <w:szCs w:val="16"/>
              </w:rPr>
              <w:t>9</w:t>
            </w:r>
          </w:p>
        </w:tc>
        <w:tc>
          <w:tcPr>
            <w:tcW w:w="1984" w:type="dxa"/>
          </w:tcPr>
          <w:p w:rsidR="008100CF" w:rsidRPr="00DA08BC" w:rsidRDefault="008100CF" w:rsidP="008100CF">
            <w:pPr>
              <w:pStyle w:val="Default"/>
              <w:rPr>
                <w:sz w:val="16"/>
                <w:szCs w:val="16"/>
              </w:rPr>
            </w:pPr>
            <w:r w:rsidRPr="00DA08BC">
              <w:rPr>
                <w:sz w:val="16"/>
                <w:szCs w:val="16"/>
              </w:rPr>
              <w:t xml:space="preserve">Котельная п.Сушево-2 </w:t>
            </w:r>
          </w:p>
        </w:tc>
        <w:tc>
          <w:tcPr>
            <w:tcW w:w="1701" w:type="dxa"/>
          </w:tcPr>
          <w:p w:rsidR="008100CF" w:rsidRPr="00DA08BC" w:rsidRDefault="008100CF" w:rsidP="00DF1075">
            <w:pPr>
              <w:pStyle w:val="Default"/>
              <w:jc w:val="center"/>
              <w:rPr>
                <w:sz w:val="16"/>
                <w:szCs w:val="16"/>
              </w:rPr>
            </w:pPr>
            <w:r w:rsidRPr="00DA08BC">
              <w:rPr>
                <w:sz w:val="16"/>
                <w:szCs w:val="16"/>
              </w:rPr>
              <w:t>26,48</w:t>
            </w:r>
          </w:p>
        </w:tc>
        <w:tc>
          <w:tcPr>
            <w:tcW w:w="1985" w:type="dxa"/>
          </w:tcPr>
          <w:p w:rsidR="008100CF" w:rsidRPr="00DA08BC" w:rsidRDefault="008100CF" w:rsidP="00DF1075">
            <w:pPr>
              <w:pStyle w:val="Default"/>
              <w:jc w:val="center"/>
              <w:rPr>
                <w:sz w:val="16"/>
                <w:szCs w:val="16"/>
              </w:rPr>
            </w:pPr>
            <w:r w:rsidRPr="00DA08BC">
              <w:rPr>
                <w:sz w:val="16"/>
                <w:szCs w:val="16"/>
              </w:rPr>
              <w:t>0,2</w:t>
            </w:r>
          </w:p>
        </w:tc>
        <w:tc>
          <w:tcPr>
            <w:tcW w:w="1134" w:type="dxa"/>
          </w:tcPr>
          <w:p w:rsidR="008100CF" w:rsidRPr="00DA08BC" w:rsidRDefault="008100CF" w:rsidP="00DF1075">
            <w:pPr>
              <w:pStyle w:val="Default"/>
              <w:jc w:val="center"/>
              <w:rPr>
                <w:sz w:val="16"/>
                <w:szCs w:val="16"/>
              </w:rPr>
            </w:pPr>
            <w:r w:rsidRPr="00DA08BC">
              <w:rPr>
                <w:sz w:val="16"/>
                <w:szCs w:val="16"/>
              </w:rPr>
              <w:t>1015</w:t>
            </w:r>
          </w:p>
        </w:tc>
      </w:tr>
    </w:tbl>
    <w:p w:rsidR="00DF1075" w:rsidRDefault="00505F02" w:rsidP="00DF1075">
      <w:pPr>
        <w:spacing w:after="0" w:line="240" w:lineRule="auto"/>
        <w:ind w:firstLine="284"/>
        <w:jc w:val="both"/>
        <w:rPr>
          <w:rFonts w:ascii="Times New Roman" w:hAnsi="Times New Roman" w:cs="Times New Roman"/>
          <w:sz w:val="16"/>
          <w:szCs w:val="16"/>
        </w:rPr>
      </w:pPr>
      <w:r w:rsidRPr="00DA08BC">
        <w:rPr>
          <w:rFonts w:ascii="Times New Roman" w:hAnsi="Times New Roman" w:cs="Times New Roman"/>
          <w:sz w:val="16"/>
          <w:szCs w:val="16"/>
        </w:rPr>
        <w:t>При централизованном теплоснабжении сохраняется существующий температурный график</w:t>
      </w:r>
      <w:r w:rsidR="00DF1075">
        <w:rPr>
          <w:rFonts w:ascii="Times New Roman" w:hAnsi="Times New Roman" w:cs="Times New Roman"/>
          <w:sz w:val="16"/>
          <w:szCs w:val="16"/>
        </w:rPr>
        <w:t xml:space="preserve"> теплоносителя (вода)-95-70º</w:t>
      </w:r>
      <w:r w:rsidRPr="00DA08BC">
        <w:rPr>
          <w:rFonts w:ascii="Times New Roman" w:hAnsi="Times New Roman" w:cs="Times New Roman"/>
          <w:sz w:val="16"/>
          <w:szCs w:val="16"/>
        </w:rPr>
        <w:t xml:space="preserve">С. </w:t>
      </w:r>
    </w:p>
    <w:p w:rsidR="00505F02" w:rsidRPr="00DA08BC" w:rsidRDefault="00505F02" w:rsidP="00DF1075">
      <w:pPr>
        <w:spacing w:after="0" w:line="240" w:lineRule="auto"/>
        <w:ind w:firstLine="284"/>
        <w:jc w:val="both"/>
        <w:rPr>
          <w:rFonts w:ascii="Times New Roman" w:hAnsi="Times New Roman" w:cs="Times New Roman"/>
          <w:sz w:val="16"/>
          <w:szCs w:val="16"/>
        </w:rPr>
      </w:pPr>
      <w:r w:rsidRPr="00DA08BC">
        <w:rPr>
          <w:rFonts w:ascii="Times New Roman" w:hAnsi="Times New Roman" w:cs="Times New Roman"/>
          <w:sz w:val="16"/>
          <w:szCs w:val="16"/>
        </w:rPr>
        <w:t>Объём подпитки определён в соответствии со СНиП 41-02-2003 п.6.16 и 6.18. Исходя из отсутствия централизованного горячего водоснабжения и отсутствия данных об объёме воды в системе теплоснабжения, объём теплоносителя принят из расчёта 30 куб.м на 1МВт тепловой мощности потребителя, расход воды на подпитку 0,75% от объёма воды в системе</w:t>
      </w:r>
      <w:r w:rsidR="00DF1075">
        <w:rPr>
          <w:rFonts w:ascii="Times New Roman" w:hAnsi="Times New Roman" w:cs="Times New Roman"/>
          <w:sz w:val="16"/>
          <w:szCs w:val="16"/>
        </w:rPr>
        <w:t>.</w:t>
      </w:r>
    </w:p>
    <w:p w:rsidR="00505F02" w:rsidRPr="00DA08BC" w:rsidRDefault="00505F02" w:rsidP="00DF1075">
      <w:pPr>
        <w:pStyle w:val="Default"/>
        <w:spacing w:before="120" w:after="120"/>
        <w:ind w:firstLine="709"/>
        <w:jc w:val="center"/>
        <w:rPr>
          <w:sz w:val="16"/>
          <w:szCs w:val="16"/>
        </w:rPr>
      </w:pPr>
      <w:r w:rsidRPr="00DA08BC">
        <w:rPr>
          <w:b/>
          <w:bCs/>
          <w:sz w:val="16"/>
          <w:szCs w:val="16"/>
        </w:rPr>
        <w:t xml:space="preserve">Часть </w:t>
      </w:r>
      <w:r w:rsidR="00DF1075">
        <w:rPr>
          <w:b/>
          <w:bCs/>
          <w:sz w:val="16"/>
          <w:szCs w:val="16"/>
        </w:rPr>
        <w:t>1.</w:t>
      </w:r>
      <w:r w:rsidRPr="00DA08BC">
        <w:rPr>
          <w:b/>
          <w:bCs/>
          <w:sz w:val="16"/>
          <w:szCs w:val="16"/>
        </w:rPr>
        <w:t>8. Топливный баланс источников тепловой энергии</w:t>
      </w:r>
    </w:p>
    <w:p w:rsidR="00505F02" w:rsidRPr="00DA08BC" w:rsidRDefault="00505F02" w:rsidP="00DF1075">
      <w:pPr>
        <w:pStyle w:val="Default"/>
        <w:ind w:firstLine="284"/>
        <w:jc w:val="both"/>
        <w:rPr>
          <w:sz w:val="16"/>
          <w:szCs w:val="16"/>
        </w:rPr>
      </w:pPr>
      <w:r w:rsidRPr="00DA08BC">
        <w:rPr>
          <w:sz w:val="16"/>
          <w:szCs w:val="16"/>
        </w:rPr>
        <w:t>Годовой расход топли</w:t>
      </w:r>
      <w:r w:rsidR="00DF1075">
        <w:rPr>
          <w:sz w:val="16"/>
          <w:szCs w:val="16"/>
        </w:rPr>
        <w:t xml:space="preserve">ва для котельных приведён в </w:t>
      </w:r>
      <w:r w:rsidRPr="00DA08BC">
        <w:rPr>
          <w:sz w:val="16"/>
          <w:szCs w:val="16"/>
        </w:rPr>
        <w:t xml:space="preserve">следующей таблице </w:t>
      </w:r>
    </w:p>
    <w:p w:rsidR="008100CF" w:rsidRPr="00DF1075" w:rsidRDefault="008100CF" w:rsidP="00DF1075">
      <w:pPr>
        <w:pStyle w:val="Default"/>
        <w:ind w:firstLine="284"/>
        <w:jc w:val="right"/>
        <w:rPr>
          <w:b/>
          <w:sz w:val="16"/>
          <w:szCs w:val="16"/>
        </w:rPr>
      </w:pPr>
      <w:r w:rsidRPr="00DF1075">
        <w:rPr>
          <w:b/>
          <w:sz w:val="16"/>
          <w:szCs w:val="16"/>
        </w:rPr>
        <w:t>Таблица №</w:t>
      </w:r>
      <w:r w:rsidR="00DF1075" w:rsidRPr="00DF1075">
        <w:rPr>
          <w:b/>
          <w:sz w:val="16"/>
          <w:szCs w:val="16"/>
        </w:rPr>
        <w:t>18</w:t>
      </w:r>
    </w:p>
    <w:tbl>
      <w:tblPr>
        <w:tblW w:w="7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119"/>
        <w:gridCol w:w="1701"/>
        <w:gridCol w:w="992"/>
        <w:gridCol w:w="992"/>
      </w:tblGrid>
      <w:tr w:rsidR="00505F02" w:rsidRPr="00DA08BC" w:rsidTr="00DF1075">
        <w:trPr>
          <w:trHeight w:val="585"/>
        </w:trPr>
        <w:tc>
          <w:tcPr>
            <w:tcW w:w="567" w:type="dxa"/>
          </w:tcPr>
          <w:p w:rsidR="00505F02" w:rsidRPr="00DF1075" w:rsidRDefault="00505F02" w:rsidP="00DF1075">
            <w:pPr>
              <w:pStyle w:val="Default"/>
              <w:jc w:val="center"/>
              <w:rPr>
                <w:b/>
                <w:sz w:val="16"/>
                <w:szCs w:val="16"/>
              </w:rPr>
            </w:pPr>
            <w:r w:rsidRPr="00DF1075">
              <w:rPr>
                <w:b/>
                <w:sz w:val="16"/>
                <w:szCs w:val="16"/>
              </w:rPr>
              <w:t>№</w:t>
            </w:r>
          </w:p>
        </w:tc>
        <w:tc>
          <w:tcPr>
            <w:tcW w:w="3119" w:type="dxa"/>
          </w:tcPr>
          <w:p w:rsidR="00505F02" w:rsidRPr="00DF1075" w:rsidRDefault="00505F02">
            <w:pPr>
              <w:pStyle w:val="Default"/>
              <w:rPr>
                <w:b/>
                <w:sz w:val="16"/>
                <w:szCs w:val="16"/>
              </w:rPr>
            </w:pPr>
            <w:r w:rsidRPr="00DF1075">
              <w:rPr>
                <w:b/>
                <w:sz w:val="16"/>
                <w:szCs w:val="16"/>
              </w:rPr>
              <w:t xml:space="preserve">Наименование котельной </w:t>
            </w:r>
          </w:p>
        </w:tc>
        <w:tc>
          <w:tcPr>
            <w:tcW w:w="1701" w:type="dxa"/>
          </w:tcPr>
          <w:p w:rsidR="00505F02" w:rsidRPr="00DF1075" w:rsidRDefault="00505F02" w:rsidP="00DF1075">
            <w:pPr>
              <w:pStyle w:val="Default"/>
              <w:jc w:val="center"/>
              <w:rPr>
                <w:b/>
                <w:sz w:val="16"/>
                <w:szCs w:val="16"/>
              </w:rPr>
            </w:pPr>
            <w:r w:rsidRPr="00DF1075">
              <w:rPr>
                <w:b/>
                <w:sz w:val="16"/>
                <w:szCs w:val="16"/>
              </w:rPr>
              <w:t>Вид топлива</w:t>
            </w:r>
          </w:p>
        </w:tc>
        <w:tc>
          <w:tcPr>
            <w:tcW w:w="992" w:type="dxa"/>
          </w:tcPr>
          <w:p w:rsidR="00505F02" w:rsidRPr="00DF1075" w:rsidRDefault="00505F02" w:rsidP="00A20B93">
            <w:pPr>
              <w:pStyle w:val="Default"/>
              <w:tabs>
                <w:tab w:val="left" w:pos="1451"/>
              </w:tabs>
              <w:rPr>
                <w:b/>
                <w:sz w:val="16"/>
                <w:szCs w:val="16"/>
              </w:rPr>
            </w:pPr>
            <w:r w:rsidRPr="00DF1075">
              <w:rPr>
                <w:b/>
                <w:sz w:val="16"/>
                <w:szCs w:val="16"/>
              </w:rPr>
              <w:t>Ед</w:t>
            </w:r>
            <w:r w:rsidR="008B7969" w:rsidRPr="00DF1075">
              <w:rPr>
                <w:b/>
                <w:sz w:val="16"/>
                <w:szCs w:val="16"/>
              </w:rPr>
              <w:t>ини</w:t>
            </w:r>
            <w:r w:rsidRPr="00DF1075">
              <w:rPr>
                <w:b/>
                <w:sz w:val="16"/>
                <w:szCs w:val="16"/>
              </w:rPr>
              <w:t xml:space="preserve">цы измерения </w:t>
            </w:r>
          </w:p>
        </w:tc>
        <w:tc>
          <w:tcPr>
            <w:tcW w:w="992" w:type="dxa"/>
          </w:tcPr>
          <w:p w:rsidR="00505F02" w:rsidRPr="00DF1075" w:rsidRDefault="00505F02">
            <w:pPr>
              <w:pStyle w:val="Default"/>
              <w:rPr>
                <w:b/>
                <w:sz w:val="16"/>
                <w:szCs w:val="16"/>
              </w:rPr>
            </w:pPr>
            <w:r w:rsidRPr="00DF1075">
              <w:rPr>
                <w:b/>
                <w:sz w:val="16"/>
                <w:szCs w:val="16"/>
              </w:rPr>
              <w:t xml:space="preserve">Годовой расход топлива </w:t>
            </w:r>
          </w:p>
        </w:tc>
      </w:tr>
      <w:tr w:rsidR="00505F02" w:rsidRPr="00DA08BC" w:rsidTr="00DF1075">
        <w:trPr>
          <w:trHeight w:val="267"/>
        </w:trPr>
        <w:tc>
          <w:tcPr>
            <w:tcW w:w="567" w:type="dxa"/>
          </w:tcPr>
          <w:p w:rsidR="00505F02" w:rsidRPr="00DA08BC" w:rsidRDefault="00505F02" w:rsidP="00DF1075">
            <w:pPr>
              <w:pStyle w:val="Default"/>
              <w:jc w:val="center"/>
              <w:rPr>
                <w:sz w:val="16"/>
                <w:szCs w:val="16"/>
              </w:rPr>
            </w:pPr>
            <w:r w:rsidRPr="00DA08BC">
              <w:rPr>
                <w:sz w:val="16"/>
                <w:szCs w:val="16"/>
              </w:rPr>
              <w:t>1</w:t>
            </w:r>
          </w:p>
        </w:tc>
        <w:tc>
          <w:tcPr>
            <w:tcW w:w="3119" w:type="dxa"/>
          </w:tcPr>
          <w:p w:rsidR="00505F02" w:rsidRPr="00DA08BC" w:rsidRDefault="00505F02">
            <w:pPr>
              <w:pStyle w:val="Default"/>
              <w:rPr>
                <w:sz w:val="16"/>
                <w:szCs w:val="16"/>
              </w:rPr>
            </w:pPr>
            <w:r w:rsidRPr="00DA08BC">
              <w:rPr>
                <w:sz w:val="16"/>
                <w:szCs w:val="16"/>
              </w:rPr>
              <w:t xml:space="preserve">Котельная №1 п.Труд Советская 7а </w:t>
            </w:r>
          </w:p>
        </w:tc>
        <w:tc>
          <w:tcPr>
            <w:tcW w:w="1701" w:type="dxa"/>
          </w:tcPr>
          <w:p w:rsidR="00505F02" w:rsidRPr="00DA08BC" w:rsidRDefault="00505F02" w:rsidP="00DF1075">
            <w:pPr>
              <w:pStyle w:val="Default"/>
              <w:jc w:val="center"/>
              <w:rPr>
                <w:sz w:val="16"/>
                <w:szCs w:val="16"/>
              </w:rPr>
            </w:pPr>
            <w:r w:rsidRPr="00DA08BC">
              <w:rPr>
                <w:sz w:val="16"/>
                <w:szCs w:val="16"/>
              </w:rPr>
              <w:t>газ</w:t>
            </w:r>
          </w:p>
        </w:tc>
        <w:tc>
          <w:tcPr>
            <w:tcW w:w="992" w:type="dxa"/>
          </w:tcPr>
          <w:p w:rsidR="00505F02" w:rsidRPr="00DA08BC" w:rsidRDefault="00505F02" w:rsidP="00DF1075">
            <w:pPr>
              <w:pStyle w:val="Default"/>
              <w:jc w:val="center"/>
              <w:rPr>
                <w:sz w:val="16"/>
                <w:szCs w:val="16"/>
              </w:rPr>
            </w:pPr>
            <w:r w:rsidRPr="00DA08BC">
              <w:rPr>
                <w:sz w:val="16"/>
                <w:szCs w:val="16"/>
              </w:rPr>
              <w:t>Тыс.куб.м</w:t>
            </w:r>
          </w:p>
        </w:tc>
        <w:tc>
          <w:tcPr>
            <w:tcW w:w="992" w:type="dxa"/>
          </w:tcPr>
          <w:p w:rsidR="00505F02" w:rsidRPr="00DA08BC" w:rsidRDefault="00505F02" w:rsidP="00DF1075">
            <w:pPr>
              <w:pStyle w:val="Default"/>
              <w:jc w:val="center"/>
              <w:rPr>
                <w:sz w:val="16"/>
                <w:szCs w:val="16"/>
              </w:rPr>
            </w:pPr>
            <w:r w:rsidRPr="00DA08BC">
              <w:rPr>
                <w:sz w:val="16"/>
                <w:szCs w:val="16"/>
              </w:rPr>
              <w:t>540</w:t>
            </w:r>
          </w:p>
        </w:tc>
      </w:tr>
      <w:tr w:rsidR="00505F02" w:rsidRPr="00DA08BC" w:rsidTr="00DF1075">
        <w:trPr>
          <w:trHeight w:val="267"/>
        </w:trPr>
        <w:tc>
          <w:tcPr>
            <w:tcW w:w="567" w:type="dxa"/>
          </w:tcPr>
          <w:p w:rsidR="00505F02" w:rsidRPr="00DA08BC" w:rsidRDefault="00505F02" w:rsidP="00DF1075">
            <w:pPr>
              <w:pStyle w:val="Default"/>
              <w:jc w:val="center"/>
              <w:rPr>
                <w:sz w:val="16"/>
                <w:szCs w:val="16"/>
              </w:rPr>
            </w:pPr>
            <w:r w:rsidRPr="00DA08BC">
              <w:rPr>
                <w:sz w:val="16"/>
                <w:szCs w:val="16"/>
              </w:rPr>
              <w:t>2</w:t>
            </w:r>
          </w:p>
        </w:tc>
        <w:tc>
          <w:tcPr>
            <w:tcW w:w="3119" w:type="dxa"/>
          </w:tcPr>
          <w:p w:rsidR="00505F02" w:rsidRPr="00DA08BC" w:rsidRDefault="00505F02">
            <w:pPr>
              <w:pStyle w:val="Default"/>
              <w:rPr>
                <w:sz w:val="16"/>
                <w:szCs w:val="16"/>
              </w:rPr>
            </w:pPr>
            <w:r w:rsidRPr="00DA08BC">
              <w:rPr>
                <w:sz w:val="16"/>
                <w:szCs w:val="16"/>
              </w:rPr>
              <w:t xml:space="preserve">Котельная №2 п.Труд Нагорная2 </w:t>
            </w:r>
          </w:p>
        </w:tc>
        <w:tc>
          <w:tcPr>
            <w:tcW w:w="1701" w:type="dxa"/>
          </w:tcPr>
          <w:p w:rsidR="00505F02" w:rsidRPr="00DA08BC" w:rsidRDefault="00505F02" w:rsidP="00DF1075">
            <w:pPr>
              <w:pStyle w:val="Default"/>
              <w:jc w:val="center"/>
              <w:rPr>
                <w:sz w:val="16"/>
                <w:szCs w:val="16"/>
              </w:rPr>
            </w:pPr>
            <w:r w:rsidRPr="00DA08BC">
              <w:rPr>
                <w:sz w:val="16"/>
                <w:szCs w:val="16"/>
              </w:rPr>
              <w:t>газ</w:t>
            </w:r>
          </w:p>
        </w:tc>
        <w:tc>
          <w:tcPr>
            <w:tcW w:w="992" w:type="dxa"/>
          </w:tcPr>
          <w:p w:rsidR="00505F02" w:rsidRPr="00DA08BC" w:rsidRDefault="00505F02" w:rsidP="00DF1075">
            <w:pPr>
              <w:pStyle w:val="Default"/>
              <w:jc w:val="center"/>
              <w:rPr>
                <w:sz w:val="16"/>
                <w:szCs w:val="16"/>
              </w:rPr>
            </w:pPr>
            <w:r w:rsidRPr="00DA08BC">
              <w:rPr>
                <w:sz w:val="16"/>
                <w:szCs w:val="16"/>
              </w:rPr>
              <w:t>Тыс.куб.м</w:t>
            </w:r>
          </w:p>
        </w:tc>
        <w:tc>
          <w:tcPr>
            <w:tcW w:w="992" w:type="dxa"/>
          </w:tcPr>
          <w:p w:rsidR="00505F02" w:rsidRPr="00DA08BC" w:rsidRDefault="00505F02" w:rsidP="00DF1075">
            <w:pPr>
              <w:pStyle w:val="Default"/>
              <w:jc w:val="center"/>
              <w:rPr>
                <w:sz w:val="16"/>
                <w:szCs w:val="16"/>
              </w:rPr>
            </w:pPr>
            <w:r w:rsidRPr="00DA08BC">
              <w:rPr>
                <w:sz w:val="16"/>
                <w:szCs w:val="16"/>
              </w:rPr>
              <w:t>27,2</w:t>
            </w:r>
          </w:p>
        </w:tc>
      </w:tr>
      <w:tr w:rsidR="00505F02" w:rsidRPr="00DA08BC" w:rsidTr="00DF1075">
        <w:trPr>
          <w:trHeight w:val="267"/>
        </w:trPr>
        <w:tc>
          <w:tcPr>
            <w:tcW w:w="567" w:type="dxa"/>
          </w:tcPr>
          <w:p w:rsidR="00505F02" w:rsidRPr="00DA08BC" w:rsidRDefault="00505F02" w:rsidP="00DF1075">
            <w:pPr>
              <w:pStyle w:val="Default"/>
              <w:jc w:val="center"/>
              <w:rPr>
                <w:sz w:val="16"/>
                <w:szCs w:val="16"/>
              </w:rPr>
            </w:pPr>
            <w:r w:rsidRPr="00DA08BC">
              <w:rPr>
                <w:sz w:val="16"/>
                <w:szCs w:val="16"/>
              </w:rPr>
              <w:t>3</w:t>
            </w:r>
          </w:p>
        </w:tc>
        <w:tc>
          <w:tcPr>
            <w:tcW w:w="3119" w:type="dxa"/>
          </w:tcPr>
          <w:p w:rsidR="00505F02" w:rsidRPr="00DA08BC" w:rsidRDefault="00505F02">
            <w:pPr>
              <w:pStyle w:val="Default"/>
              <w:rPr>
                <w:sz w:val="16"/>
                <w:szCs w:val="16"/>
              </w:rPr>
            </w:pPr>
            <w:r w:rsidRPr="00DA08BC">
              <w:rPr>
                <w:sz w:val="16"/>
                <w:szCs w:val="16"/>
              </w:rPr>
              <w:t xml:space="preserve">Котельная №3 п.Труд Спортивная 2 </w:t>
            </w:r>
          </w:p>
        </w:tc>
        <w:tc>
          <w:tcPr>
            <w:tcW w:w="1701" w:type="dxa"/>
          </w:tcPr>
          <w:p w:rsidR="00505F02" w:rsidRPr="00DA08BC" w:rsidRDefault="00505F02" w:rsidP="00DF1075">
            <w:pPr>
              <w:pStyle w:val="Default"/>
              <w:jc w:val="center"/>
              <w:rPr>
                <w:sz w:val="16"/>
                <w:szCs w:val="16"/>
              </w:rPr>
            </w:pPr>
            <w:r w:rsidRPr="00DA08BC">
              <w:rPr>
                <w:sz w:val="16"/>
                <w:szCs w:val="16"/>
              </w:rPr>
              <w:t>газ</w:t>
            </w:r>
          </w:p>
        </w:tc>
        <w:tc>
          <w:tcPr>
            <w:tcW w:w="992" w:type="dxa"/>
          </w:tcPr>
          <w:p w:rsidR="00505F02" w:rsidRPr="00DA08BC" w:rsidRDefault="00505F02" w:rsidP="00DF1075">
            <w:pPr>
              <w:pStyle w:val="Default"/>
              <w:jc w:val="center"/>
              <w:rPr>
                <w:sz w:val="16"/>
                <w:szCs w:val="16"/>
              </w:rPr>
            </w:pPr>
            <w:r w:rsidRPr="00DA08BC">
              <w:rPr>
                <w:sz w:val="16"/>
                <w:szCs w:val="16"/>
              </w:rPr>
              <w:t>Тыс.куб.м</w:t>
            </w:r>
          </w:p>
        </w:tc>
        <w:tc>
          <w:tcPr>
            <w:tcW w:w="992" w:type="dxa"/>
          </w:tcPr>
          <w:p w:rsidR="00505F02" w:rsidRPr="00DA08BC" w:rsidRDefault="00505F02" w:rsidP="00DF1075">
            <w:pPr>
              <w:pStyle w:val="Default"/>
              <w:jc w:val="center"/>
              <w:rPr>
                <w:sz w:val="16"/>
                <w:szCs w:val="16"/>
              </w:rPr>
            </w:pPr>
            <w:r w:rsidRPr="00DA08BC">
              <w:rPr>
                <w:sz w:val="16"/>
                <w:szCs w:val="16"/>
              </w:rPr>
              <w:t>15,6</w:t>
            </w:r>
          </w:p>
        </w:tc>
      </w:tr>
      <w:tr w:rsidR="008100CF" w:rsidRPr="00DA08BC" w:rsidTr="00DF1075">
        <w:trPr>
          <w:trHeight w:val="109"/>
        </w:trPr>
        <w:tc>
          <w:tcPr>
            <w:tcW w:w="567" w:type="dxa"/>
          </w:tcPr>
          <w:p w:rsidR="008100CF" w:rsidRPr="00DA08BC" w:rsidRDefault="008100CF" w:rsidP="00DF1075">
            <w:pPr>
              <w:pStyle w:val="Default"/>
              <w:jc w:val="center"/>
              <w:rPr>
                <w:sz w:val="16"/>
                <w:szCs w:val="16"/>
              </w:rPr>
            </w:pPr>
            <w:r w:rsidRPr="00DA08BC">
              <w:rPr>
                <w:sz w:val="16"/>
                <w:szCs w:val="16"/>
              </w:rPr>
              <w:t>4</w:t>
            </w:r>
          </w:p>
        </w:tc>
        <w:tc>
          <w:tcPr>
            <w:tcW w:w="3119" w:type="dxa"/>
          </w:tcPr>
          <w:p w:rsidR="008100CF" w:rsidRPr="00DA08BC" w:rsidRDefault="008100CF" w:rsidP="008100CF">
            <w:pPr>
              <w:pStyle w:val="Default"/>
              <w:rPr>
                <w:sz w:val="16"/>
                <w:szCs w:val="16"/>
              </w:rPr>
            </w:pPr>
            <w:r w:rsidRPr="00DA08BC">
              <w:rPr>
                <w:sz w:val="16"/>
                <w:szCs w:val="16"/>
              </w:rPr>
              <w:t>Котельная с.Андреевское</w:t>
            </w:r>
          </w:p>
        </w:tc>
        <w:tc>
          <w:tcPr>
            <w:tcW w:w="1701" w:type="dxa"/>
          </w:tcPr>
          <w:p w:rsidR="008100CF" w:rsidRPr="00DA08BC" w:rsidRDefault="008100CF" w:rsidP="00DF1075">
            <w:pPr>
              <w:pStyle w:val="Default"/>
              <w:jc w:val="center"/>
              <w:rPr>
                <w:sz w:val="16"/>
                <w:szCs w:val="16"/>
              </w:rPr>
            </w:pPr>
            <w:r w:rsidRPr="00DA08BC">
              <w:rPr>
                <w:sz w:val="16"/>
                <w:szCs w:val="16"/>
              </w:rPr>
              <w:t>газ</w:t>
            </w:r>
          </w:p>
        </w:tc>
        <w:tc>
          <w:tcPr>
            <w:tcW w:w="992" w:type="dxa"/>
          </w:tcPr>
          <w:p w:rsidR="008100CF" w:rsidRPr="00DA08BC" w:rsidRDefault="008100CF" w:rsidP="00DF1075">
            <w:pPr>
              <w:pStyle w:val="Default"/>
              <w:jc w:val="center"/>
              <w:rPr>
                <w:sz w:val="16"/>
                <w:szCs w:val="16"/>
              </w:rPr>
            </w:pPr>
            <w:r w:rsidRPr="00DA08BC">
              <w:rPr>
                <w:sz w:val="16"/>
                <w:szCs w:val="16"/>
              </w:rPr>
              <w:t>Тыс.куб.м</w:t>
            </w:r>
          </w:p>
        </w:tc>
        <w:tc>
          <w:tcPr>
            <w:tcW w:w="992" w:type="dxa"/>
          </w:tcPr>
          <w:p w:rsidR="008100CF" w:rsidRPr="00DA08BC" w:rsidRDefault="003B62E0" w:rsidP="00DF1075">
            <w:pPr>
              <w:pStyle w:val="Default"/>
              <w:jc w:val="center"/>
              <w:rPr>
                <w:sz w:val="16"/>
                <w:szCs w:val="16"/>
                <w:lang w:val="en-US"/>
              </w:rPr>
            </w:pPr>
            <w:r w:rsidRPr="00DA08BC">
              <w:rPr>
                <w:sz w:val="16"/>
                <w:szCs w:val="16"/>
                <w:lang w:val="en-US"/>
              </w:rPr>
              <w:t>225</w:t>
            </w:r>
            <w:r w:rsidRPr="00DA08BC">
              <w:rPr>
                <w:sz w:val="16"/>
                <w:szCs w:val="16"/>
              </w:rPr>
              <w:t>,</w:t>
            </w:r>
            <w:r w:rsidRPr="00DA08BC">
              <w:rPr>
                <w:sz w:val="16"/>
                <w:szCs w:val="16"/>
                <w:lang w:val="en-US"/>
              </w:rPr>
              <w:t>5</w:t>
            </w:r>
          </w:p>
        </w:tc>
      </w:tr>
      <w:tr w:rsidR="008100CF" w:rsidRPr="00DA08BC" w:rsidTr="00DF1075">
        <w:trPr>
          <w:trHeight w:val="109"/>
        </w:trPr>
        <w:tc>
          <w:tcPr>
            <w:tcW w:w="567" w:type="dxa"/>
          </w:tcPr>
          <w:p w:rsidR="008100CF" w:rsidRPr="00DA08BC" w:rsidRDefault="008100CF" w:rsidP="00DF1075">
            <w:pPr>
              <w:pStyle w:val="Default"/>
              <w:jc w:val="center"/>
              <w:rPr>
                <w:sz w:val="16"/>
                <w:szCs w:val="16"/>
              </w:rPr>
            </w:pPr>
            <w:r w:rsidRPr="00DA08BC">
              <w:rPr>
                <w:sz w:val="16"/>
                <w:szCs w:val="16"/>
              </w:rPr>
              <w:t>5</w:t>
            </w:r>
          </w:p>
        </w:tc>
        <w:tc>
          <w:tcPr>
            <w:tcW w:w="3119" w:type="dxa"/>
          </w:tcPr>
          <w:p w:rsidR="008100CF" w:rsidRPr="00DA08BC" w:rsidRDefault="008100CF" w:rsidP="008100CF">
            <w:pPr>
              <w:pStyle w:val="Default"/>
              <w:rPr>
                <w:sz w:val="16"/>
                <w:szCs w:val="16"/>
              </w:rPr>
            </w:pPr>
            <w:r w:rsidRPr="00DA08BC">
              <w:rPr>
                <w:sz w:val="16"/>
                <w:szCs w:val="16"/>
              </w:rPr>
              <w:t>Теплогенераторная</w:t>
            </w:r>
          </w:p>
          <w:p w:rsidR="008100CF" w:rsidRPr="00DA08BC" w:rsidRDefault="008100CF" w:rsidP="008100CF">
            <w:pPr>
              <w:pStyle w:val="Default"/>
              <w:rPr>
                <w:sz w:val="16"/>
                <w:szCs w:val="16"/>
              </w:rPr>
            </w:pPr>
            <w:r w:rsidRPr="00DA08BC">
              <w:rPr>
                <w:sz w:val="16"/>
                <w:szCs w:val="16"/>
              </w:rPr>
              <w:t>с. Андреевское</w:t>
            </w:r>
          </w:p>
        </w:tc>
        <w:tc>
          <w:tcPr>
            <w:tcW w:w="1701" w:type="dxa"/>
          </w:tcPr>
          <w:p w:rsidR="008100CF" w:rsidRPr="00DA08BC" w:rsidRDefault="008100CF" w:rsidP="00DF1075">
            <w:pPr>
              <w:pStyle w:val="Default"/>
              <w:jc w:val="center"/>
              <w:rPr>
                <w:sz w:val="16"/>
                <w:szCs w:val="16"/>
              </w:rPr>
            </w:pPr>
            <w:r w:rsidRPr="00DA08BC">
              <w:rPr>
                <w:sz w:val="16"/>
                <w:szCs w:val="16"/>
              </w:rPr>
              <w:t>газ</w:t>
            </w:r>
          </w:p>
        </w:tc>
        <w:tc>
          <w:tcPr>
            <w:tcW w:w="992" w:type="dxa"/>
          </w:tcPr>
          <w:p w:rsidR="008100CF" w:rsidRPr="00DA08BC" w:rsidRDefault="008100CF" w:rsidP="00DF1075">
            <w:pPr>
              <w:pStyle w:val="Default"/>
              <w:jc w:val="center"/>
              <w:rPr>
                <w:sz w:val="16"/>
                <w:szCs w:val="16"/>
              </w:rPr>
            </w:pPr>
            <w:r w:rsidRPr="00DA08BC">
              <w:rPr>
                <w:sz w:val="16"/>
                <w:szCs w:val="16"/>
              </w:rPr>
              <w:t>Тыс.куб.м</w:t>
            </w:r>
          </w:p>
        </w:tc>
        <w:tc>
          <w:tcPr>
            <w:tcW w:w="992" w:type="dxa"/>
          </w:tcPr>
          <w:p w:rsidR="008100CF" w:rsidRPr="00DA08BC" w:rsidRDefault="003B62E0" w:rsidP="00DF1075">
            <w:pPr>
              <w:pStyle w:val="Default"/>
              <w:jc w:val="center"/>
              <w:rPr>
                <w:sz w:val="16"/>
                <w:szCs w:val="16"/>
              </w:rPr>
            </w:pPr>
            <w:r w:rsidRPr="00DA08BC">
              <w:rPr>
                <w:sz w:val="16"/>
                <w:szCs w:val="16"/>
              </w:rPr>
              <w:t>16,5</w:t>
            </w:r>
          </w:p>
        </w:tc>
      </w:tr>
      <w:tr w:rsidR="008100CF" w:rsidRPr="00DA08BC" w:rsidTr="00DF1075">
        <w:trPr>
          <w:trHeight w:val="109"/>
        </w:trPr>
        <w:tc>
          <w:tcPr>
            <w:tcW w:w="567" w:type="dxa"/>
          </w:tcPr>
          <w:p w:rsidR="008100CF" w:rsidRPr="00DA08BC" w:rsidRDefault="008100CF" w:rsidP="00DF1075">
            <w:pPr>
              <w:pStyle w:val="Default"/>
              <w:jc w:val="center"/>
              <w:rPr>
                <w:sz w:val="16"/>
                <w:szCs w:val="16"/>
              </w:rPr>
            </w:pPr>
            <w:r w:rsidRPr="00DA08BC">
              <w:rPr>
                <w:sz w:val="16"/>
                <w:szCs w:val="16"/>
              </w:rPr>
              <w:t>6</w:t>
            </w:r>
          </w:p>
        </w:tc>
        <w:tc>
          <w:tcPr>
            <w:tcW w:w="3119" w:type="dxa"/>
          </w:tcPr>
          <w:p w:rsidR="008100CF" w:rsidRPr="00DA08BC" w:rsidRDefault="008100CF" w:rsidP="008100CF">
            <w:pPr>
              <w:pStyle w:val="Default"/>
              <w:rPr>
                <w:sz w:val="16"/>
                <w:szCs w:val="16"/>
              </w:rPr>
            </w:pPr>
            <w:r w:rsidRPr="00DA08BC">
              <w:rPr>
                <w:sz w:val="16"/>
                <w:szCs w:val="16"/>
              </w:rPr>
              <w:t>Котельная д.Пекша</w:t>
            </w:r>
          </w:p>
        </w:tc>
        <w:tc>
          <w:tcPr>
            <w:tcW w:w="1701" w:type="dxa"/>
          </w:tcPr>
          <w:p w:rsidR="008100CF" w:rsidRPr="00DA08BC" w:rsidRDefault="008100CF" w:rsidP="00DF1075">
            <w:pPr>
              <w:pStyle w:val="Default"/>
              <w:jc w:val="center"/>
              <w:rPr>
                <w:sz w:val="16"/>
                <w:szCs w:val="16"/>
              </w:rPr>
            </w:pPr>
            <w:r w:rsidRPr="00DA08BC">
              <w:rPr>
                <w:sz w:val="16"/>
                <w:szCs w:val="16"/>
              </w:rPr>
              <w:t>газ</w:t>
            </w:r>
          </w:p>
        </w:tc>
        <w:tc>
          <w:tcPr>
            <w:tcW w:w="992" w:type="dxa"/>
          </w:tcPr>
          <w:p w:rsidR="008100CF" w:rsidRPr="00DA08BC" w:rsidRDefault="008100CF" w:rsidP="00DF1075">
            <w:pPr>
              <w:pStyle w:val="Default"/>
              <w:jc w:val="center"/>
              <w:rPr>
                <w:sz w:val="16"/>
                <w:szCs w:val="16"/>
              </w:rPr>
            </w:pPr>
            <w:r w:rsidRPr="00DA08BC">
              <w:rPr>
                <w:sz w:val="16"/>
                <w:szCs w:val="16"/>
              </w:rPr>
              <w:t>Тыс.куб.м</w:t>
            </w:r>
          </w:p>
        </w:tc>
        <w:tc>
          <w:tcPr>
            <w:tcW w:w="992" w:type="dxa"/>
          </w:tcPr>
          <w:p w:rsidR="003B62E0" w:rsidRPr="00DA08BC" w:rsidRDefault="003B62E0" w:rsidP="00DF1075">
            <w:pPr>
              <w:pStyle w:val="Default"/>
              <w:jc w:val="center"/>
              <w:rPr>
                <w:sz w:val="16"/>
                <w:szCs w:val="16"/>
              </w:rPr>
            </w:pPr>
            <w:r w:rsidRPr="00DA08BC">
              <w:rPr>
                <w:sz w:val="16"/>
                <w:szCs w:val="16"/>
              </w:rPr>
              <w:t>1114,6</w:t>
            </w:r>
          </w:p>
        </w:tc>
      </w:tr>
      <w:tr w:rsidR="008100CF" w:rsidRPr="00DA08BC" w:rsidTr="00DF1075">
        <w:trPr>
          <w:trHeight w:val="109"/>
        </w:trPr>
        <w:tc>
          <w:tcPr>
            <w:tcW w:w="567" w:type="dxa"/>
          </w:tcPr>
          <w:p w:rsidR="008100CF" w:rsidRPr="00DA08BC" w:rsidRDefault="008100CF" w:rsidP="00DF1075">
            <w:pPr>
              <w:pStyle w:val="Default"/>
              <w:jc w:val="center"/>
              <w:rPr>
                <w:sz w:val="16"/>
                <w:szCs w:val="16"/>
              </w:rPr>
            </w:pPr>
            <w:r w:rsidRPr="00DA08BC">
              <w:rPr>
                <w:sz w:val="16"/>
                <w:szCs w:val="16"/>
              </w:rPr>
              <w:t>7</w:t>
            </w:r>
          </w:p>
        </w:tc>
        <w:tc>
          <w:tcPr>
            <w:tcW w:w="3119" w:type="dxa"/>
          </w:tcPr>
          <w:p w:rsidR="008100CF" w:rsidRPr="00DA08BC" w:rsidRDefault="008100CF" w:rsidP="008100CF">
            <w:pPr>
              <w:pStyle w:val="Default"/>
              <w:rPr>
                <w:sz w:val="16"/>
                <w:szCs w:val="16"/>
              </w:rPr>
            </w:pPr>
            <w:r w:rsidRPr="00DA08BC">
              <w:rPr>
                <w:sz w:val="16"/>
                <w:szCs w:val="16"/>
              </w:rPr>
              <w:t xml:space="preserve">Котельная д.Липна Дачная </w:t>
            </w:r>
          </w:p>
        </w:tc>
        <w:tc>
          <w:tcPr>
            <w:tcW w:w="1701" w:type="dxa"/>
          </w:tcPr>
          <w:p w:rsidR="008100CF" w:rsidRPr="00DA08BC" w:rsidRDefault="008100CF" w:rsidP="00DF1075">
            <w:pPr>
              <w:pStyle w:val="Default"/>
              <w:jc w:val="center"/>
              <w:rPr>
                <w:sz w:val="16"/>
                <w:szCs w:val="16"/>
              </w:rPr>
            </w:pPr>
            <w:r w:rsidRPr="00DA08BC">
              <w:rPr>
                <w:sz w:val="16"/>
                <w:szCs w:val="16"/>
              </w:rPr>
              <w:t>газ</w:t>
            </w:r>
          </w:p>
        </w:tc>
        <w:tc>
          <w:tcPr>
            <w:tcW w:w="992" w:type="dxa"/>
          </w:tcPr>
          <w:p w:rsidR="008100CF" w:rsidRPr="00DA08BC" w:rsidRDefault="008100CF" w:rsidP="00DF1075">
            <w:pPr>
              <w:pStyle w:val="Default"/>
              <w:jc w:val="center"/>
              <w:rPr>
                <w:sz w:val="16"/>
                <w:szCs w:val="16"/>
              </w:rPr>
            </w:pPr>
            <w:r w:rsidRPr="00DA08BC">
              <w:rPr>
                <w:sz w:val="16"/>
                <w:szCs w:val="16"/>
              </w:rPr>
              <w:t>Тыс.куб.м</w:t>
            </w:r>
          </w:p>
        </w:tc>
        <w:tc>
          <w:tcPr>
            <w:tcW w:w="992" w:type="dxa"/>
          </w:tcPr>
          <w:p w:rsidR="008100CF" w:rsidRPr="00DA08BC" w:rsidRDefault="003B62E0" w:rsidP="00DF1075">
            <w:pPr>
              <w:pStyle w:val="Default"/>
              <w:jc w:val="center"/>
              <w:rPr>
                <w:sz w:val="16"/>
                <w:szCs w:val="16"/>
              </w:rPr>
            </w:pPr>
            <w:r w:rsidRPr="00DA08BC">
              <w:rPr>
                <w:sz w:val="16"/>
                <w:szCs w:val="16"/>
              </w:rPr>
              <w:t>325,6</w:t>
            </w:r>
          </w:p>
        </w:tc>
      </w:tr>
      <w:tr w:rsidR="008100CF" w:rsidRPr="00DA08BC" w:rsidTr="00DF1075">
        <w:trPr>
          <w:trHeight w:val="267"/>
        </w:trPr>
        <w:tc>
          <w:tcPr>
            <w:tcW w:w="567" w:type="dxa"/>
          </w:tcPr>
          <w:p w:rsidR="008100CF" w:rsidRPr="00DA08BC" w:rsidRDefault="008100CF" w:rsidP="00DF1075">
            <w:pPr>
              <w:pStyle w:val="Default"/>
              <w:jc w:val="center"/>
              <w:rPr>
                <w:sz w:val="16"/>
                <w:szCs w:val="16"/>
              </w:rPr>
            </w:pPr>
            <w:r w:rsidRPr="00DA08BC">
              <w:rPr>
                <w:sz w:val="16"/>
                <w:szCs w:val="16"/>
              </w:rPr>
              <w:t>8</w:t>
            </w:r>
          </w:p>
        </w:tc>
        <w:tc>
          <w:tcPr>
            <w:tcW w:w="3119" w:type="dxa"/>
          </w:tcPr>
          <w:p w:rsidR="008100CF" w:rsidRPr="00DA08BC" w:rsidRDefault="008100CF" w:rsidP="008100CF">
            <w:pPr>
              <w:pStyle w:val="Default"/>
              <w:rPr>
                <w:sz w:val="16"/>
                <w:szCs w:val="16"/>
              </w:rPr>
            </w:pPr>
            <w:r w:rsidRPr="00DA08BC">
              <w:rPr>
                <w:sz w:val="16"/>
                <w:szCs w:val="16"/>
              </w:rPr>
              <w:t xml:space="preserve">Котельная п.Сушнево-1 </w:t>
            </w:r>
          </w:p>
        </w:tc>
        <w:tc>
          <w:tcPr>
            <w:tcW w:w="1701" w:type="dxa"/>
          </w:tcPr>
          <w:p w:rsidR="008100CF" w:rsidRPr="00DA08BC" w:rsidRDefault="008100CF" w:rsidP="00DF1075">
            <w:pPr>
              <w:pStyle w:val="Default"/>
              <w:jc w:val="center"/>
              <w:rPr>
                <w:sz w:val="16"/>
                <w:szCs w:val="16"/>
              </w:rPr>
            </w:pPr>
            <w:r w:rsidRPr="00DA08BC">
              <w:rPr>
                <w:sz w:val="16"/>
                <w:szCs w:val="16"/>
              </w:rPr>
              <w:t>Печное топливо</w:t>
            </w:r>
          </w:p>
        </w:tc>
        <w:tc>
          <w:tcPr>
            <w:tcW w:w="992" w:type="dxa"/>
          </w:tcPr>
          <w:p w:rsidR="008100CF" w:rsidRPr="00DA08BC" w:rsidRDefault="008100CF" w:rsidP="00DF1075">
            <w:pPr>
              <w:pStyle w:val="Default"/>
              <w:jc w:val="center"/>
              <w:rPr>
                <w:sz w:val="16"/>
                <w:szCs w:val="16"/>
              </w:rPr>
            </w:pPr>
            <w:r w:rsidRPr="00DA08BC">
              <w:rPr>
                <w:sz w:val="16"/>
                <w:szCs w:val="16"/>
              </w:rPr>
              <w:t>тонн</w:t>
            </w:r>
          </w:p>
        </w:tc>
        <w:tc>
          <w:tcPr>
            <w:tcW w:w="992" w:type="dxa"/>
          </w:tcPr>
          <w:p w:rsidR="008100CF" w:rsidRPr="00DA08BC" w:rsidRDefault="003B62E0" w:rsidP="00DF1075">
            <w:pPr>
              <w:pStyle w:val="Default"/>
              <w:jc w:val="center"/>
              <w:rPr>
                <w:sz w:val="16"/>
                <w:szCs w:val="16"/>
              </w:rPr>
            </w:pPr>
            <w:r w:rsidRPr="00DA08BC">
              <w:rPr>
                <w:sz w:val="16"/>
                <w:szCs w:val="16"/>
              </w:rPr>
              <w:t>257</w:t>
            </w:r>
          </w:p>
        </w:tc>
      </w:tr>
      <w:tr w:rsidR="008100CF" w:rsidRPr="00DA08BC" w:rsidTr="00DF1075">
        <w:trPr>
          <w:trHeight w:val="267"/>
        </w:trPr>
        <w:tc>
          <w:tcPr>
            <w:tcW w:w="567" w:type="dxa"/>
          </w:tcPr>
          <w:p w:rsidR="008100CF" w:rsidRPr="00DA08BC" w:rsidRDefault="008100CF" w:rsidP="00DF1075">
            <w:pPr>
              <w:pStyle w:val="Default"/>
              <w:jc w:val="center"/>
              <w:rPr>
                <w:sz w:val="16"/>
                <w:szCs w:val="16"/>
              </w:rPr>
            </w:pPr>
            <w:r w:rsidRPr="00DA08BC">
              <w:rPr>
                <w:sz w:val="16"/>
                <w:szCs w:val="16"/>
              </w:rPr>
              <w:t>9</w:t>
            </w:r>
          </w:p>
        </w:tc>
        <w:tc>
          <w:tcPr>
            <w:tcW w:w="3119" w:type="dxa"/>
          </w:tcPr>
          <w:p w:rsidR="008100CF" w:rsidRPr="00DA08BC" w:rsidRDefault="008100CF" w:rsidP="008100CF">
            <w:pPr>
              <w:pStyle w:val="Default"/>
              <w:rPr>
                <w:sz w:val="16"/>
                <w:szCs w:val="16"/>
              </w:rPr>
            </w:pPr>
            <w:r w:rsidRPr="00DA08BC">
              <w:rPr>
                <w:sz w:val="16"/>
                <w:szCs w:val="16"/>
              </w:rPr>
              <w:t xml:space="preserve">котельная п.Сушнево-2 </w:t>
            </w:r>
          </w:p>
        </w:tc>
        <w:tc>
          <w:tcPr>
            <w:tcW w:w="1701" w:type="dxa"/>
          </w:tcPr>
          <w:p w:rsidR="008100CF" w:rsidRPr="00DA08BC" w:rsidRDefault="008100CF" w:rsidP="00DF1075">
            <w:pPr>
              <w:pStyle w:val="Default"/>
              <w:jc w:val="center"/>
              <w:rPr>
                <w:sz w:val="16"/>
                <w:szCs w:val="16"/>
              </w:rPr>
            </w:pPr>
            <w:r w:rsidRPr="00DA08BC">
              <w:rPr>
                <w:sz w:val="16"/>
                <w:szCs w:val="16"/>
              </w:rPr>
              <w:t>Дизельное топливо</w:t>
            </w:r>
          </w:p>
        </w:tc>
        <w:tc>
          <w:tcPr>
            <w:tcW w:w="992" w:type="dxa"/>
          </w:tcPr>
          <w:p w:rsidR="008100CF" w:rsidRPr="00DA08BC" w:rsidRDefault="008100CF" w:rsidP="00DF1075">
            <w:pPr>
              <w:pStyle w:val="Default"/>
              <w:jc w:val="center"/>
              <w:rPr>
                <w:sz w:val="16"/>
                <w:szCs w:val="16"/>
              </w:rPr>
            </w:pPr>
            <w:r w:rsidRPr="00DA08BC">
              <w:rPr>
                <w:sz w:val="16"/>
                <w:szCs w:val="16"/>
              </w:rPr>
              <w:t>тонн</w:t>
            </w:r>
          </w:p>
        </w:tc>
        <w:tc>
          <w:tcPr>
            <w:tcW w:w="992" w:type="dxa"/>
          </w:tcPr>
          <w:p w:rsidR="008100CF" w:rsidRPr="00DA08BC" w:rsidRDefault="003B62E0" w:rsidP="00DF1075">
            <w:pPr>
              <w:pStyle w:val="Default"/>
              <w:jc w:val="center"/>
              <w:rPr>
                <w:sz w:val="16"/>
                <w:szCs w:val="16"/>
              </w:rPr>
            </w:pPr>
            <w:r w:rsidRPr="00DA08BC">
              <w:rPr>
                <w:sz w:val="16"/>
                <w:szCs w:val="16"/>
              </w:rPr>
              <w:t>99,5</w:t>
            </w:r>
          </w:p>
        </w:tc>
      </w:tr>
    </w:tbl>
    <w:p w:rsidR="00505F02" w:rsidRPr="00DA08BC" w:rsidRDefault="00505F02" w:rsidP="00DF1075">
      <w:pPr>
        <w:spacing w:after="0" w:line="240" w:lineRule="auto"/>
        <w:ind w:firstLine="284"/>
        <w:jc w:val="both"/>
        <w:rPr>
          <w:rFonts w:ascii="Times New Roman" w:hAnsi="Times New Roman" w:cs="Times New Roman"/>
          <w:sz w:val="16"/>
          <w:szCs w:val="16"/>
        </w:rPr>
      </w:pPr>
      <w:r w:rsidRPr="00DA08BC">
        <w:rPr>
          <w:rFonts w:ascii="Times New Roman" w:hAnsi="Times New Roman" w:cs="Times New Roman"/>
          <w:sz w:val="16"/>
          <w:szCs w:val="16"/>
        </w:rPr>
        <w:t>Доставка природного газа осуществляется по трубопроводам. Доставка мазута, печного топлива, дизельного топлива осуществляется автотранспортом. Резервное топливо мазут.</w:t>
      </w:r>
    </w:p>
    <w:p w:rsidR="00DF1075" w:rsidRDefault="00DF1075" w:rsidP="00DF1075">
      <w:pPr>
        <w:pStyle w:val="Default"/>
        <w:ind w:firstLine="284"/>
        <w:jc w:val="both"/>
        <w:rPr>
          <w:b/>
          <w:bCs/>
          <w:sz w:val="16"/>
          <w:szCs w:val="16"/>
        </w:rPr>
      </w:pPr>
    </w:p>
    <w:p w:rsidR="00505F02" w:rsidRDefault="00505F02" w:rsidP="00DF1075">
      <w:pPr>
        <w:pStyle w:val="Default"/>
        <w:ind w:firstLine="284"/>
        <w:jc w:val="center"/>
        <w:rPr>
          <w:b/>
          <w:bCs/>
          <w:sz w:val="16"/>
          <w:szCs w:val="16"/>
        </w:rPr>
      </w:pPr>
      <w:r w:rsidRPr="00DA08BC">
        <w:rPr>
          <w:b/>
          <w:bCs/>
          <w:sz w:val="16"/>
          <w:szCs w:val="16"/>
        </w:rPr>
        <w:t xml:space="preserve">Часть </w:t>
      </w:r>
      <w:r w:rsidR="00932CC5">
        <w:rPr>
          <w:b/>
          <w:bCs/>
          <w:sz w:val="16"/>
          <w:szCs w:val="16"/>
        </w:rPr>
        <w:t>1.</w:t>
      </w:r>
      <w:r w:rsidRPr="00DA08BC">
        <w:rPr>
          <w:b/>
          <w:bCs/>
          <w:sz w:val="16"/>
          <w:szCs w:val="16"/>
        </w:rPr>
        <w:t>9.</w:t>
      </w:r>
      <w:r w:rsidR="00932CC5">
        <w:rPr>
          <w:b/>
          <w:bCs/>
          <w:sz w:val="16"/>
          <w:szCs w:val="16"/>
        </w:rPr>
        <w:t xml:space="preserve"> Н</w:t>
      </w:r>
      <w:r w:rsidRPr="00DA08BC">
        <w:rPr>
          <w:b/>
          <w:bCs/>
          <w:sz w:val="16"/>
          <w:szCs w:val="16"/>
        </w:rPr>
        <w:t>адёжность теплоснабжения</w:t>
      </w:r>
    </w:p>
    <w:p w:rsidR="00932CC5" w:rsidRPr="00932CC5" w:rsidRDefault="00932CC5" w:rsidP="00DF1075">
      <w:pPr>
        <w:pStyle w:val="Default"/>
        <w:ind w:firstLine="284"/>
        <w:jc w:val="center"/>
        <w:rPr>
          <w:sz w:val="4"/>
          <w:szCs w:val="16"/>
        </w:rPr>
      </w:pPr>
    </w:p>
    <w:p w:rsidR="00F16FB6" w:rsidRPr="005D458E" w:rsidRDefault="00F16FB6" w:rsidP="00F16FB6">
      <w:pPr>
        <w:suppressAutoHyphens/>
        <w:spacing w:after="0" w:line="240" w:lineRule="auto"/>
        <w:ind w:firstLine="284"/>
        <w:jc w:val="both"/>
        <w:rPr>
          <w:rFonts w:ascii="Times New Roman" w:hAnsi="Times New Roman" w:cs="Times New Roman"/>
          <w:sz w:val="16"/>
          <w:szCs w:val="16"/>
        </w:rPr>
      </w:pPr>
      <w:r w:rsidRPr="005D458E">
        <w:rPr>
          <w:rFonts w:ascii="Times New Roman" w:hAnsi="Times New Roman" w:cs="Times New Roman"/>
          <w:sz w:val="16"/>
          <w:szCs w:val="16"/>
        </w:rPr>
        <w:t>При полном прекращении теплоснабжения от котельных все потребители останутся без тепла. Альтернативных источников теплоснабжения у потребителей нет.</w:t>
      </w:r>
    </w:p>
    <w:p w:rsidR="00F16FB6" w:rsidRPr="005D458E" w:rsidRDefault="00F16FB6" w:rsidP="00F16FB6">
      <w:pPr>
        <w:suppressAutoHyphens/>
        <w:spacing w:after="0" w:line="240" w:lineRule="auto"/>
        <w:ind w:firstLine="284"/>
        <w:jc w:val="both"/>
        <w:rPr>
          <w:rFonts w:ascii="Times New Roman" w:hAnsi="Times New Roman" w:cs="Times New Roman"/>
          <w:b/>
          <w:sz w:val="16"/>
          <w:szCs w:val="16"/>
        </w:rPr>
      </w:pPr>
      <w:r w:rsidRPr="005D458E">
        <w:rPr>
          <w:rFonts w:ascii="Times New Roman" w:hAnsi="Times New Roman" w:cs="Times New Roman"/>
          <w:sz w:val="16"/>
          <w:szCs w:val="16"/>
        </w:rPr>
        <w:t>Данные по количеству аварий на источниках отсутствуют.</w:t>
      </w:r>
    </w:p>
    <w:p w:rsidR="00932CC5" w:rsidRDefault="00932CC5" w:rsidP="00932CC5">
      <w:pPr>
        <w:pStyle w:val="Default"/>
        <w:ind w:firstLine="709"/>
        <w:jc w:val="center"/>
        <w:rPr>
          <w:b/>
          <w:bCs/>
          <w:sz w:val="16"/>
          <w:szCs w:val="16"/>
        </w:rPr>
      </w:pPr>
      <w:r>
        <w:rPr>
          <w:b/>
          <w:bCs/>
          <w:sz w:val="16"/>
          <w:szCs w:val="16"/>
        </w:rPr>
        <w:lastRenderedPageBreak/>
        <w:t xml:space="preserve">Часть 1.10. Технико-экономические показатели теплоснабжающих </w:t>
      </w:r>
    </w:p>
    <w:p w:rsidR="00932CC5" w:rsidRDefault="00932CC5" w:rsidP="00932CC5">
      <w:pPr>
        <w:pStyle w:val="Default"/>
        <w:ind w:firstLine="709"/>
        <w:jc w:val="center"/>
        <w:rPr>
          <w:b/>
          <w:bCs/>
          <w:sz w:val="16"/>
          <w:szCs w:val="16"/>
        </w:rPr>
      </w:pPr>
      <w:r>
        <w:rPr>
          <w:b/>
          <w:bCs/>
          <w:sz w:val="16"/>
          <w:szCs w:val="16"/>
        </w:rPr>
        <w:t>и тепло-сетевых организаций.</w:t>
      </w:r>
    </w:p>
    <w:p w:rsidR="00932CC5" w:rsidRDefault="00932CC5" w:rsidP="00932CC5">
      <w:pPr>
        <w:pStyle w:val="Default"/>
        <w:ind w:firstLine="709"/>
        <w:jc w:val="center"/>
        <w:rPr>
          <w:b/>
          <w:bCs/>
          <w:sz w:val="16"/>
          <w:szCs w:val="16"/>
        </w:rPr>
      </w:pPr>
    </w:p>
    <w:p w:rsidR="00932CC5" w:rsidRPr="00F16FB6" w:rsidRDefault="00932CC5" w:rsidP="00932CC5">
      <w:pPr>
        <w:pStyle w:val="Default"/>
        <w:ind w:firstLine="284"/>
        <w:jc w:val="both"/>
        <w:rPr>
          <w:bCs/>
          <w:sz w:val="16"/>
          <w:szCs w:val="16"/>
        </w:rPr>
      </w:pPr>
      <w:r w:rsidRPr="00F16FB6">
        <w:rPr>
          <w:bCs/>
          <w:sz w:val="16"/>
          <w:szCs w:val="16"/>
        </w:rPr>
        <w:t>Данные по технико-экономическим показателям теплоснабжающих и теплосетевых организаций отсутствуют.</w:t>
      </w:r>
    </w:p>
    <w:p w:rsidR="00932CC5" w:rsidRPr="00F16FB6" w:rsidRDefault="00932CC5" w:rsidP="00932CC5">
      <w:pPr>
        <w:pStyle w:val="Default"/>
        <w:ind w:firstLine="709"/>
        <w:jc w:val="both"/>
        <w:rPr>
          <w:b/>
          <w:bCs/>
          <w:sz w:val="16"/>
          <w:szCs w:val="16"/>
        </w:rPr>
      </w:pPr>
    </w:p>
    <w:p w:rsidR="00505F02" w:rsidRPr="00F16FB6" w:rsidRDefault="00505F02" w:rsidP="00932CC5">
      <w:pPr>
        <w:pStyle w:val="Default"/>
        <w:ind w:firstLine="709"/>
        <w:jc w:val="center"/>
        <w:rPr>
          <w:b/>
          <w:bCs/>
          <w:sz w:val="16"/>
          <w:szCs w:val="16"/>
        </w:rPr>
      </w:pPr>
      <w:r w:rsidRPr="00F16FB6">
        <w:rPr>
          <w:b/>
          <w:bCs/>
          <w:sz w:val="16"/>
          <w:szCs w:val="16"/>
        </w:rPr>
        <w:t>Часть</w:t>
      </w:r>
      <w:r w:rsidR="00932CC5" w:rsidRPr="00F16FB6">
        <w:rPr>
          <w:b/>
          <w:bCs/>
          <w:sz w:val="16"/>
          <w:szCs w:val="16"/>
        </w:rPr>
        <w:t xml:space="preserve"> 1.</w:t>
      </w:r>
      <w:r w:rsidRPr="00F16FB6">
        <w:rPr>
          <w:b/>
          <w:bCs/>
          <w:sz w:val="16"/>
          <w:szCs w:val="16"/>
        </w:rPr>
        <w:t>1</w:t>
      </w:r>
      <w:r w:rsidR="00932CC5" w:rsidRPr="00F16FB6">
        <w:rPr>
          <w:b/>
          <w:bCs/>
          <w:sz w:val="16"/>
          <w:szCs w:val="16"/>
        </w:rPr>
        <w:t>1</w:t>
      </w:r>
      <w:r w:rsidRPr="00F16FB6">
        <w:rPr>
          <w:b/>
          <w:bCs/>
          <w:sz w:val="16"/>
          <w:szCs w:val="16"/>
        </w:rPr>
        <w:t>. Тарифы на тепловую энергию</w:t>
      </w:r>
    </w:p>
    <w:p w:rsidR="00932CC5" w:rsidRPr="00F16FB6" w:rsidRDefault="00932CC5" w:rsidP="00932CC5">
      <w:pPr>
        <w:pStyle w:val="Default"/>
        <w:ind w:firstLine="709"/>
        <w:jc w:val="center"/>
        <w:rPr>
          <w:sz w:val="16"/>
          <w:szCs w:val="16"/>
        </w:rPr>
      </w:pPr>
    </w:p>
    <w:p w:rsidR="00E711E7" w:rsidRDefault="00E711E7" w:rsidP="00E711E7">
      <w:pPr>
        <w:suppressAutoHyphens/>
        <w:spacing w:after="0" w:line="240" w:lineRule="auto"/>
        <w:ind w:firstLine="284"/>
        <w:jc w:val="both"/>
        <w:rPr>
          <w:rFonts w:ascii="Times New Roman" w:hAnsi="Times New Roman" w:cs="Times New Roman"/>
          <w:sz w:val="16"/>
          <w:szCs w:val="16"/>
        </w:rPr>
      </w:pPr>
      <w:r>
        <w:rPr>
          <w:rFonts w:ascii="Times New Roman" w:hAnsi="Times New Roman" w:cs="Times New Roman"/>
          <w:sz w:val="16"/>
          <w:szCs w:val="16"/>
        </w:rPr>
        <w:t xml:space="preserve">Стоимость 1 Гкал в муниципальном образование Пекшинское Петушинского района с 01.01.2020 по 30.06.2020 г.г. установлена 2939,78 руб./Гкал, что соответствует тарифу установленному на </w:t>
      </w:r>
      <w:r>
        <w:rPr>
          <w:rFonts w:ascii="Times New Roman" w:hAnsi="Times New Roman" w:cs="Times New Roman"/>
          <w:sz w:val="16"/>
          <w:szCs w:val="16"/>
          <w:lang w:val="en-US"/>
        </w:rPr>
        <w:t>II</w:t>
      </w:r>
      <w:r>
        <w:rPr>
          <w:rFonts w:ascii="Times New Roman" w:hAnsi="Times New Roman" w:cs="Times New Roman"/>
          <w:sz w:val="16"/>
          <w:szCs w:val="16"/>
        </w:rPr>
        <w:t xml:space="preserve"> полугодие  2019г.  (рост 0%).</w:t>
      </w:r>
    </w:p>
    <w:p w:rsidR="00E711E7" w:rsidRDefault="00E711E7" w:rsidP="00E711E7">
      <w:pPr>
        <w:suppressAutoHyphens/>
        <w:spacing w:after="0" w:line="240" w:lineRule="auto"/>
        <w:ind w:firstLine="284"/>
        <w:jc w:val="both"/>
        <w:rPr>
          <w:rFonts w:ascii="Times New Roman" w:hAnsi="Times New Roman" w:cs="Times New Roman"/>
          <w:sz w:val="16"/>
          <w:szCs w:val="16"/>
        </w:rPr>
      </w:pPr>
      <w:r>
        <w:rPr>
          <w:rFonts w:ascii="Times New Roman" w:hAnsi="Times New Roman" w:cs="Times New Roman"/>
          <w:sz w:val="16"/>
          <w:szCs w:val="16"/>
        </w:rPr>
        <w:t>Стоимость 1 Гкал в муниципальном образование Пекшинское Петушинского района с 01.07.2020 по 31.12.2020 г.г. установлена 3104,40 руб./Гкал. Рост тарифа на тепловую энергию по сравнению с первым полугодием 2020 г. Составляет 5,6%, что соответствует предельно допустимому росту цен.</w:t>
      </w:r>
    </w:p>
    <w:p w:rsidR="008100CF" w:rsidRPr="00DA08BC" w:rsidRDefault="008100CF" w:rsidP="00932CC5">
      <w:pPr>
        <w:spacing w:after="0" w:line="240" w:lineRule="auto"/>
        <w:jc w:val="both"/>
        <w:rPr>
          <w:rFonts w:ascii="Times New Roman" w:hAnsi="Times New Roman" w:cs="Times New Roman"/>
          <w:sz w:val="16"/>
          <w:szCs w:val="16"/>
        </w:rPr>
      </w:pPr>
    </w:p>
    <w:p w:rsidR="0094377A" w:rsidRDefault="00505F02" w:rsidP="0094377A">
      <w:pPr>
        <w:pStyle w:val="Default"/>
        <w:jc w:val="center"/>
        <w:rPr>
          <w:b/>
          <w:bCs/>
          <w:sz w:val="16"/>
          <w:szCs w:val="16"/>
        </w:rPr>
      </w:pPr>
      <w:r w:rsidRPr="00DA08BC">
        <w:rPr>
          <w:b/>
          <w:bCs/>
          <w:sz w:val="16"/>
          <w:szCs w:val="16"/>
        </w:rPr>
        <w:t>Часть 1</w:t>
      </w:r>
      <w:r w:rsidR="0094377A">
        <w:rPr>
          <w:b/>
          <w:bCs/>
          <w:sz w:val="16"/>
          <w:szCs w:val="16"/>
        </w:rPr>
        <w:t>.12</w:t>
      </w:r>
      <w:r w:rsidRPr="00DA08BC">
        <w:rPr>
          <w:b/>
          <w:bCs/>
          <w:sz w:val="16"/>
          <w:szCs w:val="16"/>
        </w:rPr>
        <w:t xml:space="preserve">. Описание существующих технических и </w:t>
      </w:r>
    </w:p>
    <w:p w:rsidR="00505F02" w:rsidRDefault="00505F02" w:rsidP="0094377A">
      <w:pPr>
        <w:pStyle w:val="Default"/>
        <w:jc w:val="center"/>
        <w:rPr>
          <w:b/>
          <w:bCs/>
          <w:sz w:val="16"/>
          <w:szCs w:val="16"/>
        </w:rPr>
      </w:pPr>
      <w:r w:rsidRPr="00DA08BC">
        <w:rPr>
          <w:b/>
          <w:bCs/>
          <w:sz w:val="16"/>
          <w:szCs w:val="16"/>
        </w:rPr>
        <w:t>технологических проблем в системе теплоснабжения</w:t>
      </w:r>
    </w:p>
    <w:p w:rsidR="0094377A" w:rsidRPr="00DA08BC" w:rsidRDefault="0094377A" w:rsidP="0094377A">
      <w:pPr>
        <w:pStyle w:val="Default"/>
        <w:jc w:val="center"/>
        <w:rPr>
          <w:sz w:val="16"/>
          <w:szCs w:val="16"/>
        </w:rPr>
      </w:pPr>
    </w:p>
    <w:p w:rsidR="00505F02" w:rsidRPr="00DA08BC" w:rsidRDefault="00505F02" w:rsidP="0094377A">
      <w:pPr>
        <w:pStyle w:val="Default"/>
        <w:ind w:firstLine="284"/>
        <w:jc w:val="both"/>
        <w:rPr>
          <w:sz w:val="16"/>
          <w:szCs w:val="16"/>
        </w:rPr>
      </w:pPr>
      <w:r w:rsidRPr="00DA08BC">
        <w:rPr>
          <w:sz w:val="16"/>
          <w:szCs w:val="16"/>
        </w:rPr>
        <w:t xml:space="preserve">Работа котельных в </w:t>
      </w:r>
      <w:r w:rsidR="008100CF" w:rsidRPr="00DA08BC">
        <w:rPr>
          <w:sz w:val="16"/>
          <w:szCs w:val="16"/>
        </w:rPr>
        <w:t xml:space="preserve">п.Сушнево-1, п.Сушнево-2 </w:t>
      </w:r>
      <w:r w:rsidRPr="00DA08BC">
        <w:rPr>
          <w:sz w:val="16"/>
          <w:szCs w:val="16"/>
        </w:rPr>
        <w:t xml:space="preserve">ведётся в ручном режиме, что затрудняет регулировку отпуска теплоносителя в зависимости от температуры наружного воздуха. Качество топлива не всегда соответствует задекларированному, что приводит к перерасходу топлива и невозможности обеспечения требуемых параметров теплоносителя. Так как выше перечисленные котельные эксплуатируются в ручном режиме, то большое значение для их нормального функционирования приобретает человеческий фактор. </w:t>
      </w:r>
    </w:p>
    <w:p w:rsidR="00505F02" w:rsidRPr="00DA08BC" w:rsidRDefault="00505F02" w:rsidP="0094377A">
      <w:pPr>
        <w:spacing w:after="0" w:line="240" w:lineRule="auto"/>
        <w:ind w:firstLine="284"/>
        <w:jc w:val="both"/>
        <w:rPr>
          <w:rFonts w:ascii="Times New Roman" w:hAnsi="Times New Roman" w:cs="Times New Roman"/>
          <w:sz w:val="16"/>
          <w:szCs w:val="16"/>
        </w:rPr>
      </w:pPr>
      <w:r w:rsidRPr="00DA08BC">
        <w:rPr>
          <w:rFonts w:ascii="Times New Roman" w:hAnsi="Times New Roman" w:cs="Times New Roman"/>
          <w:sz w:val="16"/>
          <w:szCs w:val="16"/>
        </w:rPr>
        <w:t>В виду отсутствия в семи тепловых системах населённых пунктов централизованного горячего водоснабжения имеет место несанкционированный разбор воды из системы отопления</w:t>
      </w:r>
      <w:r w:rsidR="00221E79" w:rsidRPr="00DA08BC">
        <w:rPr>
          <w:rFonts w:ascii="Times New Roman" w:hAnsi="Times New Roman" w:cs="Times New Roman"/>
          <w:sz w:val="16"/>
          <w:szCs w:val="16"/>
        </w:rPr>
        <w:t>, что приводит к росту подпитки</w:t>
      </w:r>
      <w:r w:rsidRPr="00DA08BC">
        <w:rPr>
          <w:rFonts w:ascii="Times New Roman" w:hAnsi="Times New Roman" w:cs="Times New Roman"/>
          <w:sz w:val="16"/>
          <w:szCs w:val="16"/>
        </w:rPr>
        <w:t>, которая поэтому не всегда обеспечивается существующей системой водоподготовки. Не подготовленная вода приводит к большей коррозии трубопроводов теплосистемы.</w:t>
      </w:r>
    </w:p>
    <w:p w:rsidR="0094377A" w:rsidRDefault="0094377A" w:rsidP="0094377A">
      <w:pPr>
        <w:pStyle w:val="Default"/>
        <w:ind w:firstLine="284"/>
        <w:jc w:val="both"/>
        <w:rPr>
          <w:b/>
          <w:bCs/>
          <w:sz w:val="16"/>
          <w:szCs w:val="16"/>
        </w:rPr>
      </w:pPr>
    </w:p>
    <w:p w:rsidR="00505F02" w:rsidRDefault="00505F02" w:rsidP="0094377A">
      <w:pPr>
        <w:pStyle w:val="Default"/>
        <w:ind w:firstLine="284"/>
        <w:jc w:val="center"/>
        <w:rPr>
          <w:b/>
          <w:bCs/>
          <w:sz w:val="16"/>
          <w:szCs w:val="16"/>
        </w:rPr>
      </w:pPr>
      <w:r w:rsidRPr="00DA08BC">
        <w:rPr>
          <w:b/>
          <w:bCs/>
          <w:sz w:val="16"/>
          <w:szCs w:val="16"/>
        </w:rPr>
        <w:t>Часть 1</w:t>
      </w:r>
      <w:r w:rsidR="0094377A">
        <w:rPr>
          <w:b/>
          <w:bCs/>
          <w:sz w:val="16"/>
          <w:szCs w:val="16"/>
        </w:rPr>
        <w:t>.13</w:t>
      </w:r>
      <w:r w:rsidRPr="00DA08BC">
        <w:rPr>
          <w:b/>
          <w:bCs/>
          <w:sz w:val="16"/>
          <w:szCs w:val="16"/>
        </w:rPr>
        <w:t xml:space="preserve"> Перспективное потребление тепловой энергии на цели теплоснабжения.</w:t>
      </w:r>
    </w:p>
    <w:p w:rsidR="0094377A" w:rsidRPr="00DA08BC" w:rsidRDefault="0094377A" w:rsidP="0094377A">
      <w:pPr>
        <w:pStyle w:val="Default"/>
        <w:ind w:firstLine="284"/>
        <w:jc w:val="both"/>
        <w:rPr>
          <w:sz w:val="16"/>
          <w:szCs w:val="16"/>
        </w:rPr>
      </w:pPr>
    </w:p>
    <w:p w:rsidR="00505F02" w:rsidRDefault="00505F02" w:rsidP="0094377A">
      <w:pPr>
        <w:pStyle w:val="Default"/>
        <w:ind w:firstLine="284"/>
        <w:jc w:val="both"/>
        <w:rPr>
          <w:sz w:val="16"/>
          <w:szCs w:val="16"/>
        </w:rPr>
      </w:pPr>
      <w:r w:rsidRPr="00DA08BC">
        <w:rPr>
          <w:sz w:val="16"/>
          <w:szCs w:val="16"/>
        </w:rPr>
        <w:t xml:space="preserve">В соответствии с Генпланом МО «Пекшинское сельское поселение» строительство секционной застройки на первую очередь до 2020г. и на расчётный срок до 2030г. не планируется. В соответствии с этим развитие централизованного теплоснабжения не планируется. </w:t>
      </w:r>
    </w:p>
    <w:p w:rsidR="0094377A" w:rsidRPr="00DA08BC" w:rsidRDefault="0094377A" w:rsidP="0094377A">
      <w:pPr>
        <w:pStyle w:val="Default"/>
        <w:ind w:firstLine="284"/>
        <w:jc w:val="both"/>
        <w:rPr>
          <w:sz w:val="16"/>
          <w:szCs w:val="16"/>
        </w:rPr>
      </w:pPr>
    </w:p>
    <w:p w:rsidR="00505F02" w:rsidRDefault="00505F02" w:rsidP="0094377A">
      <w:pPr>
        <w:pStyle w:val="Default"/>
        <w:ind w:firstLine="284"/>
        <w:jc w:val="center"/>
        <w:rPr>
          <w:b/>
          <w:bCs/>
          <w:sz w:val="16"/>
          <w:szCs w:val="16"/>
        </w:rPr>
      </w:pPr>
      <w:r w:rsidRPr="00DA08BC">
        <w:rPr>
          <w:b/>
          <w:bCs/>
          <w:sz w:val="16"/>
          <w:szCs w:val="16"/>
        </w:rPr>
        <w:t>Раздел 2.</w:t>
      </w:r>
      <w:r w:rsidR="00B46AD7">
        <w:rPr>
          <w:b/>
          <w:bCs/>
          <w:sz w:val="16"/>
          <w:szCs w:val="16"/>
        </w:rPr>
        <w:t xml:space="preserve"> </w:t>
      </w:r>
      <w:r w:rsidRPr="00DA08BC">
        <w:rPr>
          <w:b/>
          <w:bCs/>
          <w:sz w:val="16"/>
          <w:szCs w:val="16"/>
        </w:rPr>
        <w:t>Перспективное потребление тепловой энергии на цели теплоснабжения</w:t>
      </w:r>
    </w:p>
    <w:p w:rsidR="0094377A" w:rsidRPr="00DA08BC" w:rsidRDefault="0094377A" w:rsidP="0094377A">
      <w:pPr>
        <w:pStyle w:val="Default"/>
        <w:ind w:firstLine="284"/>
        <w:jc w:val="center"/>
        <w:rPr>
          <w:sz w:val="16"/>
          <w:szCs w:val="16"/>
        </w:rPr>
      </w:pPr>
    </w:p>
    <w:p w:rsidR="00505F02" w:rsidRPr="00DA08BC" w:rsidRDefault="00505F02" w:rsidP="0094377A">
      <w:pPr>
        <w:pStyle w:val="Default"/>
        <w:ind w:firstLine="284"/>
        <w:jc w:val="both"/>
        <w:rPr>
          <w:sz w:val="16"/>
          <w:szCs w:val="16"/>
        </w:rPr>
      </w:pPr>
      <w:r w:rsidRPr="00DA08BC">
        <w:rPr>
          <w:sz w:val="16"/>
          <w:szCs w:val="16"/>
        </w:rPr>
        <w:t xml:space="preserve">Введение в строй новых производственных мощностей на территории поселения не предусмотрено. </w:t>
      </w:r>
    </w:p>
    <w:p w:rsidR="00505F02" w:rsidRPr="00DA08BC" w:rsidRDefault="00505F02" w:rsidP="0094377A">
      <w:pPr>
        <w:pStyle w:val="Default"/>
        <w:ind w:firstLine="284"/>
        <w:jc w:val="both"/>
        <w:rPr>
          <w:sz w:val="16"/>
          <w:szCs w:val="16"/>
        </w:rPr>
      </w:pPr>
      <w:r w:rsidRPr="00DA08BC">
        <w:rPr>
          <w:sz w:val="16"/>
          <w:szCs w:val="16"/>
        </w:rPr>
        <w:t>Данные базового уров</w:t>
      </w:r>
      <w:r w:rsidR="00221E79" w:rsidRPr="00DA08BC">
        <w:rPr>
          <w:sz w:val="16"/>
          <w:szCs w:val="16"/>
        </w:rPr>
        <w:t>ня потребления тепловой энергии</w:t>
      </w:r>
      <w:r w:rsidRPr="00DA08BC">
        <w:rPr>
          <w:sz w:val="16"/>
          <w:szCs w:val="16"/>
        </w:rPr>
        <w:t>, прогноз приростов площади строительных фондов по видам потребителей тепла, прироста объёмов теплопотребления по поселению пр</w:t>
      </w:r>
      <w:r w:rsidR="0094377A">
        <w:rPr>
          <w:sz w:val="16"/>
          <w:szCs w:val="16"/>
        </w:rPr>
        <w:t>и ведён в нижеследующей таблице.</w:t>
      </w:r>
    </w:p>
    <w:p w:rsidR="0094377A" w:rsidRDefault="003232CA" w:rsidP="00932CC5">
      <w:pPr>
        <w:pStyle w:val="Default"/>
        <w:ind w:firstLine="709"/>
        <w:jc w:val="right"/>
        <w:rPr>
          <w:b/>
          <w:sz w:val="16"/>
          <w:szCs w:val="16"/>
        </w:rPr>
      </w:pPr>
      <w:r w:rsidRPr="0094377A">
        <w:rPr>
          <w:b/>
          <w:sz w:val="16"/>
          <w:szCs w:val="16"/>
        </w:rPr>
        <w:t>Таблица №</w:t>
      </w:r>
      <w:r w:rsidR="00917257" w:rsidRPr="0094377A">
        <w:rPr>
          <w:b/>
          <w:sz w:val="16"/>
          <w:szCs w:val="16"/>
        </w:rPr>
        <w:t>1</w:t>
      </w:r>
      <w:r w:rsidR="0094377A" w:rsidRPr="0094377A">
        <w:rPr>
          <w:b/>
          <w:sz w:val="16"/>
          <w:szCs w:val="16"/>
        </w:rPr>
        <w:t>9</w:t>
      </w:r>
    </w:p>
    <w:p w:rsidR="00B46AD7" w:rsidRPr="0094377A" w:rsidRDefault="00B46AD7" w:rsidP="00932CC5">
      <w:pPr>
        <w:pStyle w:val="Default"/>
        <w:ind w:firstLine="709"/>
        <w:jc w:val="right"/>
        <w:rPr>
          <w:b/>
          <w:sz w:val="16"/>
          <w:szCs w:val="16"/>
        </w:rPr>
      </w:pPr>
    </w:p>
    <w:tbl>
      <w:tblPr>
        <w:tblW w:w="7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835"/>
        <w:gridCol w:w="1559"/>
        <w:gridCol w:w="1276"/>
        <w:gridCol w:w="1275"/>
      </w:tblGrid>
      <w:tr w:rsidR="00505F02" w:rsidRPr="00DA08BC" w:rsidTr="00B46AD7">
        <w:trPr>
          <w:trHeight w:val="585"/>
        </w:trPr>
        <w:tc>
          <w:tcPr>
            <w:tcW w:w="426" w:type="dxa"/>
          </w:tcPr>
          <w:p w:rsidR="00A20B93" w:rsidRPr="0094377A" w:rsidRDefault="00505F02" w:rsidP="0094377A">
            <w:pPr>
              <w:pStyle w:val="Default"/>
              <w:jc w:val="center"/>
              <w:rPr>
                <w:b/>
                <w:sz w:val="16"/>
                <w:szCs w:val="16"/>
              </w:rPr>
            </w:pPr>
            <w:r w:rsidRPr="0094377A">
              <w:rPr>
                <w:b/>
                <w:sz w:val="16"/>
                <w:szCs w:val="16"/>
              </w:rPr>
              <w:t>№</w:t>
            </w:r>
          </w:p>
          <w:p w:rsidR="00505F02" w:rsidRPr="0094377A" w:rsidRDefault="00505F02" w:rsidP="0094377A">
            <w:pPr>
              <w:pStyle w:val="Default"/>
              <w:jc w:val="center"/>
              <w:rPr>
                <w:b/>
                <w:sz w:val="16"/>
                <w:szCs w:val="16"/>
              </w:rPr>
            </w:pPr>
          </w:p>
        </w:tc>
        <w:tc>
          <w:tcPr>
            <w:tcW w:w="2835" w:type="dxa"/>
          </w:tcPr>
          <w:p w:rsidR="00505F02" w:rsidRPr="0094377A" w:rsidRDefault="00505F02" w:rsidP="0094377A">
            <w:pPr>
              <w:pStyle w:val="Default"/>
              <w:jc w:val="center"/>
              <w:rPr>
                <w:b/>
                <w:sz w:val="16"/>
                <w:szCs w:val="16"/>
              </w:rPr>
            </w:pPr>
            <w:r w:rsidRPr="0094377A">
              <w:rPr>
                <w:b/>
                <w:sz w:val="16"/>
                <w:szCs w:val="16"/>
              </w:rPr>
              <w:t>Наименование</w:t>
            </w:r>
          </w:p>
        </w:tc>
        <w:tc>
          <w:tcPr>
            <w:tcW w:w="1559" w:type="dxa"/>
          </w:tcPr>
          <w:p w:rsidR="00505F02" w:rsidRPr="0094377A" w:rsidRDefault="00505F02" w:rsidP="0094377A">
            <w:pPr>
              <w:pStyle w:val="Default"/>
              <w:jc w:val="center"/>
              <w:rPr>
                <w:b/>
                <w:sz w:val="16"/>
                <w:szCs w:val="16"/>
              </w:rPr>
            </w:pPr>
            <w:r w:rsidRPr="0094377A">
              <w:rPr>
                <w:b/>
                <w:sz w:val="16"/>
                <w:szCs w:val="16"/>
              </w:rPr>
              <w:t>Существующее положение 2012г.</w:t>
            </w:r>
          </w:p>
        </w:tc>
        <w:tc>
          <w:tcPr>
            <w:tcW w:w="1276" w:type="dxa"/>
          </w:tcPr>
          <w:p w:rsidR="00505F02" w:rsidRPr="0094377A" w:rsidRDefault="00505F02" w:rsidP="0094377A">
            <w:pPr>
              <w:pStyle w:val="Default"/>
              <w:jc w:val="center"/>
              <w:rPr>
                <w:b/>
                <w:sz w:val="16"/>
                <w:szCs w:val="16"/>
              </w:rPr>
            </w:pPr>
            <w:r w:rsidRPr="0094377A">
              <w:rPr>
                <w:b/>
                <w:sz w:val="16"/>
                <w:szCs w:val="16"/>
              </w:rPr>
              <w:t>Первая очередь 2020г.</w:t>
            </w:r>
          </w:p>
        </w:tc>
        <w:tc>
          <w:tcPr>
            <w:tcW w:w="1275" w:type="dxa"/>
          </w:tcPr>
          <w:p w:rsidR="00505F02" w:rsidRPr="0094377A" w:rsidRDefault="00505F02" w:rsidP="0094377A">
            <w:pPr>
              <w:pStyle w:val="Default"/>
              <w:jc w:val="center"/>
              <w:rPr>
                <w:b/>
                <w:sz w:val="16"/>
                <w:szCs w:val="16"/>
              </w:rPr>
            </w:pPr>
            <w:r w:rsidRPr="0094377A">
              <w:rPr>
                <w:b/>
                <w:sz w:val="16"/>
                <w:szCs w:val="16"/>
              </w:rPr>
              <w:t>Расчётный срок 2030г.</w:t>
            </w:r>
          </w:p>
        </w:tc>
      </w:tr>
      <w:tr w:rsidR="00505F02" w:rsidRPr="00DA08BC" w:rsidTr="00B46AD7">
        <w:trPr>
          <w:trHeight w:val="847"/>
        </w:trPr>
        <w:tc>
          <w:tcPr>
            <w:tcW w:w="426" w:type="dxa"/>
          </w:tcPr>
          <w:p w:rsidR="00505F02" w:rsidRPr="00DA08BC" w:rsidRDefault="00505F02" w:rsidP="0094377A">
            <w:pPr>
              <w:pStyle w:val="Default"/>
              <w:jc w:val="center"/>
              <w:rPr>
                <w:sz w:val="16"/>
                <w:szCs w:val="16"/>
              </w:rPr>
            </w:pPr>
            <w:r w:rsidRPr="00DA08BC">
              <w:rPr>
                <w:sz w:val="16"/>
                <w:szCs w:val="16"/>
              </w:rPr>
              <w:t>1</w:t>
            </w:r>
          </w:p>
        </w:tc>
        <w:tc>
          <w:tcPr>
            <w:tcW w:w="2835" w:type="dxa"/>
          </w:tcPr>
          <w:p w:rsidR="00505F02" w:rsidRPr="00DA08BC" w:rsidRDefault="00505F02">
            <w:pPr>
              <w:pStyle w:val="Default"/>
              <w:rPr>
                <w:sz w:val="16"/>
                <w:szCs w:val="16"/>
              </w:rPr>
            </w:pPr>
            <w:r w:rsidRPr="00DA08BC">
              <w:rPr>
                <w:sz w:val="16"/>
                <w:szCs w:val="16"/>
              </w:rPr>
              <w:t xml:space="preserve">Площадь строительных фондов (кв.м) том числе: </w:t>
            </w:r>
          </w:p>
          <w:p w:rsidR="00505F02" w:rsidRPr="00DA08BC" w:rsidRDefault="00505F02">
            <w:pPr>
              <w:pStyle w:val="Default"/>
              <w:rPr>
                <w:sz w:val="16"/>
                <w:szCs w:val="16"/>
              </w:rPr>
            </w:pPr>
            <w:r w:rsidRPr="00DA08BC">
              <w:rPr>
                <w:sz w:val="16"/>
                <w:szCs w:val="16"/>
              </w:rPr>
              <w:t xml:space="preserve">- индивидуальный жилой фонд МКД </w:t>
            </w:r>
          </w:p>
          <w:p w:rsidR="00505F02" w:rsidRPr="00DA08BC" w:rsidRDefault="00505F02">
            <w:pPr>
              <w:pStyle w:val="Default"/>
              <w:rPr>
                <w:sz w:val="16"/>
                <w:szCs w:val="16"/>
              </w:rPr>
            </w:pPr>
            <w:r w:rsidRPr="00DA08BC">
              <w:rPr>
                <w:sz w:val="16"/>
                <w:szCs w:val="16"/>
              </w:rPr>
              <w:t xml:space="preserve">- общественные здания </w:t>
            </w:r>
          </w:p>
          <w:p w:rsidR="00505F02" w:rsidRPr="00DA08BC" w:rsidRDefault="00505F02">
            <w:pPr>
              <w:pStyle w:val="Default"/>
              <w:rPr>
                <w:sz w:val="16"/>
                <w:szCs w:val="16"/>
              </w:rPr>
            </w:pPr>
            <w:r w:rsidRPr="00DA08BC">
              <w:rPr>
                <w:sz w:val="16"/>
                <w:szCs w:val="16"/>
              </w:rPr>
              <w:t xml:space="preserve">- индивидуальные дома </w:t>
            </w:r>
          </w:p>
        </w:tc>
        <w:tc>
          <w:tcPr>
            <w:tcW w:w="1559" w:type="dxa"/>
          </w:tcPr>
          <w:p w:rsidR="00505F02" w:rsidRPr="00DA08BC" w:rsidRDefault="00505F02" w:rsidP="0094377A">
            <w:pPr>
              <w:pStyle w:val="Default"/>
              <w:jc w:val="center"/>
              <w:rPr>
                <w:sz w:val="16"/>
                <w:szCs w:val="16"/>
              </w:rPr>
            </w:pPr>
            <w:r w:rsidRPr="00DA08BC">
              <w:rPr>
                <w:sz w:val="16"/>
                <w:szCs w:val="16"/>
              </w:rPr>
              <w:t>54294</w:t>
            </w:r>
          </w:p>
          <w:p w:rsidR="00505F02" w:rsidRPr="00DA08BC" w:rsidRDefault="00505F02" w:rsidP="0094377A">
            <w:pPr>
              <w:pStyle w:val="Default"/>
              <w:jc w:val="center"/>
              <w:rPr>
                <w:sz w:val="16"/>
                <w:szCs w:val="16"/>
              </w:rPr>
            </w:pPr>
            <w:r w:rsidRPr="00DA08BC">
              <w:rPr>
                <w:sz w:val="16"/>
                <w:szCs w:val="16"/>
              </w:rPr>
              <w:t>11054</w:t>
            </w:r>
          </w:p>
          <w:p w:rsidR="00505F02" w:rsidRPr="00DA08BC" w:rsidRDefault="00505F02" w:rsidP="0094377A">
            <w:pPr>
              <w:pStyle w:val="Default"/>
              <w:jc w:val="center"/>
              <w:rPr>
                <w:sz w:val="16"/>
                <w:szCs w:val="16"/>
              </w:rPr>
            </w:pPr>
            <w:r w:rsidRPr="00DA08BC">
              <w:rPr>
                <w:sz w:val="16"/>
                <w:szCs w:val="16"/>
              </w:rPr>
              <w:t>183532</w:t>
            </w:r>
          </w:p>
        </w:tc>
        <w:tc>
          <w:tcPr>
            <w:tcW w:w="1276" w:type="dxa"/>
          </w:tcPr>
          <w:p w:rsidR="00505F02" w:rsidRPr="00DA08BC" w:rsidRDefault="00505F02" w:rsidP="0094377A">
            <w:pPr>
              <w:pStyle w:val="Default"/>
              <w:jc w:val="center"/>
              <w:rPr>
                <w:sz w:val="16"/>
                <w:szCs w:val="16"/>
              </w:rPr>
            </w:pPr>
            <w:r w:rsidRPr="00DA08BC">
              <w:rPr>
                <w:sz w:val="16"/>
                <w:szCs w:val="16"/>
              </w:rPr>
              <w:t>54294</w:t>
            </w:r>
          </w:p>
          <w:p w:rsidR="00505F02" w:rsidRPr="00DA08BC" w:rsidRDefault="00505F02" w:rsidP="0094377A">
            <w:pPr>
              <w:pStyle w:val="Default"/>
              <w:jc w:val="center"/>
              <w:rPr>
                <w:sz w:val="16"/>
                <w:szCs w:val="16"/>
              </w:rPr>
            </w:pPr>
            <w:r w:rsidRPr="00DA08BC">
              <w:rPr>
                <w:sz w:val="16"/>
                <w:szCs w:val="16"/>
              </w:rPr>
              <w:t>11054</w:t>
            </w:r>
          </w:p>
          <w:p w:rsidR="00505F02" w:rsidRPr="00DA08BC" w:rsidRDefault="00505F02" w:rsidP="0094377A">
            <w:pPr>
              <w:pStyle w:val="Default"/>
              <w:jc w:val="center"/>
              <w:rPr>
                <w:sz w:val="16"/>
                <w:szCs w:val="16"/>
              </w:rPr>
            </w:pPr>
            <w:r w:rsidRPr="00DA08BC">
              <w:rPr>
                <w:sz w:val="16"/>
                <w:szCs w:val="16"/>
              </w:rPr>
              <w:t>186532</w:t>
            </w:r>
          </w:p>
        </w:tc>
        <w:tc>
          <w:tcPr>
            <w:tcW w:w="1275" w:type="dxa"/>
          </w:tcPr>
          <w:p w:rsidR="00505F02" w:rsidRPr="00DA08BC" w:rsidRDefault="00505F02" w:rsidP="0094377A">
            <w:pPr>
              <w:pStyle w:val="Default"/>
              <w:jc w:val="center"/>
              <w:rPr>
                <w:sz w:val="16"/>
                <w:szCs w:val="16"/>
              </w:rPr>
            </w:pPr>
            <w:r w:rsidRPr="00DA08BC">
              <w:rPr>
                <w:sz w:val="16"/>
                <w:szCs w:val="16"/>
              </w:rPr>
              <w:t>54294</w:t>
            </w:r>
          </w:p>
          <w:p w:rsidR="00505F02" w:rsidRPr="00DA08BC" w:rsidRDefault="00505F02" w:rsidP="0094377A">
            <w:pPr>
              <w:pStyle w:val="Default"/>
              <w:jc w:val="center"/>
              <w:rPr>
                <w:sz w:val="16"/>
                <w:szCs w:val="16"/>
              </w:rPr>
            </w:pPr>
            <w:r w:rsidRPr="00DA08BC">
              <w:rPr>
                <w:sz w:val="16"/>
                <w:szCs w:val="16"/>
              </w:rPr>
              <w:t>11054</w:t>
            </w:r>
          </w:p>
          <w:p w:rsidR="00505F02" w:rsidRPr="00DA08BC" w:rsidRDefault="00505F02" w:rsidP="0094377A">
            <w:pPr>
              <w:pStyle w:val="Default"/>
              <w:jc w:val="center"/>
              <w:rPr>
                <w:sz w:val="16"/>
                <w:szCs w:val="16"/>
              </w:rPr>
            </w:pPr>
            <w:r w:rsidRPr="00DA08BC">
              <w:rPr>
                <w:sz w:val="16"/>
                <w:szCs w:val="16"/>
              </w:rPr>
              <w:t>189532</w:t>
            </w:r>
          </w:p>
        </w:tc>
      </w:tr>
      <w:tr w:rsidR="00505F02" w:rsidRPr="00DA08BC" w:rsidTr="00B46AD7">
        <w:trPr>
          <w:trHeight w:val="109"/>
        </w:trPr>
        <w:tc>
          <w:tcPr>
            <w:tcW w:w="3261" w:type="dxa"/>
            <w:gridSpan w:val="2"/>
          </w:tcPr>
          <w:p w:rsidR="00505F02" w:rsidRPr="0094377A" w:rsidRDefault="00505F02" w:rsidP="0094377A">
            <w:pPr>
              <w:pStyle w:val="Default"/>
              <w:jc w:val="center"/>
              <w:rPr>
                <w:b/>
                <w:sz w:val="16"/>
                <w:szCs w:val="16"/>
              </w:rPr>
            </w:pPr>
            <w:r w:rsidRPr="0094377A">
              <w:rPr>
                <w:b/>
                <w:sz w:val="16"/>
                <w:szCs w:val="16"/>
              </w:rPr>
              <w:t>Итого</w:t>
            </w:r>
          </w:p>
        </w:tc>
        <w:tc>
          <w:tcPr>
            <w:tcW w:w="1559" w:type="dxa"/>
          </w:tcPr>
          <w:p w:rsidR="00505F02" w:rsidRPr="0094377A" w:rsidRDefault="00505F02" w:rsidP="0094377A">
            <w:pPr>
              <w:pStyle w:val="Default"/>
              <w:jc w:val="center"/>
              <w:rPr>
                <w:b/>
                <w:sz w:val="16"/>
                <w:szCs w:val="16"/>
              </w:rPr>
            </w:pPr>
            <w:r w:rsidRPr="0094377A">
              <w:rPr>
                <w:b/>
                <w:sz w:val="16"/>
                <w:szCs w:val="16"/>
              </w:rPr>
              <w:t>248880</w:t>
            </w:r>
          </w:p>
        </w:tc>
        <w:tc>
          <w:tcPr>
            <w:tcW w:w="1276" w:type="dxa"/>
          </w:tcPr>
          <w:p w:rsidR="00505F02" w:rsidRPr="0094377A" w:rsidRDefault="00505F02" w:rsidP="0094377A">
            <w:pPr>
              <w:pStyle w:val="Default"/>
              <w:jc w:val="center"/>
              <w:rPr>
                <w:b/>
                <w:sz w:val="16"/>
                <w:szCs w:val="16"/>
              </w:rPr>
            </w:pPr>
            <w:r w:rsidRPr="0094377A">
              <w:rPr>
                <w:b/>
                <w:sz w:val="16"/>
                <w:szCs w:val="16"/>
              </w:rPr>
              <w:t>251880</w:t>
            </w:r>
          </w:p>
        </w:tc>
        <w:tc>
          <w:tcPr>
            <w:tcW w:w="1275" w:type="dxa"/>
          </w:tcPr>
          <w:p w:rsidR="00505F02" w:rsidRPr="0094377A" w:rsidRDefault="00505F02" w:rsidP="0094377A">
            <w:pPr>
              <w:pStyle w:val="Default"/>
              <w:jc w:val="center"/>
              <w:rPr>
                <w:b/>
                <w:sz w:val="16"/>
                <w:szCs w:val="16"/>
              </w:rPr>
            </w:pPr>
            <w:r w:rsidRPr="0094377A">
              <w:rPr>
                <w:b/>
                <w:sz w:val="16"/>
                <w:szCs w:val="16"/>
              </w:rPr>
              <w:t>254880</w:t>
            </w:r>
          </w:p>
        </w:tc>
      </w:tr>
      <w:tr w:rsidR="00505F02" w:rsidRPr="00DA08BC" w:rsidTr="00B46AD7">
        <w:trPr>
          <w:trHeight w:val="1146"/>
        </w:trPr>
        <w:tc>
          <w:tcPr>
            <w:tcW w:w="426" w:type="dxa"/>
          </w:tcPr>
          <w:p w:rsidR="00505F02" w:rsidRPr="00DA08BC" w:rsidRDefault="00505F02" w:rsidP="0094377A">
            <w:pPr>
              <w:pStyle w:val="Default"/>
              <w:jc w:val="center"/>
              <w:rPr>
                <w:sz w:val="16"/>
                <w:szCs w:val="16"/>
              </w:rPr>
            </w:pPr>
            <w:r w:rsidRPr="00DA08BC">
              <w:rPr>
                <w:sz w:val="16"/>
                <w:szCs w:val="16"/>
              </w:rPr>
              <w:lastRenderedPageBreak/>
              <w:t>2</w:t>
            </w:r>
          </w:p>
        </w:tc>
        <w:tc>
          <w:tcPr>
            <w:tcW w:w="2835" w:type="dxa"/>
          </w:tcPr>
          <w:p w:rsidR="00505F02" w:rsidRPr="00DA08BC" w:rsidRDefault="00505F02">
            <w:pPr>
              <w:pStyle w:val="Default"/>
              <w:rPr>
                <w:sz w:val="16"/>
                <w:szCs w:val="16"/>
              </w:rPr>
            </w:pPr>
            <w:r w:rsidRPr="00DA08BC">
              <w:rPr>
                <w:sz w:val="16"/>
                <w:szCs w:val="16"/>
              </w:rPr>
              <w:t xml:space="preserve">Объём потребления тепловой энергии (ккал/час) в том числе </w:t>
            </w:r>
          </w:p>
          <w:p w:rsidR="00505F02" w:rsidRPr="00DA08BC" w:rsidRDefault="00505F02">
            <w:pPr>
              <w:pStyle w:val="Default"/>
              <w:rPr>
                <w:sz w:val="16"/>
                <w:szCs w:val="16"/>
              </w:rPr>
            </w:pPr>
            <w:r w:rsidRPr="00DA08BC">
              <w:rPr>
                <w:sz w:val="16"/>
                <w:szCs w:val="16"/>
              </w:rPr>
              <w:t xml:space="preserve">- индивидуальный жилищный фонд МКД </w:t>
            </w:r>
          </w:p>
          <w:p w:rsidR="00505F02" w:rsidRPr="00DA08BC" w:rsidRDefault="00505F02">
            <w:pPr>
              <w:pStyle w:val="Default"/>
              <w:rPr>
                <w:sz w:val="16"/>
                <w:szCs w:val="16"/>
              </w:rPr>
            </w:pPr>
            <w:r w:rsidRPr="00DA08BC">
              <w:rPr>
                <w:sz w:val="16"/>
                <w:szCs w:val="16"/>
              </w:rPr>
              <w:t xml:space="preserve">- общественные здания </w:t>
            </w:r>
          </w:p>
          <w:p w:rsidR="00505F02" w:rsidRPr="00DA08BC" w:rsidRDefault="00505F02">
            <w:pPr>
              <w:pStyle w:val="Default"/>
              <w:rPr>
                <w:sz w:val="16"/>
                <w:szCs w:val="16"/>
              </w:rPr>
            </w:pPr>
            <w:r w:rsidRPr="00DA08BC">
              <w:rPr>
                <w:sz w:val="16"/>
                <w:szCs w:val="16"/>
              </w:rPr>
              <w:t xml:space="preserve">-индивидуальные дома </w:t>
            </w:r>
          </w:p>
        </w:tc>
        <w:tc>
          <w:tcPr>
            <w:tcW w:w="1559" w:type="dxa"/>
          </w:tcPr>
          <w:p w:rsidR="00505F02" w:rsidRPr="00DA08BC" w:rsidRDefault="00505F02" w:rsidP="0094377A">
            <w:pPr>
              <w:pStyle w:val="Default"/>
              <w:jc w:val="center"/>
              <w:rPr>
                <w:sz w:val="16"/>
                <w:szCs w:val="16"/>
              </w:rPr>
            </w:pPr>
            <w:r w:rsidRPr="00DA08BC">
              <w:rPr>
                <w:sz w:val="16"/>
                <w:szCs w:val="16"/>
              </w:rPr>
              <w:t>8736</w:t>
            </w:r>
          </w:p>
          <w:p w:rsidR="00505F02" w:rsidRPr="00DA08BC" w:rsidRDefault="00505F02" w:rsidP="0094377A">
            <w:pPr>
              <w:pStyle w:val="Default"/>
              <w:jc w:val="center"/>
              <w:rPr>
                <w:sz w:val="16"/>
                <w:szCs w:val="16"/>
              </w:rPr>
            </w:pPr>
            <w:r w:rsidRPr="00DA08BC">
              <w:rPr>
                <w:sz w:val="16"/>
                <w:szCs w:val="16"/>
              </w:rPr>
              <w:t>2277</w:t>
            </w:r>
          </w:p>
          <w:p w:rsidR="00505F02" w:rsidRPr="00DA08BC" w:rsidRDefault="00505F02" w:rsidP="0094377A">
            <w:pPr>
              <w:pStyle w:val="Default"/>
              <w:jc w:val="center"/>
              <w:rPr>
                <w:sz w:val="16"/>
                <w:szCs w:val="16"/>
              </w:rPr>
            </w:pPr>
            <w:r w:rsidRPr="00DA08BC">
              <w:rPr>
                <w:sz w:val="16"/>
                <w:szCs w:val="16"/>
              </w:rPr>
              <w:t>2629</w:t>
            </w:r>
          </w:p>
        </w:tc>
        <w:tc>
          <w:tcPr>
            <w:tcW w:w="1276" w:type="dxa"/>
          </w:tcPr>
          <w:p w:rsidR="00505F02" w:rsidRPr="00DA08BC" w:rsidRDefault="00505F02" w:rsidP="0094377A">
            <w:pPr>
              <w:pStyle w:val="Default"/>
              <w:jc w:val="center"/>
              <w:rPr>
                <w:sz w:val="16"/>
                <w:szCs w:val="16"/>
              </w:rPr>
            </w:pPr>
            <w:r w:rsidRPr="00DA08BC">
              <w:rPr>
                <w:sz w:val="16"/>
                <w:szCs w:val="16"/>
              </w:rPr>
              <w:t>8736</w:t>
            </w:r>
          </w:p>
          <w:p w:rsidR="00505F02" w:rsidRPr="00DA08BC" w:rsidRDefault="00505F02" w:rsidP="0094377A">
            <w:pPr>
              <w:pStyle w:val="Default"/>
              <w:jc w:val="center"/>
              <w:rPr>
                <w:sz w:val="16"/>
                <w:szCs w:val="16"/>
              </w:rPr>
            </w:pPr>
            <w:r w:rsidRPr="00DA08BC">
              <w:rPr>
                <w:sz w:val="16"/>
                <w:szCs w:val="16"/>
              </w:rPr>
              <w:t>2277</w:t>
            </w:r>
          </w:p>
          <w:p w:rsidR="00505F02" w:rsidRPr="00DA08BC" w:rsidRDefault="00505F02" w:rsidP="0094377A">
            <w:pPr>
              <w:pStyle w:val="Default"/>
              <w:jc w:val="center"/>
              <w:rPr>
                <w:sz w:val="16"/>
                <w:szCs w:val="16"/>
              </w:rPr>
            </w:pPr>
            <w:r w:rsidRPr="00DA08BC">
              <w:rPr>
                <w:sz w:val="16"/>
                <w:szCs w:val="16"/>
              </w:rPr>
              <w:t>2829</w:t>
            </w:r>
          </w:p>
        </w:tc>
        <w:tc>
          <w:tcPr>
            <w:tcW w:w="1275" w:type="dxa"/>
          </w:tcPr>
          <w:p w:rsidR="00505F02" w:rsidRPr="00DA08BC" w:rsidRDefault="00505F02" w:rsidP="0094377A">
            <w:pPr>
              <w:pStyle w:val="Default"/>
              <w:jc w:val="center"/>
              <w:rPr>
                <w:sz w:val="16"/>
                <w:szCs w:val="16"/>
              </w:rPr>
            </w:pPr>
            <w:r w:rsidRPr="00DA08BC">
              <w:rPr>
                <w:sz w:val="16"/>
                <w:szCs w:val="16"/>
              </w:rPr>
              <w:t>8736</w:t>
            </w:r>
          </w:p>
          <w:p w:rsidR="00505F02" w:rsidRPr="00DA08BC" w:rsidRDefault="00505F02" w:rsidP="0094377A">
            <w:pPr>
              <w:pStyle w:val="Default"/>
              <w:jc w:val="center"/>
              <w:rPr>
                <w:sz w:val="16"/>
                <w:szCs w:val="16"/>
              </w:rPr>
            </w:pPr>
            <w:r w:rsidRPr="00DA08BC">
              <w:rPr>
                <w:sz w:val="16"/>
                <w:szCs w:val="16"/>
              </w:rPr>
              <w:t>2277</w:t>
            </w:r>
          </w:p>
          <w:p w:rsidR="00505F02" w:rsidRPr="00DA08BC" w:rsidRDefault="00505F02" w:rsidP="0094377A">
            <w:pPr>
              <w:pStyle w:val="Default"/>
              <w:jc w:val="center"/>
              <w:rPr>
                <w:sz w:val="16"/>
                <w:szCs w:val="16"/>
              </w:rPr>
            </w:pPr>
            <w:r w:rsidRPr="00DA08BC">
              <w:rPr>
                <w:sz w:val="16"/>
                <w:szCs w:val="16"/>
              </w:rPr>
              <w:t>3029</w:t>
            </w:r>
          </w:p>
        </w:tc>
      </w:tr>
      <w:tr w:rsidR="00505F02" w:rsidRPr="00DA08BC" w:rsidTr="00B46AD7">
        <w:trPr>
          <w:trHeight w:val="109"/>
        </w:trPr>
        <w:tc>
          <w:tcPr>
            <w:tcW w:w="3261" w:type="dxa"/>
            <w:gridSpan w:val="2"/>
          </w:tcPr>
          <w:p w:rsidR="00505F02" w:rsidRPr="0094377A" w:rsidRDefault="00505F02" w:rsidP="0094377A">
            <w:pPr>
              <w:pStyle w:val="Default"/>
              <w:jc w:val="center"/>
              <w:rPr>
                <w:b/>
                <w:sz w:val="16"/>
                <w:szCs w:val="16"/>
              </w:rPr>
            </w:pPr>
            <w:r w:rsidRPr="0094377A">
              <w:rPr>
                <w:b/>
                <w:sz w:val="16"/>
                <w:szCs w:val="16"/>
              </w:rPr>
              <w:t>Итого</w:t>
            </w:r>
          </w:p>
        </w:tc>
        <w:tc>
          <w:tcPr>
            <w:tcW w:w="1559" w:type="dxa"/>
          </w:tcPr>
          <w:p w:rsidR="00505F02" w:rsidRPr="0094377A" w:rsidRDefault="00505F02" w:rsidP="0094377A">
            <w:pPr>
              <w:pStyle w:val="Default"/>
              <w:jc w:val="center"/>
              <w:rPr>
                <w:b/>
                <w:sz w:val="16"/>
                <w:szCs w:val="16"/>
              </w:rPr>
            </w:pPr>
            <w:r w:rsidRPr="0094377A">
              <w:rPr>
                <w:b/>
                <w:sz w:val="16"/>
                <w:szCs w:val="16"/>
              </w:rPr>
              <w:t>13642</w:t>
            </w:r>
          </w:p>
        </w:tc>
        <w:tc>
          <w:tcPr>
            <w:tcW w:w="1276" w:type="dxa"/>
          </w:tcPr>
          <w:p w:rsidR="00505F02" w:rsidRPr="0094377A" w:rsidRDefault="00505F02" w:rsidP="0094377A">
            <w:pPr>
              <w:pStyle w:val="Default"/>
              <w:jc w:val="center"/>
              <w:rPr>
                <w:b/>
                <w:sz w:val="16"/>
                <w:szCs w:val="16"/>
              </w:rPr>
            </w:pPr>
            <w:r w:rsidRPr="0094377A">
              <w:rPr>
                <w:b/>
                <w:sz w:val="16"/>
                <w:szCs w:val="16"/>
              </w:rPr>
              <w:t>13842</w:t>
            </w:r>
          </w:p>
        </w:tc>
        <w:tc>
          <w:tcPr>
            <w:tcW w:w="1275" w:type="dxa"/>
          </w:tcPr>
          <w:p w:rsidR="00505F02" w:rsidRPr="0094377A" w:rsidRDefault="00505F02" w:rsidP="0094377A">
            <w:pPr>
              <w:pStyle w:val="Default"/>
              <w:jc w:val="center"/>
              <w:rPr>
                <w:b/>
                <w:sz w:val="16"/>
                <w:szCs w:val="16"/>
              </w:rPr>
            </w:pPr>
            <w:r w:rsidRPr="0094377A">
              <w:rPr>
                <w:b/>
                <w:sz w:val="16"/>
                <w:szCs w:val="16"/>
              </w:rPr>
              <w:t>14042</w:t>
            </w:r>
          </w:p>
        </w:tc>
      </w:tr>
    </w:tbl>
    <w:p w:rsidR="00B46AD7" w:rsidRDefault="00B46AD7" w:rsidP="00B46AD7">
      <w:pPr>
        <w:pStyle w:val="Default"/>
        <w:jc w:val="center"/>
        <w:rPr>
          <w:b/>
          <w:bCs/>
          <w:sz w:val="16"/>
          <w:szCs w:val="16"/>
        </w:rPr>
      </w:pPr>
    </w:p>
    <w:p w:rsidR="00B46AD7" w:rsidRDefault="00B46AD7" w:rsidP="00B46AD7">
      <w:pPr>
        <w:pStyle w:val="Default"/>
        <w:jc w:val="center"/>
        <w:rPr>
          <w:b/>
          <w:bCs/>
          <w:sz w:val="16"/>
          <w:szCs w:val="16"/>
        </w:rPr>
      </w:pPr>
      <w:r>
        <w:rPr>
          <w:b/>
          <w:bCs/>
          <w:sz w:val="16"/>
          <w:szCs w:val="16"/>
        </w:rPr>
        <w:t>Раздел 3. Электронная модель системы теплоснабжения поселения</w:t>
      </w:r>
    </w:p>
    <w:p w:rsidR="00B46AD7" w:rsidRDefault="00B46AD7" w:rsidP="00B46AD7">
      <w:pPr>
        <w:pStyle w:val="Default"/>
        <w:jc w:val="center"/>
        <w:rPr>
          <w:b/>
          <w:bCs/>
          <w:sz w:val="16"/>
          <w:szCs w:val="16"/>
        </w:rPr>
      </w:pPr>
    </w:p>
    <w:p w:rsidR="00B46AD7" w:rsidRDefault="00B46AD7" w:rsidP="00B46AD7">
      <w:pPr>
        <w:pStyle w:val="Default"/>
        <w:ind w:firstLine="284"/>
        <w:jc w:val="both"/>
        <w:rPr>
          <w:bCs/>
          <w:sz w:val="16"/>
          <w:szCs w:val="16"/>
        </w:rPr>
      </w:pPr>
      <w:r w:rsidRPr="00B46AD7">
        <w:rPr>
          <w:bCs/>
          <w:sz w:val="16"/>
          <w:szCs w:val="16"/>
        </w:rPr>
        <w:t>Так как численность Пекшинского сельского поселения менее 100 000 человек, то разработка электронной схемы не требуется</w:t>
      </w:r>
      <w:r>
        <w:rPr>
          <w:bCs/>
          <w:sz w:val="16"/>
          <w:szCs w:val="16"/>
        </w:rPr>
        <w:t>.</w:t>
      </w:r>
    </w:p>
    <w:p w:rsidR="00B46AD7" w:rsidRPr="00B46AD7" w:rsidRDefault="00B46AD7" w:rsidP="00B46AD7">
      <w:pPr>
        <w:pStyle w:val="Default"/>
        <w:ind w:firstLine="284"/>
        <w:jc w:val="both"/>
        <w:rPr>
          <w:bCs/>
          <w:sz w:val="16"/>
          <w:szCs w:val="16"/>
        </w:rPr>
      </w:pPr>
    </w:p>
    <w:p w:rsidR="00B46AD7" w:rsidRDefault="00505F02" w:rsidP="00B46AD7">
      <w:pPr>
        <w:pStyle w:val="Default"/>
        <w:jc w:val="center"/>
        <w:rPr>
          <w:b/>
          <w:bCs/>
          <w:sz w:val="16"/>
          <w:szCs w:val="16"/>
        </w:rPr>
      </w:pPr>
      <w:r w:rsidRPr="00DA08BC">
        <w:rPr>
          <w:b/>
          <w:bCs/>
          <w:sz w:val="16"/>
          <w:szCs w:val="16"/>
        </w:rPr>
        <w:t xml:space="preserve">Раздел </w:t>
      </w:r>
      <w:r w:rsidR="00B46AD7">
        <w:rPr>
          <w:b/>
          <w:bCs/>
          <w:sz w:val="16"/>
          <w:szCs w:val="16"/>
        </w:rPr>
        <w:t>4</w:t>
      </w:r>
      <w:r w:rsidRPr="00DA08BC">
        <w:rPr>
          <w:b/>
          <w:bCs/>
          <w:sz w:val="16"/>
          <w:szCs w:val="16"/>
        </w:rPr>
        <w:t xml:space="preserve">. </w:t>
      </w:r>
      <w:r w:rsidR="00B46AD7">
        <w:rPr>
          <w:b/>
          <w:bCs/>
          <w:sz w:val="16"/>
          <w:szCs w:val="16"/>
        </w:rPr>
        <w:t>Существующие и п</w:t>
      </w:r>
      <w:r w:rsidRPr="00DA08BC">
        <w:rPr>
          <w:b/>
          <w:bCs/>
          <w:sz w:val="16"/>
          <w:szCs w:val="16"/>
        </w:rPr>
        <w:t xml:space="preserve">ерспективные балансы тепловой мощности </w:t>
      </w:r>
    </w:p>
    <w:p w:rsidR="00505F02" w:rsidRDefault="00505F02" w:rsidP="00B46AD7">
      <w:pPr>
        <w:pStyle w:val="Default"/>
        <w:jc w:val="center"/>
        <w:rPr>
          <w:b/>
          <w:bCs/>
          <w:sz w:val="16"/>
          <w:szCs w:val="16"/>
        </w:rPr>
      </w:pPr>
      <w:r w:rsidRPr="00DA08BC">
        <w:rPr>
          <w:b/>
          <w:bCs/>
          <w:sz w:val="16"/>
          <w:szCs w:val="16"/>
        </w:rPr>
        <w:t>источников тепловой энергии и тепловой нагрузки</w:t>
      </w:r>
      <w:r w:rsidR="00B46AD7">
        <w:rPr>
          <w:b/>
          <w:bCs/>
          <w:sz w:val="16"/>
          <w:szCs w:val="16"/>
        </w:rPr>
        <w:t xml:space="preserve"> потребителей</w:t>
      </w:r>
    </w:p>
    <w:p w:rsidR="00B46AD7" w:rsidRPr="00DA08BC" w:rsidRDefault="00B46AD7" w:rsidP="00B46AD7">
      <w:pPr>
        <w:pStyle w:val="Default"/>
        <w:jc w:val="center"/>
        <w:rPr>
          <w:sz w:val="16"/>
          <w:szCs w:val="16"/>
        </w:rPr>
      </w:pPr>
    </w:p>
    <w:p w:rsidR="005E30DB" w:rsidRPr="00DA08BC" w:rsidRDefault="00505F02" w:rsidP="00B46AD7">
      <w:pPr>
        <w:pStyle w:val="Default"/>
        <w:ind w:firstLine="284"/>
        <w:jc w:val="both"/>
        <w:rPr>
          <w:sz w:val="16"/>
          <w:szCs w:val="16"/>
        </w:rPr>
      </w:pPr>
      <w:r w:rsidRPr="00DA08BC">
        <w:rPr>
          <w:sz w:val="16"/>
          <w:szCs w:val="16"/>
        </w:rPr>
        <w:t>Потребители тепла располагаются компактно и находятся в непосредственн</w:t>
      </w:r>
      <w:r w:rsidR="003232CA" w:rsidRPr="00DA08BC">
        <w:rPr>
          <w:sz w:val="16"/>
          <w:szCs w:val="16"/>
        </w:rPr>
        <w:t>ой близости от источников тепла</w:t>
      </w:r>
      <w:r w:rsidRPr="00DA08BC">
        <w:rPr>
          <w:sz w:val="16"/>
          <w:szCs w:val="16"/>
        </w:rPr>
        <w:t xml:space="preserve">. Центральным теплоснабжением охвачено </w:t>
      </w:r>
      <w:r w:rsidR="003232CA" w:rsidRPr="00DA08BC">
        <w:rPr>
          <w:sz w:val="16"/>
          <w:szCs w:val="16"/>
        </w:rPr>
        <w:t>6</w:t>
      </w:r>
      <w:r w:rsidRPr="00DA08BC">
        <w:rPr>
          <w:sz w:val="16"/>
          <w:szCs w:val="16"/>
        </w:rPr>
        <w:t xml:space="preserve"> населённых пунктов. </w:t>
      </w:r>
    </w:p>
    <w:p w:rsidR="00505F02" w:rsidRPr="00DA08BC" w:rsidRDefault="00505F02" w:rsidP="00B46AD7">
      <w:pPr>
        <w:pStyle w:val="Default"/>
        <w:ind w:firstLine="284"/>
        <w:jc w:val="both"/>
        <w:rPr>
          <w:sz w:val="16"/>
          <w:szCs w:val="16"/>
        </w:rPr>
      </w:pPr>
      <w:r w:rsidRPr="00DA08BC">
        <w:rPr>
          <w:sz w:val="16"/>
          <w:szCs w:val="16"/>
        </w:rPr>
        <w:t xml:space="preserve">Проектом предполагается сохранение существующей системы централизованного теплоснабжения. При этом предполагается строительство блочных газовых котельных в </w:t>
      </w:r>
      <w:r w:rsidR="003232CA" w:rsidRPr="00DA08BC">
        <w:rPr>
          <w:sz w:val="16"/>
          <w:szCs w:val="16"/>
        </w:rPr>
        <w:t>п.Сушнево-1, п.Сушево-2</w:t>
      </w:r>
      <w:r w:rsidRPr="00DA08BC">
        <w:rPr>
          <w:sz w:val="16"/>
          <w:szCs w:val="16"/>
        </w:rPr>
        <w:t>.</w:t>
      </w:r>
    </w:p>
    <w:p w:rsidR="00505F02" w:rsidRPr="00DA08BC" w:rsidRDefault="00505F02" w:rsidP="00B46AD7">
      <w:pPr>
        <w:spacing w:after="0" w:line="240" w:lineRule="auto"/>
        <w:ind w:firstLine="284"/>
        <w:jc w:val="both"/>
        <w:rPr>
          <w:rFonts w:ascii="Times New Roman" w:hAnsi="Times New Roman" w:cs="Times New Roman"/>
          <w:sz w:val="16"/>
          <w:szCs w:val="16"/>
        </w:rPr>
      </w:pPr>
      <w:r w:rsidRPr="00DA08BC">
        <w:rPr>
          <w:rFonts w:ascii="Times New Roman" w:hAnsi="Times New Roman" w:cs="Times New Roman"/>
          <w:sz w:val="16"/>
          <w:szCs w:val="16"/>
        </w:rPr>
        <w:t>Часовая производительность котельных на существующий период, первую очередь и расчётный срок, а также соответствующие тепловые нагрузки указаны в ниже приведённой таблице</w:t>
      </w:r>
      <w:r w:rsidR="003232CA" w:rsidRPr="00DA08BC">
        <w:rPr>
          <w:rFonts w:ascii="Times New Roman" w:hAnsi="Times New Roman" w:cs="Times New Roman"/>
          <w:sz w:val="16"/>
          <w:szCs w:val="16"/>
        </w:rPr>
        <w:t>.</w:t>
      </w:r>
    </w:p>
    <w:p w:rsidR="003232CA" w:rsidRDefault="003232CA" w:rsidP="00B46AD7">
      <w:pPr>
        <w:spacing w:after="0" w:line="240" w:lineRule="auto"/>
        <w:jc w:val="right"/>
        <w:rPr>
          <w:rFonts w:ascii="Times New Roman" w:hAnsi="Times New Roman" w:cs="Times New Roman"/>
          <w:b/>
          <w:sz w:val="16"/>
          <w:szCs w:val="16"/>
        </w:rPr>
      </w:pPr>
      <w:r w:rsidRPr="00B46AD7">
        <w:rPr>
          <w:rFonts w:ascii="Times New Roman" w:hAnsi="Times New Roman" w:cs="Times New Roman"/>
          <w:b/>
          <w:sz w:val="16"/>
          <w:szCs w:val="16"/>
        </w:rPr>
        <w:t xml:space="preserve">Таблица № </w:t>
      </w:r>
      <w:r w:rsidR="00B46AD7" w:rsidRPr="00B46AD7">
        <w:rPr>
          <w:rFonts w:ascii="Times New Roman" w:hAnsi="Times New Roman" w:cs="Times New Roman"/>
          <w:b/>
          <w:sz w:val="16"/>
          <w:szCs w:val="16"/>
        </w:rPr>
        <w:t>20</w:t>
      </w:r>
    </w:p>
    <w:p w:rsidR="00B46AD7" w:rsidRPr="00B46AD7" w:rsidRDefault="00B46AD7" w:rsidP="00B46AD7">
      <w:pPr>
        <w:spacing w:after="0" w:line="240" w:lineRule="auto"/>
        <w:jc w:val="right"/>
        <w:rPr>
          <w:rFonts w:ascii="Times New Roman" w:hAnsi="Times New Roman" w:cs="Times New Roman"/>
          <w:b/>
          <w:sz w:val="16"/>
          <w:szCs w:val="16"/>
        </w:rPr>
      </w:pPr>
    </w:p>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2889"/>
        <w:gridCol w:w="1553"/>
        <w:gridCol w:w="1417"/>
        <w:gridCol w:w="1276"/>
      </w:tblGrid>
      <w:tr w:rsidR="003232CA" w:rsidRPr="00B46AD7" w:rsidTr="00B46AD7">
        <w:tc>
          <w:tcPr>
            <w:tcW w:w="486" w:type="dxa"/>
          </w:tcPr>
          <w:p w:rsidR="003232CA" w:rsidRPr="00B46AD7" w:rsidRDefault="003232CA" w:rsidP="00B46AD7">
            <w:pPr>
              <w:pStyle w:val="Default"/>
              <w:jc w:val="center"/>
              <w:rPr>
                <w:b/>
                <w:sz w:val="16"/>
                <w:szCs w:val="16"/>
              </w:rPr>
            </w:pPr>
            <w:r w:rsidRPr="00B46AD7">
              <w:rPr>
                <w:b/>
                <w:sz w:val="16"/>
                <w:szCs w:val="16"/>
              </w:rPr>
              <w:t>№ п/п</w:t>
            </w:r>
          </w:p>
        </w:tc>
        <w:tc>
          <w:tcPr>
            <w:tcW w:w="2889" w:type="dxa"/>
          </w:tcPr>
          <w:p w:rsidR="003232CA" w:rsidRPr="00B46AD7" w:rsidRDefault="003232CA" w:rsidP="00B46AD7">
            <w:pPr>
              <w:pStyle w:val="Default"/>
              <w:jc w:val="center"/>
              <w:rPr>
                <w:b/>
                <w:sz w:val="16"/>
                <w:szCs w:val="16"/>
              </w:rPr>
            </w:pPr>
            <w:r w:rsidRPr="00B46AD7">
              <w:rPr>
                <w:b/>
                <w:sz w:val="16"/>
                <w:szCs w:val="16"/>
              </w:rPr>
              <w:t>Наименование котельной</w:t>
            </w:r>
          </w:p>
        </w:tc>
        <w:tc>
          <w:tcPr>
            <w:tcW w:w="1553" w:type="dxa"/>
          </w:tcPr>
          <w:p w:rsidR="003232CA" w:rsidRPr="00B46AD7" w:rsidRDefault="003232CA" w:rsidP="00B46AD7">
            <w:pPr>
              <w:spacing w:after="0" w:line="240" w:lineRule="auto"/>
              <w:jc w:val="center"/>
              <w:rPr>
                <w:rFonts w:ascii="Times New Roman" w:hAnsi="Times New Roman" w:cs="Times New Roman"/>
                <w:b/>
                <w:sz w:val="16"/>
                <w:szCs w:val="16"/>
              </w:rPr>
            </w:pPr>
            <w:r w:rsidRPr="00B46AD7">
              <w:rPr>
                <w:rFonts w:ascii="Times New Roman" w:hAnsi="Times New Roman" w:cs="Times New Roman"/>
                <w:b/>
                <w:sz w:val="16"/>
                <w:szCs w:val="16"/>
              </w:rPr>
              <w:t>Существующее положение</w:t>
            </w:r>
          </w:p>
          <w:p w:rsidR="003232CA" w:rsidRPr="00B46AD7" w:rsidRDefault="003232CA" w:rsidP="00B46AD7">
            <w:pPr>
              <w:spacing w:after="0" w:line="240" w:lineRule="auto"/>
              <w:jc w:val="center"/>
              <w:rPr>
                <w:rFonts w:ascii="Times New Roman" w:hAnsi="Times New Roman" w:cs="Times New Roman"/>
                <w:b/>
                <w:sz w:val="16"/>
                <w:szCs w:val="16"/>
              </w:rPr>
            </w:pPr>
            <w:r w:rsidRPr="00B46AD7">
              <w:rPr>
                <w:rFonts w:ascii="Times New Roman" w:hAnsi="Times New Roman" w:cs="Times New Roman"/>
                <w:b/>
                <w:sz w:val="16"/>
                <w:szCs w:val="16"/>
              </w:rPr>
              <w:t>Гкал/час</w:t>
            </w:r>
          </w:p>
        </w:tc>
        <w:tc>
          <w:tcPr>
            <w:tcW w:w="1417" w:type="dxa"/>
          </w:tcPr>
          <w:p w:rsidR="003232CA" w:rsidRPr="00B46AD7" w:rsidRDefault="003232CA" w:rsidP="00B46AD7">
            <w:pPr>
              <w:spacing w:after="0" w:line="240" w:lineRule="auto"/>
              <w:jc w:val="center"/>
              <w:rPr>
                <w:rFonts w:ascii="Times New Roman" w:hAnsi="Times New Roman" w:cs="Times New Roman"/>
                <w:b/>
                <w:sz w:val="16"/>
                <w:szCs w:val="16"/>
              </w:rPr>
            </w:pPr>
            <w:r w:rsidRPr="00B46AD7">
              <w:rPr>
                <w:rFonts w:ascii="Times New Roman" w:hAnsi="Times New Roman" w:cs="Times New Roman"/>
                <w:b/>
                <w:sz w:val="16"/>
                <w:szCs w:val="16"/>
              </w:rPr>
              <w:t>Первая очередь</w:t>
            </w:r>
          </w:p>
          <w:p w:rsidR="003232CA" w:rsidRPr="00B46AD7" w:rsidRDefault="003232CA" w:rsidP="00B46AD7">
            <w:pPr>
              <w:spacing w:after="0" w:line="240" w:lineRule="auto"/>
              <w:jc w:val="center"/>
              <w:rPr>
                <w:rFonts w:ascii="Times New Roman" w:hAnsi="Times New Roman" w:cs="Times New Roman"/>
                <w:b/>
                <w:sz w:val="16"/>
                <w:szCs w:val="16"/>
              </w:rPr>
            </w:pPr>
            <w:r w:rsidRPr="00B46AD7">
              <w:rPr>
                <w:rFonts w:ascii="Times New Roman" w:hAnsi="Times New Roman" w:cs="Times New Roman"/>
                <w:b/>
                <w:sz w:val="16"/>
                <w:szCs w:val="16"/>
              </w:rPr>
              <w:t>2020 г</w:t>
            </w:r>
          </w:p>
        </w:tc>
        <w:tc>
          <w:tcPr>
            <w:tcW w:w="1276" w:type="dxa"/>
          </w:tcPr>
          <w:p w:rsidR="003232CA" w:rsidRPr="00B46AD7" w:rsidRDefault="003232CA" w:rsidP="00B46AD7">
            <w:pPr>
              <w:spacing w:after="0" w:line="240" w:lineRule="auto"/>
              <w:jc w:val="center"/>
              <w:rPr>
                <w:rFonts w:ascii="Times New Roman" w:hAnsi="Times New Roman" w:cs="Times New Roman"/>
                <w:b/>
                <w:sz w:val="16"/>
                <w:szCs w:val="16"/>
              </w:rPr>
            </w:pPr>
            <w:r w:rsidRPr="00B46AD7">
              <w:rPr>
                <w:rFonts w:ascii="Times New Roman" w:hAnsi="Times New Roman" w:cs="Times New Roman"/>
                <w:b/>
                <w:sz w:val="16"/>
                <w:szCs w:val="16"/>
              </w:rPr>
              <w:t>Расчетный срок</w:t>
            </w:r>
            <w:r w:rsidR="00B46AD7">
              <w:rPr>
                <w:rFonts w:ascii="Times New Roman" w:hAnsi="Times New Roman" w:cs="Times New Roman"/>
                <w:b/>
                <w:sz w:val="16"/>
                <w:szCs w:val="16"/>
              </w:rPr>
              <w:t xml:space="preserve"> </w:t>
            </w:r>
            <w:r w:rsidRPr="00B46AD7">
              <w:rPr>
                <w:rFonts w:ascii="Times New Roman" w:hAnsi="Times New Roman" w:cs="Times New Roman"/>
                <w:b/>
                <w:sz w:val="16"/>
                <w:szCs w:val="16"/>
              </w:rPr>
              <w:t>2030 г</w:t>
            </w:r>
          </w:p>
        </w:tc>
      </w:tr>
      <w:tr w:rsidR="003232CA" w:rsidRPr="00B46AD7" w:rsidTr="00B46AD7">
        <w:tc>
          <w:tcPr>
            <w:tcW w:w="486" w:type="dxa"/>
          </w:tcPr>
          <w:p w:rsidR="003232CA" w:rsidRPr="00B46AD7" w:rsidRDefault="003232CA" w:rsidP="00B46AD7">
            <w:pPr>
              <w:pStyle w:val="Default"/>
              <w:jc w:val="center"/>
              <w:rPr>
                <w:sz w:val="16"/>
                <w:szCs w:val="16"/>
              </w:rPr>
            </w:pPr>
            <w:r w:rsidRPr="00B46AD7">
              <w:rPr>
                <w:sz w:val="16"/>
                <w:szCs w:val="16"/>
              </w:rPr>
              <w:t>1</w:t>
            </w:r>
          </w:p>
        </w:tc>
        <w:tc>
          <w:tcPr>
            <w:tcW w:w="2889" w:type="dxa"/>
          </w:tcPr>
          <w:p w:rsidR="003232CA" w:rsidRPr="00B46AD7" w:rsidRDefault="003232CA" w:rsidP="00B46AD7">
            <w:pPr>
              <w:pStyle w:val="Default"/>
              <w:rPr>
                <w:sz w:val="16"/>
                <w:szCs w:val="16"/>
              </w:rPr>
            </w:pPr>
            <w:r w:rsidRPr="00B46AD7">
              <w:rPr>
                <w:sz w:val="16"/>
                <w:szCs w:val="16"/>
              </w:rPr>
              <w:t xml:space="preserve">Котельная №1 п.Труд Советская 7а </w:t>
            </w:r>
          </w:p>
          <w:p w:rsidR="003232CA" w:rsidRPr="00B46AD7" w:rsidRDefault="003232CA" w:rsidP="00B46AD7">
            <w:pPr>
              <w:pStyle w:val="Default"/>
              <w:rPr>
                <w:sz w:val="16"/>
                <w:szCs w:val="16"/>
              </w:rPr>
            </w:pPr>
            <w:r w:rsidRPr="00B46AD7">
              <w:rPr>
                <w:sz w:val="16"/>
                <w:szCs w:val="16"/>
              </w:rPr>
              <w:t>-тепловая мощность источника тепла</w:t>
            </w:r>
          </w:p>
          <w:p w:rsidR="003232CA" w:rsidRPr="00B46AD7" w:rsidRDefault="003232CA" w:rsidP="00B46AD7">
            <w:pPr>
              <w:pStyle w:val="Default"/>
              <w:rPr>
                <w:sz w:val="16"/>
                <w:szCs w:val="16"/>
              </w:rPr>
            </w:pPr>
            <w:r w:rsidRPr="00B46AD7">
              <w:rPr>
                <w:sz w:val="16"/>
                <w:szCs w:val="16"/>
              </w:rPr>
              <w:t>- тепловая нагрузка подключенных потребителей</w:t>
            </w:r>
          </w:p>
        </w:tc>
        <w:tc>
          <w:tcPr>
            <w:tcW w:w="1553" w:type="dxa"/>
          </w:tcPr>
          <w:p w:rsidR="003232CA" w:rsidRPr="00B46AD7" w:rsidRDefault="003232CA" w:rsidP="00B46AD7">
            <w:pPr>
              <w:spacing w:after="0" w:line="240" w:lineRule="auto"/>
              <w:jc w:val="center"/>
              <w:rPr>
                <w:rFonts w:ascii="Times New Roman" w:hAnsi="Times New Roman" w:cs="Times New Roman"/>
                <w:sz w:val="16"/>
                <w:szCs w:val="16"/>
              </w:rPr>
            </w:pPr>
          </w:p>
          <w:p w:rsidR="003232CA" w:rsidRPr="00B46AD7" w:rsidRDefault="003232CA"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1,88</w:t>
            </w:r>
          </w:p>
          <w:p w:rsidR="002979C2" w:rsidRPr="00B46AD7" w:rsidRDefault="002979C2" w:rsidP="00B46AD7">
            <w:pPr>
              <w:spacing w:after="0" w:line="240" w:lineRule="auto"/>
              <w:jc w:val="center"/>
              <w:rPr>
                <w:rFonts w:ascii="Times New Roman" w:hAnsi="Times New Roman" w:cs="Times New Roman"/>
                <w:sz w:val="16"/>
                <w:szCs w:val="16"/>
              </w:rPr>
            </w:pPr>
          </w:p>
          <w:p w:rsidR="003232CA" w:rsidRPr="00B46AD7" w:rsidRDefault="003B62E0"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1,73</w:t>
            </w:r>
          </w:p>
        </w:tc>
        <w:tc>
          <w:tcPr>
            <w:tcW w:w="1417" w:type="dxa"/>
          </w:tcPr>
          <w:p w:rsidR="003232CA" w:rsidRPr="00B46AD7" w:rsidRDefault="003232CA" w:rsidP="00B46AD7">
            <w:pPr>
              <w:spacing w:after="0" w:line="240" w:lineRule="auto"/>
              <w:jc w:val="center"/>
              <w:rPr>
                <w:rFonts w:ascii="Times New Roman" w:hAnsi="Times New Roman" w:cs="Times New Roman"/>
                <w:sz w:val="16"/>
                <w:szCs w:val="16"/>
              </w:rPr>
            </w:pPr>
          </w:p>
          <w:p w:rsidR="003232CA" w:rsidRPr="00B46AD7" w:rsidRDefault="003232CA"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1,88</w:t>
            </w:r>
          </w:p>
          <w:p w:rsidR="002979C2" w:rsidRPr="00B46AD7" w:rsidRDefault="002979C2" w:rsidP="00B46AD7">
            <w:pPr>
              <w:spacing w:after="0" w:line="240" w:lineRule="auto"/>
              <w:jc w:val="center"/>
              <w:rPr>
                <w:rFonts w:ascii="Times New Roman" w:hAnsi="Times New Roman" w:cs="Times New Roman"/>
                <w:sz w:val="16"/>
                <w:szCs w:val="16"/>
              </w:rPr>
            </w:pPr>
          </w:p>
          <w:p w:rsidR="003232CA" w:rsidRPr="00B46AD7" w:rsidRDefault="003B62E0"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1,73</w:t>
            </w:r>
          </w:p>
        </w:tc>
        <w:tc>
          <w:tcPr>
            <w:tcW w:w="1276" w:type="dxa"/>
          </w:tcPr>
          <w:p w:rsidR="003232CA" w:rsidRPr="00B46AD7" w:rsidRDefault="003232CA" w:rsidP="00B46AD7">
            <w:pPr>
              <w:spacing w:after="0" w:line="240" w:lineRule="auto"/>
              <w:jc w:val="center"/>
              <w:rPr>
                <w:rFonts w:ascii="Times New Roman" w:hAnsi="Times New Roman" w:cs="Times New Roman"/>
                <w:sz w:val="16"/>
                <w:szCs w:val="16"/>
              </w:rPr>
            </w:pPr>
          </w:p>
          <w:p w:rsidR="003232CA" w:rsidRPr="00B46AD7" w:rsidRDefault="003232CA"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1,88</w:t>
            </w:r>
          </w:p>
          <w:p w:rsidR="002979C2" w:rsidRPr="00B46AD7" w:rsidRDefault="002979C2" w:rsidP="00B46AD7">
            <w:pPr>
              <w:spacing w:after="0" w:line="240" w:lineRule="auto"/>
              <w:jc w:val="center"/>
              <w:rPr>
                <w:rFonts w:ascii="Times New Roman" w:hAnsi="Times New Roman" w:cs="Times New Roman"/>
                <w:sz w:val="16"/>
                <w:szCs w:val="16"/>
              </w:rPr>
            </w:pPr>
          </w:p>
          <w:p w:rsidR="003232CA" w:rsidRPr="00B46AD7" w:rsidRDefault="003B62E0"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1,73</w:t>
            </w:r>
          </w:p>
        </w:tc>
      </w:tr>
      <w:tr w:rsidR="002979C2" w:rsidRPr="00B46AD7" w:rsidTr="00B46AD7">
        <w:tc>
          <w:tcPr>
            <w:tcW w:w="486" w:type="dxa"/>
          </w:tcPr>
          <w:p w:rsidR="002979C2" w:rsidRPr="00B46AD7" w:rsidRDefault="002979C2" w:rsidP="00B46AD7">
            <w:pPr>
              <w:pStyle w:val="Default"/>
              <w:jc w:val="center"/>
              <w:rPr>
                <w:sz w:val="16"/>
                <w:szCs w:val="16"/>
              </w:rPr>
            </w:pPr>
            <w:r w:rsidRPr="00B46AD7">
              <w:rPr>
                <w:sz w:val="16"/>
                <w:szCs w:val="16"/>
              </w:rPr>
              <w:t>2</w:t>
            </w:r>
          </w:p>
        </w:tc>
        <w:tc>
          <w:tcPr>
            <w:tcW w:w="2889" w:type="dxa"/>
          </w:tcPr>
          <w:p w:rsidR="002979C2" w:rsidRPr="00B46AD7" w:rsidRDefault="002979C2" w:rsidP="00B46AD7">
            <w:pPr>
              <w:pStyle w:val="Default"/>
              <w:rPr>
                <w:sz w:val="16"/>
                <w:szCs w:val="16"/>
              </w:rPr>
            </w:pPr>
            <w:r w:rsidRPr="00B46AD7">
              <w:rPr>
                <w:sz w:val="16"/>
                <w:szCs w:val="16"/>
              </w:rPr>
              <w:t>Котельная №2 п.Труд Нагорная 2</w:t>
            </w:r>
          </w:p>
          <w:p w:rsidR="002979C2" w:rsidRPr="00B46AD7" w:rsidRDefault="002979C2" w:rsidP="00B46AD7">
            <w:pPr>
              <w:pStyle w:val="Default"/>
              <w:rPr>
                <w:sz w:val="16"/>
                <w:szCs w:val="16"/>
              </w:rPr>
            </w:pPr>
            <w:r w:rsidRPr="00B46AD7">
              <w:rPr>
                <w:sz w:val="16"/>
                <w:szCs w:val="16"/>
              </w:rPr>
              <w:t>-</w:t>
            </w:r>
          </w:p>
          <w:p w:rsidR="002979C2" w:rsidRPr="00B46AD7" w:rsidRDefault="002979C2" w:rsidP="00B46AD7">
            <w:pPr>
              <w:pStyle w:val="Default"/>
              <w:rPr>
                <w:sz w:val="16"/>
                <w:szCs w:val="16"/>
              </w:rPr>
            </w:pPr>
            <w:r w:rsidRPr="00B46AD7">
              <w:rPr>
                <w:sz w:val="16"/>
                <w:szCs w:val="16"/>
              </w:rPr>
              <w:t xml:space="preserve">- </w:t>
            </w:r>
          </w:p>
        </w:tc>
        <w:tc>
          <w:tcPr>
            <w:tcW w:w="1553" w:type="dxa"/>
          </w:tcPr>
          <w:p w:rsidR="002979C2" w:rsidRPr="00B46AD7" w:rsidRDefault="002979C2" w:rsidP="00B46AD7">
            <w:pPr>
              <w:spacing w:after="0" w:line="240" w:lineRule="auto"/>
              <w:jc w:val="center"/>
              <w:rPr>
                <w:rFonts w:ascii="Times New Roman" w:hAnsi="Times New Roman" w:cs="Times New Roman"/>
                <w:sz w:val="16"/>
                <w:szCs w:val="16"/>
              </w:rPr>
            </w:pPr>
          </w:p>
          <w:p w:rsidR="002979C2" w:rsidRPr="00B46AD7" w:rsidRDefault="002979C2"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0,0</w:t>
            </w:r>
            <w:r w:rsidR="003B62E0" w:rsidRPr="00B46AD7">
              <w:rPr>
                <w:rFonts w:ascii="Times New Roman" w:hAnsi="Times New Roman" w:cs="Times New Roman"/>
                <w:sz w:val="16"/>
                <w:szCs w:val="16"/>
              </w:rPr>
              <w:t>82</w:t>
            </w:r>
          </w:p>
          <w:p w:rsidR="002979C2" w:rsidRPr="00B46AD7" w:rsidRDefault="002979C2"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0,0</w:t>
            </w:r>
            <w:r w:rsidR="003B62E0" w:rsidRPr="00B46AD7">
              <w:rPr>
                <w:rFonts w:ascii="Times New Roman" w:hAnsi="Times New Roman" w:cs="Times New Roman"/>
                <w:sz w:val="16"/>
                <w:szCs w:val="16"/>
              </w:rPr>
              <w:t>8</w:t>
            </w:r>
          </w:p>
        </w:tc>
        <w:tc>
          <w:tcPr>
            <w:tcW w:w="1417" w:type="dxa"/>
          </w:tcPr>
          <w:p w:rsidR="002979C2" w:rsidRPr="00B46AD7" w:rsidRDefault="002979C2" w:rsidP="00B46AD7">
            <w:pPr>
              <w:spacing w:after="0" w:line="240" w:lineRule="auto"/>
              <w:jc w:val="center"/>
              <w:rPr>
                <w:rFonts w:ascii="Times New Roman" w:hAnsi="Times New Roman" w:cs="Times New Roman"/>
                <w:sz w:val="16"/>
                <w:szCs w:val="16"/>
              </w:rPr>
            </w:pPr>
          </w:p>
          <w:p w:rsidR="003B62E0" w:rsidRPr="00B46AD7" w:rsidRDefault="003B62E0"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0,082</w:t>
            </w:r>
          </w:p>
          <w:p w:rsidR="002979C2" w:rsidRPr="00B46AD7" w:rsidRDefault="003B62E0"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0,08</w:t>
            </w:r>
          </w:p>
        </w:tc>
        <w:tc>
          <w:tcPr>
            <w:tcW w:w="1276" w:type="dxa"/>
          </w:tcPr>
          <w:p w:rsidR="002979C2" w:rsidRPr="00B46AD7" w:rsidRDefault="002979C2" w:rsidP="00B46AD7">
            <w:pPr>
              <w:spacing w:after="0" w:line="240" w:lineRule="auto"/>
              <w:jc w:val="center"/>
              <w:rPr>
                <w:rFonts w:ascii="Times New Roman" w:hAnsi="Times New Roman" w:cs="Times New Roman"/>
                <w:sz w:val="16"/>
                <w:szCs w:val="16"/>
              </w:rPr>
            </w:pPr>
          </w:p>
          <w:p w:rsidR="003B62E0" w:rsidRPr="00B46AD7" w:rsidRDefault="003B62E0"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0,082</w:t>
            </w:r>
          </w:p>
          <w:p w:rsidR="002979C2" w:rsidRPr="00B46AD7" w:rsidRDefault="003B62E0"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0,08</w:t>
            </w:r>
          </w:p>
        </w:tc>
      </w:tr>
      <w:tr w:rsidR="002979C2" w:rsidRPr="00B46AD7" w:rsidTr="00B46AD7">
        <w:tc>
          <w:tcPr>
            <w:tcW w:w="486" w:type="dxa"/>
          </w:tcPr>
          <w:p w:rsidR="002979C2" w:rsidRPr="00B46AD7" w:rsidRDefault="002979C2" w:rsidP="00B46AD7">
            <w:pPr>
              <w:pStyle w:val="Default"/>
              <w:jc w:val="center"/>
              <w:rPr>
                <w:sz w:val="16"/>
                <w:szCs w:val="16"/>
              </w:rPr>
            </w:pPr>
            <w:r w:rsidRPr="00B46AD7">
              <w:rPr>
                <w:sz w:val="16"/>
                <w:szCs w:val="16"/>
              </w:rPr>
              <w:t>3</w:t>
            </w:r>
          </w:p>
        </w:tc>
        <w:tc>
          <w:tcPr>
            <w:tcW w:w="2889" w:type="dxa"/>
          </w:tcPr>
          <w:p w:rsidR="002979C2" w:rsidRPr="00B46AD7" w:rsidRDefault="002979C2" w:rsidP="00B46AD7">
            <w:pPr>
              <w:pStyle w:val="Default"/>
              <w:rPr>
                <w:sz w:val="16"/>
                <w:szCs w:val="16"/>
              </w:rPr>
            </w:pPr>
            <w:r w:rsidRPr="00B46AD7">
              <w:rPr>
                <w:sz w:val="16"/>
                <w:szCs w:val="16"/>
              </w:rPr>
              <w:t xml:space="preserve">Котельная №3 п.Труд Спортивная 2 </w:t>
            </w:r>
          </w:p>
          <w:p w:rsidR="002979C2" w:rsidRPr="00B46AD7" w:rsidRDefault="002979C2" w:rsidP="00B46AD7">
            <w:pPr>
              <w:pStyle w:val="Default"/>
              <w:rPr>
                <w:sz w:val="16"/>
                <w:szCs w:val="16"/>
              </w:rPr>
            </w:pPr>
            <w:r w:rsidRPr="00B46AD7">
              <w:rPr>
                <w:sz w:val="16"/>
                <w:szCs w:val="16"/>
              </w:rPr>
              <w:t>-</w:t>
            </w:r>
          </w:p>
          <w:p w:rsidR="002979C2" w:rsidRPr="00B46AD7" w:rsidRDefault="002979C2" w:rsidP="00B46AD7">
            <w:pPr>
              <w:pStyle w:val="Default"/>
              <w:rPr>
                <w:sz w:val="16"/>
                <w:szCs w:val="16"/>
              </w:rPr>
            </w:pPr>
            <w:r w:rsidRPr="00B46AD7">
              <w:rPr>
                <w:sz w:val="16"/>
                <w:szCs w:val="16"/>
              </w:rPr>
              <w:t>-</w:t>
            </w:r>
          </w:p>
        </w:tc>
        <w:tc>
          <w:tcPr>
            <w:tcW w:w="1553" w:type="dxa"/>
          </w:tcPr>
          <w:p w:rsidR="002979C2" w:rsidRPr="00B46AD7" w:rsidRDefault="002979C2" w:rsidP="00B46AD7">
            <w:pPr>
              <w:spacing w:after="0" w:line="240" w:lineRule="auto"/>
              <w:jc w:val="center"/>
              <w:rPr>
                <w:rFonts w:ascii="Times New Roman" w:hAnsi="Times New Roman" w:cs="Times New Roman"/>
                <w:sz w:val="16"/>
                <w:szCs w:val="16"/>
              </w:rPr>
            </w:pPr>
          </w:p>
          <w:p w:rsidR="002979C2" w:rsidRPr="00B46AD7" w:rsidRDefault="002979C2"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0,06</w:t>
            </w:r>
          </w:p>
          <w:p w:rsidR="002979C2" w:rsidRPr="00B46AD7" w:rsidRDefault="002979C2"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0,012</w:t>
            </w:r>
          </w:p>
        </w:tc>
        <w:tc>
          <w:tcPr>
            <w:tcW w:w="1417" w:type="dxa"/>
          </w:tcPr>
          <w:p w:rsidR="002979C2" w:rsidRPr="00B46AD7" w:rsidRDefault="002979C2" w:rsidP="00B46AD7">
            <w:pPr>
              <w:spacing w:after="0" w:line="240" w:lineRule="auto"/>
              <w:jc w:val="center"/>
              <w:rPr>
                <w:rFonts w:ascii="Times New Roman" w:hAnsi="Times New Roman" w:cs="Times New Roman"/>
                <w:sz w:val="16"/>
                <w:szCs w:val="16"/>
              </w:rPr>
            </w:pPr>
          </w:p>
          <w:p w:rsidR="002979C2" w:rsidRPr="00B46AD7" w:rsidRDefault="002979C2"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0,06</w:t>
            </w:r>
          </w:p>
          <w:p w:rsidR="002979C2" w:rsidRPr="00B46AD7" w:rsidRDefault="002979C2"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0,012</w:t>
            </w:r>
          </w:p>
        </w:tc>
        <w:tc>
          <w:tcPr>
            <w:tcW w:w="1276" w:type="dxa"/>
          </w:tcPr>
          <w:p w:rsidR="002979C2" w:rsidRPr="00B46AD7" w:rsidRDefault="002979C2" w:rsidP="00B46AD7">
            <w:pPr>
              <w:spacing w:after="0" w:line="240" w:lineRule="auto"/>
              <w:jc w:val="center"/>
              <w:rPr>
                <w:rFonts w:ascii="Times New Roman" w:hAnsi="Times New Roman" w:cs="Times New Roman"/>
                <w:sz w:val="16"/>
                <w:szCs w:val="16"/>
              </w:rPr>
            </w:pPr>
          </w:p>
          <w:p w:rsidR="002979C2" w:rsidRPr="00B46AD7" w:rsidRDefault="002979C2"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0,06</w:t>
            </w:r>
          </w:p>
          <w:p w:rsidR="002979C2" w:rsidRPr="00B46AD7" w:rsidRDefault="002979C2"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0,012</w:t>
            </w:r>
          </w:p>
        </w:tc>
      </w:tr>
      <w:tr w:rsidR="002979C2" w:rsidRPr="00B46AD7" w:rsidTr="00B46AD7">
        <w:tc>
          <w:tcPr>
            <w:tcW w:w="486" w:type="dxa"/>
          </w:tcPr>
          <w:p w:rsidR="002979C2" w:rsidRPr="00B46AD7" w:rsidRDefault="002979C2" w:rsidP="00B46AD7">
            <w:pPr>
              <w:pStyle w:val="Default"/>
              <w:jc w:val="center"/>
              <w:rPr>
                <w:sz w:val="16"/>
                <w:szCs w:val="16"/>
              </w:rPr>
            </w:pPr>
            <w:r w:rsidRPr="00B46AD7">
              <w:rPr>
                <w:sz w:val="16"/>
                <w:szCs w:val="16"/>
              </w:rPr>
              <w:t>4</w:t>
            </w:r>
          </w:p>
        </w:tc>
        <w:tc>
          <w:tcPr>
            <w:tcW w:w="2889" w:type="dxa"/>
          </w:tcPr>
          <w:p w:rsidR="002979C2" w:rsidRPr="00B46AD7" w:rsidRDefault="002979C2" w:rsidP="00B46AD7">
            <w:pPr>
              <w:pStyle w:val="Default"/>
              <w:rPr>
                <w:sz w:val="16"/>
                <w:szCs w:val="16"/>
              </w:rPr>
            </w:pPr>
            <w:r w:rsidRPr="00B46AD7">
              <w:rPr>
                <w:sz w:val="16"/>
                <w:szCs w:val="16"/>
              </w:rPr>
              <w:t>Котельная с.Андреевское</w:t>
            </w:r>
          </w:p>
          <w:p w:rsidR="002979C2" w:rsidRPr="00B46AD7" w:rsidRDefault="002979C2" w:rsidP="00B46AD7">
            <w:pPr>
              <w:pStyle w:val="Default"/>
              <w:rPr>
                <w:sz w:val="16"/>
                <w:szCs w:val="16"/>
              </w:rPr>
            </w:pPr>
            <w:r w:rsidRPr="00B46AD7">
              <w:rPr>
                <w:sz w:val="16"/>
                <w:szCs w:val="16"/>
              </w:rPr>
              <w:t>-</w:t>
            </w:r>
          </w:p>
          <w:p w:rsidR="002979C2" w:rsidRPr="00B46AD7" w:rsidRDefault="002979C2" w:rsidP="00B46AD7">
            <w:pPr>
              <w:pStyle w:val="Default"/>
              <w:rPr>
                <w:sz w:val="16"/>
                <w:szCs w:val="16"/>
              </w:rPr>
            </w:pPr>
            <w:r w:rsidRPr="00B46AD7">
              <w:rPr>
                <w:sz w:val="16"/>
                <w:szCs w:val="16"/>
              </w:rPr>
              <w:t>-</w:t>
            </w:r>
          </w:p>
        </w:tc>
        <w:tc>
          <w:tcPr>
            <w:tcW w:w="1553" w:type="dxa"/>
          </w:tcPr>
          <w:p w:rsidR="002979C2" w:rsidRPr="00B46AD7" w:rsidRDefault="002979C2" w:rsidP="00B46AD7">
            <w:pPr>
              <w:spacing w:after="0" w:line="240" w:lineRule="auto"/>
              <w:jc w:val="center"/>
              <w:rPr>
                <w:rFonts w:ascii="Times New Roman" w:hAnsi="Times New Roman" w:cs="Times New Roman"/>
                <w:sz w:val="16"/>
                <w:szCs w:val="16"/>
              </w:rPr>
            </w:pPr>
          </w:p>
          <w:p w:rsidR="002979C2" w:rsidRPr="00B46AD7" w:rsidRDefault="003B62E0"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0,645</w:t>
            </w:r>
          </w:p>
          <w:p w:rsidR="002979C2" w:rsidRPr="00B46AD7" w:rsidRDefault="003B62E0"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0,584</w:t>
            </w:r>
          </w:p>
        </w:tc>
        <w:tc>
          <w:tcPr>
            <w:tcW w:w="1417" w:type="dxa"/>
          </w:tcPr>
          <w:p w:rsidR="002979C2" w:rsidRPr="00B46AD7" w:rsidRDefault="002979C2" w:rsidP="00B46AD7">
            <w:pPr>
              <w:spacing w:after="0" w:line="240" w:lineRule="auto"/>
              <w:jc w:val="center"/>
              <w:rPr>
                <w:rFonts w:ascii="Times New Roman" w:hAnsi="Times New Roman" w:cs="Times New Roman"/>
                <w:sz w:val="16"/>
                <w:szCs w:val="16"/>
              </w:rPr>
            </w:pPr>
          </w:p>
          <w:p w:rsidR="003B62E0" w:rsidRPr="00B46AD7" w:rsidRDefault="003B62E0"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0,645</w:t>
            </w:r>
          </w:p>
          <w:p w:rsidR="002979C2" w:rsidRPr="00B46AD7" w:rsidRDefault="003B62E0"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0,584</w:t>
            </w:r>
          </w:p>
        </w:tc>
        <w:tc>
          <w:tcPr>
            <w:tcW w:w="1276" w:type="dxa"/>
          </w:tcPr>
          <w:p w:rsidR="002979C2" w:rsidRPr="00B46AD7" w:rsidRDefault="002979C2" w:rsidP="00B46AD7">
            <w:pPr>
              <w:spacing w:after="0" w:line="240" w:lineRule="auto"/>
              <w:jc w:val="center"/>
              <w:rPr>
                <w:rFonts w:ascii="Times New Roman" w:hAnsi="Times New Roman" w:cs="Times New Roman"/>
                <w:sz w:val="16"/>
                <w:szCs w:val="16"/>
              </w:rPr>
            </w:pPr>
          </w:p>
          <w:p w:rsidR="003B62E0" w:rsidRPr="00B46AD7" w:rsidRDefault="003B62E0"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0,645</w:t>
            </w:r>
          </w:p>
          <w:p w:rsidR="002979C2" w:rsidRPr="00B46AD7" w:rsidRDefault="003B62E0"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0,584</w:t>
            </w:r>
          </w:p>
        </w:tc>
      </w:tr>
      <w:tr w:rsidR="003232CA" w:rsidRPr="00B46AD7" w:rsidTr="00B46AD7">
        <w:tc>
          <w:tcPr>
            <w:tcW w:w="486" w:type="dxa"/>
          </w:tcPr>
          <w:p w:rsidR="003232CA" w:rsidRPr="00B46AD7" w:rsidRDefault="003232CA" w:rsidP="00B46AD7">
            <w:pPr>
              <w:pStyle w:val="Default"/>
              <w:jc w:val="center"/>
              <w:rPr>
                <w:sz w:val="16"/>
                <w:szCs w:val="16"/>
              </w:rPr>
            </w:pPr>
            <w:r w:rsidRPr="00B46AD7">
              <w:rPr>
                <w:sz w:val="16"/>
                <w:szCs w:val="16"/>
              </w:rPr>
              <w:t>5</w:t>
            </w:r>
          </w:p>
        </w:tc>
        <w:tc>
          <w:tcPr>
            <w:tcW w:w="2889" w:type="dxa"/>
          </w:tcPr>
          <w:p w:rsidR="003232CA" w:rsidRPr="00B46AD7" w:rsidRDefault="003232CA" w:rsidP="00B46AD7">
            <w:pPr>
              <w:pStyle w:val="Default"/>
              <w:rPr>
                <w:sz w:val="16"/>
                <w:szCs w:val="16"/>
              </w:rPr>
            </w:pPr>
            <w:r w:rsidRPr="00B46AD7">
              <w:rPr>
                <w:sz w:val="16"/>
                <w:szCs w:val="16"/>
              </w:rPr>
              <w:t>Теплогенераторнаяс. Андреевское</w:t>
            </w:r>
          </w:p>
          <w:p w:rsidR="003232CA" w:rsidRPr="00B46AD7" w:rsidRDefault="003232CA" w:rsidP="00B46AD7">
            <w:pPr>
              <w:pStyle w:val="Default"/>
              <w:rPr>
                <w:sz w:val="16"/>
                <w:szCs w:val="16"/>
              </w:rPr>
            </w:pPr>
            <w:r w:rsidRPr="00B46AD7">
              <w:rPr>
                <w:sz w:val="16"/>
                <w:szCs w:val="16"/>
              </w:rPr>
              <w:t>-</w:t>
            </w:r>
          </w:p>
          <w:p w:rsidR="003232CA" w:rsidRPr="00B46AD7" w:rsidRDefault="003232CA" w:rsidP="00B46AD7">
            <w:pPr>
              <w:pStyle w:val="Default"/>
              <w:rPr>
                <w:sz w:val="16"/>
                <w:szCs w:val="16"/>
              </w:rPr>
            </w:pPr>
            <w:r w:rsidRPr="00B46AD7">
              <w:rPr>
                <w:sz w:val="16"/>
                <w:szCs w:val="16"/>
              </w:rPr>
              <w:t>-</w:t>
            </w:r>
          </w:p>
        </w:tc>
        <w:tc>
          <w:tcPr>
            <w:tcW w:w="1553" w:type="dxa"/>
          </w:tcPr>
          <w:p w:rsidR="002979C2" w:rsidRPr="00B46AD7" w:rsidRDefault="003B62E0"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0,042</w:t>
            </w:r>
          </w:p>
          <w:p w:rsidR="003B62E0" w:rsidRPr="00B46AD7" w:rsidRDefault="003B62E0"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0,04</w:t>
            </w:r>
          </w:p>
          <w:p w:rsidR="002979C2" w:rsidRPr="00B46AD7" w:rsidRDefault="002979C2" w:rsidP="00B46AD7">
            <w:pPr>
              <w:spacing w:after="0" w:line="240" w:lineRule="auto"/>
              <w:jc w:val="center"/>
              <w:rPr>
                <w:rFonts w:ascii="Times New Roman" w:hAnsi="Times New Roman" w:cs="Times New Roman"/>
                <w:sz w:val="16"/>
                <w:szCs w:val="16"/>
              </w:rPr>
            </w:pPr>
          </w:p>
        </w:tc>
        <w:tc>
          <w:tcPr>
            <w:tcW w:w="1417" w:type="dxa"/>
          </w:tcPr>
          <w:p w:rsidR="003B62E0" w:rsidRPr="00B46AD7" w:rsidRDefault="003B62E0"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0,042</w:t>
            </w:r>
          </w:p>
          <w:p w:rsidR="003232CA" w:rsidRPr="00B46AD7" w:rsidRDefault="003B62E0"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0,04</w:t>
            </w:r>
          </w:p>
        </w:tc>
        <w:tc>
          <w:tcPr>
            <w:tcW w:w="1276" w:type="dxa"/>
          </w:tcPr>
          <w:p w:rsidR="003B62E0" w:rsidRPr="00B46AD7" w:rsidRDefault="003B62E0"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0,042</w:t>
            </w:r>
          </w:p>
          <w:p w:rsidR="003232CA" w:rsidRPr="00B46AD7" w:rsidRDefault="003B62E0"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0,04</w:t>
            </w:r>
          </w:p>
        </w:tc>
      </w:tr>
      <w:tr w:rsidR="002979C2" w:rsidRPr="00B46AD7" w:rsidTr="00B46AD7">
        <w:tc>
          <w:tcPr>
            <w:tcW w:w="486" w:type="dxa"/>
          </w:tcPr>
          <w:p w:rsidR="002979C2" w:rsidRPr="00B46AD7" w:rsidRDefault="002979C2" w:rsidP="00B46AD7">
            <w:pPr>
              <w:pStyle w:val="Default"/>
              <w:jc w:val="center"/>
              <w:rPr>
                <w:sz w:val="16"/>
                <w:szCs w:val="16"/>
              </w:rPr>
            </w:pPr>
            <w:r w:rsidRPr="00B46AD7">
              <w:rPr>
                <w:sz w:val="16"/>
                <w:szCs w:val="16"/>
              </w:rPr>
              <w:t>6</w:t>
            </w:r>
          </w:p>
        </w:tc>
        <w:tc>
          <w:tcPr>
            <w:tcW w:w="2889" w:type="dxa"/>
          </w:tcPr>
          <w:p w:rsidR="002979C2" w:rsidRPr="00B46AD7" w:rsidRDefault="002979C2" w:rsidP="00B46AD7">
            <w:pPr>
              <w:pStyle w:val="Default"/>
              <w:rPr>
                <w:sz w:val="16"/>
                <w:szCs w:val="16"/>
              </w:rPr>
            </w:pPr>
            <w:r w:rsidRPr="00B46AD7">
              <w:rPr>
                <w:sz w:val="16"/>
                <w:szCs w:val="16"/>
              </w:rPr>
              <w:t>Котельная д.Пекша</w:t>
            </w:r>
          </w:p>
          <w:p w:rsidR="002979C2" w:rsidRPr="00B46AD7" w:rsidRDefault="002979C2" w:rsidP="00B46AD7">
            <w:pPr>
              <w:pStyle w:val="Default"/>
              <w:rPr>
                <w:sz w:val="16"/>
                <w:szCs w:val="16"/>
              </w:rPr>
            </w:pPr>
            <w:r w:rsidRPr="00B46AD7">
              <w:rPr>
                <w:sz w:val="16"/>
                <w:szCs w:val="16"/>
              </w:rPr>
              <w:t>-</w:t>
            </w:r>
          </w:p>
          <w:p w:rsidR="002979C2" w:rsidRPr="00B46AD7" w:rsidRDefault="002979C2" w:rsidP="00B46AD7">
            <w:pPr>
              <w:pStyle w:val="Default"/>
              <w:rPr>
                <w:sz w:val="16"/>
                <w:szCs w:val="16"/>
              </w:rPr>
            </w:pPr>
            <w:r w:rsidRPr="00B46AD7">
              <w:rPr>
                <w:sz w:val="16"/>
                <w:szCs w:val="16"/>
              </w:rPr>
              <w:t>-</w:t>
            </w:r>
          </w:p>
        </w:tc>
        <w:tc>
          <w:tcPr>
            <w:tcW w:w="1553" w:type="dxa"/>
          </w:tcPr>
          <w:p w:rsidR="002979C2" w:rsidRPr="00B46AD7" w:rsidRDefault="002979C2" w:rsidP="00B46AD7">
            <w:pPr>
              <w:spacing w:after="0" w:line="240" w:lineRule="auto"/>
              <w:jc w:val="center"/>
              <w:rPr>
                <w:rFonts w:ascii="Times New Roman" w:hAnsi="Times New Roman" w:cs="Times New Roman"/>
                <w:sz w:val="16"/>
                <w:szCs w:val="16"/>
              </w:rPr>
            </w:pPr>
          </w:p>
          <w:p w:rsidR="002979C2" w:rsidRPr="00B46AD7" w:rsidRDefault="002979C2"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2,5</w:t>
            </w:r>
            <w:r w:rsidR="003B62E0" w:rsidRPr="00B46AD7">
              <w:rPr>
                <w:rFonts w:ascii="Times New Roman" w:hAnsi="Times New Roman" w:cs="Times New Roman"/>
                <w:sz w:val="16"/>
                <w:szCs w:val="16"/>
              </w:rPr>
              <w:t>8</w:t>
            </w:r>
          </w:p>
          <w:p w:rsidR="002979C2" w:rsidRPr="00B46AD7" w:rsidRDefault="003B62E0"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2,23</w:t>
            </w:r>
          </w:p>
        </w:tc>
        <w:tc>
          <w:tcPr>
            <w:tcW w:w="1417" w:type="dxa"/>
          </w:tcPr>
          <w:p w:rsidR="002979C2" w:rsidRPr="00B46AD7" w:rsidRDefault="002979C2" w:rsidP="00B46AD7">
            <w:pPr>
              <w:spacing w:after="0" w:line="240" w:lineRule="auto"/>
              <w:jc w:val="center"/>
              <w:rPr>
                <w:rFonts w:ascii="Times New Roman" w:hAnsi="Times New Roman" w:cs="Times New Roman"/>
                <w:sz w:val="16"/>
                <w:szCs w:val="16"/>
              </w:rPr>
            </w:pPr>
          </w:p>
          <w:p w:rsidR="003B62E0" w:rsidRPr="00B46AD7" w:rsidRDefault="003B62E0"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2,58</w:t>
            </w:r>
          </w:p>
          <w:p w:rsidR="002979C2" w:rsidRPr="00B46AD7" w:rsidRDefault="003B62E0"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2,23</w:t>
            </w:r>
          </w:p>
        </w:tc>
        <w:tc>
          <w:tcPr>
            <w:tcW w:w="1276" w:type="dxa"/>
          </w:tcPr>
          <w:p w:rsidR="002979C2" w:rsidRPr="00B46AD7" w:rsidRDefault="002979C2" w:rsidP="00B46AD7">
            <w:pPr>
              <w:spacing w:after="0" w:line="240" w:lineRule="auto"/>
              <w:jc w:val="center"/>
              <w:rPr>
                <w:rFonts w:ascii="Times New Roman" w:hAnsi="Times New Roman" w:cs="Times New Roman"/>
                <w:sz w:val="16"/>
                <w:szCs w:val="16"/>
              </w:rPr>
            </w:pPr>
          </w:p>
          <w:p w:rsidR="003B62E0" w:rsidRPr="00B46AD7" w:rsidRDefault="003B62E0"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2,58</w:t>
            </w:r>
          </w:p>
          <w:p w:rsidR="002979C2" w:rsidRPr="00B46AD7" w:rsidRDefault="003B62E0"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2,23</w:t>
            </w:r>
          </w:p>
        </w:tc>
      </w:tr>
      <w:tr w:rsidR="002979C2" w:rsidRPr="00B46AD7" w:rsidTr="00B46AD7">
        <w:tc>
          <w:tcPr>
            <w:tcW w:w="486" w:type="dxa"/>
          </w:tcPr>
          <w:p w:rsidR="002979C2" w:rsidRPr="00B46AD7" w:rsidRDefault="002979C2" w:rsidP="00B46AD7">
            <w:pPr>
              <w:pStyle w:val="Default"/>
              <w:jc w:val="center"/>
              <w:rPr>
                <w:sz w:val="16"/>
                <w:szCs w:val="16"/>
              </w:rPr>
            </w:pPr>
            <w:r w:rsidRPr="00B46AD7">
              <w:rPr>
                <w:sz w:val="16"/>
                <w:szCs w:val="16"/>
              </w:rPr>
              <w:t>7</w:t>
            </w:r>
          </w:p>
        </w:tc>
        <w:tc>
          <w:tcPr>
            <w:tcW w:w="2889" w:type="dxa"/>
          </w:tcPr>
          <w:p w:rsidR="002979C2" w:rsidRPr="00B46AD7" w:rsidRDefault="002979C2" w:rsidP="00B46AD7">
            <w:pPr>
              <w:pStyle w:val="Default"/>
              <w:rPr>
                <w:sz w:val="16"/>
                <w:szCs w:val="16"/>
              </w:rPr>
            </w:pPr>
            <w:r w:rsidRPr="00B46AD7">
              <w:rPr>
                <w:sz w:val="16"/>
                <w:szCs w:val="16"/>
              </w:rPr>
              <w:t>Котельная д.Липна Дачная</w:t>
            </w:r>
          </w:p>
          <w:p w:rsidR="002979C2" w:rsidRPr="00B46AD7" w:rsidRDefault="002979C2" w:rsidP="00B46AD7">
            <w:pPr>
              <w:pStyle w:val="Default"/>
              <w:rPr>
                <w:sz w:val="16"/>
                <w:szCs w:val="16"/>
              </w:rPr>
            </w:pPr>
            <w:r w:rsidRPr="00B46AD7">
              <w:rPr>
                <w:sz w:val="16"/>
                <w:szCs w:val="16"/>
              </w:rPr>
              <w:t>-</w:t>
            </w:r>
          </w:p>
          <w:p w:rsidR="002979C2" w:rsidRPr="00B46AD7" w:rsidRDefault="002979C2" w:rsidP="00B46AD7">
            <w:pPr>
              <w:pStyle w:val="Default"/>
              <w:rPr>
                <w:sz w:val="16"/>
                <w:szCs w:val="16"/>
              </w:rPr>
            </w:pPr>
            <w:r w:rsidRPr="00B46AD7">
              <w:rPr>
                <w:sz w:val="16"/>
                <w:szCs w:val="16"/>
              </w:rPr>
              <w:t xml:space="preserve">- </w:t>
            </w:r>
          </w:p>
        </w:tc>
        <w:tc>
          <w:tcPr>
            <w:tcW w:w="1553" w:type="dxa"/>
          </w:tcPr>
          <w:p w:rsidR="002979C2" w:rsidRPr="00B46AD7" w:rsidRDefault="002979C2" w:rsidP="00B46AD7">
            <w:pPr>
              <w:spacing w:after="0" w:line="240" w:lineRule="auto"/>
              <w:jc w:val="center"/>
              <w:rPr>
                <w:rFonts w:ascii="Times New Roman" w:hAnsi="Times New Roman" w:cs="Times New Roman"/>
                <w:sz w:val="16"/>
                <w:szCs w:val="16"/>
              </w:rPr>
            </w:pPr>
          </w:p>
          <w:p w:rsidR="002979C2" w:rsidRPr="00B46AD7" w:rsidRDefault="002979C2"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1,08</w:t>
            </w:r>
          </w:p>
          <w:p w:rsidR="002979C2" w:rsidRPr="00B46AD7" w:rsidRDefault="002979C2"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w:t>
            </w:r>
            <w:r w:rsidR="001A7055" w:rsidRPr="00B46AD7">
              <w:rPr>
                <w:rFonts w:ascii="Times New Roman" w:hAnsi="Times New Roman" w:cs="Times New Roman"/>
                <w:sz w:val="16"/>
                <w:szCs w:val="16"/>
              </w:rPr>
              <w:t>97</w:t>
            </w:r>
          </w:p>
        </w:tc>
        <w:tc>
          <w:tcPr>
            <w:tcW w:w="1417" w:type="dxa"/>
          </w:tcPr>
          <w:p w:rsidR="002979C2" w:rsidRPr="00B46AD7" w:rsidRDefault="002979C2" w:rsidP="00B46AD7">
            <w:pPr>
              <w:spacing w:after="0" w:line="240" w:lineRule="auto"/>
              <w:jc w:val="center"/>
              <w:rPr>
                <w:rFonts w:ascii="Times New Roman" w:hAnsi="Times New Roman" w:cs="Times New Roman"/>
                <w:sz w:val="16"/>
                <w:szCs w:val="16"/>
              </w:rPr>
            </w:pPr>
          </w:p>
          <w:p w:rsidR="002979C2" w:rsidRPr="00B46AD7" w:rsidRDefault="002979C2"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1,08</w:t>
            </w:r>
          </w:p>
          <w:p w:rsidR="002979C2" w:rsidRPr="00B46AD7" w:rsidRDefault="002979C2"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w:t>
            </w:r>
            <w:r w:rsidR="001A7055" w:rsidRPr="00B46AD7">
              <w:rPr>
                <w:rFonts w:ascii="Times New Roman" w:hAnsi="Times New Roman" w:cs="Times New Roman"/>
                <w:sz w:val="16"/>
                <w:szCs w:val="16"/>
              </w:rPr>
              <w:t>97</w:t>
            </w:r>
          </w:p>
        </w:tc>
        <w:tc>
          <w:tcPr>
            <w:tcW w:w="1276" w:type="dxa"/>
          </w:tcPr>
          <w:p w:rsidR="002979C2" w:rsidRPr="00B46AD7" w:rsidRDefault="002979C2" w:rsidP="00B46AD7">
            <w:pPr>
              <w:spacing w:after="0" w:line="240" w:lineRule="auto"/>
              <w:jc w:val="center"/>
              <w:rPr>
                <w:rFonts w:ascii="Times New Roman" w:hAnsi="Times New Roman" w:cs="Times New Roman"/>
                <w:sz w:val="16"/>
                <w:szCs w:val="16"/>
              </w:rPr>
            </w:pPr>
          </w:p>
          <w:p w:rsidR="002979C2" w:rsidRPr="00B46AD7" w:rsidRDefault="002979C2"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1,08</w:t>
            </w:r>
          </w:p>
          <w:p w:rsidR="002979C2" w:rsidRPr="00B46AD7" w:rsidRDefault="002979C2"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w:t>
            </w:r>
            <w:r w:rsidR="001A7055" w:rsidRPr="00B46AD7">
              <w:rPr>
                <w:rFonts w:ascii="Times New Roman" w:hAnsi="Times New Roman" w:cs="Times New Roman"/>
                <w:sz w:val="16"/>
                <w:szCs w:val="16"/>
              </w:rPr>
              <w:t>97</w:t>
            </w:r>
          </w:p>
        </w:tc>
      </w:tr>
      <w:tr w:rsidR="002979C2" w:rsidRPr="00B46AD7" w:rsidTr="00B46AD7">
        <w:tc>
          <w:tcPr>
            <w:tcW w:w="486" w:type="dxa"/>
          </w:tcPr>
          <w:p w:rsidR="002979C2" w:rsidRPr="00B46AD7" w:rsidRDefault="002979C2" w:rsidP="00B46AD7">
            <w:pPr>
              <w:pStyle w:val="Default"/>
              <w:jc w:val="center"/>
              <w:rPr>
                <w:sz w:val="16"/>
                <w:szCs w:val="16"/>
              </w:rPr>
            </w:pPr>
            <w:r w:rsidRPr="00B46AD7">
              <w:rPr>
                <w:sz w:val="16"/>
                <w:szCs w:val="16"/>
              </w:rPr>
              <w:t>8</w:t>
            </w:r>
          </w:p>
        </w:tc>
        <w:tc>
          <w:tcPr>
            <w:tcW w:w="2889" w:type="dxa"/>
          </w:tcPr>
          <w:p w:rsidR="002979C2" w:rsidRPr="00B46AD7" w:rsidRDefault="002979C2" w:rsidP="00B46AD7">
            <w:pPr>
              <w:pStyle w:val="Default"/>
              <w:rPr>
                <w:sz w:val="16"/>
                <w:szCs w:val="16"/>
              </w:rPr>
            </w:pPr>
            <w:r w:rsidRPr="00B46AD7">
              <w:rPr>
                <w:sz w:val="16"/>
                <w:szCs w:val="16"/>
              </w:rPr>
              <w:t xml:space="preserve">Котельная п.Сушнево-1 </w:t>
            </w:r>
          </w:p>
          <w:p w:rsidR="002979C2" w:rsidRPr="00B46AD7" w:rsidRDefault="002979C2" w:rsidP="00B46AD7">
            <w:pPr>
              <w:pStyle w:val="Default"/>
              <w:rPr>
                <w:sz w:val="16"/>
                <w:szCs w:val="16"/>
              </w:rPr>
            </w:pPr>
            <w:r w:rsidRPr="00B46AD7">
              <w:rPr>
                <w:sz w:val="16"/>
                <w:szCs w:val="16"/>
              </w:rPr>
              <w:t>-</w:t>
            </w:r>
          </w:p>
          <w:p w:rsidR="002979C2" w:rsidRPr="00B46AD7" w:rsidRDefault="002979C2" w:rsidP="00B46AD7">
            <w:pPr>
              <w:pStyle w:val="Default"/>
              <w:rPr>
                <w:sz w:val="16"/>
                <w:szCs w:val="16"/>
              </w:rPr>
            </w:pPr>
            <w:r w:rsidRPr="00B46AD7">
              <w:rPr>
                <w:sz w:val="16"/>
                <w:szCs w:val="16"/>
              </w:rPr>
              <w:t>-</w:t>
            </w:r>
          </w:p>
        </w:tc>
        <w:tc>
          <w:tcPr>
            <w:tcW w:w="1553" w:type="dxa"/>
          </w:tcPr>
          <w:p w:rsidR="002979C2" w:rsidRPr="00B46AD7" w:rsidRDefault="002979C2" w:rsidP="00B46AD7">
            <w:pPr>
              <w:spacing w:after="0" w:line="240" w:lineRule="auto"/>
              <w:jc w:val="center"/>
              <w:rPr>
                <w:rFonts w:ascii="Times New Roman" w:hAnsi="Times New Roman" w:cs="Times New Roman"/>
                <w:sz w:val="16"/>
                <w:szCs w:val="16"/>
              </w:rPr>
            </w:pPr>
          </w:p>
          <w:p w:rsidR="002979C2" w:rsidRPr="00B46AD7" w:rsidRDefault="002979C2"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0,8</w:t>
            </w:r>
            <w:r w:rsidR="001A7055" w:rsidRPr="00B46AD7">
              <w:rPr>
                <w:rFonts w:ascii="Times New Roman" w:hAnsi="Times New Roman" w:cs="Times New Roman"/>
                <w:sz w:val="16"/>
                <w:szCs w:val="16"/>
              </w:rPr>
              <w:t>1</w:t>
            </w:r>
          </w:p>
          <w:p w:rsidR="002979C2" w:rsidRPr="00B46AD7" w:rsidRDefault="002979C2"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w:t>
            </w:r>
            <w:r w:rsidR="001A7055" w:rsidRPr="00B46AD7">
              <w:rPr>
                <w:rFonts w:ascii="Times New Roman" w:hAnsi="Times New Roman" w:cs="Times New Roman"/>
                <w:sz w:val="16"/>
                <w:szCs w:val="16"/>
              </w:rPr>
              <w:t>37</w:t>
            </w:r>
          </w:p>
        </w:tc>
        <w:tc>
          <w:tcPr>
            <w:tcW w:w="1417" w:type="dxa"/>
          </w:tcPr>
          <w:p w:rsidR="002979C2" w:rsidRPr="00B46AD7" w:rsidRDefault="002979C2" w:rsidP="00B46AD7">
            <w:pPr>
              <w:spacing w:after="0" w:line="240" w:lineRule="auto"/>
              <w:jc w:val="center"/>
              <w:rPr>
                <w:rFonts w:ascii="Times New Roman" w:hAnsi="Times New Roman" w:cs="Times New Roman"/>
                <w:sz w:val="16"/>
                <w:szCs w:val="16"/>
              </w:rPr>
            </w:pPr>
          </w:p>
          <w:p w:rsidR="001A7055" w:rsidRPr="00B46AD7" w:rsidRDefault="001A7055"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0,81</w:t>
            </w:r>
          </w:p>
          <w:p w:rsidR="002979C2" w:rsidRPr="00B46AD7" w:rsidRDefault="001A7055"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0,37</w:t>
            </w:r>
          </w:p>
        </w:tc>
        <w:tc>
          <w:tcPr>
            <w:tcW w:w="1276" w:type="dxa"/>
          </w:tcPr>
          <w:p w:rsidR="002979C2" w:rsidRPr="00B46AD7" w:rsidRDefault="002979C2" w:rsidP="00B46AD7">
            <w:pPr>
              <w:spacing w:after="0" w:line="240" w:lineRule="auto"/>
              <w:jc w:val="center"/>
              <w:rPr>
                <w:rFonts w:ascii="Times New Roman" w:hAnsi="Times New Roman" w:cs="Times New Roman"/>
                <w:sz w:val="16"/>
                <w:szCs w:val="16"/>
              </w:rPr>
            </w:pPr>
          </w:p>
          <w:p w:rsidR="001A7055" w:rsidRPr="00B46AD7" w:rsidRDefault="001A7055"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0,81</w:t>
            </w:r>
          </w:p>
          <w:p w:rsidR="002979C2" w:rsidRPr="00B46AD7" w:rsidRDefault="001A7055"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0,37</w:t>
            </w:r>
          </w:p>
        </w:tc>
      </w:tr>
      <w:tr w:rsidR="002979C2" w:rsidRPr="00B46AD7" w:rsidTr="00B46AD7">
        <w:tc>
          <w:tcPr>
            <w:tcW w:w="486" w:type="dxa"/>
          </w:tcPr>
          <w:p w:rsidR="002979C2" w:rsidRPr="00B46AD7" w:rsidRDefault="002979C2" w:rsidP="00B46AD7">
            <w:pPr>
              <w:pStyle w:val="Default"/>
              <w:jc w:val="center"/>
              <w:rPr>
                <w:sz w:val="16"/>
                <w:szCs w:val="16"/>
              </w:rPr>
            </w:pPr>
            <w:r w:rsidRPr="00B46AD7">
              <w:rPr>
                <w:sz w:val="16"/>
                <w:szCs w:val="16"/>
              </w:rPr>
              <w:t>9</w:t>
            </w:r>
          </w:p>
        </w:tc>
        <w:tc>
          <w:tcPr>
            <w:tcW w:w="2889" w:type="dxa"/>
          </w:tcPr>
          <w:p w:rsidR="002979C2" w:rsidRPr="00B46AD7" w:rsidRDefault="002979C2" w:rsidP="00B46AD7">
            <w:pPr>
              <w:pStyle w:val="Default"/>
              <w:rPr>
                <w:sz w:val="16"/>
                <w:szCs w:val="16"/>
              </w:rPr>
            </w:pPr>
            <w:r w:rsidRPr="00B46AD7">
              <w:rPr>
                <w:sz w:val="16"/>
                <w:szCs w:val="16"/>
              </w:rPr>
              <w:t xml:space="preserve">котельная п.Сушнево-2 </w:t>
            </w:r>
          </w:p>
          <w:p w:rsidR="002979C2" w:rsidRPr="00B46AD7" w:rsidRDefault="002979C2" w:rsidP="00B46AD7">
            <w:pPr>
              <w:pStyle w:val="Default"/>
              <w:rPr>
                <w:sz w:val="16"/>
                <w:szCs w:val="16"/>
              </w:rPr>
            </w:pPr>
            <w:r w:rsidRPr="00B46AD7">
              <w:rPr>
                <w:sz w:val="16"/>
                <w:szCs w:val="16"/>
              </w:rPr>
              <w:lastRenderedPageBreak/>
              <w:t>-</w:t>
            </w:r>
          </w:p>
          <w:p w:rsidR="002979C2" w:rsidRPr="00B46AD7" w:rsidRDefault="002979C2" w:rsidP="00B46AD7">
            <w:pPr>
              <w:pStyle w:val="Default"/>
              <w:rPr>
                <w:sz w:val="16"/>
                <w:szCs w:val="16"/>
              </w:rPr>
            </w:pPr>
            <w:r w:rsidRPr="00B46AD7">
              <w:rPr>
                <w:sz w:val="16"/>
                <w:szCs w:val="16"/>
              </w:rPr>
              <w:t>-</w:t>
            </w:r>
          </w:p>
        </w:tc>
        <w:tc>
          <w:tcPr>
            <w:tcW w:w="1553" w:type="dxa"/>
          </w:tcPr>
          <w:p w:rsidR="002979C2" w:rsidRPr="00B46AD7" w:rsidRDefault="002979C2" w:rsidP="00B46AD7">
            <w:pPr>
              <w:spacing w:after="0" w:line="240" w:lineRule="auto"/>
              <w:jc w:val="center"/>
              <w:rPr>
                <w:rFonts w:ascii="Times New Roman" w:hAnsi="Times New Roman" w:cs="Times New Roman"/>
                <w:sz w:val="16"/>
                <w:szCs w:val="16"/>
              </w:rPr>
            </w:pPr>
          </w:p>
          <w:p w:rsidR="002979C2" w:rsidRPr="00B46AD7" w:rsidRDefault="002979C2"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w:t>
            </w:r>
            <w:r w:rsidR="001A7055" w:rsidRPr="00B46AD7">
              <w:rPr>
                <w:rFonts w:ascii="Times New Roman" w:hAnsi="Times New Roman" w:cs="Times New Roman"/>
                <w:sz w:val="16"/>
                <w:szCs w:val="16"/>
              </w:rPr>
              <w:t>759</w:t>
            </w:r>
          </w:p>
          <w:p w:rsidR="002979C2" w:rsidRPr="00B46AD7" w:rsidRDefault="002979C2"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w:t>
            </w:r>
            <w:r w:rsidR="001A7055" w:rsidRPr="00B46AD7">
              <w:rPr>
                <w:rFonts w:ascii="Times New Roman" w:hAnsi="Times New Roman" w:cs="Times New Roman"/>
                <w:sz w:val="16"/>
                <w:szCs w:val="16"/>
              </w:rPr>
              <w:t>26</w:t>
            </w:r>
          </w:p>
        </w:tc>
        <w:tc>
          <w:tcPr>
            <w:tcW w:w="1417" w:type="dxa"/>
          </w:tcPr>
          <w:p w:rsidR="002979C2" w:rsidRPr="00B46AD7" w:rsidRDefault="002979C2" w:rsidP="00B46AD7">
            <w:pPr>
              <w:spacing w:after="0" w:line="240" w:lineRule="auto"/>
              <w:jc w:val="center"/>
              <w:rPr>
                <w:rFonts w:ascii="Times New Roman" w:hAnsi="Times New Roman" w:cs="Times New Roman"/>
                <w:sz w:val="16"/>
                <w:szCs w:val="16"/>
              </w:rPr>
            </w:pPr>
          </w:p>
          <w:p w:rsidR="001A7055" w:rsidRPr="00B46AD7" w:rsidRDefault="001A7055"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0,759</w:t>
            </w:r>
          </w:p>
          <w:p w:rsidR="002979C2" w:rsidRPr="00B46AD7" w:rsidRDefault="001A7055"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0,26</w:t>
            </w:r>
          </w:p>
        </w:tc>
        <w:tc>
          <w:tcPr>
            <w:tcW w:w="1276" w:type="dxa"/>
          </w:tcPr>
          <w:p w:rsidR="002979C2" w:rsidRPr="00B46AD7" w:rsidRDefault="002979C2" w:rsidP="00B46AD7">
            <w:pPr>
              <w:spacing w:after="0" w:line="240" w:lineRule="auto"/>
              <w:jc w:val="center"/>
              <w:rPr>
                <w:rFonts w:ascii="Times New Roman" w:hAnsi="Times New Roman" w:cs="Times New Roman"/>
                <w:sz w:val="16"/>
                <w:szCs w:val="16"/>
              </w:rPr>
            </w:pPr>
          </w:p>
          <w:p w:rsidR="001A7055" w:rsidRPr="00B46AD7" w:rsidRDefault="001A7055"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0,759</w:t>
            </w:r>
          </w:p>
          <w:p w:rsidR="002979C2" w:rsidRPr="00B46AD7" w:rsidRDefault="001A7055"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0,26</w:t>
            </w:r>
          </w:p>
        </w:tc>
      </w:tr>
    </w:tbl>
    <w:p w:rsidR="00B46AD7" w:rsidRDefault="00B46AD7" w:rsidP="00B46AD7">
      <w:pPr>
        <w:pStyle w:val="Default"/>
        <w:jc w:val="both"/>
        <w:rPr>
          <w:color w:val="auto"/>
          <w:sz w:val="16"/>
          <w:szCs w:val="16"/>
        </w:rPr>
      </w:pPr>
    </w:p>
    <w:p w:rsidR="00B46AD7" w:rsidRPr="00F16FB6" w:rsidRDefault="00B46AD7" w:rsidP="00B46AD7">
      <w:pPr>
        <w:pStyle w:val="aa"/>
        <w:tabs>
          <w:tab w:val="left" w:pos="1494"/>
        </w:tabs>
        <w:suppressAutoHyphens/>
        <w:ind w:firstLine="0"/>
        <w:jc w:val="center"/>
        <w:rPr>
          <w:b/>
          <w:sz w:val="16"/>
          <w:szCs w:val="16"/>
        </w:rPr>
      </w:pPr>
      <w:r w:rsidRPr="00F16FB6">
        <w:rPr>
          <w:b/>
          <w:sz w:val="16"/>
          <w:szCs w:val="16"/>
        </w:rPr>
        <w:t>Раздел 5. Мастер-план развития систем теплоснабжения поселения, городского округа, города федерального значения.</w:t>
      </w:r>
    </w:p>
    <w:p w:rsidR="00B46AD7" w:rsidRPr="00F16FB6" w:rsidRDefault="00B46AD7" w:rsidP="00B46AD7">
      <w:pPr>
        <w:pStyle w:val="aa"/>
        <w:tabs>
          <w:tab w:val="left" w:pos="1494"/>
        </w:tabs>
        <w:suppressAutoHyphens/>
        <w:ind w:firstLine="0"/>
        <w:rPr>
          <w:b/>
          <w:sz w:val="16"/>
          <w:szCs w:val="16"/>
        </w:rPr>
      </w:pPr>
    </w:p>
    <w:p w:rsidR="00B46AD7" w:rsidRPr="00F16FB6" w:rsidRDefault="00B46AD7" w:rsidP="00B46AD7">
      <w:pPr>
        <w:spacing w:after="0"/>
        <w:ind w:firstLine="284"/>
        <w:jc w:val="both"/>
        <w:rPr>
          <w:rFonts w:ascii="Times New Roman" w:hAnsi="Times New Roman" w:cs="Times New Roman"/>
          <w:sz w:val="16"/>
          <w:szCs w:val="16"/>
        </w:rPr>
      </w:pPr>
      <w:r w:rsidRPr="00F16FB6">
        <w:rPr>
          <w:rFonts w:ascii="Times New Roman" w:hAnsi="Times New Roman" w:cs="Times New Roman"/>
          <w:sz w:val="16"/>
          <w:szCs w:val="16"/>
        </w:rPr>
        <w:t>Мастер-план схемы теплоснабжения выполняется в соответствии с Требованиями к схемам теплоснабжения (Постановление Правительства Российской Федерации №154 от 22 февраля 2012г.) для формирования нескольких вариантов развития системы теплоснабжения МО Пекшинского Петушинского района, из которых будет отобран наиболее оптимальный вариант развития системы теплоснабжения.</w:t>
      </w:r>
    </w:p>
    <w:p w:rsidR="00B46AD7" w:rsidRPr="00F16FB6" w:rsidRDefault="00B46AD7" w:rsidP="00B46AD7">
      <w:pPr>
        <w:spacing w:after="0"/>
        <w:ind w:firstLine="284"/>
        <w:jc w:val="both"/>
        <w:rPr>
          <w:rFonts w:ascii="Times New Roman" w:hAnsi="Times New Roman" w:cs="Times New Roman"/>
          <w:sz w:val="16"/>
          <w:szCs w:val="16"/>
        </w:rPr>
      </w:pPr>
      <w:r w:rsidRPr="00F16FB6">
        <w:rPr>
          <w:rFonts w:ascii="Times New Roman" w:hAnsi="Times New Roman" w:cs="Times New Roman"/>
          <w:sz w:val="16"/>
          <w:szCs w:val="16"/>
        </w:rPr>
        <w:t>Каждый вариант должен обеспечивать покрытие перспективного спроса на тепловую мощность, возникающего в Нагорном сельском поселении и критерием этого обеспечения является выполнение балансов тепловой мощности источников тепловой энергии и спроса на тепловую мощность при расчетных условиях, заданных нормативами проектирования систем отопления, вентиляции и горячего водоснабжения объектов теплопотребления. Выполнение текущих и перспективных балансов тепловой мощности источников и текущей и перспективной тепловой нагрузки в каждой зоне действия источника тепловой энергии является главным условием для разработки вариантов мастер-плана.</w:t>
      </w:r>
    </w:p>
    <w:p w:rsidR="00B46AD7" w:rsidRPr="00F16FB6" w:rsidRDefault="00B46AD7" w:rsidP="00B46AD7">
      <w:pPr>
        <w:spacing w:after="0"/>
        <w:ind w:firstLine="284"/>
        <w:jc w:val="both"/>
        <w:rPr>
          <w:rFonts w:ascii="Times New Roman" w:hAnsi="Times New Roman" w:cs="Times New Roman"/>
          <w:color w:val="000000"/>
          <w:sz w:val="16"/>
          <w:szCs w:val="16"/>
        </w:rPr>
      </w:pPr>
      <w:r w:rsidRPr="00F16FB6">
        <w:rPr>
          <w:rFonts w:ascii="Times New Roman" w:hAnsi="Times New Roman" w:cs="Times New Roman"/>
          <w:sz w:val="16"/>
          <w:szCs w:val="16"/>
        </w:rPr>
        <w:t>В соответствии с «Требованиями к схемам теплоснабжения, порядку их разработки и утверждения» предложения к развитию системы теплоснабжения должны базироваться на предложениях исполнительных органов власти и эксплуатационных организаций, особенно в тех разделах, которые касаются развития источников теплоснабжения.</w:t>
      </w:r>
    </w:p>
    <w:p w:rsidR="00B46AD7" w:rsidRPr="00F16FB6" w:rsidRDefault="00B46AD7" w:rsidP="00B46AD7">
      <w:pPr>
        <w:spacing w:after="0"/>
        <w:ind w:firstLine="284"/>
        <w:jc w:val="both"/>
        <w:rPr>
          <w:rFonts w:ascii="Times New Roman" w:hAnsi="Times New Roman" w:cs="Times New Roman"/>
          <w:color w:val="000000"/>
          <w:sz w:val="16"/>
          <w:szCs w:val="16"/>
        </w:rPr>
      </w:pPr>
      <w:r w:rsidRPr="00F16FB6">
        <w:rPr>
          <w:rFonts w:ascii="Times New Roman" w:hAnsi="Times New Roman" w:cs="Times New Roman"/>
          <w:sz w:val="16"/>
          <w:szCs w:val="16"/>
        </w:rPr>
        <w:t>Варианты мастер-плана формируют базу для разработки проектных предложений по новому строительству и реконструкции тепловых сетей для различных вариантов состава энергоисточников, обеспечивающих перспективные балансы спроса на тепловую мощность.</w:t>
      </w:r>
    </w:p>
    <w:p w:rsidR="00B46AD7" w:rsidRPr="00F16FB6" w:rsidRDefault="00B46AD7" w:rsidP="00B46AD7">
      <w:pPr>
        <w:pStyle w:val="3"/>
        <w:spacing w:before="0" w:after="0"/>
        <w:ind w:left="0" w:firstLine="284"/>
        <w:jc w:val="both"/>
        <w:rPr>
          <w:rFonts w:ascii="Times New Roman" w:hAnsi="Times New Roman" w:cs="Times New Roman"/>
          <w:sz w:val="16"/>
          <w:szCs w:val="16"/>
        </w:rPr>
      </w:pPr>
      <w:bookmarkStart w:id="44" w:name="_Toc523494430"/>
      <w:bookmarkStart w:id="45" w:name="sub_48"/>
      <w:r w:rsidRPr="00F16FB6">
        <w:rPr>
          <w:rFonts w:ascii="Times New Roman" w:hAnsi="Times New Roman" w:cs="Times New Roman"/>
          <w:sz w:val="16"/>
          <w:szCs w:val="16"/>
        </w:rPr>
        <w:t>а) описание сценариев развития теплоснабжения поселения, городского округа, города федерального значения</w:t>
      </w:r>
      <w:bookmarkEnd w:id="44"/>
    </w:p>
    <w:p w:rsidR="00B46AD7" w:rsidRPr="00F16FB6" w:rsidRDefault="00B46AD7" w:rsidP="00B46AD7">
      <w:pPr>
        <w:spacing w:after="0"/>
        <w:ind w:firstLine="284"/>
        <w:jc w:val="both"/>
        <w:rPr>
          <w:rFonts w:ascii="Times New Roman" w:hAnsi="Times New Roman" w:cs="Times New Roman"/>
          <w:sz w:val="16"/>
          <w:szCs w:val="16"/>
        </w:rPr>
      </w:pPr>
      <w:r w:rsidRPr="00F16FB6">
        <w:rPr>
          <w:rFonts w:ascii="Times New Roman" w:hAnsi="Times New Roman" w:cs="Times New Roman"/>
          <w:sz w:val="16"/>
          <w:szCs w:val="16"/>
        </w:rPr>
        <w:t>Все варианты развития системы теплоснабжения Пекшинского сельского поселения сформированы на основе территориально-распределенного прогноза изменения тепловой нагрузки.</w:t>
      </w:r>
    </w:p>
    <w:p w:rsidR="00B46AD7" w:rsidRPr="00F16FB6" w:rsidRDefault="00B46AD7" w:rsidP="00B46AD7">
      <w:pPr>
        <w:tabs>
          <w:tab w:val="left" w:pos="9356"/>
        </w:tabs>
        <w:spacing w:after="0"/>
        <w:ind w:firstLine="284"/>
        <w:jc w:val="both"/>
        <w:rPr>
          <w:rFonts w:ascii="Times New Roman" w:hAnsi="Times New Roman" w:cs="Times New Roman"/>
          <w:sz w:val="16"/>
          <w:szCs w:val="16"/>
        </w:rPr>
      </w:pPr>
      <w:r w:rsidRPr="00F16FB6">
        <w:rPr>
          <w:rFonts w:ascii="Times New Roman" w:hAnsi="Times New Roman" w:cs="Times New Roman"/>
          <w:sz w:val="16"/>
          <w:szCs w:val="16"/>
        </w:rPr>
        <w:t>В мастер-плане актуализируемой схемы теплоснабжения Пекшинского сельского поселения были сформированы два основных варианта:</w:t>
      </w:r>
    </w:p>
    <w:p w:rsidR="00B46AD7" w:rsidRPr="00F16FB6" w:rsidRDefault="00B46AD7" w:rsidP="00B46AD7">
      <w:pPr>
        <w:spacing w:after="0"/>
        <w:ind w:firstLine="284"/>
        <w:jc w:val="both"/>
        <w:rPr>
          <w:rFonts w:ascii="Times New Roman" w:hAnsi="Times New Roman" w:cs="Times New Roman"/>
          <w:sz w:val="16"/>
          <w:szCs w:val="16"/>
        </w:rPr>
      </w:pPr>
      <w:r w:rsidRPr="00F16FB6">
        <w:rPr>
          <w:rFonts w:ascii="Times New Roman" w:hAnsi="Times New Roman" w:cs="Times New Roman"/>
          <w:sz w:val="16"/>
          <w:szCs w:val="16"/>
        </w:rPr>
        <w:t xml:space="preserve">Вариант 1 предполагает сохранение существующей системы теплоснабжения с плановой реконструкцией источников теплоснабжения по мере износа, либо неисправного состояния основного и вспомогательного оборудования в процессе эксплуатации. Развитие тепловых сетей выполняется только для подключения новых абонентов. </w:t>
      </w:r>
    </w:p>
    <w:p w:rsidR="00B46AD7" w:rsidRPr="00F16FB6" w:rsidRDefault="00B46AD7" w:rsidP="00B46AD7">
      <w:pPr>
        <w:spacing w:after="0"/>
        <w:ind w:firstLine="284"/>
        <w:jc w:val="both"/>
        <w:rPr>
          <w:rFonts w:ascii="Times New Roman" w:hAnsi="Times New Roman" w:cs="Times New Roman"/>
          <w:sz w:val="16"/>
          <w:szCs w:val="16"/>
        </w:rPr>
      </w:pPr>
      <w:r w:rsidRPr="00F16FB6">
        <w:rPr>
          <w:rFonts w:ascii="Times New Roman" w:hAnsi="Times New Roman" w:cs="Times New Roman"/>
          <w:sz w:val="16"/>
          <w:szCs w:val="16"/>
        </w:rPr>
        <w:t xml:space="preserve">Предпосылкой для разработки Варианта 1 послужили Требования к схемам теплоснабжения (Постановление Правительства Российской Федерации №154 от 22 февраля 2012г. (изменения от 01.08.2018 года). </w:t>
      </w:r>
    </w:p>
    <w:p w:rsidR="00B46AD7" w:rsidRPr="00F16FB6" w:rsidRDefault="00B46AD7" w:rsidP="00B46AD7">
      <w:pPr>
        <w:spacing w:after="0"/>
        <w:ind w:firstLine="284"/>
        <w:jc w:val="both"/>
        <w:rPr>
          <w:rFonts w:ascii="Times New Roman" w:hAnsi="Times New Roman" w:cs="Times New Roman"/>
          <w:sz w:val="16"/>
          <w:szCs w:val="16"/>
        </w:rPr>
      </w:pPr>
      <w:r w:rsidRPr="00F16FB6">
        <w:rPr>
          <w:rFonts w:ascii="Times New Roman" w:hAnsi="Times New Roman" w:cs="Times New Roman"/>
          <w:sz w:val="16"/>
          <w:szCs w:val="16"/>
        </w:rPr>
        <w:t xml:space="preserve">Это сохранит существующую выработку тепловой энергии с возможностью подключения новых потребителей. </w:t>
      </w:r>
    </w:p>
    <w:p w:rsidR="00B46AD7" w:rsidRPr="00F16FB6" w:rsidRDefault="00B46AD7" w:rsidP="00B46AD7">
      <w:pPr>
        <w:spacing w:after="0"/>
        <w:ind w:firstLine="284"/>
        <w:jc w:val="both"/>
        <w:rPr>
          <w:rFonts w:ascii="Times New Roman" w:hAnsi="Times New Roman" w:cs="Times New Roman"/>
          <w:sz w:val="16"/>
          <w:szCs w:val="16"/>
        </w:rPr>
      </w:pPr>
      <w:r w:rsidRPr="00F16FB6">
        <w:rPr>
          <w:rFonts w:ascii="Times New Roman" w:hAnsi="Times New Roman" w:cs="Times New Roman"/>
          <w:sz w:val="16"/>
          <w:szCs w:val="16"/>
        </w:rPr>
        <w:t xml:space="preserve">Вариант 2 предполагает строительство нового теплоисточника теплоснабжения на территории Пекшинского сельского поселения взамен существующих котельных и переключение всех абонентов на новую котельную. </w:t>
      </w:r>
    </w:p>
    <w:p w:rsidR="00B46AD7" w:rsidRPr="00F16FB6" w:rsidRDefault="00B46AD7" w:rsidP="00797153">
      <w:pPr>
        <w:spacing w:after="0"/>
        <w:ind w:firstLine="284"/>
        <w:jc w:val="both"/>
        <w:rPr>
          <w:rFonts w:ascii="Times New Roman" w:hAnsi="Times New Roman" w:cs="Times New Roman"/>
          <w:sz w:val="16"/>
          <w:szCs w:val="16"/>
        </w:rPr>
      </w:pPr>
      <w:r w:rsidRPr="00F16FB6">
        <w:rPr>
          <w:rFonts w:ascii="Times New Roman" w:hAnsi="Times New Roman" w:cs="Times New Roman"/>
          <w:sz w:val="16"/>
          <w:szCs w:val="16"/>
        </w:rPr>
        <w:t>Варианты развития системы теплоснабжения представлены в таблице 21.</w:t>
      </w:r>
    </w:p>
    <w:p w:rsidR="00B46AD7" w:rsidRPr="00F16FB6" w:rsidRDefault="00B46AD7" w:rsidP="00797153">
      <w:pPr>
        <w:spacing w:after="0"/>
        <w:jc w:val="right"/>
        <w:rPr>
          <w:rFonts w:ascii="Times New Roman" w:hAnsi="Times New Roman" w:cs="Times New Roman"/>
          <w:b/>
          <w:sz w:val="16"/>
          <w:szCs w:val="16"/>
        </w:rPr>
      </w:pPr>
      <w:r w:rsidRPr="00F16FB6">
        <w:rPr>
          <w:rFonts w:ascii="Times New Roman" w:hAnsi="Times New Roman" w:cs="Times New Roman"/>
          <w:b/>
          <w:sz w:val="16"/>
          <w:szCs w:val="16"/>
        </w:rPr>
        <w:t>Таблица 21</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085"/>
        <w:gridCol w:w="1418"/>
        <w:gridCol w:w="2943"/>
      </w:tblGrid>
      <w:tr w:rsidR="00797153" w:rsidRPr="00F16FB6" w:rsidTr="00797153">
        <w:trPr>
          <w:trHeight w:val="493"/>
        </w:trPr>
        <w:tc>
          <w:tcPr>
            <w:tcW w:w="2072" w:type="pct"/>
            <w:tcBorders>
              <w:top w:val="single" w:sz="4" w:space="0" w:color="auto"/>
              <w:left w:val="single" w:sz="4" w:space="0" w:color="auto"/>
              <w:bottom w:val="single" w:sz="4" w:space="0" w:color="auto"/>
              <w:right w:val="single" w:sz="4" w:space="0" w:color="auto"/>
            </w:tcBorders>
            <w:vAlign w:val="center"/>
            <w:hideMark/>
          </w:tcPr>
          <w:p w:rsidR="00797153" w:rsidRPr="00F16FB6" w:rsidRDefault="00797153" w:rsidP="00797153">
            <w:pPr>
              <w:pStyle w:val="ad"/>
              <w:rPr>
                <w:b/>
                <w:sz w:val="16"/>
                <w:szCs w:val="16"/>
                <w:lang w:eastAsia="ru-RU"/>
              </w:rPr>
            </w:pPr>
            <w:r w:rsidRPr="00F16FB6">
              <w:rPr>
                <w:b/>
                <w:sz w:val="16"/>
                <w:szCs w:val="16"/>
                <w:lang w:eastAsia="ru-RU"/>
              </w:rPr>
              <w:t>Объекты</w:t>
            </w:r>
          </w:p>
          <w:p w:rsidR="00797153" w:rsidRPr="00F16FB6" w:rsidRDefault="00797153" w:rsidP="00797153">
            <w:pPr>
              <w:pStyle w:val="ad"/>
              <w:rPr>
                <w:b/>
                <w:sz w:val="16"/>
                <w:szCs w:val="16"/>
                <w:lang w:eastAsia="ru-RU"/>
              </w:rPr>
            </w:pPr>
            <w:r w:rsidRPr="00F16FB6">
              <w:rPr>
                <w:b/>
                <w:sz w:val="16"/>
                <w:szCs w:val="16"/>
              </w:rPr>
              <w:t>Котельные МО Пекшинское Петушинского района находящиеся в введении ООО «Владимиртеплогаз»</w:t>
            </w:r>
          </w:p>
        </w:tc>
        <w:tc>
          <w:tcPr>
            <w:tcW w:w="952" w:type="pct"/>
            <w:tcBorders>
              <w:top w:val="single" w:sz="4" w:space="0" w:color="auto"/>
              <w:left w:val="single" w:sz="4" w:space="0" w:color="auto"/>
              <w:bottom w:val="single" w:sz="4" w:space="0" w:color="auto"/>
              <w:right w:val="single" w:sz="4" w:space="0" w:color="auto"/>
            </w:tcBorders>
            <w:vAlign w:val="center"/>
            <w:hideMark/>
          </w:tcPr>
          <w:p w:rsidR="00797153" w:rsidRPr="00F16FB6" w:rsidRDefault="00797153" w:rsidP="00797153">
            <w:pPr>
              <w:pStyle w:val="ad"/>
              <w:rPr>
                <w:b/>
                <w:sz w:val="16"/>
                <w:szCs w:val="16"/>
                <w:lang w:eastAsia="ru-RU"/>
              </w:rPr>
            </w:pPr>
            <w:r w:rsidRPr="00F16FB6">
              <w:rPr>
                <w:b/>
                <w:sz w:val="16"/>
                <w:szCs w:val="16"/>
                <w:lang w:eastAsia="ru-RU"/>
              </w:rPr>
              <w:t>1 вариант</w:t>
            </w:r>
          </w:p>
        </w:tc>
        <w:tc>
          <w:tcPr>
            <w:tcW w:w="1976" w:type="pct"/>
            <w:tcBorders>
              <w:top w:val="single" w:sz="4" w:space="0" w:color="auto"/>
              <w:left w:val="single" w:sz="4" w:space="0" w:color="auto"/>
              <w:bottom w:val="single" w:sz="4" w:space="0" w:color="auto"/>
              <w:right w:val="single" w:sz="4" w:space="0" w:color="auto"/>
            </w:tcBorders>
            <w:vAlign w:val="center"/>
            <w:hideMark/>
          </w:tcPr>
          <w:p w:rsidR="00797153" w:rsidRPr="00F16FB6" w:rsidRDefault="00797153" w:rsidP="00797153">
            <w:pPr>
              <w:pStyle w:val="ad"/>
              <w:rPr>
                <w:b/>
                <w:sz w:val="16"/>
                <w:szCs w:val="16"/>
                <w:lang w:eastAsia="ru-RU"/>
              </w:rPr>
            </w:pPr>
            <w:r w:rsidRPr="00F16FB6">
              <w:rPr>
                <w:b/>
                <w:sz w:val="16"/>
                <w:szCs w:val="16"/>
                <w:lang w:eastAsia="ru-RU"/>
              </w:rPr>
              <w:t>2 вариант</w:t>
            </w:r>
          </w:p>
        </w:tc>
      </w:tr>
      <w:tr w:rsidR="00797153" w:rsidRPr="00F16FB6" w:rsidTr="00797153">
        <w:trPr>
          <w:trHeight w:val="319"/>
        </w:trPr>
        <w:tc>
          <w:tcPr>
            <w:tcW w:w="2072" w:type="pct"/>
            <w:tcBorders>
              <w:top w:val="single" w:sz="4" w:space="0" w:color="auto"/>
              <w:left w:val="single" w:sz="4" w:space="0" w:color="auto"/>
              <w:right w:val="single" w:sz="4" w:space="0" w:color="auto"/>
            </w:tcBorders>
            <w:vAlign w:val="center"/>
            <w:hideMark/>
          </w:tcPr>
          <w:p w:rsidR="00797153" w:rsidRPr="00F16FB6" w:rsidRDefault="00797153" w:rsidP="00797153">
            <w:pPr>
              <w:pStyle w:val="Default"/>
              <w:jc w:val="center"/>
              <w:rPr>
                <w:b/>
                <w:sz w:val="16"/>
                <w:szCs w:val="16"/>
              </w:rPr>
            </w:pPr>
            <w:r w:rsidRPr="00F16FB6">
              <w:rPr>
                <w:sz w:val="16"/>
                <w:szCs w:val="16"/>
              </w:rPr>
              <w:lastRenderedPageBreak/>
              <w:t>Котельная №1 п.Труд ул.Советская,7а</w:t>
            </w:r>
          </w:p>
        </w:tc>
        <w:tc>
          <w:tcPr>
            <w:tcW w:w="952" w:type="pct"/>
            <w:vMerge w:val="restart"/>
            <w:tcBorders>
              <w:top w:val="single" w:sz="4" w:space="0" w:color="auto"/>
              <w:left w:val="single" w:sz="4" w:space="0" w:color="auto"/>
              <w:right w:val="single" w:sz="4" w:space="0" w:color="auto"/>
            </w:tcBorders>
            <w:hideMark/>
          </w:tcPr>
          <w:p w:rsidR="00797153" w:rsidRPr="00F16FB6" w:rsidRDefault="00797153" w:rsidP="00797153">
            <w:pPr>
              <w:spacing w:after="0"/>
              <w:jc w:val="center"/>
              <w:rPr>
                <w:rFonts w:ascii="Times New Roman" w:hAnsi="Times New Roman" w:cs="Times New Roman"/>
                <w:b/>
                <w:sz w:val="16"/>
                <w:szCs w:val="16"/>
              </w:rPr>
            </w:pPr>
          </w:p>
          <w:p w:rsidR="00797153" w:rsidRPr="00F16FB6" w:rsidRDefault="00797153" w:rsidP="00797153">
            <w:pPr>
              <w:spacing w:after="0"/>
              <w:jc w:val="center"/>
              <w:rPr>
                <w:rFonts w:ascii="Times New Roman" w:hAnsi="Times New Roman" w:cs="Times New Roman"/>
                <w:b/>
                <w:sz w:val="16"/>
                <w:szCs w:val="16"/>
              </w:rPr>
            </w:pPr>
          </w:p>
          <w:p w:rsidR="00797153" w:rsidRPr="00F16FB6" w:rsidRDefault="00797153" w:rsidP="00797153">
            <w:pPr>
              <w:spacing w:after="0"/>
              <w:jc w:val="center"/>
              <w:rPr>
                <w:rFonts w:ascii="Times New Roman" w:hAnsi="Times New Roman" w:cs="Times New Roman"/>
                <w:b/>
              </w:rPr>
            </w:pPr>
            <w:r w:rsidRPr="00F16FB6">
              <w:rPr>
                <w:rFonts w:ascii="Times New Roman" w:hAnsi="Times New Roman" w:cs="Times New Roman"/>
                <w:b/>
                <w:sz w:val="16"/>
                <w:szCs w:val="16"/>
              </w:rPr>
              <w:t>Реконструкция старой котельной</w:t>
            </w:r>
          </w:p>
        </w:tc>
        <w:tc>
          <w:tcPr>
            <w:tcW w:w="1976" w:type="pct"/>
            <w:vMerge w:val="restart"/>
            <w:tcBorders>
              <w:top w:val="single" w:sz="4" w:space="0" w:color="auto"/>
              <w:left w:val="single" w:sz="4" w:space="0" w:color="auto"/>
              <w:right w:val="single" w:sz="4" w:space="0" w:color="auto"/>
            </w:tcBorders>
            <w:vAlign w:val="center"/>
            <w:hideMark/>
          </w:tcPr>
          <w:p w:rsidR="00797153" w:rsidRPr="00F16FB6" w:rsidRDefault="00797153" w:rsidP="00797153">
            <w:pPr>
              <w:pStyle w:val="ad"/>
              <w:rPr>
                <w:b/>
                <w:sz w:val="16"/>
                <w:szCs w:val="16"/>
              </w:rPr>
            </w:pPr>
            <w:r w:rsidRPr="00F16FB6">
              <w:rPr>
                <w:rStyle w:val="fontstyle01"/>
                <w:rFonts w:ascii="Times New Roman" w:hAnsi="Times New Roman" w:cs="Times New Roman"/>
                <w:b/>
                <w:sz w:val="16"/>
                <w:szCs w:val="16"/>
              </w:rPr>
              <w:t>Ликвидация существующих котельных и строительство новых (</w:t>
            </w:r>
            <w:r w:rsidRPr="00F16FB6">
              <w:rPr>
                <w:b/>
                <w:sz w:val="16"/>
                <w:szCs w:val="16"/>
                <w:lang w:eastAsia="ru-RU"/>
              </w:rPr>
              <w:t>Реконструкция</w:t>
            </w:r>
            <w:r w:rsidRPr="00F16FB6">
              <w:rPr>
                <w:b/>
                <w:sz w:val="16"/>
                <w:szCs w:val="16"/>
              </w:rPr>
              <w:t xml:space="preserve"> теплотрассы. Реконструкция и техническое перевооружение старых котельных. </w:t>
            </w:r>
            <w:r w:rsidRPr="00F16FB6">
              <w:rPr>
                <w:b/>
                <w:sz w:val="16"/>
                <w:szCs w:val="16"/>
                <w:lang w:eastAsia="ru-RU"/>
              </w:rPr>
              <w:t>Техническое перевооружение и реконструкция по мере износа</w:t>
            </w:r>
          </w:p>
        </w:tc>
      </w:tr>
      <w:tr w:rsidR="00797153" w:rsidRPr="00F16FB6" w:rsidTr="00797153">
        <w:tc>
          <w:tcPr>
            <w:tcW w:w="2072" w:type="pct"/>
            <w:tcBorders>
              <w:top w:val="single" w:sz="4" w:space="0" w:color="auto"/>
              <w:left w:val="single" w:sz="4" w:space="0" w:color="auto"/>
              <w:bottom w:val="single" w:sz="4" w:space="0" w:color="auto"/>
              <w:right w:val="single" w:sz="4" w:space="0" w:color="auto"/>
            </w:tcBorders>
          </w:tcPr>
          <w:p w:rsidR="00797153" w:rsidRPr="00F16FB6" w:rsidRDefault="00797153" w:rsidP="00797153">
            <w:pPr>
              <w:pStyle w:val="Default"/>
              <w:jc w:val="center"/>
              <w:rPr>
                <w:sz w:val="16"/>
                <w:szCs w:val="16"/>
              </w:rPr>
            </w:pPr>
            <w:r w:rsidRPr="00F16FB6">
              <w:rPr>
                <w:sz w:val="16"/>
                <w:szCs w:val="16"/>
              </w:rPr>
              <w:t>Котельная №2 п.Труд ул. Нагорная 2</w:t>
            </w:r>
          </w:p>
        </w:tc>
        <w:tc>
          <w:tcPr>
            <w:tcW w:w="952" w:type="pct"/>
            <w:vMerge/>
            <w:tcBorders>
              <w:left w:val="single" w:sz="4" w:space="0" w:color="auto"/>
              <w:right w:val="single" w:sz="4" w:space="0" w:color="auto"/>
            </w:tcBorders>
          </w:tcPr>
          <w:p w:rsidR="00797153" w:rsidRPr="00F16FB6" w:rsidRDefault="00797153" w:rsidP="00797153">
            <w:pPr>
              <w:jc w:val="center"/>
              <w:rPr>
                <w:rFonts w:ascii="Times New Roman" w:hAnsi="Times New Roman" w:cs="Times New Roman"/>
              </w:rPr>
            </w:pPr>
          </w:p>
        </w:tc>
        <w:tc>
          <w:tcPr>
            <w:tcW w:w="1976" w:type="pct"/>
            <w:vMerge/>
            <w:tcBorders>
              <w:left w:val="single" w:sz="4" w:space="0" w:color="auto"/>
              <w:right w:val="single" w:sz="4" w:space="0" w:color="auto"/>
            </w:tcBorders>
            <w:vAlign w:val="center"/>
          </w:tcPr>
          <w:p w:rsidR="00797153" w:rsidRPr="00F16FB6" w:rsidRDefault="00797153" w:rsidP="00B46AD7">
            <w:pPr>
              <w:pStyle w:val="ad"/>
              <w:rPr>
                <w:rStyle w:val="fontstyle01"/>
                <w:rFonts w:ascii="Times New Roman" w:hAnsi="Times New Roman" w:cs="Times New Roman"/>
                <w:sz w:val="16"/>
                <w:szCs w:val="16"/>
              </w:rPr>
            </w:pPr>
          </w:p>
        </w:tc>
      </w:tr>
      <w:tr w:rsidR="00797153" w:rsidRPr="00F16FB6" w:rsidTr="00797153">
        <w:tc>
          <w:tcPr>
            <w:tcW w:w="2072" w:type="pct"/>
            <w:tcBorders>
              <w:top w:val="single" w:sz="4" w:space="0" w:color="auto"/>
              <w:left w:val="single" w:sz="4" w:space="0" w:color="auto"/>
              <w:bottom w:val="single" w:sz="4" w:space="0" w:color="auto"/>
              <w:right w:val="single" w:sz="4" w:space="0" w:color="auto"/>
            </w:tcBorders>
          </w:tcPr>
          <w:p w:rsidR="00797153" w:rsidRPr="00F16FB6" w:rsidRDefault="00797153" w:rsidP="00797153">
            <w:pPr>
              <w:pStyle w:val="Default"/>
              <w:jc w:val="center"/>
              <w:rPr>
                <w:sz w:val="16"/>
                <w:szCs w:val="16"/>
              </w:rPr>
            </w:pPr>
            <w:r w:rsidRPr="00F16FB6">
              <w:rPr>
                <w:sz w:val="16"/>
                <w:szCs w:val="16"/>
              </w:rPr>
              <w:t>Котельная №3 п.Труд ул.Спортивная 2</w:t>
            </w:r>
          </w:p>
        </w:tc>
        <w:tc>
          <w:tcPr>
            <w:tcW w:w="952" w:type="pct"/>
            <w:vMerge/>
            <w:tcBorders>
              <w:left w:val="single" w:sz="4" w:space="0" w:color="auto"/>
              <w:right w:val="single" w:sz="4" w:space="0" w:color="auto"/>
            </w:tcBorders>
          </w:tcPr>
          <w:p w:rsidR="00797153" w:rsidRPr="00F16FB6" w:rsidRDefault="00797153" w:rsidP="00797153">
            <w:pPr>
              <w:jc w:val="center"/>
              <w:rPr>
                <w:rFonts w:ascii="Times New Roman" w:hAnsi="Times New Roman" w:cs="Times New Roman"/>
              </w:rPr>
            </w:pPr>
          </w:p>
        </w:tc>
        <w:tc>
          <w:tcPr>
            <w:tcW w:w="1976" w:type="pct"/>
            <w:vMerge/>
            <w:tcBorders>
              <w:left w:val="single" w:sz="4" w:space="0" w:color="auto"/>
              <w:right w:val="single" w:sz="4" w:space="0" w:color="auto"/>
            </w:tcBorders>
            <w:vAlign w:val="center"/>
          </w:tcPr>
          <w:p w:rsidR="00797153" w:rsidRPr="00F16FB6" w:rsidRDefault="00797153" w:rsidP="00B46AD7">
            <w:pPr>
              <w:pStyle w:val="ad"/>
              <w:rPr>
                <w:rStyle w:val="fontstyle01"/>
                <w:rFonts w:ascii="Times New Roman" w:hAnsi="Times New Roman" w:cs="Times New Roman"/>
                <w:sz w:val="16"/>
                <w:szCs w:val="16"/>
              </w:rPr>
            </w:pPr>
          </w:p>
        </w:tc>
      </w:tr>
      <w:tr w:rsidR="00797153" w:rsidRPr="00F16FB6" w:rsidTr="00797153">
        <w:tc>
          <w:tcPr>
            <w:tcW w:w="2072" w:type="pct"/>
            <w:tcBorders>
              <w:top w:val="single" w:sz="4" w:space="0" w:color="auto"/>
              <w:left w:val="single" w:sz="4" w:space="0" w:color="auto"/>
              <w:bottom w:val="single" w:sz="4" w:space="0" w:color="auto"/>
              <w:right w:val="single" w:sz="4" w:space="0" w:color="auto"/>
            </w:tcBorders>
          </w:tcPr>
          <w:p w:rsidR="00797153" w:rsidRPr="00F16FB6" w:rsidRDefault="00797153" w:rsidP="00797153">
            <w:pPr>
              <w:pStyle w:val="Default"/>
              <w:jc w:val="center"/>
              <w:rPr>
                <w:sz w:val="16"/>
                <w:szCs w:val="16"/>
              </w:rPr>
            </w:pPr>
            <w:r w:rsidRPr="00F16FB6">
              <w:rPr>
                <w:sz w:val="16"/>
                <w:szCs w:val="16"/>
              </w:rPr>
              <w:t>Котельная с.Андреевское</w:t>
            </w:r>
          </w:p>
        </w:tc>
        <w:tc>
          <w:tcPr>
            <w:tcW w:w="952" w:type="pct"/>
            <w:vMerge/>
            <w:tcBorders>
              <w:left w:val="single" w:sz="4" w:space="0" w:color="auto"/>
              <w:right w:val="single" w:sz="4" w:space="0" w:color="auto"/>
            </w:tcBorders>
          </w:tcPr>
          <w:p w:rsidR="00797153" w:rsidRPr="00F16FB6" w:rsidRDefault="00797153" w:rsidP="00797153">
            <w:pPr>
              <w:jc w:val="center"/>
              <w:rPr>
                <w:rFonts w:ascii="Times New Roman" w:hAnsi="Times New Roman" w:cs="Times New Roman"/>
              </w:rPr>
            </w:pPr>
          </w:p>
        </w:tc>
        <w:tc>
          <w:tcPr>
            <w:tcW w:w="1976" w:type="pct"/>
            <w:vMerge/>
            <w:tcBorders>
              <w:left w:val="single" w:sz="4" w:space="0" w:color="auto"/>
              <w:right w:val="single" w:sz="4" w:space="0" w:color="auto"/>
            </w:tcBorders>
            <w:vAlign w:val="center"/>
          </w:tcPr>
          <w:p w:rsidR="00797153" w:rsidRPr="00F16FB6" w:rsidRDefault="00797153" w:rsidP="00B46AD7">
            <w:pPr>
              <w:pStyle w:val="ad"/>
              <w:rPr>
                <w:rStyle w:val="fontstyle01"/>
                <w:sz w:val="16"/>
                <w:szCs w:val="16"/>
              </w:rPr>
            </w:pPr>
          </w:p>
        </w:tc>
      </w:tr>
      <w:tr w:rsidR="00797153" w:rsidRPr="00F16FB6" w:rsidTr="00797153">
        <w:tc>
          <w:tcPr>
            <w:tcW w:w="2072" w:type="pct"/>
            <w:tcBorders>
              <w:top w:val="single" w:sz="4" w:space="0" w:color="auto"/>
              <w:left w:val="single" w:sz="4" w:space="0" w:color="auto"/>
              <w:bottom w:val="single" w:sz="4" w:space="0" w:color="auto"/>
              <w:right w:val="single" w:sz="4" w:space="0" w:color="auto"/>
            </w:tcBorders>
          </w:tcPr>
          <w:p w:rsidR="00797153" w:rsidRPr="00F16FB6" w:rsidRDefault="00797153" w:rsidP="00797153">
            <w:pPr>
              <w:pStyle w:val="Default"/>
              <w:jc w:val="center"/>
              <w:rPr>
                <w:sz w:val="16"/>
                <w:szCs w:val="16"/>
              </w:rPr>
            </w:pPr>
            <w:r w:rsidRPr="00F16FB6">
              <w:rPr>
                <w:sz w:val="16"/>
                <w:szCs w:val="16"/>
              </w:rPr>
              <w:t>Теплогенераторная с. Андреевское д. 17</w:t>
            </w:r>
          </w:p>
        </w:tc>
        <w:tc>
          <w:tcPr>
            <w:tcW w:w="952" w:type="pct"/>
            <w:vMerge/>
            <w:tcBorders>
              <w:left w:val="single" w:sz="4" w:space="0" w:color="auto"/>
              <w:right w:val="single" w:sz="4" w:space="0" w:color="auto"/>
            </w:tcBorders>
          </w:tcPr>
          <w:p w:rsidR="00797153" w:rsidRPr="00F16FB6" w:rsidRDefault="00797153" w:rsidP="00797153">
            <w:pPr>
              <w:jc w:val="center"/>
              <w:rPr>
                <w:rFonts w:ascii="Times New Roman" w:hAnsi="Times New Roman" w:cs="Times New Roman"/>
              </w:rPr>
            </w:pPr>
          </w:p>
        </w:tc>
        <w:tc>
          <w:tcPr>
            <w:tcW w:w="1976" w:type="pct"/>
            <w:vMerge/>
            <w:tcBorders>
              <w:left w:val="single" w:sz="4" w:space="0" w:color="auto"/>
              <w:right w:val="single" w:sz="4" w:space="0" w:color="auto"/>
            </w:tcBorders>
            <w:vAlign w:val="center"/>
          </w:tcPr>
          <w:p w:rsidR="00797153" w:rsidRPr="00F16FB6" w:rsidRDefault="00797153" w:rsidP="00B46AD7">
            <w:pPr>
              <w:pStyle w:val="ad"/>
              <w:rPr>
                <w:sz w:val="16"/>
                <w:szCs w:val="16"/>
                <w:lang w:eastAsia="ru-RU"/>
              </w:rPr>
            </w:pPr>
          </w:p>
        </w:tc>
      </w:tr>
      <w:tr w:rsidR="00797153" w:rsidRPr="00F16FB6" w:rsidTr="00797153">
        <w:tc>
          <w:tcPr>
            <w:tcW w:w="2072" w:type="pct"/>
            <w:tcBorders>
              <w:top w:val="single" w:sz="4" w:space="0" w:color="auto"/>
              <w:left w:val="single" w:sz="4" w:space="0" w:color="auto"/>
              <w:bottom w:val="single" w:sz="4" w:space="0" w:color="auto"/>
              <w:right w:val="single" w:sz="4" w:space="0" w:color="auto"/>
            </w:tcBorders>
          </w:tcPr>
          <w:p w:rsidR="00797153" w:rsidRPr="00F16FB6" w:rsidRDefault="00797153" w:rsidP="00797153">
            <w:pPr>
              <w:pStyle w:val="Default"/>
              <w:jc w:val="center"/>
              <w:rPr>
                <w:sz w:val="16"/>
                <w:szCs w:val="16"/>
              </w:rPr>
            </w:pPr>
            <w:r w:rsidRPr="00F16FB6">
              <w:rPr>
                <w:sz w:val="16"/>
                <w:szCs w:val="16"/>
              </w:rPr>
              <w:t>Котельная д.Пекша</w:t>
            </w:r>
          </w:p>
        </w:tc>
        <w:tc>
          <w:tcPr>
            <w:tcW w:w="952" w:type="pct"/>
            <w:vMerge/>
            <w:tcBorders>
              <w:left w:val="single" w:sz="4" w:space="0" w:color="auto"/>
              <w:right w:val="single" w:sz="4" w:space="0" w:color="auto"/>
            </w:tcBorders>
          </w:tcPr>
          <w:p w:rsidR="00797153" w:rsidRPr="00F16FB6" w:rsidRDefault="00797153" w:rsidP="00797153">
            <w:pPr>
              <w:jc w:val="center"/>
              <w:rPr>
                <w:rFonts w:ascii="Times New Roman" w:hAnsi="Times New Roman" w:cs="Times New Roman"/>
              </w:rPr>
            </w:pPr>
          </w:p>
        </w:tc>
        <w:tc>
          <w:tcPr>
            <w:tcW w:w="1976" w:type="pct"/>
            <w:vMerge/>
            <w:tcBorders>
              <w:left w:val="single" w:sz="4" w:space="0" w:color="auto"/>
              <w:right w:val="single" w:sz="4" w:space="0" w:color="auto"/>
            </w:tcBorders>
            <w:vAlign w:val="center"/>
          </w:tcPr>
          <w:p w:rsidR="00797153" w:rsidRPr="00F16FB6" w:rsidRDefault="00797153" w:rsidP="00B46AD7">
            <w:pPr>
              <w:pStyle w:val="ad"/>
              <w:rPr>
                <w:sz w:val="16"/>
                <w:szCs w:val="16"/>
                <w:lang w:eastAsia="ru-RU"/>
              </w:rPr>
            </w:pPr>
          </w:p>
        </w:tc>
      </w:tr>
      <w:tr w:rsidR="00797153" w:rsidRPr="00F16FB6" w:rsidTr="00797153">
        <w:tc>
          <w:tcPr>
            <w:tcW w:w="2072" w:type="pct"/>
            <w:tcBorders>
              <w:top w:val="single" w:sz="4" w:space="0" w:color="auto"/>
              <w:left w:val="single" w:sz="4" w:space="0" w:color="auto"/>
              <w:bottom w:val="single" w:sz="4" w:space="0" w:color="auto"/>
              <w:right w:val="single" w:sz="4" w:space="0" w:color="auto"/>
            </w:tcBorders>
          </w:tcPr>
          <w:p w:rsidR="00797153" w:rsidRPr="00F16FB6" w:rsidRDefault="00797153" w:rsidP="00797153">
            <w:pPr>
              <w:pStyle w:val="Default"/>
              <w:jc w:val="center"/>
              <w:rPr>
                <w:sz w:val="16"/>
                <w:szCs w:val="16"/>
              </w:rPr>
            </w:pPr>
            <w:r w:rsidRPr="00F16FB6">
              <w:rPr>
                <w:sz w:val="16"/>
                <w:szCs w:val="16"/>
              </w:rPr>
              <w:t>Котельная д. Липна Дачная</w:t>
            </w:r>
          </w:p>
        </w:tc>
        <w:tc>
          <w:tcPr>
            <w:tcW w:w="952" w:type="pct"/>
            <w:vMerge/>
            <w:tcBorders>
              <w:left w:val="single" w:sz="4" w:space="0" w:color="auto"/>
              <w:right w:val="single" w:sz="4" w:space="0" w:color="auto"/>
            </w:tcBorders>
          </w:tcPr>
          <w:p w:rsidR="00797153" w:rsidRPr="00F16FB6" w:rsidRDefault="00797153" w:rsidP="00797153">
            <w:pPr>
              <w:jc w:val="center"/>
              <w:rPr>
                <w:rFonts w:ascii="Times New Roman" w:hAnsi="Times New Roman" w:cs="Times New Roman"/>
              </w:rPr>
            </w:pPr>
          </w:p>
        </w:tc>
        <w:tc>
          <w:tcPr>
            <w:tcW w:w="1976" w:type="pct"/>
            <w:vMerge/>
            <w:tcBorders>
              <w:left w:val="single" w:sz="4" w:space="0" w:color="auto"/>
              <w:right w:val="single" w:sz="4" w:space="0" w:color="auto"/>
            </w:tcBorders>
            <w:vAlign w:val="center"/>
          </w:tcPr>
          <w:p w:rsidR="00797153" w:rsidRPr="00F16FB6" w:rsidRDefault="00797153" w:rsidP="00B46AD7">
            <w:pPr>
              <w:pStyle w:val="ad"/>
              <w:rPr>
                <w:sz w:val="16"/>
                <w:szCs w:val="16"/>
                <w:lang w:eastAsia="ru-RU"/>
              </w:rPr>
            </w:pPr>
          </w:p>
        </w:tc>
      </w:tr>
      <w:tr w:rsidR="00797153" w:rsidRPr="00F16FB6" w:rsidTr="00797153">
        <w:tc>
          <w:tcPr>
            <w:tcW w:w="2072" w:type="pct"/>
            <w:tcBorders>
              <w:top w:val="single" w:sz="4" w:space="0" w:color="auto"/>
              <w:left w:val="single" w:sz="4" w:space="0" w:color="auto"/>
              <w:bottom w:val="single" w:sz="4" w:space="0" w:color="auto"/>
              <w:right w:val="single" w:sz="4" w:space="0" w:color="auto"/>
            </w:tcBorders>
          </w:tcPr>
          <w:p w:rsidR="00797153" w:rsidRPr="00F16FB6" w:rsidRDefault="00797153" w:rsidP="00797153">
            <w:pPr>
              <w:pStyle w:val="Default"/>
              <w:jc w:val="center"/>
              <w:rPr>
                <w:sz w:val="16"/>
                <w:szCs w:val="16"/>
              </w:rPr>
            </w:pPr>
            <w:r w:rsidRPr="00F16FB6">
              <w:rPr>
                <w:sz w:val="16"/>
                <w:szCs w:val="16"/>
              </w:rPr>
              <w:t>Котельная Сушнево-1</w:t>
            </w:r>
          </w:p>
        </w:tc>
        <w:tc>
          <w:tcPr>
            <w:tcW w:w="952" w:type="pct"/>
            <w:vMerge/>
            <w:tcBorders>
              <w:left w:val="single" w:sz="4" w:space="0" w:color="auto"/>
              <w:right w:val="single" w:sz="4" w:space="0" w:color="auto"/>
            </w:tcBorders>
          </w:tcPr>
          <w:p w:rsidR="00797153" w:rsidRPr="00F16FB6" w:rsidRDefault="00797153" w:rsidP="00797153">
            <w:pPr>
              <w:jc w:val="center"/>
              <w:rPr>
                <w:rFonts w:ascii="Times New Roman" w:hAnsi="Times New Roman" w:cs="Times New Roman"/>
              </w:rPr>
            </w:pPr>
          </w:p>
        </w:tc>
        <w:tc>
          <w:tcPr>
            <w:tcW w:w="1976" w:type="pct"/>
            <w:vMerge/>
            <w:tcBorders>
              <w:left w:val="single" w:sz="4" w:space="0" w:color="auto"/>
              <w:right w:val="single" w:sz="4" w:space="0" w:color="auto"/>
            </w:tcBorders>
            <w:vAlign w:val="center"/>
          </w:tcPr>
          <w:p w:rsidR="00797153" w:rsidRPr="00F16FB6" w:rsidRDefault="00797153" w:rsidP="00B46AD7">
            <w:pPr>
              <w:pStyle w:val="ad"/>
              <w:rPr>
                <w:sz w:val="16"/>
                <w:szCs w:val="16"/>
                <w:lang w:eastAsia="ru-RU"/>
              </w:rPr>
            </w:pPr>
          </w:p>
        </w:tc>
      </w:tr>
      <w:tr w:rsidR="00797153" w:rsidRPr="00F16FB6" w:rsidTr="00797153">
        <w:tc>
          <w:tcPr>
            <w:tcW w:w="2072" w:type="pct"/>
            <w:tcBorders>
              <w:top w:val="single" w:sz="4" w:space="0" w:color="auto"/>
              <w:left w:val="single" w:sz="4" w:space="0" w:color="auto"/>
              <w:bottom w:val="single" w:sz="4" w:space="0" w:color="auto"/>
              <w:right w:val="single" w:sz="4" w:space="0" w:color="auto"/>
            </w:tcBorders>
          </w:tcPr>
          <w:p w:rsidR="00797153" w:rsidRPr="00F16FB6" w:rsidRDefault="00797153" w:rsidP="00797153">
            <w:pPr>
              <w:pStyle w:val="Default"/>
              <w:jc w:val="center"/>
              <w:rPr>
                <w:sz w:val="16"/>
                <w:szCs w:val="16"/>
              </w:rPr>
            </w:pPr>
            <w:r w:rsidRPr="00F16FB6">
              <w:rPr>
                <w:sz w:val="16"/>
                <w:szCs w:val="16"/>
              </w:rPr>
              <w:t>Котельная Сушнево-2</w:t>
            </w:r>
          </w:p>
        </w:tc>
        <w:tc>
          <w:tcPr>
            <w:tcW w:w="952" w:type="pct"/>
            <w:vMerge/>
            <w:tcBorders>
              <w:left w:val="single" w:sz="4" w:space="0" w:color="auto"/>
              <w:bottom w:val="single" w:sz="4" w:space="0" w:color="auto"/>
              <w:right w:val="single" w:sz="4" w:space="0" w:color="auto"/>
            </w:tcBorders>
          </w:tcPr>
          <w:p w:rsidR="00797153" w:rsidRPr="00F16FB6" w:rsidRDefault="00797153" w:rsidP="00797153">
            <w:pPr>
              <w:jc w:val="center"/>
              <w:rPr>
                <w:rFonts w:ascii="Times New Roman" w:hAnsi="Times New Roman" w:cs="Times New Roman"/>
              </w:rPr>
            </w:pPr>
          </w:p>
        </w:tc>
        <w:tc>
          <w:tcPr>
            <w:tcW w:w="1976" w:type="pct"/>
            <w:vMerge/>
            <w:tcBorders>
              <w:left w:val="single" w:sz="4" w:space="0" w:color="auto"/>
              <w:bottom w:val="single" w:sz="4" w:space="0" w:color="auto"/>
              <w:right w:val="single" w:sz="4" w:space="0" w:color="auto"/>
            </w:tcBorders>
            <w:vAlign w:val="center"/>
          </w:tcPr>
          <w:p w:rsidR="00797153" w:rsidRPr="00F16FB6" w:rsidRDefault="00797153" w:rsidP="00B46AD7">
            <w:pPr>
              <w:pStyle w:val="ad"/>
              <w:rPr>
                <w:sz w:val="16"/>
                <w:szCs w:val="16"/>
                <w:lang w:eastAsia="ru-RU"/>
              </w:rPr>
            </w:pPr>
          </w:p>
        </w:tc>
      </w:tr>
    </w:tbl>
    <w:p w:rsidR="00B46AD7" w:rsidRPr="00F16FB6" w:rsidRDefault="00B46AD7" w:rsidP="00B46AD7">
      <w:pPr>
        <w:pStyle w:val="3"/>
        <w:spacing w:before="0" w:after="0"/>
        <w:ind w:left="0"/>
        <w:jc w:val="both"/>
        <w:rPr>
          <w:rFonts w:ascii="Times New Roman" w:hAnsi="Times New Roman" w:cs="Times New Roman"/>
          <w:sz w:val="16"/>
          <w:szCs w:val="16"/>
        </w:rPr>
      </w:pPr>
      <w:bookmarkStart w:id="46" w:name="_Toc523494431"/>
      <w:bookmarkStart w:id="47" w:name="sub_49"/>
      <w:bookmarkEnd w:id="45"/>
    </w:p>
    <w:p w:rsidR="00B46AD7" w:rsidRPr="00F16FB6" w:rsidRDefault="00B46AD7" w:rsidP="00B46AD7">
      <w:pPr>
        <w:pStyle w:val="3"/>
        <w:spacing w:before="0" w:after="0"/>
        <w:ind w:left="0" w:firstLine="284"/>
        <w:jc w:val="both"/>
        <w:rPr>
          <w:rFonts w:ascii="Times New Roman" w:hAnsi="Times New Roman" w:cs="Times New Roman"/>
          <w:sz w:val="16"/>
          <w:szCs w:val="16"/>
        </w:rPr>
      </w:pPr>
      <w:r w:rsidRPr="00F16FB6">
        <w:rPr>
          <w:rFonts w:ascii="Times New Roman" w:hAnsi="Times New Roman" w:cs="Times New Roman"/>
          <w:sz w:val="16"/>
          <w:szCs w:val="16"/>
        </w:rPr>
        <w:t>б) обоснование выбора приоритетного сценария развития теплоснабжения поселения, городского округа, города федерального значения</w:t>
      </w:r>
      <w:bookmarkEnd w:id="46"/>
    </w:p>
    <w:bookmarkEnd w:id="47"/>
    <w:p w:rsidR="00B46AD7" w:rsidRPr="00F16FB6" w:rsidRDefault="00B46AD7" w:rsidP="00B46AD7">
      <w:pPr>
        <w:spacing w:after="0"/>
        <w:ind w:firstLine="284"/>
        <w:jc w:val="both"/>
        <w:rPr>
          <w:rFonts w:ascii="Times New Roman" w:hAnsi="Times New Roman" w:cs="Times New Roman"/>
          <w:sz w:val="16"/>
          <w:szCs w:val="16"/>
        </w:rPr>
      </w:pPr>
      <w:r w:rsidRPr="00F16FB6">
        <w:rPr>
          <w:rFonts w:ascii="Times New Roman" w:hAnsi="Times New Roman" w:cs="Times New Roman"/>
          <w:sz w:val="16"/>
          <w:szCs w:val="16"/>
        </w:rPr>
        <w:t xml:space="preserve">Вариант 1. Данный вариант развития системы теплоснабжения на территории </w:t>
      </w:r>
      <w:r w:rsidR="00797153" w:rsidRPr="00F16FB6">
        <w:rPr>
          <w:rFonts w:ascii="Times New Roman" w:hAnsi="Times New Roman" w:cs="Times New Roman"/>
          <w:sz w:val="16"/>
          <w:szCs w:val="16"/>
        </w:rPr>
        <w:t xml:space="preserve">Пекшинского </w:t>
      </w:r>
      <w:r w:rsidRPr="00F16FB6">
        <w:rPr>
          <w:rFonts w:ascii="Times New Roman" w:hAnsi="Times New Roman" w:cs="Times New Roman"/>
          <w:sz w:val="16"/>
          <w:szCs w:val="16"/>
        </w:rPr>
        <w:t>сельского поселения предлагает сравнительно малые капиталовложения с небольшим сроком окупаемости, что не сильно повлияет на увеличение динамики роста тарифов на тепловую энергию.</w:t>
      </w:r>
    </w:p>
    <w:p w:rsidR="00B46AD7" w:rsidRPr="00F16FB6" w:rsidRDefault="00B46AD7" w:rsidP="00B46AD7">
      <w:pPr>
        <w:spacing w:after="0"/>
        <w:ind w:firstLine="284"/>
        <w:jc w:val="both"/>
        <w:rPr>
          <w:rFonts w:ascii="Times New Roman" w:hAnsi="Times New Roman" w:cs="Times New Roman"/>
          <w:sz w:val="16"/>
          <w:szCs w:val="16"/>
        </w:rPr>
      </w:pPr>
      <w:r w:rsidRPr="00F16FB6">
        <w:rPr>
          <w:rFonts w:ascii="Times New Roman" w:hAnsi="Times New Roman" w:cs="Times New Roman"/>
          <w:sz w:val="16"/>
          <w:szCs w:val="16"/>
        </w:rPr>
        <w:t xml:space="preserve">Вариант 2. Данный вариант развития системы теплоснабжения на территории </w:t>
      </w:r>
      <w:r w:rsidR="00797153" w:rsidRPr="00F16FB6">
        <w:rPr>
          <w:rFonts w:ascii="Times New Roman" w:hAnsi="Times New Roman" w:cs="Times New Roman"/>
          <w:sz w:val="16"/>
          <w:szCs w:val="16"/>
        </w:rPr>
        <w:t xml:space="preserve">Пекшинского </w:t>
      </w:r>
      <w:r w:rsidRPr="00F16FB6">
        <w:rPr>
          <w:rFonts w:ascii="Times New Roman" w:hAnsi="Times New Roman" w:cs="Times New Roman"/>
          <w:sz w:val="16"/>
          <w:szCs w:val="16"/>
        </w:rPr>
        <w:t>ельского поселения предлагает более современное развитие, но для выполнения требуются большие капиталовложения с более длительным сроком окупаемости. Данный вариант развития на территории Нагорного сельского поселения более целесообразен, в связи с высокой степенью износа действующих котельных.</w:t>
      </w:r>
    </w:p>
    <w:p w:rsidR="00B46AD7" w:rsidRPr="007F24D9" w:rsidRDefault="00B46AD7" w:rsidP="00B46AD7">
      <w:pPr>
        <w:spacing w:after="0"/>
        <w:ind w:firstLine="284"/>
        <w:jc w:val="both"/>
        <w:rPr>
          <w:rFonts w:ascii="Times New Roman" w:hAnsi="Times New Roman" w:cs="Times New Roman"/>
          <w:sz w:val="16"/>
          <w:szCs w:val="16"/>
        </w:rPr>
      </w:pPr>
      <w:r w:rsidRPr="00F16FB6">
        <w:rPr>
          <w:rFonts w:ascii="Times New Roman" w:hAnsi="Times New Roman" w:cs="Times New Roman"/>
          <w:sz w:val="16"/>
          <w:szCs w:val="16"/>
        </w:rPr>
        <w:t xml:space="preserve">Исходя из таблицы </w:t>
      </w:r>
      <w:r w:rsidR="00797153" w:rsidRPr="00F16FB6">
        <w:rPr>
          <w:rFonts w:ascii="Times New Roman" w:hAnsi="Times New Roman" w:cs="Times New Roman"/>
          <w:sz w:val="16"/>
          <w:szCs w:val="16"/>
        </w:rPr>
        <w:t xml:space="preserve">21 </w:t>
      </w:r>
      <w:r w:rsidRPr="00F16FB6">
        <w:rPr>
          <w:rFonts w:ascii="Times New Roman" w:hAnsi="Times New Roman" w:cs="Times New Roman"/>
          <w:sz w:val="16"/>
          <w:szCs w:val="16"/>
        </w:rPr>
        <w:t>в актуализированной схеме теплоснабжения рекомендованным вариантом теплоснабжения был выбран Вариант 2.</w:t>
      </w:r>
    </w:p>
    <w:p w:rsidR="00B46AD7" w:rsidRDefault="00B46AD7" w:rsidP="00B46AD7">
      <w:pPr>
        <w:pStyle w:val="aa"/>
        <w:tabs>
          <w:tab w:val="left" w:pos="1494"/>
        </w:tabs>
        <w:suppressAutoHyphens/>
        <w:ind w:firstLine="0"/>
        <w:rPr>
          <w:b/>
          <w:sz w:val="16"/>
          <w:szCs w:val="16"/>
        </w:rPr>
      </w:pPr>
    </w:p>
    <w:p w:rsidR="00DF188C" w:rsidRDefault="00505F02" w:rsidP="00DF188C">
      <w:pPr>
        <w:pStyle w:val="Default"/>
        <w:jc w:val="center"/>
        <w:rPr>
          <w:b/>
          <w:bCs/>
          <w:color w:val="000000" w:themeColor="text1"/>
          <w:sz w:val="16"/>
          <w:szCs w:val="16"/>
        </w:rPr>
      </w:pPr>
      <w:r w:rsidRPr="00DF188C">
        <w:rPr>
          <w:b/>
          <w:bCs/>
          <w:color w:val="000000" w:themeColor="text1"/>
          <w:sz w:val="16"/>
          <w:szCs w:val="16"/>
        </w:rPr>
        <w:t>Раздел</w:t>
      </w:r>
      <w:r w:rsidR="00A20B93" w:rsidRPr="00DF188C">
        <w:rPr>
          <w:b/>
          <w:bCs/>
          <w:color w:val="000000" w:themeColor="text1"/>
          <w:sz w:val="16"/>
          <w:szCs w:val="16"/>
        </w:rPr>
        <w:t xml:space="preserve"> </w:t>
      </w:r>
      <w:r w:rsidR="00DF188C" w:rsidRPr="00DF188C">
        <w:rPr>
          <w:b/>
          <w:bCs/>
          <w:color w:val="000000" w:themeColor="text1"/>
          <w:sz w:val="16"/>
          <w:szCs w:val="16"/>
        </w:rPr>
        <w:t>6</w:t>
      </w:r>
      <w:r w:rsidRPr="00DF188C">
        <w:rPr>
          <w:b/>
          <w:bCs/>
          <w:color w:val="000000" w:themeColor="text1"/>
          <w:sz w:val="16"/>
          <w:szCs w:val="16"/>
        </w:rPr>
        <w:t xml:space="preserve">. </w:t>
      </w:r>
      <w:r w:rsidR="00DF188C">
        <w:rPr>
          <w:b/>
          <w:bCs/>
          <w:color w:val="000000" w:themeColor="text1"/>
          <w:sz w:val="16"/>
          <w:szCs w:val="16"/>
        </w:rPr>
        <w:t>Существующие и п</w:t>
      </w:r>
      <w:r w:rsidRPr="00DF188C">
        <w:rPr>
          <w:b/>
          <w:bCs/>
          <w:color w:val="000000" w:themeColor="text1"/>
          <w:sz w:val="16"/>
          <w:szCs w:val="16"/>
        </w:rPr>
        <w:t>ерспективные балансы производительности</w:t>
      </w:r>
    </w:p>
    <w:p w:rsidR="00505F02" w:rsidRDefault="00505F02" w:rsidP="00DF188C">
      <w:pPr>
        <w:pStyle w:val="Default"/>
        <w:jc w:val="center"/>
        <w:rPr>
          <w:b/>
          <w:bCs/>
          <w:color w:val="000000" w:themeColor="text1"/>
          <w:sz w:val="16"/>
          <w:szCs w:val="16"/>
        </w:rPr>
      </w:pPr>
      <w:r w:rsidRPr="00DF188C">
        <w:rPr>
          <w:b/>
          <w:bCs/>
          <w:color w:val="000000" w:themeColor="text1"/>
          <w:sz w:val="16"/>
          <w:szCs w:val="16"/>
        </w:rPr>
        <w:t xml:space="preserve"> водоподготовительных установок и максимального потребления теплоносителя теплопотребляющими установками потребителя, в том числе в аварийных режимах</w:t>
      </w:r>
    </w:p>
    <w:p w:rsidR="00DF188C" w:rsidRPr="00DF188C" w:rsidRDefault="00DF188C" w:rsidP="00DF188C">
      <w:pPr>
        <w:pStyle w:val="Default"/>
        <w:jc w:val="center"/>
        <w:rPr>
          <w:color w:val="000000" w:themeColor="text1"/>
          <w:sz w:val="16"/>
          <w:szCs w:val="16"/>
        </w:rPr>
      </w:pPr>
    </w:p>
    <w:p w:rsidR="00505F02" w:rsidRPr="00DF188C" w:rsidRDefault="00505F02" w:rsidP="008F7543">
      <w:pPr>
        <w:pStyle w:val="Default"/>
        <w:ind w:firstLine="284"/>
        <w:jc w:val="both"/>
        <w:rPr>
          <w:color w:val="000000" w:themeColor="text1"/>
          <w:sz w:val="16"/>
          <w:szCs w:val="16"/>
        </w:rPr>
      </w:pPr>
      <w:r w:rsidRPr="00DF188C">
        <w:rPr>
          <w:color w:val="000000" w:themeColor="text1"/>
          <w:sz w:val="16"/>
          <w:szCs w:val="16"/>
        </w:rPr>
        <w:t xml:space="preserve">При централизованном теплоснабжении сохраняется существующий температурный график теплоносителя (вода)-95-70 град.С. </w:t>
      </w:r>
    </w:p>
    <w:p w:rsidR="002979C2" w:rsidRPr="00DF188C" w:rsidRDefault="00505F02" w:rsidP="008F7543">
      <w:pPr>
        <w:spacing w:after="0" w:line="240" w:lineRule="auto"/>
        <w:ind w:firstLine="284"/>
        <w:jc w:val="both"/>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Расходы теплоносителя, а также расходы воды на подпитку при</w:t>
      </w:r>
      <w:r w:rsidR="008F7543">
        <w:rPr>
          <w:rFonts w:ascii="Times New Roman" w:hAnsi="Times New Roman" w:cs="Times New Roman"/>
          <w:color w:val="000000" w:themeColor="text1"/>
          <w:sz w:val="16"/>
          <w:szCs w:val="16"/>
        </w:rPr>
        <w:t>ведены в нижеследующей таблице.</w:t>
      </w:r>
    </w:p>
    <w:p w:rsidR="008F7543" w:rsidRDefault="008F7543" w:rsidP="00DF188C">
      <w:pPr>
        <w:spacing w:after="0" w:line="240" w:lineRule="auto"/>
        <w:jc w:val="right"/>
        <w:rPr>
          <w:rFonts w:ascii="Times New Roman" w:hAnsi="Times New Roman" w:cs="Times New Roman"/>
          <w:b/>
          <w:color w:val="000000" w:themeColor="text1"/>
          <w:sz w:val="16"/>
          <w:szCs w:val="16"/>
        </w:rPr>
      </w:pPr>
    </w:p>
    <w:p w:rsidR="002979C2" w:rsidRDefault="008F7543" w:rsidP="00DF188C">
      <w:pPr>
        <w:spacing w:after="0" w:line="240" w:lineRule="auto"/>
        <w:jc w:val="right"/>
        <w:rPr>
          <w:rFonts w:ascii="Times New Roman" w:hAnsi="Times New Roman" w:cs="Times New Roman"/>
          <w:b/>
          <w:color w:val="000000" w:themeColor="text1"/>
          <w:sz w:val="16"/>
          <w:szCs w:val="16"/>
        </w:rPr>
      </w:pPr>
      <w:r w:rsidRPr="008F7543">
        <w:rPr>
          <w:rFonts w:ascii="Times New Roman" w:hAnsi="Times New Roman" w:cs="Times New Roman"/>
          <w:b/>
          <w:color w:val="000000" w:themeColor="text1"/>
          <w:sz w:val="16"/>
          <w:szCs w:val="16"/>
        </w:rPr>
        <w:t>Таблица № 22</w:t>
      </w:r>
    </w:p>
    <w:p w:rsidR="008F7543" w:rsidRPr="008F7543" w:rsidRDefault="008F7543" w:rsidP="00DF188C">
      <w:pPr>
        <w:spacing w:after="0" w:line="240" w:lineRule="auto"/>
        <w:jc w:val="right"/>
        <w:rPr>
          <w:rFonts w:ascii="Times New Roman" w:hAnsi="Times New Roman" w:cs="Times New Roman"/>
          <w:b/>
          <w:color w:val="000000" w:themeColor="text1"/>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2929"/>
        <w:gridCol w:w="1555"/>
        <w:gridCol w:w="1378"/>
        <w:gridCol w:w="1101"/>
      </w:tblGrid>
      <w:tr w:rsidR="002979C2" w:rsidRPr="00DF188C" w:rsidTr="008F7543">
        <w:trPr>
          <w:jc w:val="center"/>
        </w:trPr>
        <w:tc>
          <w:tcPr>
            <w:tcW w:w="483" w:type="dxa"/>
          </w:tcPr>
          <w:p w:rsidR="002979C2" w:rsidRPr="008F7543" w:rsidRDefault="002979C2" w:rsidP="00DF188C">
            <w:pPr>
              <w:pStyle w:val="Default"/>
              <w:jc w:val="center"/>
              <w:rPr>
                <w:b/>
                <w:color w:val="000000" w:themeColor="text1"/>
                <w:sz w:val="16"/>
                <w:szCs w:val="16"/>
              </w:rPr>
            </w:pPr>
            <w:r w:rsidRPr="008F7543">
              <w:rPr>
                <w:b/>
                <w:color w:val="000000" w:themeColor="text1"/>
                <w:sz w:val="16"/>
                <w:szCs w:val="16"/>
              </w:rPr>
              <w:t>№ п/п</w:t>
            </w:r>
          </w:p>
        </w:tc>
        <w:tc>
          <w:tcPr>
            <w:tcW w:w="2929" w:type="dxa"/>
          </w:tcPr>
          <w:p w:rsidR="002979C2" w:rsidRPr="008F7543" w:rsidRDefault="002979C2" w:rsidP="00DF188C">
            <w:pPr>
              <w:pStyle w:val="Default"/>
              <w:jc w:val="center"/>
              <w:rPr>
                <w:b/>
                <w:color w:val="000000" w:themeColor="text1"/>
                <w:sz w:val="16"/>
                <w:szCs w:val="16"/>
              </w:rPr>
            </w:pPr>
            <w:r w:rsidRPr="008F7543">
              <w:rPr>
                <w:b/>
                <w:color w:val="000000" w:themeColor="text1"/>
                <w:sz w:val="16"/>
                <w:szCs w:val="16"/>
              </w:rPr>
              <w:t>Наименование котельной</w:t>
            </w:r>
          </w:p>
        </w:tc>
        <w:tc>
          <w:tcPr>
            <w:tcW w:w="1555" w:type="dxa"/>
          </w:tcPr>
          <w:p w:rsidR="002979C2" w:rsidRPr="008F7543" w:rsidRDefault="002979C2" w:rsidP="00DF188C">
            <w:pPr>
              <w:spacing w:after="0"/>
              <w:jc w:val="center"/>
              <w:rPr>
                <w:rFonts w:ascii="Times New Roman" w:hAnsi="Times New Roman" w:cs="Times New Roman"/>
                <w:b/>
                <w:color w:val="000000" w:themeColor="text1"/>
                <w:sz w:val="16"/>
                <w:szCs w:val="16"/>
              </w:rPr>
            </w:pPr>
            <w:r w:rsidRPr="008F7543">
              <w:rPr>
                <w:rFonts w:ascii="Times New Roman" w:hAnsi="Times New Roman" w:cs="Times New Roman"/>
                <w:b/>
                <w:color w:val="000000" w:themeColor="text1"/>
                <w:sz w:val="16"/>
                <w:szCs w:val="16"/>
              </w:rPr>
              <w:t>Существующее положение</w:t>
            </w:r>
          </w:p>
          <w:p w:rsidR="002979C2" w:rsidRPr="008F7543" w:rsidRDefault="002979C2" w:rsidP="00DF188C">
            <w:pPr>
              <w:spacing w:after="0"/>
              <w:jc w:val="center"/>
              <w:rPr>
                <w:rFonts w:ascii="Times New Roman" w:hAnsi="Times New Roman" w:cs="Times New Roman"/>
                <w:b/>
                <w:color w:val="000000" w:themeColor="text1"/>
                <w:sz w:val="16"/>
                <w:szCs w:val="16"/>
              </w:rPr>
            </w:pPr>
            <w:r w:rsidRPr="008F7543">
              <w:rPr>
                <w:rFonts w:ascii="Times New Roman" w:hAnsi="Times New Roman" w:cs="Times New Roman"/>
                <w:b/>
                <w:color w:val="000000" w:themeColor="text1"/>
                <w:sz w:val="16"/>
                <w:szCs w:val="16"/>
              </w:rPr>
              <w:t>Гкал/час</w:t>
            </w:r>
          </w:p>
        </w:tc>
        <w:tc>
          <w:tcPr>
            <w:tcW w:w="1378" w:type="dxa"/>
          </w:tcPr>
          <w:p w:rsidR="002979C2" w:rsidRPr="008F7543" w:rsidRDefault="002979C2" w:rsidP="008F7543">
            <w:pPr>
              <w:spacing w:after="0"/>
              <w:jc w:val="center"/>
              <w:rPr>
                <w:rFonts w:ascii="Times New Roman" w:hAnsi="Times New Roman" w:cs="Times New Roman"/>
                <w:b/>
                <w:color w:val="000000" w:themeColor="text1"/>
                <w:sz w:val="16"/>
                <w:szCs w:val="16"/>
              </w:rPr>
            </w:pPr>
            <w:r w:rsidRPr="008F7543">
              <w:rPr>
                <w:rFonts w:ascii="Times New Roman" w:hAnsi="Times New Roman" w:cs="Times New Roman"/>
                <w:b/>
                <w:color w:val="000000" w:themeColor="text1"/>
                <w:sz w:val="16"/>
                <w:szCs w:val="16"/>
              </w:rPr>
              <w:t>Первая очередь</w:t>
            </w:r>
            <w:r w:rsidR="008F7543">
              <w:rPr>
                <w:rFonts w:ascii="Times New Roman" w:hAnsi="Times New Roman" w:cs="Times New Roman"/>
                <w:b/>
                <w:color w:val="000000" w:themeColor="text1"/>
                <w:sz w:val="16"/>
                <w:szCs w:val="16"/>
              </w:rPr>
              <w:t xml:space="preserve"> </w:t>
            </w:r>
            <w:r w:rsidRPr="008F7543">
              <w:rPr>
                <w:rFonts w:ascii="Times New Roman" w:hAnsi="Times New Roman" w:cs="Times New Roman"/>
                <w:b/>
                <w:color w:val="000000" w:themeColor="text1"/>
                <w:sz w:val="16"/>
                <w:szCs w:val="16"/>
              </w:rPr>
              <w:t>2020 г</w:t>
            </w:r>
          </w:p>
        </w:tc>
        <w:tc>
          <w:tcPr>
            <w:tcW w:w="1101" w:type="dxa"/>
          </w:tcPr>
          <w:p w:rsidR="002979C2" w:rsidRPr="008F7543" w:rsidRDefault="002979C2" w:rsidP="008F7543">
            <w:pPr>
              <w:spacing w:after="0"/>
              <w:jc w:val="center"/>
              <w:rPr>
                <w:rFonts w:ascii="Times New Roman" w:hAnsi="Times New Roman" w:cs="Times New Roman"/>
                <w:b/>
                <w:color w:val="000000" w:themeColor="text1"/>
                <w:sz w:val="16"/>
                <w:szCs w:val="16"/>
              </w:rPr>
            </w:pPr>
            <w:r w:rsidRPr="008F7543">
              <w:rPr>
                <w:rFonts w:ascii="Times New Roman" w:hAnsi="Times New Roman" w:cs="Times New Roman"/>
                <w:b/>
                <w:color w:val="000000" w:themeColor="text1"/>
                <w:sz w:val="16"/>
                <w:szCs w:val="16"/>
              </w:rPr>
              <w:t>Расчетный срок</w:t>
            </w:r>
            <w:r w:rsidR="008F7543">
              <w:rPr>
                <w:rFonts w:ascii="Times New Roman" w:hAnsi="Times New Roman" w:cs="Times New Roman"/>
                <w:b/>
                <w:color w:val="000000" w:themeColor="text1"/>
                <w:sz w:val="16"/>
                <w:szCs w:val="16"/>
              </w:rPr>
              <w:t xml:space="preserve"> </w:t>
            </w:r>
            <w:r w:rsidRPr="008F7543">
              <w:rPr>
                <w:rFonts w:ascii="Times New Roman" w:hAnsi="Times New Roman" w:cs="Times New Roman"/>
                <w:b/>
                <w:color w:val="000000" w:themeColor="text1"/>
                <w:sz w:val="16"/>
                <w:szCs w:val="16"/>
              </w:rPr>
              <w:t>2030 г</w:t>
            </w:r>
          </w:p>
        </w:tc>
      </w:tr>
      <w:tr w:rsidR="002979C2" w:rsidRPr="00DF188C" w:rsidTr="008F7543">
        <w:trPr>
          <w:jc w:val="center"/>
        </w:trPr>
        <w:tc>
          <w:tcPr>
            <w:tcW w:w="483" w:type="dxa"/>
          </w:tcPr>
          <w:p w:rsidR="002979C2" w:rsidRPr="00DF188C" w:rsidRDefault="002979C2" w:rsidP="00DF188C">
            <w:pPr>
              <w:pStyle w:val="Default"/>
              <w:rPr>
                <w:color w:val="000000" w:themeColor="text1"/>
                <w:sz w:val="16"/>
                <w:szCs w:val="16"/>
              </w:rPr>
            </w:pPr>
            <w:r w:rsidRPr="00DF188C">
              <w:rPr>
                <w:color w:val="000000" w:themeColor="text1"/>
                <w:sz w:val="16"/>
                <w:szCs w:val="16"/>
              </w:rPr>
              <w:t xml:space="preserve">1 </w:t>
            </w:r>
          </w:p>
        </w:tc>
        <w:tc>
          <w:tcPr>
            <w:tcW w:w="2929" w:type="dxa"/>
          </w:tcPr>
          <w:p w:rsidR="002979C2" w:rsidRPr="00DF188C" w:rsidRDefault="002979C2" w:rsidP="00DF188C">
            <w:pPr>
              <w:pStyle w:val="Default"/>
              <w:rPr>
                <w:color w:val="000000" w:themeColor="text1"/>
                <w:sz w:val="16"/>
                <w:szCs w:val="16"/>
              </w:rPr>
            </w:pPr>
            <w:r w:rsidRPr="00DF188C">
              <w:rPr>
                <w:color w:val="000000" w:themeColor="text1"/>
                <w:sz w:val="16"/>
                <w:szCs w:val="16"/>
              </w:rPr>
              <w:t xml:space="preserve">Котельная №1 п.Труд Советская 7а </w:t>
            </w:r>
          </w:p>
          <w:p w:rsidR="002979C2" w:rsidRPr="00DF188C" w:rsidRDefault="002979C2" w:rsidP="00DF188C">
            <w:pPr>
              <w:pStyle w:val="Default"/>
              <w:rPr>
                <w:color w:val="000000" w:themeColor="text1"/>
                <w:sz w:val="16"/>
                <w:szCs w:val="16"/>
              </w:rPr>
            </w:pPr>
            <w:r w:rsidRPr="00DF188C">
              <w:rPr>
                <w:color w:val="000000" w:themeColor="text1"/>
                <w:sz w:val="16"/>
                <w:szCs w:val="16"/>
              </w:rPr>
              <w:t>- максимальный расход теплоносителя на теплопотребляющие установки потребителя, тонн/час</w:t>
            </w:r>
          </w:p>
          <w:p w:rsidR="002979C2" w:rsidRPr="00DF188C" w:rsidRDefault="002979C2" w:rsidP="00DF188C">
            <w:pPr>
              <w:pStyle w:val="Default"/>
              <w:rPr>
                <w:color w:val="000000" w:themeColor="text1"/>
                <w:sz w:val="16"/>
                <w:szCs w:val="16"/>
              </w:rPr>
            </w:pPr>
          </w:p>
          <w:p w:rsidR="002979C2" w:rsidRPr="00DF188C" w:rsidRDefault="002979C2" w:rsidP="00DF188C">
            <w:pPr>
              <w:pStyle w:val="Default"/>
              <w:rPr>
                <w:color w:val="000000" w:themeColor="text1"/>
                <w:sz w:val="16"/>
                <w:szCs w:val="16"/>
              </w:rPr>
            </w:pPr>
            <w:r w:rsidRPr="00DF188C">
              <w:rPr>
                <w:color w:val="000000" w:themeColor="text1"/>
                <w:sz w:val="16"/>
                <w:szCs w:val="16"/>
              </w:rPr>
              <w:t>- производительночть водоподготовительных установок для компенсации потерь теплоносителя, тонн/час</w:t>
            </w:r>
          </w:p>
          <w:p w:rsidR="002979C2" w:rsidRPr="00DF188C" w:rsidRDefault="002979C2" w:rsidP="00DF188C">
            <w:pPr>
              <w:pStyle w:val="Default"/>
              <w:rPr>
                <w:color w:val="000000" w:themeColor="text1"/>
                <w:sz w:val="16"/>
                <w:szCs w:val="16"/>
              </w:rPr>
            </w:pPr>
            <w:r w:rsidRPr="00DF188C">
              <w:rPr>
                <w:color w:val="000000" w:themeColor="text1"/>
                <w:sz w:val="16"/>
                <w:szCs w:val="16"/>
              </w:rPr>
              <w:t>- годовой расход воды на подпитку, тонн</w:t>
            </w:r>
          </w:p>
        </w:tc>
        <w:tc>
          <w:tcPr>
            <w:tcW w:w="1555" w:type="dxa"/>
          </w:tcPr>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65,6</w:t>
            </w:r>
          </w:p>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0,5</w:t>
            </w:r>
          </w:p>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2515</w:t>
            </w:r>
          </w:p>
        </w:tc>
        <w:tc>
          <w:tcPr>
            <w:tcW w:w="1378" w:type="dxa"/>
          </w:tcPr>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65,6</w:t>
            </w:r>
          </w:p>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0,5</w:t>
            </w:r>
          </w:p>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2515</w:t>
            </w:r>
          </w:p>
        </w:tc>
        <w:tc>
          <w:tcPr>
            <w:tcW w:w="1101" w:type="dxa"/>
          </w:tcPr>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65,6</w:t>
            </w:r>
          </w:p>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0,5</w:t>
            </w:r>
          </w:p>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2515</w:t>
            </w:r>
          </w:p>
        </w:tc>
      </w:tr>
      <w:tr w:rsidR="002979C2" w:rsidRPr="00DF188C" w:rsidTr="008F7543">
        <w:trPr>
          <w:jc w:val="center"/>
        </w:trPr>
        <w:tc>
          <w:tcPr>
            <w:tcW w:w="483" w:type="dxa"/>
          </w:tcPr>
          <w:p w:rsidR="002979C2" w:rsidRPr="00DF188C" w:rsidRDefault="002979C2" w:rsidP="00DF188C">
            <w:pPr>
              <w:pStyle w:val="Default"/>
              <w:rPr>
                <w:color w:val="000000" w:themeColor="text1"/>
                <w:sz w:val="16"/>
                <w:szCs w:val="16"/>
              </w:rPr>
            </w:pPr>
            <w:r w:rsidRPr="00DF188C">
              <w:rPr>
                <w:color w:val="000000" w:themeColor="text1"/>
                <w:sz w:val="16"/>
                <w:szCs w:val="16"/>
              </w:rPr>
              <w:t xml:space="preserve">2 </w:t>
            </w:r>
          </w:p>
        </w:tc>
        <w:tc>
          <w:tcPr>
            <w:tcW w:w="2929" w:type="dxa"/>
          </w:tcPr>
          <w:p w:rsidR="002979C2" w:rsidRPr="00DF188C" w:rsidRDefault="002979C2" w:rsidP="00DF188C">
            <w:pPr>
              <w:pStyle w:val="Default"/>
              <w:rPr>
                <w:color w:val="000000" w:themeColor="text1"/>
                <w:sz w:val="16"/>
                <w:szCs w:val="16"/>
              </w:rPr>
            </w:pPr>
            <w:r w:rsidRPr="00DF188C">
              <w:rPr>
                <w:color w:val="000000" w:themeColor="text1"/>
                <w:sz w:val="16"/>
                <w:szCs w:val="16"/>
              </w:rPr>
              <w:t>Котельная №2 п.Труд Нагорная 2</w:t>
            </w:r>
          </w:p>
          <w:p w:rsidR="002979C2" w:rsidRPr="00DF188C" w:rsidRDefault="002979C2" w:rsidP="00DF188C">
            <w:pPr>
              <w:pStyle w:val="Default"/>
              <w:rPr>
                <w:color w:val="000000" w:themeColor="text1"/>
                <w:sz w:val="16"/>
                <w:szCs w:val="16"/>
              </w:rPr>
            </w:pPr>
            <w:r w:rsidRPr="00DF188C">
              <w:rPr>
                <w:color w:val="000000" w:themeColor="text1"/>
                <w:sz w:val="16"/>
                <w:szCs w:val="16"/>
              </w:rPr>
              <w:t>-</w:t>
            </w:r>
          </w:p>
          <w:p w:rsidR="002979C2" w:rsidRPr="00DF188C" w:rsidRDefault="002979C2" w:rsidP="00DF188C">
            <w:pPr>
              <w:pStyle w:val="Default"/>
              <w:rPr>
                <w:color w:val="000000" w:themeColor="text1"/>
                <w:sz w:val="16"/>
                <w:szCs w:val="16"/>
              </w:rPr>
            </w:pPr>
            <w:r w:rsidRPr="00DF188C">
              <w:rPr>
                <w:color w:val="000000" w:themeColor="text1"/>
                <w:sz w:val="16"/>
                <w:szCs w:val="16"/>
              </w:rPr>
              <w:t xml:space="preserve">- </w:t>
            </w:r>
          </w:p>
          <w:p w:rsidR="002979C2" w:rsidRPr="00DF188C" w:rsidRDefault="002979C2" w:rsidP="00DF188C">
            <w:pPr>
              <w:pStyle w:val="Default"/>
              <w:rPr>
                <w:color w:val="000000" w:themeColor="text1"/>
                <w:sz w:val="16"/>
                <w:szCs w:val="16"/>
              </w:rPr>
            </w:pPr>
            <w:r w:rsidRPr="00DF188C">
              <w:rPr>
                <w:color w:val="000000" w:themeColor="text1"/>
                <w:sz w:val="16"/>
                <w:szCs w:val="16"/>
              </w:rPr>
              <w:t>-</w:t>
            </w:r>
          </w:p>
        </w:tc>
        <w:tc>
          <w:tcPr>
            <w:tcW w:w="1555" w:type="dxa"/>
          </w:tcPr>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2,86</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0,021</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lastRenderedPageBreak/>
              <w:t>109,7</w:t>
            </w:r>
          </w:p>
        </w:tc>
        <w:tc>
          <w:tcPr>
            <w:tcW w:w="1378" w:type="dxa"/>
          </w:tcPr>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2,86</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0,021</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109,7</w:t>
            </w:r>
          </w:p>
        </w:tc>
        <w:tc>
          <w:tcPr>
            <w:tcW w:w="1101" w:type="dxa"/>
          </w:tcPr>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2,86</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0,021</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109,7</w:t>
            </w:r>
          </w:p>
        </w:tc>
      </w:tr>
      <w:tr w:rsidR="002979C2" w:rsidRPr="00DF188C" w:rsidTr="008F7543">
        <w:trPr>
          <w:jc w:val="center"/>
        </w:trPr>
        <w:tc>
          <w:tcPr>
            <w:tcW w:w="483" w:type="dxa"/>
          </w:tcPr>
          <w:p w:rsidR="002979C2" w:rsidRPr="00DF188C" w:rsidRDefault="002979C2" w:rsidP="00DF188C">
            <w:pPr>
              <w:pStyle w:val="Default"/>
              <w:rPr>
                <w:color w:val="000000" w:themeColor="text1"/>
                <w:sz w:val="16"/>
                <w:szCs w:val="16"/>
              </w:rPr>
            </w:pPr>
            <w:r w:rsidRPr="00DF188C">
              <w:rPr>
                <w:color w:val="000000" w:themeColor="text1"/>
                <w:sz w:val="16"/>
                <w:szCs w:val="16"/>
              </w:rPr>
              <w:t xml:space="preserve">3 </w:t>
            </w:r>
          </w:p>
        </w:tc>
        <w:tc>
          <w:tcPr>
            <w:tcW w:w="2929" w:type="dxa"/>
          </w:tcPr>
          <w:p w:rsidR="002979C2" w:rsidRPr="00DF188C" w:rsidRDefault="002979C2" w:rsidP="00DF188C">
            <w:pPr>
              <w:pStyle w:val="Default"/>
              <w:rPr>
                <w:color w:val="000000" w:themeColor="text1"/>
                <w:sz w:val="16"/>
                <w:szCs w:val="16"/>
              </w:rPr>
            </w:pPr>
            <w:r w:rsidRPr="00DF188C">
              <w:rPr>
                <w:color w:val="000000" w:themeColor="text1"/>
                <w:sz w:val="16"/>
                <w:szCs w:val="16"/>
              </w:rPr>
              <w:t xml:space="preserve">Котельная №3 п.Труд Спортивная 2 </w:t>
            </w:r>
          </w:p>
          <w:p w:rsidR="002979C2" w:rsidRPr="00DF188C" w:rsidRDefault="002979C2" w:rsidP="00DF188C">
            <w:pPr>
              <w:pStyle w:val="Default"/>
              <w:rPr>
                <w:color w:val="000000" w:themeColor="text1"/>
                <w:sz w:val="16"/>
                <w:szCs w:val="16"/>
              </w:rPr>
            </w:pPr>
            <w:r w:rsidRPr="00DF188C">
              <w:rPr>
                <w:color w:val="000000" w:themeColor="text1"/>
                <w:sz w:val="16"/>
                <w:szCs w:val="16"/>
              </w:rPr>
              <w:t>-</w:t>
            </w:r>
          </w:p>
          <w:p w:rsidR="002979C2" w:rsidRPr="00DF188C" w:rsidRDefault="002979C2" w:rsidP="00DF188C">
            <w:pPr>
              <w:pStyle w:val="Default"/>
              <w:rPr>
                <w:color w:val="000000" w:themeColor="text1"/>
                <w:sz w:val="16"/>
                <w:szCs w:val="16"/>
              </w:rPr>
            </w:pPr>
            <w:r w:rsidRPr="00DF188C">
              <w:rPr>
                <w:color w:val="000000" w:themeColor="text1"/>
                <w:sz w:val="16"/>
                <w:szCs w:val="16"/>
              </w:rPr>
              <w:t>-</w:t>
            </w:r>
          </w:p>
          <w:p w:rsidR="002979C2" w:rsidRPr="00DF188C" w:rsidRDefault="002979C2" w:rsidP="00DF188C">
            <w:pPr>
              <w:pStyle w:val="Default"/>
              <w:rPr>
                <w:color w:val="000000" w:themeColor="text1"/>
                <w:sz w:val="16"/>
                <w:szCs w:val="16"/>
              </w:rPr>
            </w:pPr>
            <w:r w:rsidRPr="00DF188C">
              <w:rPr>
                <w:color w:val="000000" w:themeColor="text1"/>
                <w:sz w:val="16"/>
                <w:szCs w:val="16"/>
              </w:rPr>
              <w:t>-</w:t>
            </w:r>
          </w:p>
        </w:tc>
        <w:tc>
          <w:tcPr>
            <w:tcW w:w="1555" w:type="dxa"/>
          </w:tcPr>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1,75</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0,013</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68,88</w:t>
            </w:r>
          </w:p>
        </w:tc>
        <w:tc>
          <w:tcPr>
            <w:tcW w:w="1378" w:type="dxa"/>
          </w:tcPr>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1,75</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0,013</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68,88</w:t>
            </w:r>
          </w:p>
        </w:tc>
        <w:tc>
          <w:tcPr>
            <w:tcW w:w="1101" w:type="dxa"/>
          </w:tcPr>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1,75</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0,013</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68,88</w:t>
            </w:r>
          </w:p>
        </w:tc>
      </w:tr>
      <w:tr w:rsidR="002979C2" w:rsidRPr="00DF188C" w:rsidTr="008F7543">
        <w:trPr>
          <w:jc w:val="center"/>
        </w:trPr>
        <w:tc>
          <w:tcPr>
            <w:tcW w:w="483" w:type="dxa"/>
          </w:tcPr>
          <w:p w:rsidR="002979C2" w:rsidRPr="00DF188C" w:rsidRDefault="002979C2" w:rsidP="00DF188C">
            <w:pPr>
              <w:pStyle w:val="Default"/>
              <w:rPr>
                <w:color w:val="000000" w:themeColor="text1"/>
                <w:sz w:val="16"/>
                <w:szCs w:val="16"/>
              </w:rPr>
            </w:pPr>
            <w:r w:rsidRPr="00DF188C">
              <w:rPr>
                <w:color w:val="000000" w:themeColor="text1"/>
                <w:sz w:val="16"/>
                <w:szCs w:val="16"/>
              </w:rPr>
              <w:t xml:space="preserve">4 </w:t>
            </w:r>
          </w:p>
        </w:tc>
        <w:tc>
          <w:tcPr>
            <w:tcW w:w="2929" w:type="dxa"/>
          </w:tcPr>
          <w:p w:rsidR="002979C2" w:rsidRPr="00DF188C" w:rsidRDefault="002979C2" w:rsidP="00DF188C">
            <w:pPr>
              <w:pStyle w:val="Default"/>
              <w:rPr>
                <w:color w:val="000000" w:themeColor="text1"/>
                <w:sz w:val="16"/>
                <w:szCs w:val="16"/>
              </w:rPr>
            </w:pPr>
            <w:r w:rsidRPr="00DF188C">
              <w:rPr>
                <w:color w:val="000000" w:themeColor="text1"/>
                <w:sz w:val="16"/>
                <w:szCs w:val="16"/>
              </w:rPr>
              <w:t>Котельная с.Андреевское</w:t>
            </w:r>
          </w:p>
          <w:p w:rsidR="002979C2" w:rsidRPr="00DF188C" w:rsidRDefault="002979C2" w:rsidP="00DF188C">
            <w:pPr>
              <w:pStyle w:val="Default"/>
              <w:rPr>
                <w:color w:val="000000" w:themeColor="text1"/>
                <w:sz w:val="16"/>
                <w:szCs w:val="16"/>
              </w:rPr>
            </w:pPr>
            <w:r w:rsidRPr="00DF188C">
              <w:rPr>
                <w:color w:val="000000" w:themeColor="text1"/>
                <w:sz w:val="16"/>
                <w:szCs w:val="16"/>
              </w:rPr>
              <w:t>-</w:t>
            </w:r>
          </w:p>
          <w:p w:rsidR="002979C2" w:rsidRPr="00DF188C" w:rsidRDefault="002979C2" w:rsidP="00DF188C">
            <w:pPr>
              <w:pStyle w:val="Default"/>
              <w:rPr>
                <w:color w:val="000000" w:themeColor="text1"/>
                <w:sz w:val="16"/>
                <w:szCs w:val="16"/>
              </w:rPr>
            </w:pPr>
            <w:r w:rsidRPr="00DF188C">
              <w:rPr>
                <w:color w:val="000000" w:themeColor="text1"/>
                <w:sz w:val="16"/>
                <w:szCs w:val="16"/>
              </w:rPr>
              <w:t>-</w:t>
            </w:r>
          </w:p>
          <w:p w:rsidR="002979C2" w:rsidRPr="00DF188C" w:rsidRDefault="002979C2" w:rsidP="00DF188C">
            <w:pPr>
              <w:pStyle w:val="Default"/>
              <w:rPr>
                <w:color w:val="000000" w:themeColor="text1"/>
                <w:sz w:val="16"/>
                <w:szCs w:val="16"/>
              </w:rPr>
            </w:pPr>
            <w:r w:rsidRPr="00DF188C">
              <w:rPr>
                <w:color w:val="000000" w:themeColor="text1"/>
                <w:sz w:val="16"/>
                <w:szCs w:val="16"/>
              </w:rPr>
              <w:t>-</w:t>
            </w:r>
          </w:p>
        </w:tc>
        <w:tc>
          <w:tcPr>
            <w:tcW w:w="1555" w:type="dxa"/>
          </w:tcPr>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128,04</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0,96</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4909</w:t>
            </w:r>
          </w:p>
        </w:tc>
        <w:tc>
          <w:tcPr>
            <w:tcW w:w="1378" w:type="dxa"/>
          </w:tcPr>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128,04</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0,96</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4909</w:t>
            </w:r>
          </w:p>
        </w:tc>
        <w:tc>
          <w:tcPr>
            <w:tcW w:w="1101" w:type="dxa"/>
          </w:tcPr>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128,04</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0,96</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4909</w:t>
            </w:r>
          </w:p>
        </w:tc>
      </w:tr>
      <w:tr w:rsidR="002979C2" w:rsidRPr="00DF188C" w:rsidTr="008F7543">
        <w:trPr>
          <w:jc w:val="center"/>
        </w:trPr>
        <w:tc>
          <w:tcPr>
            <w:tcW w:w="483" w:type="dxa"/>
          </w:tcPr>
          <w:p w:rsidR="002979C2" w:rsidRPr="00DF188C" w:rsidRDefault="002979C2" w:rsidP="00DF188C">
            <w:pPr>
              <w:pStyle w:val="Default"/>
              <w:rPr>
                <w:color w:val="000000" w:themeColor="text1"/>
                <w:sz w:val="16"/>
                <w:szCs w:val="16"/>
              </w:rPr>
            </w:pPr>
            <w:r w:rsidRPr="00DF188C">
              <w:rPr>
                <w:color w:val="000000" w:themeColor="text1"/>
                <w:sz w:val="16"/>
                <w:szCs w:val="16"/>
              </w:rPr>
              <w:t xml:space="preserve">5 </w:t>
            </w:r>
          </w:p>
        </w:tc>
        <w:tc>
          <w:tcPr>
            <w:tcW w:w="2929" w:type="dxa"/>
          </w:tcPr>
          <w:p w:rsidR="002979C2" w:rsidRPr="00DF188C" w:rsidRDefault="002979C2" w:rsidP="00DF188C">
            <w:pPr>
              <w:pStyle w:val="Default"/>
              <w:rPr>
                <w:color w:val="000000" w:themeColor="text1"/>
                <w:sz w:val="16"/>
                <w:szCs w:val="16"/>
              </w:rPr>
            </w:pPr>
            <w:r w:rsidRPr="00DF188C">
              <w:rPr>
                <w:color w:val="000000" w:themeColor="text1"/>
                <w:sz w:val="16"/>
                <w:szCs w:val="16"/>
              </w:rPr>
              <w:t>Теплогенераторнаяс. Андреевское</w:t>
            </w:r>
          </w:p>
          <w:p w:rsidR="002979C2" w:rsidRPr="00DF188C" w:rsidRDefault="002979C2" w:rsidP="00DF188C">
            <w:pPr>
              <w:pStyle w:val="Default"/>
              <w:rPr>
                <w:color w:val="000000" w:themeColor="text1"/>
                <w:sz w:val="16"/>
                <w:szCs w:val="16"/>
              </w:rPr>
            </w:pPr>
            <w:r w:rsidRPr="00DF188C">
              <w:rPr>
                <w:color w:val="000000" w:themeColor="text1"/>
                <w:sz w:val="16"/>
                <w:szCs w:val="16"/>
              </w:rPr>
              <w:t>-</w:t>
            </w:r>
          </w:p>
          <w:p w:rsidR="002979C2" w:rsidRPr="00DF188C" w:rsidRDefault="002979C2" w:rsidP="00DF188C">
            <w:pPr>
              <w:pStyle w:val="Default"/>
              <w:rPr>
                <w:color w:val="000000" w:themeColor="text1"/>
                <w:sz w:val="16"/>
                <w:szCs w:val="16"/>
              </w:rPr>
            </w:pPr>
            <w:r w:rsidRPr="00DF188C">
              <w:rPr>
                <w:color w:val="000000" w:themeColor="text1"/>
                <w:sz w:val="16"/>
                <w:szCs w:val="16"/>
              </w:rPr>
              <w:t>-</w:t>
            </w:r>
          </w:p>
          <w:p w:rsidR="002979C2" w:rsidRPr="00DF188C" w:rsidRDefault="002979C2" w:rsidP="00DF188C">
            <w:pPr>
              <w:pStyle w:val="Default"/>
              <w:rPr>
                <w:color w:val="000000" w:themeColor="text1"/>
                <w:sz w:val="16"/>
                <w:szCs w:val="16"/>
              </w:rPr>
            </w:pPr>
            <w:r w:rsidRPr="00DF188C">
              <w:rPr>
                <w:color w:val="000000" w:themeColor="text1"/>
                <w:sz w:val="16"/>
                <w:szCs w:val="16"/>
              </w:rPr>
              <w:t>-</w:t>
            </w:r>
          </w:p>
        </w:tc>
        <w:tc>
          <w:tcPr>
            <w:tcW w:w="1555" w:type="dxa"/>
          </w:tcPr>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6077E4" w:rsidP="008F7543">
            <w:pPr>
              <w:spacing w:after="0"/>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p>
        </w:tc>
        <w:tc>
          <w:tcPr>
            <w:tcW w:w="1378" w:type="dxa"/>
          </w:tcPr>
          <w:p w:rsidR="006077E4" w:rsidRDefault="006077E4" w:rsidP="008F7543">
            <w:pPr>
              <w:spacing w:after="0"/>
              <w:jc w:val="center"/>
              <w:rPr>
                <w:rFonts w:ascii="Times New Roman" w:hAnsi="Times New Roman" w:cs="Times New Roman"/>
                <w:color w:val="000000" w:themeColor="text1"/>
                <w:sz w:val="16"/>
                <w:szCs w:val="16"/>
              </w:rPr>
            </w:pPr>
          </w:p>
          <w:p w:rsidR="002979C2" w:rsidRPr="00DF188C" w:rsidRDefault="006077E4" w:rsidP="008F7543">
            <w:pPr>
              <w:spacing w:after="0"/>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p>
        </w:tc>
        <w:tc>
          <w:tcPr>
            <w:tcW w:w="1101" w:type="dxa"/>
          </w:tcPr>
          <w:p w:rsidR="006077E4" w:rsidRDefault="006077E4" w:rsidP="008F7543">
            <w:pPr>
              <w:spacing w:after="0"/>
              <w:jc w:val="center"/>
              <w:rPr>
                <w:rFonts w:ascii="Times New Roman" w:hAnsi="Times New Roman" w:cs="Times New Roman"/>
                <w:color w:val="000000" w:themeColor="text1"/>
                <w:sz w:val="16"/>
                <w:szCs w:val="16"/>
              </w:rPr>
            </w:pPr>
          </w:p>
          <w:p w:rsidR="002979C2" w:rsidRPr="00DF188C" w:rsidRDefault="006077E4" w:rsidP="008F7543">
            <w:pPr>
              <w:spacing w:after="0"/>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p>
        </w:tc>
      </w:tr>
      <w:tr w:rsidR="002979C2" w:rsidRPr="00DF188C" w:rsidTr="008F7543">
        <w:trPr>
          <w:jc w:val="center"/>
        </w:trPr>
        <w:tc>
          <w:tcPr>
            <w:tcW w:w="483" w:type="dxa"/>
          </w:tcPr>
          <w:p w:rsidR="002979C2" w:rsidRPr="00DF188C" w:rsidRDefault="002979C2" w:rsidP="00DF188C">
            <w:pPr>
              <w:pStyle w:val="Default"/>
              <w:rPr>
                <w:color w:val="000000" w:themeColor="text1"/>
                <w:sz w:val="16"/>
                <w:szCs w:val="16"/>
              </w:rPr>
            </w:pPr>
            <w:r w:rsidRPr="00DF188C">
              <w:rPr>
                <w:color w:val="000000" w:themeColor="text1"/>
                <w:sz w:val="16"/>
                <w:szCs w:val="16"/>
              </w:rPr>
              <w:t xml:space="preserve">6 </w:t>
            </w:r>
          </w:p>
        </w:tc>
        <w:tc>
          <w:tcPr>
            <w:tcW w:w="2929" w:type="dxa"/>
          </w:tcPr>
          <w:p w:rsidR="002979C2" w:rsidRPr="00DF188C" w:rsidRDefault="002979C2" w:rsidP="00DF188C">
            <w:pPr>
              <w:pStyle w:val="Default"/>
              <w:rPr>
                <w:color w:val="000000" w:themeColor="text1"/>
                <w:sz w:val="16"/>
                <w:szCs w:val="16"/>
              </w:rPr>
            </w:pPr>
            <w:r w:rsidRPr="00DF188C">
              <w:rPr>
                <w:color w:val="000000" w:themeColor="text1"/>
                <w:sz w:val="16"/>
                <w:szCs w:val="16"/>
              </w:rPr>
              <w:t>Котельная д.Пекша</w:t>
            </w:r>
          </w:p>
          <w:p w:rsidR="002979C2" w:rsidRPr="00DF188C" w:rsidRDefault="002979C2" w:rsidP="00DF188C">
            <w:pPr>
              <w:pStyle w:val="Default"/>
              <w:rPr>
                <w:color w:val="000000" w:themeColor="text1"/>
                <w:sz w:val="16"/>
                <w:szCs w:val="16"/>
              </w:rPr>
            </w:pPr>
            <w:r w:rsidRPr="00DF188C">
              <w:rPr>
                <w:color w:val="000000" w:themeColor="text1"/>
                <w:sz w:val="16"/>
                <w:szCs w:val="16"/>
              </w:rPr>
              <w:t>-</w:t>
            </w:r>
          </w:p>
          <w:p w:rsidR="002979C2" w:rsidRPr="00DF188C" w:rsidRDefault="002979C2" w:rsidP="00DF188C">
            <w:pPr>
              <w:pStyle w:val="Default"/>
              <w:rPr>
                <w:color w:val="000000" w:themeColor="text1"/>
                <w:sz w:val="16"/>
                <w:szCs w:val="16"/>
              </w:rPr>
            </w:pPr>
            <w:r w:rsidRPr="00DF188C">
              <w:rPr>
                <w:color w:val="000000" w:themeColor="text1"/>
                <w:sz w:val="16"/>
                <w:szCs w:val="16"/>
              </w:rPr>
              <w:t>-</w:t>
            </w:r>
          </w:p>
          <w:p w:rsidR="002979C2" w:rsidRPr="00DF188C" w:rsidRDefault="002979C2" w:rsidP="00DF188C">
            <w:pPr>
              <w:pStyle w:val="Default"/>
              <w:rPr>
                <w:color w:val="000000" w:themeColor="text1"/>
                <w:sz w:val="16"/>
                <w:szCs w:val="16"/>
              </w:rPr>
            </w:pPr>
            <w:r w:rsidRPr="00DF188C">
              <w:rPr>
                <w:color w:val="000000" w:themeColor="text1"/>
                <w:sz w:val="16"/>
                <w:szCs w:val="16"/>
              </w:rPr>
              <w:t>-</w:t>
            </w:r>
          </w:p>
        </w:tc>
        <w:tc>
          <w:tcPr>
            <w:tcW w:w="1555" w:type="dxa"/>
          </w:tcPr>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90,01</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0,675</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3451</w:t>
            </w:r>
          </w:p>
        </w:tc>
        <w:tc>
          <w:tcPr>
            <w:tcW w:w="1378" w:type="dxa"/>
          </w:tcPr>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90,01</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0,675</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3451</w:t>
            </w:r>
          </w:p>
        </w:tc>
        <w:tc>
          <w:tcPr>
            <w:tcW w:w="1101" w:type="dxa"/>
          </w:tcPr>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90,01</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0,675</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3451</w:t>
            </w:r>
          </w:p>
        </w:tc>
      </w:tr>
      <w:tr w:rsidR="002979C2" w:rsidRPr="00DF188C" w:rsidTr="008F7543">
        <w:trPr>
          <w:jc w:val="center"/>
        </w:trPr>
        <w:tc>
          <w:tcPr>
            <w:tcW w:w="483" w:type="dxa"/>
          </w:tcPr>
          <w:p w:rsidR="002979C2" w:rsidRPr="00DF188C" w:rsidRDefault="002979C2" w:rsidP="00DF188C">
            <w:pPr>
              <w:pStyle w:val="Default"/>
              <w:rPr>
                <w:color w:val="000000" w:themeColor="text1"/>
                <w:sz w:val="16"/>
                <w:szCs w:val="16"/>
              </w:rPr>
            </w:pPr>
            <w:r w:rsidRPr="00DF188C">
              <w:rPr>
                <w:color w:val="000000" w:themeColor="text1"/>
                <w:sz w:val="16"/>
                <w:szCs w:val="16"/>
              </w:rPr>
              <w:t xml:space="preserve">7 </w:t>
            </w:r>
          </w:p>
        </w:tc>
        <w:tc>
          <w:tcPr>
            <w:tcW w:w="2929" w:type="dxa"/>
          </w:tcPr>
          <w:p w:rsidR="002979C2" w:rsidRPr="00DF188C" w:rsidRDefault="002979C2" w:rsidP="00DF188C">
            <w:pPr>
              <w:pStyle w:val="Default"/>
              <w:rPr>
                <w:color w:val="000000" w:themeColor="text1"/>
                <w:sz w:val="16"/>
                <w:szCs w:val="16"/>
              </w:rPr>
            </w:pPr>
            <w:r w:rsidRPr="00DF188C">
              <w:rPr>
                <w:color w:val="000000" w:themeColor="text1"/>
                <w:sz w:val="16"/>
                <w:szCs w:val="16"/>
              </w:rPr>
              <w:t>Котельная д.Липна Дачная</w:t>
            </w:r>
          </w:p>
          <w:p w:rsidR="002979C2" w:rsidRPr="00DF188C" w:rsidRDefault="002979C2" w:rsidP="00DF188C">
            <w:pPr>
              <w:pStyle w:val="Default"/>
              <w:rPr>
                <w:color w:val="000000" w:themeColor="text1"/>
                <w:sz w:val="16"/>
                <w:szCs w:val="16"/>
              </w:rPr>
            </w:pPr>
            <w:r w:rsidRPr="00DF188C">
              <w:rPr>
                <w:color w:val="000000" w:themeColor="text1"/>
                <w:sz w:val="16"/>
                <w:szCs w:val="16"/>
              </w:rPr>
              <w:t>-</w:t>
            </w:r>
          </w:p>
          <w:p w:rsidR="002979C2" w:rsidRPr="00DF188C" w:rsidRDefault="002979C2" w:rsidP="00DF188C">
            <w:pPr>
              <w:pStyle w:val="Default"/>
              <w:rPr>
                <w:color w:val="000000" w:themeColor="text1"/>
                <w:sz w:val="16"/>
                <w:szCs w:val="16"/>
              </w:rPr>
            </w:pPr>
            <w:r w:rsidRPr="00DF188C">
              <w:rPr>
                <w:color w:val="000000" w:themeColor="text1"/>
                <w:sz w:val="16"/>
                <w:szCs w:val="16"/>
              </w:rPr>
              <w:t xml:space="preserve">- </w:t>
            </w:r>
          </w:p>
          <w:p w:rsidR="002979C2" w:rsidRPr="00DF188C" w:rsidRDefault="002979C2" w:rsidP="00DF188C">
            <w:pPr>
              <w:pStyle w:val="Default"/>
              <w:rPr>
                <w:color w:val="000000" w:themeColor="text1"/>
                <w:sz w:val="16"/>
                <w:szCs w:val="16"/>
              </w:rPr>
            </w:pPr>
            <w:r w:rsidRPr="00DF188C">
              <w:rPr>
                <w:color w:val="000000" w:themeColor="text1"/>
                <w:sz w:val="16"/>
                <w:szCs w:val="16"/>
              </w:rPr>
              <w:t>-</w:t>
            </w:r>
          </w:p>
        </w:tc>
        <w:tc>
          <w:tcPr>
            <w:tcW w:w="1555" w:type="dxa"/>
          </w:tcPr>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37,68</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0,283</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1445</w:t>
            </w:r>
          </w:p>
        </w:tc>
        <w:tc>
          <w:tcPr>
            <w:tcW w:w="1378" w:type="dxa"/>
          </w:tcPr>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37,68</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0,283</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1445</w:t>
            </w:r>
          </w:p>
        </w:tc>
        <w:tc>
          <w:tcPr>
            <w:tcW w:w="1101" w:type="dxa"/>
          </w:tcPr>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37,68</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0,283</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1445</w:t>
            </w:r>
          </w:p>
        </w:tc>
      </w:tr>
      <w:tr w:rsidR="002979C2" w:rsidRPr="00DF188C" w:rsidTr="008F7543">
        <w:trPr>
          <w:jc w:val="center"/>
        </w:trPr>
        <w:tc>
          <w:tcPr>
            <w:tcW w:w="483" w:type="dxa"/>
          </w:tcPr>
          <w:p w:rsidR="002979C2" w:rsidRPr="00DF188C" w:rsidRDefault="002979C2" w:rsidP="00DF188C">
            <w:pPr>
              <w:pStyle w:val="Default"/>
              <w:rPr>
                <w:color w:val="000000" w:themeColor="text1"/>
                <w:sz w:val="16"/>
                <w:szCs w:val="16"/>
              </w:rPr>
            </w:pPr>
            <w:r w:rsidRPr="00DF188C">
              <w:rPr>
                <w:color w:val="000000" w:themeColor="text1"/>
                <w:sz w:val="16"/>
                <w:szCs w:val="16"/>
              </w:rPr>
              <w:t xml:space="preserve">8 </w:t>
            </w:r>
          </w:p>
        </w:tc>
        <w:tc>
          <w:tcPr>
            <w:tcW w:w="2929" w:type="dxa"/>
          </w:tcPr>
          <w:p w:rsidR="002979C2" w:rsidRPr="00DF188C" w:rsidRDefault="002979C2" w:rsidP="00DF188C">
            <w:pPr>
              <w:pStyle w:val="Default"/>
              <w:rPr>
                <w:color w:val="000000" w:themeColor="text1"/>
                <w:sz w:val="16"/>
                <w:szCs w:val="16"/>
              </w:rPr>
            </w:pPr>
            <w:r w:rsidRPr="00DF188C">
              <w:rPr>
                <w:color w:val="000000" w:themeColor="text1"/>
                <w:sz w:val="16"/>
                <w:szCs w:val="16"/>
              </w:rPr>
              <w:t xml:space="preserve">Котельная п.Сушнево-1 </w:t>
            </w:r>
          </w:p>
          <w:p w:rsidR="002979C2" w:rsidRPr="00DF188C" w:rsidRDefault="002979C2" w:rsidP="00DF188C">
            <w:pPr>
              <w:pStyle w:val="Default"/>
              <w:rPr>
                <w:color w:val="000000" w:themeColor="text1"/>
                <w:sz w:val="16"/>
                <w:szCs w:val="16"/>
              </w:rPr>
            </w:pPr>
            <w:r w:rsidRPr="00DF188C">
              <w:rPr>
                <w:color w:val="000000" w:themeColor="text1"/>
                <w:sz w:val="16"/>
                <w:szCs w:val="16"/>
              </w:rPr>
              <w:t>-</w:t>
            </w:r>
          </w:p>
          <w:p w:rsidR="002979C2" w:rsidRPr="00DF188C" w:rsidRDefault="002979C2" w:rsidP="00DF188C">
            <w:pPr>
              <w:pStyle w:val="Default"/>
              <w:rPr>
                <w:color w:val="000000" w:themeColor="text1"/>
                <w:sz w:val="16"/>
                <w:szCs w:val="16"/>
              </w:rPr>
            </w:pPr>
            <w:r w:rsidRPr="00DF188C">
              <w:rPr>
                <w:color w:val="000000" w:themeColor="text1"/>
                <w:sz w:val="16"/>
                <w:szCs w:val="16"/>
              </w:rPr>
              <w:t>-</w:t>
            </w:r>
          </w:p>
          <w:p w:rsidR="002979C2" w:rsidRPr="00DF188C" w:rsidRDefault="002979C2" w:rsidP="00DF188C">
            <w:pPr>
              <w:pStyle w:val="Default"/>
              <w:rPr>
                <w:color w:val="000000" w:themeColor="text1"/>
                <w:sz w:val="16"/>
                <w:szCs w:val="16"/>
              </w:rPr>
            </w:pPr>
            <w:r w:rsidRPr="00DF188C">
              <w:rPr>
                <w:color w:val="000000" w:themeColor="text1"/>
                <w:sz w:val="16"/>
                <w:szCs w:val="16"/>
              </w:rPr>
              <w:t>-</w:t>
            </w:r>
          </w:p>
        </w:tc>
        <w:tc>
          <w:tcPr>
            <w:tcW w:w="1555" w:type="dxa"/>
          </w:tcPr>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28,26</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0,212</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1084</w:t>
            </w:r>
          </w:p>
        </w:tc>
        <w:tc>
          <w:tcPr>
            <w:tcW w:w="1378" w:type="dxa"/>
          </w:tcPr>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28,26</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0,212</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1084</w:t>
            </w:r>
          </w:p>
        </w:tc>
        <w:tc>
          <w:tcPr>
            <w:tcW w:w="1101" w:type="dxa"/>
          </w:tcPr>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28,26</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0,212</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1084</w:t>
            </w:r>
          </w:p>
        </w:tc>
      </w:tr>
      <w:tr w:rsidR="002979C2" w:rsidRPr="00DF188C" w:rsidTr="008F7543">
        <w:trPr>
          <w:jc w:val="center"/>
        </w:trPr>
        <w:tc>
          <w:tcPr>
            <w:tcW w:w="483" w:type="dxa"/>
          </w:tcPr>
          <w:p w:rsidR="002979C2" w:rsidRPr="00DF188C" w:rsidRDefault="002979C2" w:rsidP="00DF188C">
            <w:pPr>
              <w:pStyle w:val="Default"/>
              <w:rPr>
                <w:color w:val="000000" w:themeColor="text1"/>
                <w:sz w:val="16"/>
                <w:szCs w:val="16"/>
              </w:rPr>
            </w:pPr>
            <w:r w:rsidRPr="00DF188C">
              <w:rPr>
                <w:color w:val="000000" w:themeColor="text1"/>
                <w:sz w:val="16"/>
                <w:szCs w:val="16"/>
              </w:rPr>
              <w:t>9</w:t>
            </w:r>
          </w:p>
        </w:tc>
        <w:tc>
          <w:tcPr>
            <w:tcW w:w="2929" w:type="dxa"/>
          </w:tcPr>
          <w:p w:rsidR="002979C2" w:rsidRPr="00DF188C" w:rsidRDefault="002979C2" w:rsidP="00DF188C">
            <w:pPr>
              <w:pStyle w:val="Default"/>
              <w:rPr>
                <w:color w:val="000000" w:themeColor="text1"/>
                <w:sz w:val="16"/>
                <w:szCs w:val="16"/>
              </w:rPr>
            </w:pPr>
            <w:r w:rsidRPr="00DF188C">
              <w:rPr>
                <w:color w:val="000000" w:themeColor="text1"/>
                <w:sz w:val="16"/>
                <w:szCs w:val="16"/>
              </w:rPr>
              <w:t xml:space="preserve">котельная п.Сушнево-2 </w:t>
            </w:r>
          </w:p>
          <w:p w:rsidR="002979C2" w:rsidRPr="00DF188C" w:rsidRDefault="002979C2" w:rsidP="00DF188C">
            <w:pPr>
              <w:pStyle w:val="Default"/>
              <w:rPr>
                <w:color w:val="000000" w:themeColor="text1"/>
                <w:sz w:val="16"/>
                <w:szCs w:val="16"/>
              </w:rPr>
            </w:pPr>
            <w:r w:rsidRPr="00DF188C">
              <w:rPr>
                <w:color w:val="000000" w:themeColor="text1"/>
                <w:sz w:val="16"/>
                <w:szCs w:val="16"/>
              </w:rPr>
              <w:t>-</w:t>
            </w:r>
          </w:p>
          <w:p w:rsidR="002979C2" w:rsidRPr="00DF188C" w:rsidRDefault="002979C2" w:rsidP="00DF188C">
            <w:pPr>
              <w:pStyle w:val="Default"/>
              <w:rPr>
                <w:color w:val="000000" w:themeColor="text1"/>
                <w:sz w:val="16"/>
                <w:szCs w:val="16"/>
              </w:rPr>
            </w:pPr>
            <w:r w:rsidRPr="00DF188C">
              <w:rPr>
                <w:color w:val="000000" w:themeColor="text1"/>
                <w:sz w:val="16"/>
                <w:szCs w:val="16"/>
              </w:rPr>
              <w:t>-</w:t>
            </w:r>
          </w:p>
          <w:p w:rsidR="002979C2" w:rsidRPr="00DF188C" w:rsidRDefault="002979C2" w:rsidP="00DF188C">
            <w:pPr>
              <w:pStyle w:val="Default"/>
              <w:rPr>
                <w:color w:val="000000" w:themeColor="text1"/>
                <w:sz w:val="16"/>
                <w:szCs w:val="16"/>
              </w:rPr>
            </w:pPr>
            <w:r w:rsidRPr="00DF188C">
              <w:rPr>
                <w:color w:val="000000" w:themeColor="text1"/>
                <w:sz w:val="16"/>
                <w:szCs w:val="16"/>
              </w:rPr>
              <w:t>-</w:t>
            </w:r>
          </w:p>
        </w:tc>
        <w:tc>
          <w:tcPr>
            <w:tcW w:w="1555" w:type="dxa"/>
          </w:tcPr>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26,48</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0,2</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1015</w:t>
            </w:r>
          </w:p>
        </w:tc>
        <w:tc>
          <w:tcPr>
            <w:tcW w:w="1378" w:type="dxa"/>
          </w:tcPr>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26,48</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0,2</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1015</w:t>
            </w:r>
          </w:p>
        </w:tc>
        <w:tc>
          <w:tcPr>
            <w:tcW w:w="1101" w:type="dxa"/>
          </w:tcPr>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26,48</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0,2</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1015</w:t>
            </w:r>
          </w:p>
        </w:tc>
      </w:tr>
    </w:tbl>
    <w:p w:rsidR="008F7543" w:rsidRDefault="008F7543" w:rsidP="008F7543">
      <w:pPr>
        <w:pStyle w:val="Default"/>
        <w:ind w:firstLine="284"/>
        <w:jc w:val="both"/>
        <w:rPr>
          <w:color w:val="000000" w:themeColor="text1"/>
          <w:sz w:val="16"/>
          <w:szCs w:val="16"/>
        </w:rPr>
      </w:pPr>
    </w:p>
    <w:p w:rsidR="00505F02" w:rsidRPr="00DF188C" w:rsidRDefault="00505F02" w:rsidP="008F7543">
      <w:pPr>
        <w:pStyle w:val="Default"/>
        <w:ind w:firstLine="284"/>
        <w:jc w:val="both"/>
        <w:rPr>
          <w:color w:val="000000" w:themeColor="text1"/>
          <w:sz w:val="16"/>
          <w:szCs w:val="16"/>
        </w:rPr>
      </w:pPr>
      <w:r w:rsidRPr="00DF188C">
        <w:rPr>
          <w:color w:val="000000" w:themeColor="text1"/>
          <w:sz w:val="16"/>
          <w:szCs w:val="16"/>
        </w:rPr>
        <w:t>Объём подпитки определён в соот</w:t>
      </w:r>
      <w:r w:rsidR="002979C2" w:rsidRPr="00DF188C">
        <w:rPr>
          <w:color w:val="000000" w:themeColor="text1"/>
          <w:sz w:val="16"/>
          <w:szCs w:val="16"/>
        </w:rPr>
        <w:t>ветствии со СНиП 41-02-2003 п.6.16 и 6.</w:t>
      </w:r>
      <w:r w:rsidRPr="00DF188C">
        <w:rPr>
          <w:color w:val="000000" w:themeColor="text1"/>
          <w:sz w:val="16"/>
          <w:szCs w:val="16"/>
        </w:rPr>
        <w:t xml:space="preserve">18. </w:t>
      </w:r>
    </w:p>
    <w:p w:rsidR="00505F02" w:rsidRPr="00DF188C" w:rsidRDefault="00505F02" w:rsidP="008F7543">
      <w:pPr>
        <w:pStyle w:val="Default"/>
        <w:ind w:firstLine="284"/>
        <w:jc w:val="both"/>
        <w:rPr>
          <w:color w:val="000000" w:themeColor="text1"/>
          <w:sz w:val="16"/>
          <w:szCs w:val="16"/>
        </w:rPr>
      </w:pPr>
      <w:r w:rsidRPr="00DF188C">
        <w:rPr>
          <w:color w:val="000000" w:themeColor="text1"/>
          <w:sz w:val="16"/>
          <w:szCs w:val="16"/>
        </w:rPr>
        <w:t xml:space="preserve">Исходя из отсутствия централизованного горячего водоснабжения и отсутствия данных об объёме воды в системе теплоснабжения, объём теплоносителя принят из расчёта 30 куб.м на 1МВт тепловой мощности потребления. Расход воды на подпитку принят в размере 0,75% от объёме воды в системе. </w:t>
      </w:r>
    </w:p>
    <w:p w:rsidR="00000539" w:rsidRPr="00FC2DC5" w:rsidRDefault="00000539" w:rsidP="00000539">
      <w:pPr>
        <w:pStyle w:val="Default"/>
        <w:jc w:val="center"/>
        <w:rPr>
          <w:b/>
          <w:bCs/>
          <w:color w:val="000000" w:themeColor="text1"/>
          <w:sz w:val="10"/>
          <w:szCs w:val="16"/>
        </w:rPr>
      </w:pPr>
    </w:p>
    <w:p w:rsidR="00000539" w:rsidRDefault="00505F02" w:rsidP="00000539">
      <w:pPr>
        <w:pStyle w:val="Default"/>
        <w:jc w:val="center"/>
        <w:rPr>
          <w:b/>
          <w:bCs/>
          <w:color w:val="000000" w:themeColor="text1"/>
          <w:sz w:val="16"/>
          <w:szCs w:val="16"/>
        </w:rPr>
      </w:pPr>
      <w:r w:rsidRPr="00DF188C">
        <w:rPr>
          <w:b/>
          <w:bCs/>
          <w:color w:val="000000" w:themeColor="text1"/>
          <w:sz w:val="16"/>
          <w:szCs w:val="16"/>
        </w:rPr>
        <w:t xml:space="preserve">Раздел </w:t>
      </w:r>
      <w:r w:rsidR="00000539">
        <w:rPr>
          <w:b/>
          <w:bCs/>
          <w:color w:val="000000" w:themeColor="text1"/>
          <w:sz w:val="16"/>
          <w:szCs w:val="16"/>
        </w:rPr>
        <w:t>7</w:t>
      </w:r>
      <w:r w:rsidRPr="00DF188C">
        <w:rPr>
          <w:b/>
          <w:bCs/>
          <w:color w:val="000000" w:themeColor="text1"/>
          <w:sz w:val="16"/>
          <w:szCs w:val="16"/>
        </w:rPr>
        <w:t xml:space="preserve">. Предложения по новому строительству, реконструкции и техническому </w:t>
      </w:r>
    </w:p>
    <w:p w:rsidR="00505F02" w:rsidRPr="00DF188C" w:rsidRDefault="00505F02" w:rsidP="00000539">
      <w:pPr>
        <w:pStyle w:val="Default"/>
        <w:jc w:val="center"/>
        <w:rPr>
          <w:color w:val="000000" w:themeColor="text1"/>
          <w:sz w:val="16"/>
          <w:szCs w:val="16"/>
        </w:rPr>
      </w:pPr>
      <w:r w:rsidRPr="00DF188C">
        <w:rPr>
          <w:b/>
          <w:bCs/>
          <w:color w:val="000000" w:themeColor="text1"/>
          <w:sz w:val="16"/>
          <w:szCs w:val="16"/>
        </w:rPr>
        <w:t>перевооружению источников тепловой энергии</w:t>
      </w:r>
    </w:p>
    <w:p w:rsidR="00E05ED8" w:rsidRPr="00DF188C" w:rsidRDefault="00505F02" w:rsidP="00000539">
      <w:pPr>
        <w:pStyle w:val="Default"/>
        <w:ind w:firstLine="284"/>
        <w:jc w:val="both"/>
        <w:rPr>
          <w:color w:val="000000" w:themeColor="text1"/>
          <w:sz w:val="16"/>
          <w:szCs w:val="16"/>
        </w:rPr>
      </w:pPr>
      <w:r w:rsidRPr="00DF188C">
        <w:rPr>
          <w:color w:val="000000" w:themeColor="text1"/>
          <w:sz w:val="16"/>
          <w:szCs w:val="16"/>
        </w:rPr>
        <w:t>Проектом предполагается</w:t>
      </w:r>
      <w:r w:rsidR="00E05ED8" w:rsidRPr="00DF188C">
        <w:rPr>
          <w:color w:val="000000" w:themeColor="text1"/>
          <w:sz w:val="16"/>
          <w:szCs w:val="16"/>
        </w:rPr>
        <w:t>:</w:t>
      </w:r>
      <w:r w:rsidRPr="00DF188C">
        <w:rPr>
          <w:color w:val="000000" w:themeColor="text1"/>
          <w:sz w:val="16"/>
          <w:szCs w:val="16"/>
        </w:rPr>
        <w:t xml:space="preserve"> </w:t>
      </w:r>
    </w:p>
    <w:p w:rsidR="00505F02" w:rsidRPr="00DF188C" w:rsidRDefault="00E05ED8" w:rsidP="00000539">
      <w:pPr>
        <w:pStyle w:val="Default"/>
        <w:ind w:firstLine="284"/>
        <w:jc w:val="both"/>
        <w:rPr>
          <w:color w:val="000000" w:themeColor="text1"/>
          <w:sz w:val="16"/>
          <w:szCs w:val="16"/>
        </w:rPr>
      </w:pPr>
      <w:r w:rsidRPr="00DF188C">
        <w:rPr>
          <w:color w:val="000000" w:themeColor="text1"/>
          <w:sz w:val="16"/>
          <w:szCs w:val="16"/>
        </w:rPr>
        <w:t xml:space="preserve">1. </w:t>
      </w:r>
      <w:r w:rsidR="00505F02" w:rsidRPr="00DF188C">
        <w:rPr>
          <w:color w:val="000000" w:themeColor="text1"/>
          <w:sz w:val="16"/>
          <w:szCs w:val="16"/>
        </w:rPr>
        <w:t>В перспективе при газификации населённых пунк</w:t>
      </w:r>
      <w:r w:rsidR="000F5A0D" w:rsidRPr="00DF188C">
        <w:rPr>
          <w:color w:val="000000" w:themeColor="text1"/>
          <w:sz w:val="16"/>
          <w:szCs w:val="16"/>
        </w:rPr>
        <w:t>тов в п.</w:t>
      </w:r>
      <w:r w:rsidRPr="00DF188C">
        <w:rPr>
          <w:color w:val="000000" w:themeColor="text1"/>
          <w:sz w:val="16"/>
          <w:szCs w:val="16"/>
        </w:rPr>
        <w:t xml:space="preserve"> </w:t>
      </w:r>
      <w:r w:rsidR="000F5A0D" w:rsidRPr="00DF188C">
        <w:rPr>
          <w:color w:val="000000" w:themeColor="text1"/>
          <w:sz w:val="16"/>
          <w:szCs w:val="16"/>
        </w:rPr>
        <w:t>Сушнево-1, п.</w:t>
      </w:r>
      <w:r w:rsidRPr="00DF188C">
        <w:rPr>
          <w:color w:val="000000" w:themeColor="text1"/>
          <w:sz w:val="16"/>
          <w:szCs w:val="16"/>
        </w:rPr>
        <w:t xml:space="preserve"> </w:t>
      </w:r>
      <w:r w:rsidR="000F5A0D" w:rsidRPr="00DF188C">
        <w:rPr>
          <w:color w:val="000000" w:themeColor="text1"/>
          <w:sz w:val="16"/>
          <w:szCs w:val="16"/>
        </w:rPr>
        <w:t xml:space="preserve">Сушнево-2 </w:t>
      </w:r>
      <w:r w:rsidR="00505F02" w:rsidRPr="00DF188C">
        <w:rPr>
          <w:color w:val="000000" w:themeColor="text1"/>
          <w:sz w:val="16"/>
          <w:szCs w:val="16"/>
        </w:rPr>
        <w:t xml:space="preserve">предусматривается строительство: </w:t>
      </w:r>
    </w:p>
    <w:p w:rsidR="00505F02" w:rsidRPr="00DF188C" w:rsidRDefault="00505F02" w:rsidP="00000539">
      <w:pPr>
        <w:pStyle w:val="Default"/>
        <w:ind w:firstLine="284"/>
        <w:jc w:val="both"/>
        <w:rPr>
          <w:color w:val="000000" w:themeColor="text1"/>
          <w:sz w:val="16"/>
          <w:szCs w:val="16"/>
        </w:rPr>
      </w:pPr>
      <w:r w:rsidRPr="00DF188C">
        <w:rPr>
          <w:color w:val="000000" w:themeColor="text1"/>
          <w:sz w:val="16"/>
          <w:szCs w:val="16"/>
        </w:rPr>
        <w:t>- блочной газовой котельной в п.</w:t>
      </w:r>
      <w:r w:rsidR="00E05ED8" w:rsidRPr="00DF188C">
        <w:rPr>
          <w:color w:val="000000" w:themeColor="text1"/>
          <w:sz w:val="16"/>
          <w:szCs w:val="16"/>
        </w:rPr>
        <w:t xml:space="preserve"> </w:t>
      </w:r>
      <w:r w:rsidRPr="00DF188C">
        <w:rPr>
          <w:color w:val="000000" w:themeColor="text1"/>
          <w:sz w:val="16"/>
          <w:szCs w:val="16"/>
        </w:rPr>
        <w:t xml:space="preserve">Сушнево-1 взамен существующей котельной на печном топливе; </w:t>
      </w:r>
    </w:p>
    <w:p w:rsidR="00505F02" w:rsidRPr="00DF188C" w:rsidRDefault="00505F02" w:rsidP="00000539">
      <w:pPr>
        <w:pStyle w:val="Default"/>
        <w:ind w:firstLine="284"/>
        <w:jc w:val="both"/>
        <w:rPr>
          <w:color w:val="000000" w:themeColor="text1"/>
          <w:sz w:val="16"/>
          <w:szCs w:val="16"/>
        </w:rPr>
      </w:pPr>
      <w:r w:rsidRPr="00DF188C">
        <w:rPr>
          <w:color w:val="000000" w:themeColor="text1"/>
          <w:sz w:val="16"/>
          <w:szCs w:val="16"/>
        </w:rPr>
        <w:t>- блочной газовой котельной в п.</w:t>
      </w:r>
      <w:r w:rsidR="00E05ED8" w:rsidRPr="00DF188C">
        <w:rPr>
          <w:color w:val="000000" w:themeColor="text1"/>
          <w:sz w:val="16"/>
          <w:szCs w:val="16"/>
        </w:rPr>
        <w:t xml:space="preserve"> </w:t>
      </w:r>
      <w:r w:rsidRPr="00DF188C">
        <w:rPr>
          <w:color w:val="000000" w:themeColor="text1"/>
          <w:sz w:val="16"/>
          <w:szCs w:val="16"/>
        </w:rPr>
        <w:t xml:space="preserve">Сушнево-2 взамен существующей котельной на дизельном топливе; </w:t>
      </w:r>
    </w:p>
    <w:p w:rsidR="00E05ED8" w:rsidRPr="00DF188C" w:rsidRDefault="00B0621A" w:rsidP="00000539">
      <w:pPr>
        <w:pStyle w:val="Default"/>
        <w:ind w:firstLine="284"/>
        <w:jc w:val="both"/>
        <w:rPr>
          <w:color w:val="000000" w:themeColor="text1"/>
          <w:sz w:val="16"/>
          <w:szCs w:val="16"/>
        </w:rPr>
      </w:pPr>
      <w:r>
        <w:rPr>
          <w:color w:val="000000" w:themeColor="text1"/>
          <w:sz w:val="16"/>
          <w:szCs w:val="16"/>
        </w:rPr>
        <w:t>2</w:t>
      </w:r>
      <w:r w:rsidR="00E05ED8" w:rsidRPr="00DF188C">
        <w:rPr>
          <w:color w:val="000000" w:themeColor="text1"/>
          <w:sz w:val="16"/>
          <w:szCs w:val="16"/>
        </w:rPr>
        <w:t>. Многоквартирный дом по адресу: п.Труд ул.Спортивная 2 перевести на индивидуальное отопление.</w:t>
      </w:r>
    </w:p>
    <w:p w:rsidR="00505F02" w:rsidRPr="00DF188C" w:rsidRDefault="00E05ED8" w:rsidP="00000539">
      <w:pPr>
        <w:pStyle w:val="Default"/>
        <w:ind w:firstLine="284"/>
        <w:jc w:val="both"/>
        <w:rPr>
          <w:color w:val="000000" w:themeColor="text1"/>
          <w:sz w:val="16"/>
          <w:szCs w:val="16"/>
        </w:rPr>
      </w:pPr>
      <w:r w:rsidRPr="00DF188C">
        <w:rPr>
          <w:color w:val="000000" w:themeColor="text1"/>
          <w:sz w:val="16"/>
          <w:szCs w:val="16"/>
        </w:rPr>
        <w:t xml:space="preserve"> </w:t>
      </w:r>
      <w:r w:rsidR="00505F02" w:rsidRPr="00DF188C">
        <w:rPr>
          <w:color w:val="000000" w:themeColor="text1"/>
          <w:sz w:val="16"/>
          <w:szCs w:val="16"/>
        </w:rPr>
        <w:t xml:space="preserve">В качестве теплоносителя, исходя из существующего способа подключения потребителей к тепловым сетям, сохраняется вода с температурным графиком 95-70 град.С. </w:t>
      </w:r>
    </w:p>
    <w:p w:rsidR="00505F02" w:rsidRPr="00DF188C" w:rsidRDefault="00505F02" w:rsidP="00000539">
      <w:pPr>
        <w:pStyle w:val="Default"/>
        <w:ind w:firstLine="284"/>
        <w:jc w:val="both"/>
        <w:rPr>
          <w:color w:val="000000" w:themeColor="text1"/>
          <w:sz w:val="16"/>
          <w:szCs w:val="16"/>
        </w:rPr>
      </w:pPr>
      <w:r w:rsidRPr="00DF188C">
        <w:rPr>
          <w:color w:val="000000" w:themeColor="text1"/>
          <w:sz w:val="16"/>
          <w:szCs w:val="16"/>
        </w:rPr>
        <w:t xml:space="preserve">Подключение к тепловым сетям котельного оборудования предусматривается по зависимой схеме. </w:t>
      </w:r>
    </w:p>
    <w:p w:rsidR="00505F02" w:rsidRDefault="00505F02" w:rsidP="00000539">
      <w:pPr>
        <w:pStyle w:val="Default"/>
        <w:ind w:firstLine="284"/>
        <w:jc w:val="both"/>
        <w:rPr>
          <w:color w:val="000000" w:themeColor="text1"/>
          <w:sz w:val="16"/>
          <w:szCs w:val="16"/>
        </w:rPr>
      </w:pPr>
      <w:r w:rsidRPr="00DF188C">
        <w:rPr>
          <w:color w:val="000000" w:themeColor="text1"/>
          <w:sz w:val="16"/>
          <w:szCs w:val="16"/>
        </w:rPr>
        <w:lastRenderedPageBreak/>
        <w:t xml:space="preserve">Так как развитие секционной застройки и общественных зданий Генпланом не планируется, то предусматривать тепловую мощность с запасом на перспективу нет необходимости. В связи с этим не выполняется расчёт радиуса эффективного теплоснабжения. </w:t>
      </w:r>
    </w:p>
    <w:p w:rsidR="00F15164" w:rsidRDefault="00F15164" w:rsidP="00F15164">
      <w:pPr>
        <w:pStyle w:val="Default"/>
        <w:ind w:firstLine="284"/>
        <w:jc w:val="both"/>
        <w:rPr>
          <w:color w:val="000000" w:themeColor="text1"/>
          <w:sz w:val="16"/>
          <w:szCs w:val="16"/>
        </w:rPr>
      </w:pPr>
      <w:r w:rsidRPr="007C411E">
        <w:rPr>
          <w:color w:val="000000" w:themeColor="text1"/>
          <w:sz w:val="16"/>
          <w:szCs w:val="16"/>
        </w:rPr>
        <w:t>3. Перевод на индивидуальное газовое отопление нежилого помещения по адресу: село Андреевское здание Почты(адрес не присвоен). Данный абонент в 2019 году потребил 8,75 Гкал тепловой энергии, в то время как потери тепловой энергии при транспортировки до потребителя составили 104,8 Гкал/год. Также перевод вышеуказанного потребителя на индивидуальное отопление позволит вывести из эксплуатации около 480 метров аварийной тепловой сети в однотрубном исполнении. На источнике теплоснабжения сократить затраты энергетических ресурсов по транспортировке теплоносителя. Плановый срок исполнения до 2030 года.</w:t>
      </w:r>
    </w:p>
    <w:p w:rsidR="00000539" w:rsidRDefault="00000539" w:rsidP="00000539">
      <w:pPr>
        <w:pStyle w:val="Default"/>
        <w:ind w:firstLine="284"/>
        <w:jc w:val="both"/>
        <w:rPr>
          <w:color w:val="000000" w:themeColor="text1"/>
          <w:sz w:val="16"/>
          <w:szCs w:val="16"/>
        </w:rPr>
      </w:pPr>
    </w:p>
    <w:p w:rsidR="002A50B5" w:rsidRPr="00FC2DC5" w:rsidRDefault="002A50B5" w:rsidP="00000539">
      <w:pPr>
        <w:pStyle w:val="Default"/>
        <w:ind w:firstLine="284"/>
        <w:jc w:val="both"/>
        <w:rPr>
          <w:color w:val="000000" w:themeColor="text1"/>
          <w:sz w:val="6"/>
          <w:szCs w:val="16"/>
        </w:rPr>
      </w:pPr>
    </w:p>
    <w:p w:rsidR="00000539" w:rsidRPr="00F16FB6" w:rsidRDefault="00000539" w:rsidP="00000539">
      <w:pPr>
        <w:suppressAutoHyphens/>
        <w:spacing w:after="0" w:line="240" w:lineRule="auto"/>
        <w:ind w:firstLine="284"/>
        <w:jc w:val="center"/>
        <w:rPr>
          <w:rFonts w:ascii="Times New Roman" w:hAnsi="Times New Roman" w:cs="Times New Roman"/>
          <w:b/>
          <w:sz w:val="16"/>
          <w:szCs w:val="16"/>
        </w:rPr>
      </w:pPr>
      <w:r w:rsidRPr="00F16FB6">
        <w:rPr>
          <w:rFonts w:ascii="Times New Roman" w:hAnsi="Times New Roman" w:cs="Times New Roman"/>
          <w:b/>
          <w:sz w:val="16"/>
          <w:szCs w:val="16"/>
        </w:rPr>
        <w:t>Сведения о выполнении намеченных мероприятий по новому строительству реконструкции и техническому перевооружению источников тепловой энергии.</w:t>
      </w:r>
    </w:p>
    <w:p w:rsidR="00000539" w:rsidRPr="00F16FB6" w:rsidRDefault="00000539" w:rsidP="00000539">
      <w:pPr>
        <w:suppressAutoHyphens/>
        <w:spacing w:after="0" w:line="240" w:lineRule="auto"/>
        <w:ind w:firstLine="284"/>
        <w:jc w:val="center"/>
        <w:rPr>
          <w:rFonts w:ascii="Times New Roman" w:hAnsi="Times New Roman" w:cs="Times New Roman"/>
          <w:b/>
          <w:sz w:val="6"/>
          <w:szCs w:val="16"/>
        </w:rPr>
      </w:pPr>
    </w:p>
    <w:p w:rsidR="00000539" w:rsidRPr="00F16FB6" w:rsidRDefault="00000539" w:rsidP="00000539">
      <w:pPr>
        <w:suppressAutoHyphens/>
        <w:spacing w:after="0" w:line="240" w:lineRule="auto"/>
        <w:ind w:firstLine="284"/>
        <w:jc w:val="center"/>
        <w:rPr>
          <w:rFonts w:ascii="Times New Roman" w:hAnsi="Times New Roman" w:cs="Times New Roman"/>
          <w:sz w:val="16"/>
          <w:szCs w:val="16"/>
        </w:rPr>
      </w:pPr>
      <w:r w:rsidRPr="00F16FB6">
        <w:rPr>
          <w:rFonts w:ascii="Times New Roman" w:hAnsi="Times New Roman" w:cs="Times New Roman"/>
          <w:sz w:val="16"/>
          <w:szCs w:val="16"/>
        </w:rPr>
        <w:t>В 2018 году выполнены мероприятия в рамках концессионного соглашения, а именно выполнено строительство теплогенераторной Липенской школы установленной мощностью 100 кВт пос. Труд.</w:t>
      </w:r>
    </w:p>
    <w:p w:rsidR="00000539" w:rsidRPr="00F16FB6" w:rsidRDefault="00000539" w:rsidP="00000539">
      <w:pPr>
        <w:suppressAutoHyphens/>
        <w:spacing w:after="0" w:line="240" w:lineRule="auto"/>
        <w:ind w:firstLine="284"/>
        <w:jc w:val="both"/>
        <w:rPr>
          <w:rFonts w:ascii="Times New Roman" w:hAnsi="Times New Roman" w:cs="Times New Roman"/>
          <w:sz w:val="16"/>
          <w:szCs w:val="16"/>
        </w:rPr>
      </w:pPr>
      <w:r w:rsidRPr="00F16FB6">
        <w:rPr>
          <w:rFonts w:ascii="Times New Roman" w:hAnsi="Times New Roman" w:cs="Times New Roman"/>
          <w:sz w:val="16"/>
          <w:szCs w:val="16"/>
        </w:rPr>
        <w:t>Выполнен вывод из эксплуатации дизельной котельной отапливающей здание школы, расположенной по адресу: Владимирская область, Петушинский район, посёлок Труд, улица Спортивная, дом 4а. Проведено строительство газовой автоматизированной теплогенераторной установленной мощностью 100,0 кВт.</w:t>
      </w:r>
    </w:p>
    <w:p w:rsidR="00000539" w:rsidRPr="00F16FB6" w:rsidRDefault="00000539" w:rsidP="00000539">
      <w:pPr>
        <w:suppressAutoHyphens/>
        <w:spacing w:after="0" w:line="240" w:lineRule="auto"/>
        <w:ind w:firstLine="284"/>
        <w:jc w:val="both"/>
        <w:rPr>
          <w:rFonts w:ascii="Times New Roman" w:hAnsi="Times New Roman" w:cs="Times New Roman"/>
          <w:sz w:val="16"/>
          <w:szCs w:val="16"/>
        </w:rPr>
      </w:pPr>
      <w:r w:rsidRPr="00F16FB6">
        <w:rPr>
          <w:rFonts w:ascii="Times New Roman" w:hAnsi="Times New Roman" w:cs="Times New Roman"/>
          <w:sz w:val="16"/>
          <w:szCs w:val="16"/>
        </w:rPr>
        <w:t>Теплогенераторная отопительная, предназначена для выработки горячей воды системы отопления с температурным графиком 95-75</w:t>
      </w:r>
      <w:r w:rsidRPr="00F16FB6">
        <w:rPr>
          <w:rFonts w:ascii="Cambria Math" w:hAnsi="Cambria Math" w:cs="Cambria Math"/>
          <w:sz w:val="16"/>
          <w:szCs w:val="16"/>
        </w:rPr>
        <w:t>℃</w:t>
      </w:r>
      <w:r w:rsidRPr="00F16FB6">
        <w:rPr>
          <w:rFonts w:ascii="Times New Roman" w:hAnsi="Times New Roman" w:cs="Times New Roman"/>
          <w:sz w:val="16"/>
          <w:szCs w:val="16"/>
        </w:rPr>
        <w:t xml:space="preserve">, работает полностью в автоматическом режиме без постоянного присутствия обслуживающего персонала. </w:t>
      </w:r>
    </w:p>
    <w:p w:rsidR="00000539" w:rsidRPr="00F16FB6" w:rsidRDefault="00000539" w:rsidP="00000539">
      <w:pPr>
        <w:suppressAutoHyphens/>
        <w:spacing w:after="0" w:line="240" w:lineRule="auto"/>
        <w:ind w:firstLine="284"/>
        <w:jc w:val="both"/>
        <w:rPr>
          <w:rFonts w:ascii="Times New Roman" w:hAnsi="Times New Roman" w:cs="Times New Roman"/>
          <w:sz w:val="16"/>
          <w:szCs w:val="16"/>
        </w:rPr>
      </w:pPr>
      <w:r w:rsidRPr="00F16FB6">
        <w:rPr>
          <w:rFonts w:ascii="Times New Roman" w:hAnsi="Times New Roman" w:cs="Times New Roman"/>
          <w:sz w:val="16"/>
          <w:szCs w:val="16"/>
        </w:rPr>
        <w:t>Расположение новой котельной около здания Липенской ООШ пос. Труд ул. Спортивная д.4а.</w:t>
      </w:r>
    </w:p>
    <w:p w:rsidR="00000539" w:rsidRPr="00F16FB6" w:rsidRDefault="00000539" w:rsidP="00000539">
      <w:pPr>
        <w:suppressAutoHyphens/>
        <w:spacing w:after="0" w:line="240" w:lineRule="auto"/>
        <w:ind w:firstLine="284"/>
        <w:jc w:val="both"/>
        <w:rPr>
          <w:rFonts w:ascii="Times New Roman" w:hAnsi="Times New Roman" w:cs="Times New Roman"/>
          <w:sz w:val="16"/>
          <w:szCs w:val="16"/>
        </w:rPr>
      </w:pPr>
      <w:r w:rsidRPr="00F16FB6">
        <w:rPr>
          <w:rFonts w:ascii="Times New Roman" w:hAnsi="Times New Roman" w:cs="Times New Roman"/>
          <w:sz w:val="16"/>
          <w:szCs w:val="16"/>
        </w:rPr>
        <w:t>Врезка осуществлена в существующую внутреннею тепловую сеть здания школы с дополнительной прокладкой новой теплотрассы диаметром 57 мм протяженностью 30 метров (в двухтрубном исчислении) до здания школы.</w:t>
      </w:r>
    </w:p>
    <w:p w:rsidR="00B0621A" w:rsidRDefault="00B0621A" w:rsidP="00FC2DC5">
      <w:pPr>
        <w:pStyle w:val="Default"/>
        <w:spacing w:before="120" w:after="120"/>
        <w:jc w:val="center"/>
        <w:rPr>
          <w:b/>
          <w:bCs/>
          <w:color w:val="auto"/>
          <w:sz w:val="16"/>
          <w:szCs w:val="16"/>
        </w:rPr>
      </w:pPr>
    </w:p>
    <w:p w:rsidR="00B0621A" w:rsidRDefault="00B0621A" w:rsidP="00FC2DC5">
      <w:pPr>
        <w:pStyle w:val="Default"/>
        <w:spacing w:before="120" w:after="120"/>
        <w:jc w:val="center"/>
        <w:rPr>
          <w:b/>
          <w:bCs/>
          <w:color w:val="auto"/>
          <w:sz w:val="16"/>
          <w:szCs w:val="16"/>
        </w:rPr>
      </w:pPr>
    </w:p>
    <w:p w:rsidR="00205235" w:rsidRDefault="00505F02" w:rsidP="00FC2DC5">
      <w:pPr>
        <w:pStyle w:val="Default"/>
        <w:spacing w:before="120" w:after="120"/>
        <w:jc w:val="center"/>
        <w:rPr>
          <w:b/>
          <w:bCs/>
          <w:color w:val="auto"/>
          <w:sz w:val="16"/>
          <w:szCs w:val="16"/>
        </w:rPr>
      </w:pPr>
      <w:r w:rsidRPr="00F16FB6">
        <w:rPr>
          <w:b/>
          <w:bCs/>
          <w:color w:val="auto"/>
          <w:sz w:val="16"/>
          <w:szCs w:val="16"/>
        </w:rPr>
        <w:t xml:space="preserve">Раздел </w:t>
      </w:r>
      <w:r w:rsidR="00205235" w:rsidRPr="00F16FB6">
        <w:rPr>
          <w:b/>
          <w:bCs/>
          <w:color w:val="auto"/>
          <w:sz w:val="16"/>
          <w:szCs w:val="16"/>
        </w:rPr>
        <w:t xml:space="preserve">8. Предложения по </w:t>
      </w:r>
      <w:r w:rsidRPr="00F16FB6">
        <w:rPr>
          <w:b/>
          <w:bCs/>
          <w:color w:val="auto"/>
          <w:sz w:val="16"/>
          <w:szCs w:val="16"/>
        </w:rPr>
        <w:t>строительству</w:t>
      </w:r>
      <w:r w:rsidRPr="00DA08BC">
        <w:rPr>
          <w:b/>
          <w:bCs/>
          <w:color w:val="auto"/>
          <w:sz w:val="16"/>
          <w:szCs w:val="16"/>
        </w:rPr>
        <w:t xml:space="preserve"> и реконструкции тепловых сетей</w:t>
      </w:r>
    </w:p>
    <w:p w:rsidR="00505F02" w:rsidRPr="00205235" w:rsidRDefault="00E05ED8" w:rsidP="00471151">
      <w:pPr>
        <w:pStyle w:val="Default"/>
        <w:ind w:firstLine="284"/>
        <w:jc w:val="both"/>
        <w:rPr>
          <w:color w:val="auto"/>
          <w:sz w:val="16"/>
          <w:szCs w:val="16"/>
        </w:rPr>
      </w:pPr>
      <w:r w:rsidRPr="00205235">
        <w:rPr>
          <w:color w:val="auto"/>
          <w:sz w:val="16"/>
          <w:szCs w:val="16"/>
        </w:rPr>
        <w:t>У</w:t>
      </w:r>
      <w:r w:rsidR="00505F02" w:rsidRPr="00205235">
        <w:rPr>
          <w:color w:val="auto"/>
          <w:sz w:val="16"/>
          <w:szCs w:val="16"/>
        </w:rPr>
        <w:t xml:space="preserve">читывая большой износ существующих тепловых сетей (70%), необходима реконструкция разводящих сетей. </w:t>
      </w:r>
    </w:p>
    <w:p w:rsidR="00505F02" w:rsidRPr="00205235" w:rsidRDefault="00505F02" w:rsidP="00471151">
      <w:pPr>
        <w:pStyle w:val="Default"/>
        <w:ind w:firstLine="284"/>
        <w:jc w:val="both"/>
        <w:rPr>
          <w:color w:val="auto"/>
          <w:sz w:val="16"/>
          <w:szCs w:val="16"/>
        </w:rPr>
      </w:pPr>
      <w:r w:rsidRPr="00205235">
        <w:rPr>
          <w:color w:val="auto"/>
          <w:sz w:val="16"/>
          <w:szCs w:val="16"/>
        </w:rPr>
        <w:t xml:space="preserve">Предполагается поэтапная реконструкция тепловых сетей с заменой существующей наземной прокладки на бесканальную из предизолированных трубопроводов, оборудованных системой контроля состояния тепловой изоляции. </w:t>
      </w:r>
    </w:p>
    <w:p w:rsidR="00505F02" w:rsidRPr="00205235" w:rsidRDefault="00505F02" w:rsidP="00471151">
      <w:pPr>
        <w:pStyle w:val="Default"/>
        <w:ind w:firstLine="284"/>
        <w:jc w:val="both"/>
        <w:rPr>
          <w:color w:val="auto"/>
          <w:sz w:val="16"/>
          <w:szCs w:val="16"/>
        </w:rPr>
      </w:pPr>
      <w:r w:rsidRPr="00205235">
        <w:rPr>
          <w:color w:val="auto"/>
          <w:sz w:val="16"/>
          <w:szCs w:val="16"/>
        </w:rPr>
        <w:t xml:space="preserve">Общая протяжённость тепловых сетей, подлежащих реконструкции, составляет 14300м. </w:t>
      </w:r>
    </w:p>
    <w:p w:rsidR="00505F02" w:rsidRPr="00205235" w:rsidRDefault="00505F02" w:rsidP="00471151">
      <w:pPr>
        <w:spacing w:after="0" w:line="240" w:lineRule="auto"/>
        <w:ind w:firstLine="284"/>
        <w:jc w:val="both"/>
        <w:rPr>
          <w:rFonts w:ascii="Times New Roman" w:hAnsi="Times New Roman" w:cs="Times New Roman"/>
          <w:sz w:val="16"/>
          <w:szCs w:val="16"/>
        </w:rPr>
      </w:pPr>
      <w:r w:rsidRPr="00205235">
        <w:rPr>
          <w:rFonts w:ascii="Times New Roman" w:hAnsi="Times New Roman" w:cs="Times New Roman"/>
          <w:sz w:val="16"/>
          <w:szCs w:val="16"/>
        </w:rPr>
        <w:t>На первую очередь строительства (2020г.) предполагается реконструировать участки с высокой степенью износа. Объёмы работ по реконструкции существующих тепловых сетей с разбивкой по срокам приведены в таблиц</w:t>
      </w:r>
      <w:r w:rsidR="003B43F8" w:rsidRPr="00205235">
        <w:rPr>
          <w:rFonts w:ascii="Times New Roman" w:hAnsi="Times New Roman" w:cs="Times New Roman"/>
          <w:sz w:val="16"/>
          <w:szCs w:val="16"/>
        </w:rPr>
        <w:t>ах</w:t>
      </w:r>
      <w:r w:rsidRPr="00205235">
        <w:rPr>
          <w:rFonts w:ascii="Times New Roman" w:hAnsi="Times New Roman" w:cs="Times New Roman"/>
          <w:sz w:val="16"/>
          <w:szCs w:val="16"/>
        </w:rPr>
        <w:t xml:space="preserve"> №</w:t>
      </w:r>
      <w:r w:rsidR="00FC2DC5">
        <w:rPr>
          <w:rFonts w:ascii="Times New Roman" w:hAnsi="Times New Roman" w:cs="Times New Roman"/>
          <w:sz w:val="16"/>
          <w:szCs w:val="16"/>
        </w:rPr>
        <w:t>23,24</w:t>
      </w:r>
    </w:p>
    <w:p w:rsidR="00505F02" w:rsidRPr="00FC2DC5" w:rsidRDefault="00505F02" w:rsidP="00205235">
      <w:pPr>
        <w:spacing w:after="0" w:line="240" w:lineRule="auto"/>
        <w:jc w:val="right"/>
        <w:rPr>
          <w:rFonts w:ascii="Times New Roman" w:hAnsi="Times New Roman" w:cs="Times New Roman"/>
          <w:b/>
          <w:sz w:val="16"/>
          <w:szCs w:val="16"/>
        </w:rPr>
      </w:pPr>
      <w:r w:rsidRPr="00FC2DC5">
        <w:rPr>
          <w:rFonts w:ascii="Times New Roman" w:hAnsi="Times New Roman" w:cs="Times New Roman"/>
          <w:b/>
          <w:sz w:val="16"/>
          <w:szCs w:val="16"/>
        </w:rPr>
        <w:t>Таблица №</w:t>
      </w:r>
      <w:r w:rsidR="00FC2DC5" w:rsidRPr="00FC2DC5">
        <w:rPr>
          <w:rFonts w:ascii="Times New Roman" w:hAnsi="Times New Roman" w:cs="Times New Roman"/>
          <w:b/>
          <w:sz w:val="16"/>
          <w:szCs w:val="16"/>
        </w:rPr>
        <w:t>23.</w:t>
      </w:r>
      <w:r w:rsidRPr="00FC2DC5">
        <w:rPr>
          <w:rFonts w:ascii="Times New Roman" w:hAnsi="Times New Roman" w:cs="Times New Roman"/>
          <w:b/>
          <w:sz w:val="16"/>
          <w:szCs w:val="16"/>
        </w:rPr>
        <w:t>Ведомость демонтажных работ</w:t>
      </w:r>
    </w:p>
    <w:p w:rsidR="001A221E" w:rsidRPr="00205235" w:rsidRDefault="001A221E" w:rsidP="00205235">
      <w:pPr>
        <w:spacing w:after="0" w:line="240" w:lineRule="auto"/>
        <w:jc w:val="right"/>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3151"/>
        <w:gridCol w:w="1418"/>
        <w:gridCol w:w="1417"/>
        <w:gridCol w:w="851"/>
      </w:tblGrid>
      <w:tr w:rsidR="003B43F8" w:rsidRPr="00205235" w:rsidTr="00FC2DC5">
        <w:tc>
          <w:tcPr>
            <w:tcW w:w="501" w:type="dxa"/>
          </w:tcPr>
          <w:p w:rsidR="003B43F8" w:rsidRPr="00FC2DC5" w:rsidRDefault="003B43F8" w:rsidP="00FC2DC5">
            <w:pPr>
              <w:spacing w:after="0" w:line="240" w:lineRule="auto"/>
              <w:jc w:val="center"/>
              <w:rPr>
                <w:rFonts w:ascii="Times New Roman" w:hAnsi="Times New Roman" w:cs="Times New Roman"/>
                <w:b/>
                <w:sz w:val="16"/>
                <w:szCs w:val="16"/>
              </w:rPr>
            </w:pPr>
            <w:r w:rsidRPr="00FC2DC5">
              <w:rPr>
                <w:rFonts w:ascii="Times New Roman" w:hAnsi="Times New Roman" w:cs="Times New Roman"/>
                <w:b/>
                <w:sz w:val="16"/>
                <w:szCs w:val="16"/>
              </w:rPr>
              <w:t>№ п/п</w:t>
            </w:r>
          </w:p>
        </w:tc>
        <w:tc>
          <w:tcPr>
            <w:tcW w:w="3151" w:type="dxa"/>
          </w:tcPr>
          <w:p w:rsidR="003B43F8" w:rsidRPr="00FC2DC5" w:rsidRDefault="003B43F8" w:rsidP="00FC2DC5">
            <w:pPr>
              <w:spacing w:after="0" w:line="240" w:lineRule="auto"/>
              <w:jc w:val="center"/>
              <w:rPr>
                <w:rFonts w:ascii="Times New Roman" w:hAnsi="Times New Roman" w:cs="Times New Roman"/>
                <w:b/>
                <w:sz w:val="16"/>
                <w:szCs w:val="16"/>
              </w:rPr>
            </w:pPr>
            <w:r w:rsidRPr="00FC2DC5">
              <w:rPr>
                <w:rFonts w:ascii="Times New Roman" w:hAnsi="Times New Roman" w:cs="Times New Roman"/>
                <w:b/>
                <w:sz w:val="16"/>
                <w:szCs w:val="16"/>
              </w:rPr>
              <w:t>Демонтаж тепловых сетей в двухтрубном исполнении, диаметр (мм)</w:t>
            </w:r>
          </w:p>
        </w:tc>
        <w:tc>
          <w:tcPr>
            <w:tcW w:w="1418" w:type="dxa"/>
          </w:tcPr>
          <w:p w:rsidR="003B43F8" w:rsidRPr="00FC2DC5" w:rsidRDefault="003B43F8" w:rsidP="00FC2DC5">
            <w:pPr>
              <w:spacing w:after="0" w:line="240" w:lineRule="auto"/>
              <w:jc w:val="center"/>
              <w:rPr>
                <w:rFonts w:ascii="Times New Roman" w:hAnsi="Times New Roman" w:cs="Times New Roman"/>
                <w:b/>
                <w:sz w:val="16"/>
                <w:szCs w:val="16"/>
              </w:rPr>
            </w:pPr>
            <w:r w:rsidRPr="00FC2DC5">
              <w:rPr>
                <w:rFonts w:ascii="Times New Roman" w:hAnsi="Times New Roman" w:cs="Times New Roman"/>
                <w:b/>
                <w:sz w:val="16"/>
                <w:szCs w:val="16"/>
              </w:rPr>
              <w:t>Объем работ до 2020 года, м</w:t>
            </w:r>
          </w:p>
        </w:tc>
        <w:tc>
          <w:tcPr>
            <w:tcW w:w="1417" w:type="dxa"/>
          </w:tcPr>
          <w:p w:rsidR="003B43F8" w:rsidRPr="00FC2DC5" w:rsidRDefault="003B43F8" w:rsidP="00FC2DC5">
            <w:pPr>
              <w:spacing w:after="0" w:line="240" w:lineRule="auto"/>
              <w:jc w:val="center"/>
              <w:rPr>
                <w:rFonts w:ascii="Times New Roman" w:hAnsi="Times New Roman" w:cs="Times New Roman"/>
                <w:b/>
                <w:sz w:val="16"/>
                <w:szCs w:val="16"/>
              </w:rPr>
            </w:pPr>
            <w:r w:rsidRPr="00FC2DC5">
              <w:rPr>
                <w:rFonts w:ascii="Times New Roman" w:hAnsi="Times New Roman" w:cs="Times New Roman"/>
                <w:b/>
                <w:sz w:val="16"/>
                <w:szCs w:val="16"/>
              </w:rPr>
              <w:t>Объем работ до 2030 года, м</w:t>
            </w:r>
          </w:p>
        </w:tc>
        <w:tc>
          <w:tcPr>
            <w:tcW w:w="851" w:type="dxa"/>
          </w:tcPr>
          <w:p w:rsidR="003B43F8" w:rsidRPr="00FC2DC5" w:rsidRDefault="003B43F8" w:rsidP="00FC2DC5">
            <w:pPr>
              <w:spacing w:after="0" w:line="240" w:lineRule="auto"/>
              <w:jc w:val="center"/>
              <w:rPr>
                <w:rFonts w:ascii="Times New Roman" w:hAnsi="Times New Roman" w:cs="Times New Roman"/>
                <w:b/>
                <w:sz w:val="16"/>
                <w:szCs w:val="16"/>
              </w:rPr>
            </w:pPr>
            <w:r w:rsidRPr="00FC2DC5">
              <w:rPr>
                <w:rFonts w:ascii="Times New Roman" w:hAnsi="Times New Roman" w:cs="Times New Roman"/>
                <w:b/>
                <w:sz w:val="16"/>
                <w:szCs w:val="16"/>
              </w:rPr>
              <w:t>Всего, м</w:t>
            </w:r>
          </w:p>
        </w:tc>
      </w:tr>
      <w:tr w:rsidR="003B43F8" w:rsidRPr="00205235" w:rsidTr="00FC2DC5">
        <w:tc>
          <w:tcPr>
            <w:tcW w:w="501" w:type="dxa"/>
          </w:tcPr>
          <w:p w:rsidR="003B43F8" w:rsidRPr="00205235" w:rsidRDefault="003B43F8"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1</w:t>
            </w:r>
          </w:p>
        </w:tc>
        <w:tc>
          <w:tcPr>
            <w:tcW w:w="3151" w:type="dxa"/>
          </w:tcPr>
          <w:p w:rsidR="003B43F8" w:rsidRPr="00205235" w:rsidRDefault="003B43F8"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219</w:t>
            </w:r>
          </w:p>
        </w:tc>
        <w:tc>
          <w:tcPr>
            <w:tcW w:w="1418" w:type="dxa"/>
          </w:tcPr>
          <w:p w:rsidR="003B43F8"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500</w:t>
            </w:r>
          </w:p>
        </w:tc>
        <w:tc>
          <w:tcPr>
            <w:tcW w:w="1417" w:type="dxa"/>
          </w:tcPr>
          <w:p w:rsidR="003B43F8"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1000</w:t>
            </w:r>
          </w:p>
        </w:tc>
        <w:tc>
          <w:tcPr>
            <w:tcW w:w="851" w:type="dxa"/>
          </w:tcPr>
          <w:p w:rsidR="003B43F8"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1500</w:t>
            </w:r>
          </w:p>
        </w:tc>
      </w:tr>
      <w:tr w:rsidR="003B43F8" w:rsidRPr="00205235" w:rsidTr="00FC2DC5">
        <w:tc>
          <w:tcPr>
            <w:tcW w:w="501" w:type="dxa"/>
          </w:tcPr>
          <w:p w:rsidR="003B43F8" w:rsidRPr="00205235" w:rsidRDefault="003B43F8"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2</w:t>
            </w:r>
          </w:p>
        </w:tc>
        <w:tc>
          <w:tcPr>
            <w:tcW w:w="3151" w:type="dxa"/>
          </w:tcPr>
          <w:p w:rsidR="003B43F8" w:rsidRPr="00205235" w:rsidRDefault="003B43F8"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150</w:t>
            </w:r>
          </w:p>
        </w:tc>
        <w:tc>
          <w:tcPr>
            <w:tcW w:w="1418" w:type="dxa"/>
          </w:tcPr>
          <w:p w:rsidR="003B43F8"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1000</w:t>
            </w:r>
          </w:p>
        </w:tc>
        <w:tc>
          <w:tcPr>
            <w:tcW w:w="1417" w:type="dxa"/>
          </w:tcPr>
          <w:p w:rsidR="003B43F8"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1700</w:t>
            </w:r>
          </w:p>
        </w:tc>
        <w:tc>
          <w:tcPr>
            <w:tcW w:w="851" w:type="dxa"/>
          </w:tcPr>
          <w:p w:rsidR="003B43F8"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2700</w:t>
            </w:r>
          </w:p>
        </w:tc>
      </w:tr>
      <w:tr w:rsidR="003B43F8" w:rsidRPr="00205235" w:rsidTr="00FC2DC5">
        <w:tc>
          <w:tcPr>
            <w:tcW w:w="501" w:type="dxa"/>
          </w:tcPr>
          <w:p w:rsidR="003B43F8" w:rsidRPr="00205235" w:rsidRDefault="003B43F8"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3</w:t>
            </w:r>
          </w:p>
        </w:tc>
        <w:tc>
          <w:tcPr>
            <w:tcW w:w="3151" w:type="dxa"/>
          </w:tcPr>
          <w:p w:rsidR="003B43F8" w:rsidRPr="00205235" w:rsidRDefault="003B43F8"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100</w:t>
            </w:r>
          </w:p>
        </w:tc>
        <w:tc>
          <w:tcPr>
            <w:tcW w:w="1418" w:type="dxa"/>
          </w:tcPr>
          <w:p w:rsidR="003B43F8"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2600</w:t>
            </w:r>
          </w:p>
        </w:tc>
        <w:tc>
          <w:tcPr>
            <w:tcW w:w="1417" w:type="dxa"/>
          </w:tcPr>
          <w:p w:rsidR="003B43F8"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2000</w:t>
            </w:r>
          </w:p>
        </w:tc>
        <w:tc>
          <w:tcPr>
            <w:tcW w:w="851" w:type="dxa"/>
          </w:tcPr>
          <w:p w:rsidR="003B43F8"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4600</w:t>
            </w:r>
          </w:p>
        </w:tc>
      </w:tr>
      <w:tr w:rsidR="003B43F8" w:rsidRPr="00205235" w:rsidTr="00FC2DC5">
        <w:tc>
          <w:tcPr>
            <w:tcW w:w="501" w:type="dxa"/>
          </w:tcPr>
          <w:p w:rsidR="003B43F8" w:rsidRPr="00205235" w:rsidRDefault="003B43F8"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4</w:t>
            </w:r>
          </w:p>
        </w:tc>
        <w:tc>
          <w:tcPr>
            <w:tcW w:w="3151" w:type="dxa"/>
          </w:tcPr>
          <w:p w:rsidR="003B43F8" w:rsidRPr="00205235" w:rsidRDefault="003B43F8"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76</w:t>
            </w:r>
          </w:p>
        </w:tc>
        <w:tc>
          <w:tcPr>
            <w:tcW w:w="1418" w:type="dxa"/>
          </w:tcPr>
          <w:p w:rsidR="003B43F8"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2500</w:t>
            </w:r>
          </w:p>
        </w:tc>
        <w:tc>
          <w:tcPr>
            <w:tcW w:w="1417" w:type="dxa"/>
          </w:tcPr>
          <w:p w:rsidR="003B43F8"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2000</w:t>
            </w:r>
          </w:p>
        </w:tc>
        <w:tc>
          <w:tcPr>
            <w:tcW w:w="851" w:type="dxa"/>
          </w:tcPr>
          <w:p w:rsidR="003B43F8"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4500</w:t>
            </w:r>
          </w:p>
        </w:tc>
      </w:tr>
      <w:tr w:rsidR="003B43F8" w:rsidRPr="00205235" w:rsidTr="00FC2DC5">
        <w:tc>
          <w:tcPr>
            <w:tcW w:w="501" w:type="dxa"/>
          </w:tcPr>
          <w:p w:rsidR="003B43F8" w:rsidRPr="00205235" w:rsidRDefault="003B43F8"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5</w:t>
            </w:r>
          </w:p>
        </w:tc>
        <w:tc>
          <w:tcPr>
            <w:tcW w:w="3151" w:type="dxa"/>
          </w:tcPr>
          <w:p w:rsidR="003B43F8" w:rsidRPr="00205235" w:rsidRDefault="003B43F8"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50</w:t>
            </w:r>
          </w:p>
        </w:tc>
        <w:tc>
          <w:tcPr>
            <w:tcW w:w="1418" w:type="dxa"/>
          </w:tcPr>
          <w:p w:rsidR="003B43F8"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500</w:t>
            </w:r>
          </w:p>
        </w:tc>
        <w:tc>
          <w:tcPr>
            <w:tcW w:w="1417" w:type="dxa"/>
          </w:tcPr>
          <w:p w:rsidR="003B43F8"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500</w:t>
            </w:r>
          </w:p>
        </w:tc>
        <w:tc>
          <w:tcPr>
            <w:tcW w:w="851" w:type="dxa"/>
          </w:tcPr>
          <w:p w:rsidR="003B43F8"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1000</w:t>
            </w:r>
          </w:p>
        </w:tc>
      </w:tr>
      <w:tr w:rsidR="003B43F8" w:rsidRPr="00205235" w:rsidTr="00FC2DC5">
        <w:tc>
          <w:tcPr>
            <w:tcW w:w="3652" w:type="dxa"/>
            <w:gridSpan w:val="2"/>
          </w:tcPr>
          <w:p w:rsidR="003B43F8" w:rsidRPr="00FC2DC5" w:rsidRDefault="003B43F8" w:rsidP="00FC2DC5">
            <w:pPr>
              <w:spacing w:after="0" w:line="240" w:lineRule="auto"/>
              <w:jc w:val="center"/>
              <w:rPr>
                <w:rFonts w:ascii="Times New Roman" w:hAnsi="Times New Roman" w:cs="Times New Roman"/>
                <w:b/>
                <w:sz w:val="16"/>
                <w:szCs w:val="16"/>
              </w:rPr>
            </w:pPr>
            <w:r w:rsidRPr="00FC2DC5">
              <w:rPr>
                <w:rFonts w:ascii="Times New Roman" w:hAnsi="Times New Roman" w:cs="Times New Roman"/>
                <w:b/>
                <w:sz w:val="16"/>
                <w:szCs w:val="16"/>
              </w:rPr>
              <w:t>ИТОГО:</w:t>
            </w:r>
          </w:p>
        </w:tc>
        <w:tc>
          <w:tcPr>
            <w:tcW w:w="1418" w:type="dxa"/>
          </w:tcPr>
          <w:p w:rsidR="003B43F8" w:rsidRPr="00FC2DC5" w:rsidRDefault="001A221E" w:rsidP="00FC2DC5">
            <w:pPr>
              <w:spacing w:after="0" w:line="240" w:lineRule="auto"/>
              <w:jc w:val="center"/>
              <w:rPr>
                <w:rFonts w:ascii="Times New Roman" w:hAnsi="Times New Roman" w:cs="Times New Roman"/>
                <w:b/>
                <w:sz w:val="16"/>
                <w:szCs w:val="16"/>
              </w:rPr>
            </w:pPr>
            <w:r w:rsidRPr="00FC2DC5">
              <w:rPr>
                <w:rFonts w:ascii="Times New Roman" w:hAnsi="Times New Roman" w:cs="Times New Roman"/>
                <w:b/>
                <w:sz w:val="16"/>
                <w:szCs w:val="16"/>
              </w:rPr>
              <w:t>7100</w:t>
            </w:r>
          </w:p>
        </w:tc>
        <w:tc>
          <w:tcPr>
            <w:tcW w:w="1417" w:type="dxa"/>
          </w:tcPr>
          <w:p w:rsidR="003B43F8" w:rsidRPr="00FC2DC5" w:rsidRDefault="001A221E" w:rsidP="00FC2DC5">
            <w:pPr>
              <w:spacing w:after="0" w:line="240" w:lineRule="auto"/>
              <w:jc w:val="center"/>
              <w:rPr>
                <w:rFonts w:ascii="Times New Roman" w:hAnsi="Times New Roman" w:cs="Times New Roman"/>
                <w:b/>
                <w:sz w:val="16"/>
                <w:szCs w:val="16"/>
              </w:rPr>
            </w:pPr>
            <w:r w:rsidRPr="00FC2DC5">
              <w:rPr>
                <w:rFonts w:ascii="Times New Roman" w:hAnsi="Times New Roman" w:cs="Times New Roman"/>
                <w:b/>
                <w:sz w:val="16"/>
                <w:szCs w:val="16"/>
              </w:rPr>
              <w:t>7200</w:t>
            </w:r>
          </w:p>
        </w:tc>
        <w:tc>
          <w:tcPr>
            <w:tcW w:w="851" w:type="dxa"/>
          </w:tcPr>
          <w:p w:rsidR="003B43F8" w:rsidRPr="00FC2DC5" w:rsidRDefault="001A221E" w:rsidP="00FC2DC5">
            <w:pPr>
              <w:spacing w:after="0" w:line="240" w:lineRule="auto"/>
              <w:jc w:val="center"/>
              <w:rPr>
                <w:rFonts w:ascii="Times New Roman" w:hAnsi="Times New Roman" w:cs="Times New Roman"/>
                <w:b/>
                <w:sz w:val="16"/>
                <w:szCs w:val="16"/>
              </w:rPr>
            </w:pPr>
            <w:r w:rsidRPr="00FC2DC5">
              <w:rPr>
                <w:rFonts w:ascii="Times New Roman" w:hAnsi="Times New Roman" w:cs="Times New Roman"/>
                <w:b/>
                <w:sz w:val="16"/>
                <w:szCs w:val="16"/>
              </w:rPr>
              <w:t>14300</w:t>
            </w:r>
          </w:p>
        </w:tc>
      </w:tr>
    </w:tbl>
    <w:p w:rsidR="001A221E" w:rsidRPr="00FC2DC5" w:rsidRDefault="001A221E" w:rsidP="00205235">
      <w:pPr>
        <w:spacing w:after="0" w:line="240" w:lineRule="auto"/>
        <w:jc w:val="right"/>
        <w:rPr>
          <w:rFonts w:ascii="Times New Roman" w:hAnsi="Times New Roman" w:cs="Times New Roman"/>
          <w:b/>
          <w:sz w:val="16"/>
          <w:szCs w:val="16"/>
        </w:rPr>
      </w:pPr>
      <w:r w:rsidRPr="00FC2DC5">
        <w:rPr>
          <w:rFonts w:ascii="Times New Roman" w:hAnsi="Times New Roman" w:cs="Times New Roman"/>
          <w:b/>
          <w:sz w:val="16"/>
          <w:szCs w:val="16"/>
        </w:rPr>
        <w:t>Таблица №</w:t>
      </w:r>
      <w:r w:rsidR="00FC2DC5" w:rsidRPr="00FC2DC5">
        <w:rPr>
          <w:rFonts w:ascii="Times New Roman" w:hAnsi="Times New Roman" w:cs="Times New Roman"/>
          <w:b/>
          <w:sz w:val="16"/>
          <w:szCs w:val="16"/>
        </w:rPr>
        <w:t>24.</w:t>
      </w:r>
      <w:r w:rsidRPr="00FC2DC5">
        <w:rPr>
          <w:rFonts w:ascii="Times New Roman" w:hAnsi="Times New Roman" w:cs="Times New Roman"/>
          <w:b/>
          <w:sz w:val="16"/>
          <w:szCs w:val="16"/>
        </w:rPr>
        <w:t xml:space="preserve"> Ведомость монтажных работ</w:t>
      </w:r>
    </w:p>
    <w:p w:rsidR="001A221E" w:rsidRPr="00205235" w:rsidRDefault="001A221E" w:rsidP="00205235">
      <w:pPr>
        <w:spacing w:after="0" w:line="240" w:lineRule="auto"/>
        <w:jc w:val="right"/>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3151"/>
        <w:gridCol w:w="1418"/>
        <w:gridCol w:w="1417"/>
        <w:gridCol w:w="959"/>
      </w:tblGrid>
      <w:tr w:rsidR="001A221E" w:rsidRPr="00205235" w:rsidTr="00FC2DC5">
        <w:tc>
          <w:tcPr>
            <w:tcW w:w="501" w:type="dxa"/>
          </w:tcPr>
          <w:p w:rsidR="001A221E" w:rsidRPr="00FC2DC5" w:rsidRDefault="001A221E" w:rsidP="00FC2DC5">
            <w:pPr>
              <w:spacing w:after="0" w:line="240" w:lineRule="auto"/>
              <w:jc w:val="center"/>
              <w:rPr>
                <w:rFonts w:ascii="Times New Roman" w:hAnsi="Times New Roman" w:cs="Times New Roman"/>
                <w:b/>
                <w:sz w:val="16"/>
                <w:szCs w:val="16"/>
              </w:rPr>
            </w:pPr>
            <w:r w:rsidRPr="00FC2DC5">
              <w:rPr>
                <w:rFonts w:ascii="Times New Roman" w:hAnsi="Times New Roman" w:cs="Times New Roman"/>
                <w:b/>
                <w:sz w:val="16"/>
                <w:szCs w:val="16"/>
              </w:rPr>
              <w:lastRenderedPageBreak/>
              <w:t>№ п/п</w:t>
            </w:r>
          </w:p>
        </w:tc>
        <w:tc>
          <w:tcPr>
            <w:tcW w:w="3151" w:type="dxa"/>
          </w:tcPr>
          <w:p w:rsidR="001A221E" w:rsidRPr="00FC2DC5" w:rsidRDefault="001A221E" w:rsidP="00FC2DC5">
            <w:pPr>
              <w:spacing w:after="0" w:line="240" w:lineRule="auto"/>
              <w:jc w:val="center"/>
              <w:rPr>
                <w:rFonts w:ascii="Times New Roman" w:hAnsi="Times New Roman" w:cs="Times New Roman"/>
                <w:b/>
                <w:sz w:val="16"/>
                <w:szCs w:val="16"/>
              </w:rPr>
            </w:pPr>
            <w:r w:rsidRPr="00FC2DC5">
              <w:rPr>
                <w:rFonts w:ascii="Times New Roman" w:hAnsi="Times New Roman" w:cs="Times New Roman"/>
                <w:b/>
                <w:sz w:val="16"/>
                <w:szCs w:val="16"/>
              </w:rPr>
              <w:t>Монтаж тепловых сетей в двухтрубном исполнении, диаметр (мм)</w:t>
            </w:r>
          </w:p>
        </w:tc>
        <w:tc>
          <w:tcPr>
            <w:tcW w:w="1418" w:type="dxa"/>
          </w:tcPr>
          <w:p w:rsidR="001A221E" w:rsidRPr="00FC2DC5" w:rsidRDefault="001A221E" w:rsidP="00FC2DC5">
            <w:pPr>
              <w:spacing w:after="0" w:line="240" w:lineRule="auto"/>
              <w:jc w:val="center"/>
              <w:rPr>
                <w:rFonts w:ascii="Times New Roman" w:hAnsi="Times New Roman" w:cs="Times New Roman"/>
                <w:b/>
                <w:sz w:val="16"/>
                <w:szCs w:val="16"/>
              </w:rPr>
            </w:pPr>
            <w:r w:rsidRPr="00FC2DC5">
              <w:rPr>
                <w:rFonts w:ascii="Times New Roman" w:hAnsi="Times New Roman" w:cs="Times New Roman"/>
                <w:b/>
                <w:sz w:val="16"/>
                <w:szCs w:val="16"/>
              </w:rPr>
              <w:t>Объем работ до 2020 года, м</w:t>
            </w:r>
          </w:p>
        </w:tc>
        <w:tc>
          <w:tcPr>
            <w:tcW w:w="1417" w:type="dxa"/>
          </w:tcPr>
          <w:p w:rsidR="001A221E" w:rsidRPr="00FC2DC5" w:rsidRDefault="001A221E" w:rsidP="00FC2DC5">
            <w:pPr>
              <w:spacing w:after="0" w:line="240" w:lineRule="auto"/>
              <w:jc w:val="center"/>
              <w:rPr>
                <w:rFonts w:ascii="Times New Roman" w:hAnsi="Times New Roman" w:cs="Times New Roman"/>
                <w:b/>
                <w:sz w:val="16"/>
                <w:szCs w:val="16"/>
              </w:rPr>
            </w:pPr>
            <w:r w:rsidRPr="00FC2DC5">
              <w:rPr>
                <w:rFonts w:ascii="Times New Roman" w:hAnsi="Times New Roman" w:cs="Times New Roman"/>
                <w:b/>
                <w:sz w:val="16"/>
                <w:szCs w:val="16"/>
              </w:rPr>
              <w:t>Объем работ до 2030 года, м</w:t>
            </w:r>
          </w:p>
        </w:tc>
        <w:tc>
          <w:tcPr>
            <w:tcW w:w="959" w:type="dxa"/>
          </w:tcPr>
          <w:p w:rsidR="001A221E" w:rsidRPr="00FC2DC5" w:rsidRDefault="001A221E" w:rsidP="00FC2DC5">
            <w:pPr>
              <w:spacing w:after="0" w:line="240" w:lineRule="auto"/>
              <w:jc w:val="center"/>
              <w:rPr>
                <w:rFonts w:ascii="Times New Roman" w:hAnsi="Times New Roman" w:cs="Times New Roman"/>
                <w:b/>
                <w:sz w:val="16"/>
                <w:szCs w:val="16"/>
              </w:rPr>
            </w:pPr>
            <w:r w:rsidRPr="00FC2DC5">
              <w:rPr>
                <w:rFonts w:ascii="Times New Roman" w:hAnsi="Times New Roman" w:cs="Times New Roman"/>
                <w:b/>
                <w:sz w:val="16"/>
                <w:szCs w:val="16"/>
              </w:rPr>
              <w:t>Всего, м</w:t>
            </w:r>
          </w:p>
        </w:tc>
      </w:tr>
      <w:tr w:rsidR="001A221E" w:rsidRPr="00205235" w:rsidTr="00FC2DC5">
        <w:tc>
          <w:tcPr>
            <w:tcW w:w="501" w:type="dxa"/>
          </w:tcPr>
          <w:p w:rsidR="001A221E"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1</w:t>
            </w:r>
          </w:p>
        </w:tc>
        <w:tc>
          <w:tcPr>
            <w:tcW w:w="3151" w:type="dxa"/>
          </w:tcPr>
          <w:p w:rsidR="001A221E"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219</w:t>
            </w:r>
          </w:p>
        </w:tc>
        <w:tc>
          <w:tcPr>
            <w:tcW w:w="1418" w:type="dxa"/>
          </w:tcPr>
          <w:p w:rsidR="001A221E"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500</w:t>
            </w:r>
          </w:p>
        </w:tc>
        <w:tc>
          <w:tcPr>
            <w:tcW w:w="1417" w:type="dxa"/>
          </w:tcPr>
          <w:p w:rsidR="001A221E"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1000</w:t>
            </w:r>
          </w:p>
        </w:tc>
        <w:tc>
          <w:tcPr>
            <w:tcW w:w="959" w:type="dxa"/>
          </w:tcPr>
          <w:p w:rsidR="001A221E"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1500</w:t>
            </w:r>
          </w:p>
        </w:tc>
      </w:tr>
      <w:tr w:rsidR="001A221E" w:rsidRPr="00205235" w:rsidTr="00FC2DC5">
        <w:tc>
          <w:tcPr>
            <w:tcW w:w="501" w:type="dxa"/>
          </w:tcPr>
          <w:p w:rsidR="001A221E"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2</w:t>
            </w:r>
          </w:p>
        </w:tc>
        <w:tc>
          <w:tcPr>
            <w:tcW w:w="3151" w:type="dxa"/>
          </w:tcPr>
          <w:p w:rsidR="001A221E"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150</w:t>
            </w:r>
          </w:p>
        </w:tc>
        <w:tc>
          <w:tcPr>
            <w:tcW w:w="1418" w:type="dxa"/>
          </w:tcPr>
          <w:p w:rsidR="001A221E"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1000</w:t>
            </w:r>
          </w:p>
        </w:tc>
        <w:tc>
          <w:tcPr>
            <w:tcW w:w="1417" w:type="dxa"/>
          </w:tcPr>
          <w:p w:rsidR="001A221E"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1700</w:t>
            </w:r>
          </w:p>
        </w:tc>
        <w:tc>
          <w:tcPr>
            <w:tcW w:w="959" w:type="dxa"/>
          </w:tcPr>
          <w:p w:rsidR="001A221E"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2700</w:t>
            </w:r>
          </w:p>
        </w:tc>
      </w:tr>
      <w:tr w:rsidR="001A221E" w:rsidRPr="00205235" w:rsidTr="00FC2DC5">
        <w:tc>
          <w:tcPr>
            <w:tcW w:w="501" w:type="dxa"/>
          </w:tcPr>
          <w:p w:rsidR="001A221E"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3</w:t>
            </w:r>
          </w:p>
        </w:tc>
        <w:tc>
          <w:tcPr>
            <w:tcW w:w="3151" w:type="dxa"/>
          </w:tcPr>
          <w:p w:rsidR="001A221E"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100</w:t>
            </w:r>
          </w:p>
        </w:tc>
        <w:tc>
          <w:tcPr>
            <w:tcW w:w="1418" w:type="dxa"/>
          </w:tcPr>
          <w:p w:rsidR="001A221E"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2600</w:t>
            </w:r>
          </w:p>
        </w:tc>
        <w:tc>
          <w:tcPr>
            <w:tcW w:w="1417" w:type="dxa"/>
          </w:tcPr>
          <w:p w:rsidR="001A221E"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2000</w:t>
            </w:r>
          </w:p>
        </w:tc>
        <w:tc>
          <w:tcPr>
            <w:tcW w:w="959" w:type="dxa"/>
          </w:tcPr>
          <w:p w:rsidR="001A221E"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4600</w:t>
            </w:r>
          </w:p>
        </w:tc>
      </w:tr>
      <w:tr w:rsidR="001A221E" w:rsidRPr="00205235" w:rsidTr="00FC2DC5">
        <w:tc>
          <w:tcPr>
            <w:tcW w:w="501" w:type="dxa"/>
          </w:tcPr>
          <w:p w:rsidR="001A221E"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4</w:t>
            </w:r>
          </w:p>
        </w:tc>
        <w:tc>
          <w:tcPr>
            <w:tcW w:w="3151" w:type="dxa"/>
          </w:tcPr>
          <w:p w:rsidR="001A221E"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76</w:t>
            </w:r>
          </w:p>
        </w:tc>
        <w:tc>
          <w:tcPr>
            <w:tcW w:w="1418" w:type="dxa"/>
          </w:tcPr>
          <w:p w:rsidR="001A221E"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2500</w:t>
            </w:r>
          </w:p>
        </w:tc>
        <w:tc>
          <w:tcPr>
            <w:tcW w:w="1417" w:type="dxa"/>
          </w:tcPr>
          <w:p w:rsidR="001A221E"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2000</w:t>
            </w:r>
          </w:p>
        </w:tc>
        <w:tc>
          <w:tcPr>
            <w:tcW w:w="959" w:type="dxa"/>
          </w:tcPr>
          <w:p w:rsidR="001A221E"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4500</w:t>
            </w:r>
          </w:p>
        </w:tc>
      </w:tr>
      <w:tr w:rsidR="001A221E" w:rsidRPr="00205235" w:rsidTr="00FC2DC5">
        <w:tc>
          <w:tcPr>
            <w:tcW w:w="501" w:type="dxa"/>
          </w:tcPr>
          <w:p w:rsidR="001A221E"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5</w:t>
            </w:r>
          </w:p>
        </w:tc>
        <w:tc>
          <w:tcPr>
            <w:tcW w:w="3151" w:type="dxa"/>
          </w:tcPr>
          <w:p w:rsidR="001A221E"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50</w:t>
            </w:r>
          </w:p>
        </w:tc>
        <w:tc>
          <w:tcPr>
            <w:tcW w:w="1418" w:type="dxa"/>
          </w:tcPr>
          <w:p w:rsidR="001A221E"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500</w:t>
            </w:r>
          </w:p>
        </w:tc>
        <w:tc>
          <w:tcPr>
            <w:tcW w:w="1417" w:type="dxa"/>
          </w:tcPr>
          <w:p w:rsidR="001A221E"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500</w:t>
            </w:r>
          </w:p>
        </w:tc>
        <w:tc>
          <w:tcPr>
            <w:tcW w:w="959" w:type="dxa"/>
          </w:tcPr>
          <w:p w:rsidR="001A221E"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1000</w:t>
            </w:r>
          </w:p>
        </w:tc>
      </w:tr>
      <w:tr w:rsidR="001A221E" w:rsidRPr="00205235" w:rsidTr="00FC2DC5">
        <w:tc>
          <w:tcPr>
            <w:tcW w:w="3652" w:type="dxa"/>
            <w:gridSpan w:val="2"/>
          </w:tcPr>
          <w:p w:rsidR="001A221E" w:rsidRPr="00FC2DC5" w:rsidRDefault="001A221E" w:rsidP="00FC2DC5">
            <w:pPr>
              <w:spacing w:after="0" w:line="240" w:lineRule="auto"/>
              <w:jc w:val="center"/>
              <w:rPr>
                <w:rFonts w:ascii="Times New Roman" w:hAnsi="Times New Roman" w:cs="Times New Roman"/>
                <w:b/>
                <w:sz w:val="16"/>
                <w:szCs w:val="16"/>
              </w:rPr>
            </w:pPr>
            <w:r w:rsidRPr="00FC2DC5">
              <w:rPr>
                <w:rFonts w:ascii="Times New Roman" w:hAnsi="Times New Roman" w:cs="Times New Roman"/>
                <w:b/>
                <w:sz w:val="16"/>
                <w:szCs w:val="16"/>
              </w:rPr>
              <w:t>ИТОГО:</w:t>
            </w:r>
          </w:p>
        </w:tc>
        <w:tc>
          <w:tcPr>
            <w:tcW w:w="1418" w:type="dxa"/>
          </w:tcPr>
          <w:p w:rsidR="001A221E" w:rsidRPr="00FC2DC5" w:rsidRDefault="001A221E" w:rsidP="00FC2DC5">
            <w:pPr>
              <w:spacing w:after="0" w:line="240" w:lineRule="auto"/>
              <w:jc w:val="center"/>
              <w:rPr>
                <w:rFonts w:ascii="Times New Roman" w:hAnsi="Times New Roman" w:cs="Times New Roman"/>
                <w:b/>
                <w:sz w:val="16"/>
                <w:szCs w:val="16"/>
              </w:rPr>
            </w:pPr>
            <w:r w:rsidRPr="00FC2DC5">
              <w:rPr>
                <w:rFonts w:ascii="Times New Roman" w:hAnsi="Times New Roman" w:cs="Times New Roman"/>
                <w:b/>
                <w:sz w:val="16"/>
                <w:szCs w:val="16"/>
              </w:rPr>
              <w:t>7100</w:t>
            </w:r>
          </w:p>
        </w:tc>
        <w:tc>
          <w:tcPr>
            <w:tcW w:w="1417" w:type="dxa"/>
          </w:tcPr>
          <w:p w:rsidR="001A221E" w:rsidRPr="00FC2DC5" w:rsidRDefault="001A221E" w:rsidP="00FC2DC5">
            <w:pPr>
              <w:spacing w:after="0" w:line="240" w:lineRule="auto"/>
              <w:jc w:val="center"/>
              <w:rPr>
                <w:rFonts w:ascii="Times New Roman" w:hAnsi="Times New Roman" w:cs="Times New Roman"/>
                <w:b/>
                <w:sz w:val="16"/>
                <w:szCs w:val="16"/>
              </w:rPr>
            </w:pPr>
            <w:r w:rsidRPr="00FC2DC5">
              <w:rPr>
                <w:rFonts w:ascii="Times New Roman" w:hAnsi="Times New Roman" w:cs="Times New Roman"/>
                <w:b/>
                <w:sz w:val="16"/>
                <w:szCs w:val="16"/>
              </w:rPr>
              <w:t>7200</w:t>
            </w:r>
          </w:p>
        </w:tc>
        <w:tc>
          <w:tcPr>
            <w:tcW w:w="959" w:type="dxa"/>
          </w:tcPr>
          <w:p w:rsidR="001A221E" w:rsidRPr="00FC2DC5" w:rsidRDefault="001A221E" w:rsidP="00FC2DC5">
            <w:pPr>
              <w:spacing w:after="0" w:line="240" w:lineRule="auto"/>
              <w:jc w:val="center"/>
              <w:rPr>
                <w:rFonts w:ascii="Times New Roman" w:hAnsi="Times New Roman" w:cs="Times New Roman"/>
                <w:b/>
                <w:sz w:val="16"/>
                <w:szCs w:val="16"/>
              </w:rPr>
            </w:pPr>
            <w:r w:rsidRPr="00FC2DC5">
              <w:rPr>
                <w:rFonts w:ascii="Times New Roman" w:hAnsi="Times New Roman" w:cs="Times New Roman"/>
                <w:b/>
                <w:sz w:val="16"/>
                <w:szCs w:val="16"/>
              </w:rPr>
              <w:t>14300</w:t>
            </w:r>
          </w:p>
        </w:tc>
      </w:tr>
    </w:tbl>
    <w:p w:rsidR="001A221E" w:rsidRPr="00DA08BC" w:rsidRDefault="001A221E" w:rsidP="001A221E">
      <w:pPr>
        <w:spacing w:after="0" w:line="240" w:lineRule="auto"/>
        <w:ind w:firstLine="709"/>
        <w:jc w:val="right"/>
        <w:rPr>
          <w:rFonts w:ascii="Times New Roman" w:hAnsi="Times New Roman" w:cs="Times New Roman"/>
          <w:sz w:val="16"/>
          <w:szCs w:val="16"/>
        </w:rPr>
      </w:pPr>
    </w:p>
    <w:p w:rsidR="00FC2DC5" w:rsidRPr="00F16FB6" w:rsidRDefault="00FC2DC5" w:rsidP="00FC2DC5">
      <w:pPr>
        <w:pStyle w:val="aa"/>
        <w:tabs>
          <w:tab w:val="left" w:pos="1494"/>
        </w:tabs>
        <w:ind w:firstLine="284"/>
        <w:jc w:val="center"/>
        <w:rPr>
          <w:b/>
          <w:sz w:val="16"/>
          <w:szCs w:val="16"/>
        </w:rPr>
      </w:pPr>
      <w:r w:rsidRPr="00F16FB6">
        <w:rPr>
          <w:b/>
          <w:sz w:val="16"/>
          <w:szCs w:val="16"/>
        </w:rPr>
        <w:t>Раздел 9. Предложения по переводу открытых систем теплоснабжения (горячего водоснабжения) в закрытые системы водоснабжения.</w:t>
      </w:r>
    </w:p>
    <w:p w:rsidR="00FC2DC5" w:rsidRPr="00F16FB6" w:rsidRDefault="00FC2DC5" w:rsidP="00FC2DC5">
      <w:pPr>
        <w:pStyle w:val="aa"/>
        <w:tabs>
          <w:tab w:val="left" w:pos="1494"/>
        </w:tabs>
        <w:ind w:firstLine="284"/>
        <w:jc w:val="center"/>
        <w:rPr>
          <w:b/>
          <w:sz w:val="16"/>
          <w:szCs w:val="16"/>
        </w:rPr>
      </w:pPr>
    </w:p>
    <w:p w:rsidR="00FC2DC5" w:rsidRPr="00F16FB6" w:rsidRDefault="00FC2DC5" w:rsidP="00FC2DC5">
      <w:pPr>
        <w:pStyle w:val="3"/>
        <w:spacing w:before="0" w:after="0"/>
        <w:ind w:left="0" w:firstLine="284"/>
        <w:jc w:val="both"/>
        <w:rPr>
          <w:rFonts w:ascii="Times New Roman" w:hAnsi="Times New Roman" w:cs="Times New Roman"/>
          <w:b w:val="0"/>
          <w:i/>
          <w:sz w:val="16"/>
          <w:szCs w:val="16"/>
        </w:rPr>
      </w:pPr>
      <w:r w:rsidRPr="00F16FB6">
        <w:rPr>
          <w:rFonts w:ascii="Times New Roman" w:hAnsi="Times New Roman" w:cs="Times New Roman"/>
          <w:b w:val="0"/>
          <w:i/>
          <w:sz w:val="16"/>
          <w:szCs w:val="16"/>
        </w:rPr>
        <w:t>а)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p>
    <w:p w:rsidR="00FC2DC5" w:rsidRPr="00F16FB6" w:rsidRDefault="00FC2DC5" w:rsidP="00FC2DC5">
      <w:pPr>
        <w:spacing w:after="0"/>
        <w:ind w:firstLine="284"/>
        <w:jc w:val="both"/>
        <w:rPr>
          <w:rFonts w:ascii="Times New Roman" w:hAnsi="Times New Roman" w:cs="Times New Roman"/>
          <w:sz w:val="16"/>
          <w:szCs w:val="16"/>
        </w:rPr>
      </w:pPr>
      <w:r w:rsidRPr="00F16FB6">
        <w:rPr>
          <w:rFonts w:ascii="Times New Roman" w:hAnsi="Times New Roman" w:cs="Times New Roman"/>
          <w:sz w:val="16"/>
          <w:szCs w:val="16"/>
        </w:rPr>
        <w:t>Открытая система теплоснабжения на территории Пекшинского сельского поселения не применяется.</w:t>
      </w:r>
    </w:p>
    <w:p w:rsidR="00FC2DC5" w:rsidRPr="00F16FB6" w:rsidRDefault="00FC2DC5" w:rsidP="00FC2DC5">
      <w:pPr>
        <w:pStyle w:val="3"/>
        <w:spacing w:before="0" w:after="0"/>
        <w:ind w:left="0" w:firstLine="284"/>
        <w:jc w:val="both"/>
        <w:rPr>
          <w:rFonts w:ascii="Times New Roman" w:hAnsi="Times New Roman" w:cs="Times New Roman"/>
          <w:b w:val="0"/>
          <w:i/>
          <w:sz w:val="16"/>
          <w:szCs w:val="16"/>
        </w:rPr>
      </w:pPr>
      <w:r w:rsidRPr="00F16FB6">
        <w:rPr>
          <w:rFonts w:ascii="Times New Roman" w:hAnsi="Times New Roman" w:cs="Times New Roman"/>
          <w:b w:val="0"/>
          <w:i/>
          <w:sz w:val="16"/>
          <w:szCs w:val="16"/>
        </w:rPr>
        <w:t>б)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p>
    <w:p w:rsidR="00FC2DC5" w:rsidRPr="007F24D9" w:rsidRDefault="00FC2DC5" w:rsidP="00FC2DC5">
      <w:pPr>
        <w:spacing w:after="0"/>
        <w:ind w:firstLine="284"/>
        <w:jc w:val="both"/>
        <w:rPr>
          <w:rFonts w:ascii="Times New Roman" w:hAnsi="Times New Roman" w:cs="Times New Roman"/>
          <w:sz w:val="16"/>
          <w:szCs w:val="16"/>
        </w:rPr>
      </w:pPr>
      <w:r w:rsidRPr="00F16FB6">
        <w:rPr>
          <w:rFonts w:ascii="Times New Roman" w:hAnsi="Times New Roman" w:cs="Times New Roman"/>
          <w:sz w:val="16"/>
          <w:szCs w:val="16"/>
        </w:rPr>
        <w:t>Открытая система теплоснабжения на территории Пекшинского сельского поселения не применяется.</w:t>
      </w:r>
    </w:p>
    <w:p w:rsidR="00505F02" w:rsidRDefault="00505F02" w:rsidP="00FC2DC5">
      <w:pPr>
        <w:pStyle w:val="Default"/>
        <w:jc w:val="center"/>
        <w:rPr>
          <w:b/>
          <w:bCs/>
          <w:sz w:val="16"/>
          <w:szCs w:val="16"/>
        </w:rPr>
      </w:pPr>
      <w:r w:rsidRPr="00DA08BC">
        <w:rPr>
          <w:b/>
          <w:bCs/>
          <w:sz w:val="16"/>
          <w:szCs w:val="16"/>
        </w:rPr>
        <w:t xml:space="preserve">Раздел </w:t>
      </w:r>
      <w:r w:rsidR="00FC2DC5">
        <w:rPr>
          <w:b/>
          <w:bCs/>
          <w:sz w:val="16"/>
          <w:szCs w:val="16"/>
        </w:rPr>
        <w:t>10.</w:t>
      </w:r>
      <w:r w:rsidRPr="00DA08BC">
        <w:rPr>
          <w:b/>
          <w:bCs/>
          <w:sz w:val="16"/>
          <w:szCs w:val="16"/>
        </w:rPr>
        <w:t xml:space="preserve"> Перспективные топливные балансы</w:t>
      </w:r>
    </w:p>
    <w:p w:rsidR="00FC2DC5" w:rsidRDefault="00FC2DC5" w:rsidP="00FC2DC5">
      <w:pPr>
        <w:pStyle w:val="Default"/>
        <w:jc w:val="center"/>
        <w:rPr>
          <w:b/>
          <w:bCs/>
          <w:sz w:val="16"/>
          <w:szCs w:val="16"/>
        </w:rPr>
      </w:pPr>
    </w:p>
    <w:p w:rsidR="00505F02" w:rsidRPr="00FC2DC5" w:rsidRDefault="00505F02" w:rsidP="00FC2DC5">
      <w:pPr>
        <w:spacing w:after="0" w:line="240" w:lineRule="auto"/>
        <w:ind w:firstLine="284"/>
        <w:jc w:val="both"/>
        <w:rPr>
          <w:rFonts w:ascii="Times New Roman" w:hAnsi="Times New Roman" w:cs="Times New Roman"/>
          <w:sz w:val="16"/>
          <w:szCs w:val="16"/>
        </w:rPr>
      </w:pPr>
      <w:r w:rsidRPr="00FC2DC5">
        <w:rPr>
          <w:rFonts w:ascii="Times New Roman" w:hAnsi="Times New Roman" w:cs="Times New Roman"/>
          <w:sz w:val="16"/>
          <w:szCs w:val="16"/>
        </w:rPr>
        <w:t>При сохранении централизованной системы теплоснабжения потребление топлива предусматривается на центральных котельных для приготовления горячей воды на нужды отопления жилых домов и для теплоснабжения общественных зданий. Годовой расход топлива на первую очередь и на расчё</w:t>
      </w:r>
      <w:r w:rsidR="000611CA" w:rsidRPr="00FC2DC5">
        <w:rPr>
          <w:rFonts w:ascii="Times New Roman" w:hAnsi="Times New Roman" w:cs="Times New Roman"/>
          <w:sz w:val="16"/>
          <w:szCs w:val="16"/>
        </w:rPr>
        <w:t>тный срок приведён в таблице №</w:t>
      </w:r>
      <w:r w:rsidR="00FC2DC5">
        <w:rPr>
          <w:rFonts w:ascii="Times New Roman" w:hAnsi="Times New Roman" w:cs="Times New Roman"/>
          <w:sz w:val="16"/>
          <w:szCs w:val="16"/>
        </w:rPr>
        <w:t>25</w:t>
      </w:r>
      <w:r w:rsidRPr="00FC2DC5">
        <w:rPr>
          <w:rFonts w:ascii="Times New Roman" w:hAnsi="Times New Roman" w:cs="Times New Roman"/>
          <w:sz w:val="16"/>
          <w:szCs w:val="16"/>
        </w:rPr>
        <w:t>.</w:t>
      </w:r>
    </w:p>
    <w:p w:rsidR="00FC2DC5" w:rsidRPr="00FC2DC5" w:rsidRDefault="001A221E" w:rsidP="00FC2DC5">
      <w:pPr>
        <w:spacing w:after="0" w:line="240" w:lineRule="auto"/>
        <w:jc w:val="right"/>
        <w:rPr>
          <w:rFonts w:ascii="Times New Roman" w:hAnsi="Times New Roman" w:cs="Times New Roman"/>
          <w:b/>
          <w:sz w:val="16"/>
          <w:szCs w:val="16"/>
        </w:rPr>
      </w:pPr>
      <w:r w:rsidRPr="00FC2DC5">
        <w:rPr>
          <w:rFonts w:ascii="Times New Roman" w:hAnsi="Times New Roman" w:cs="Times New Roman"/>
          <w:b/>
          <w:sz w:val="16"/>
          <w:szCs w:val="16"/>
        </w:rPr>
        <w:t xml:space="preserve">Таблица № </w:t>
      </w:r>
      <w:r w:rsidR="00FC2DC5" w:rsidRPr="00FC2DC5">
        <w:rPr>
          <w:rFonts w:ascii="Times New Roman" w:hAnsi="Times New Roman" w:cs="Times New Roman"/>
          <w:b/>
          <w:sz w:val="16"/>
          <w:szCs w:val="16"/>
        </w:rPr>
        <w:t>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2877"/>
        <w:gridCol w:w="1417"/>
        <w:gridCol w:w="1418"/>
        <w:gridCol w:w="1242"/>
      </w:tblGrid>
      <w:tr w:rsidR="001A221E" w:rsidRPr="00FC2DC5" w:rsidTr="00FC2DC5">
        <w:tc>
          <w:tcPr>
            <w:tcW w:w="492" w:type="dxa"/>
          </w:tcPr>
          <w:p w:rsidR="001A221E" w:rsidRPr="00FC2DC5" w:rsidRDefault="001A221E" w:rsidP="00FC2DC5">
            <w:pPr>
              <w:spacing w:after="0" w:line="240" w:lineRule="auto"/>
              <w:jc w:val="center"/>
              <w:rPr>
                <w:rFonts w:ascii="Times New Roman" w:hAnsi="Times New Roman" w:cs="Times New Roman"/>
                <w:b/>
                <w:sz w:val="16"/>
                <w:szCs w:val="16"/>
              </w:rPr>
            </w:pPr>
            <w:r w:rsidRPr="00FC2DC5">
              <w:rPr>
                <w:rFonts w:ascii="Times New Roman" w:hAnsi="Times New Roman" w:cs="Times New Roman"/>
                <w:b/>
                <w:sz w:val="16"/>
                <w:szCs w:val="16"/>
              </w:rPr>
              <w:t>№ п/п</w:t>
            </w:r>
          </w:p>
        </w:tc>
        <w:tc>
          <w:tcPr>
            <w:tcW w:w="2877" w:type="dxa"/>
          </w:tcPr>
          <w:p w:rsidR="001A221E" w:rsidRPr="00FC2DC5" w:rsidRDefault="001A221E" w:rsidP="00FC2DC5">
            <w:pPr>
              <w:spacing w:after="0" w:line="240" w:lineRule="auto"/>
              <w:jc w:val="center"/>
              <w:rPr>
                <w:rFonts w:ascii="Times New Roman" w:hAnsi="Times New Roman" w:cs="Times New Roman"/>
                <w:b/>
                <w:sz w:val="16"/>
                <w:szCs w:val="16"/>
              </w:rPr>
            </w:pPr>
            <w:r w:rsidRPr="00FC2DC5">
              <w:rPr>
                <w:rFonts w:ascii="Times New Roman" w:hAnsi="Times New Roman" w:cs="Times New Roman"/>
                <w:b/>
                <w:sz w:val="16"/>
                <w:szCs w:val="16"/>
              </w:rPr>
              <w:t>Наименование</w:t>
            </w:r>
          </w:p>
        </w:tc>
        <w:tc>
          <w:tcPr>
            <w:tcW w:w="1417" w:type="dxa"/>
          </w:tcPr>
          <w:p w:rsidR="001A221E" w:rsidRPr="00FC2DC5" w:rsidRDefault="001A221E" w:rsidP="00FC2DC5">
            <w:pPr>
              <w:spacing w:after="0" w:line="240" w:lineRule="auto"/>
              <w:jc w:val="center"/>
              <w:rPr>
                <w:rFonts w:ascii="Times New Roman" w:hAnsi="Times New Roman" w:cs="Times New Roman"/>
                <w:b/>
                <w:sz w:val="16"/>
                <w:szCs w:val="16"/>
              </w:rPr>
            </w:pPr>
            <w:r w:rsidRPr="00FC2DC5">
              <w:rPr>
                <w:rFonts w:ascii="Times New Roman" w:hAnsi="Times New Roman" w:cs="Times New Roman"/>
                <w:b/>
                <w:sz w:val="16"/>
                <w:szCs w:val="16"/>
              </w:rPr>
              <w:t>Вид топлива,</w:t>
            </w:r>
          </w:p>
          <w:p w:rsidR="001A221E" w:rsidRPr="00FC2DC5" w:rsidRDefault="001A221E" w:rsidP="00FC2DC5">
            <w:pPr>
              <w:spacing w:after="0" w:line="240" w:lineRule="auto"/>
              <w:jc w:val="center"/>
              <w:rPr>
                <w:rFonts w:ascii="Times New Roman" w:hAnsi="Times New Roman" w:cs="Times New Roman"/>
                <w:b/>
                <w:sz w:val="16"/>
                <w:szCs w:val="16"/>
              </w:rPr>
            </w:pPr>
            <w:r w:rsidRPr="00FC2DC5">
              <w:rPr>
                <w:rFonts w:ascii="Times New Roman" w:hAnsi="Times New Roman" w:cs="Times New Roman"/>
                <w:b/>
                <w:sz w:val="16"/>
                <w:szCs w:val="16"/>
              </w:rPr>
              <w:t>ед. измерения</w:t>
            </w:r>
          </w:p>
        </w:tc>
        <w:tc>
          <w:tcPr>
            <w:tcW w:w="1418" w:type="dxa"/>
          </w:tcPr>
          <w:p w:rsidR="001A221E" w:rsidRPr="00FC2DC5" w:rsidRDefault="001A221E" w:rsidP="00FC2DC5">
            <w:pPr>
              <w:spacing w:after="0" w:line="240" w:lineRule="auto"/>
              <w:jc w:val="center"/>
              <w:rPr>
                <w:rFonts w:ascii="Times New Roman" w:hAnsi="Times New Roman" w:cs="Times New Roman"/>
                <w:b/>
                <w:sz w:val="16"/>
                <w:szCs w:val="16"/>
              </w:rPr>
            </w:pPr>
            <w:r w:rsidRPr="00FC2DC5">
              <w:rPr>
                <w:rFonts w:ascii="Times New Roman" w:hAnsi="Times New Roman" w:cs="Times New Roman"/>
                <w:b/>
                <w:sz w:val="16"/>
                <w:szCs w:val="16"/>
              </w:rPr>
              <w:t>Первая очередь, 2020 г</w:t>
            </w:r>
            <w:r w:rsidR="00FC2DC5">
              <w:rPr>
                <w:rFonts w:ascii="Times New Roman" w:hAnsi="Times New Roman" w:cs="Times New Roman"/>
                <w:b/>
                <w:sz w:val="16"/>
                <w:szCs w:val="16"/>
              </w:rPr>
              <w:t>од</w:t>
            </w:r>
          </w:p>
        </w:tc>
        <w:tc>
          <w:tcPr>
            <w:tcW w:w="1242" w:type="dxa"/>
          </w:tcPr>
          <w:p w:rsidR="001A221E" w:rsidRPr="00FC2DC5" w:rsidRDefault="001A221E" w:rsidP="00FC2DC5">
            <w:pPr>
              <w:spacing w:after="0" w:line="240" w:lineRule="auto"/>
              <w:jc w:val="center"/>
              <w:rPr>
                <w:rFonts w:ascii="Times New Roman" w:hAnsi="Times New Roman" w:cs="Times New Roman"/>
                <w:b/>
                <w:sz w:val="16"/>
                <w:szCs w:val="16"/>
              </w:rPr>
            </w:pPr>
            <w:r w:rsidRPr="00FC2DC5">
              <w:rPr>
                <w:rFonts w:ascii="Times New Roman" w:hAnsi="Times New Roman" w:cs="Times New Roman"/>
                <w:b/>
                <w:sz w:val="16"/>
                <w:szCs w:val="16"/>
              </w:rPr>
              <w:t>Расчетный</w:t>
            </w:r>
          </w:p>
          <w:p w:rsidR="001A221E" w:rsidRPr="00FC2DC5" w:rsidRDefault="001A221E" w:rsidP="00FC2DC5">
            <w:pPr>
              <w:spacing w:after="0" w:line="240" w:lineRule="auto"/>
              <w:jc w:val="center"/>
              <w:rPr>
                <w:rFonts w:ascii="Times New Roman" w:hAnsi="Times New Roman" w:cs="Times New Roman"/>
                <w:b/>
                <w:sz w:val="16"/>
                <w:szCs w:val="16"/>
              </w:rPr>
            </w:pPr>
            <w:r w:rsidRPr="00FC2DC5">
              <w:rPr>
                <w:rFonts w:ascii="Times New Roman" w:hAnsi="Times New Roman" w:cs="Times New Roman"/>
                <w:b/>
                <w:sz w:val="16"/>
                <w:szCs w:val="16"/>
              </w:rPr>
              <w:t>срок 2030 г</w:t>
            </w:r>
            <w:r w:rsidR="00FC2DC5">
              <w:rPr>
                <w:rFonts w:ascii="Times New Roman" w:hAnsi="Times New Roman" w:cs="Times New Roman"/>
                <w:b/>
                <w:sz w:val="16"/>
                <w:szCs w:val="16"/>
              </w:rPr>
              <w:t>од</w:t>
            </w:r>
          </w:p>
        </w:tc>
      </w:tr>
      <w:tr w:rsidR="001A221E" w:rsidRPr="00FC2DC5" w:rsidTr="00FC2DC5">
        <w:tc>
          <w:tcPr>
            <w:tcW w:w="492" w:type="dxa"/>
          </w:tcPr>
          <w:p w:rsidR="001A221E"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1</w:t>
            </w:r>
          </w:p>
        </w:tc>
        <w:tc>
          <w:tcPr>
            <w:tcW w:w="2877" w:type="dxa"/>
          </w:tcPr>
          <w:p w:rsidR="001A221E" w:rsidRPr="00FC2DC5" w:rsidRDefault="001A221E" w:rsidP="00FC2DC5">
            <w:pPr>
              <w:pStyle w:val="Default"/>
              <w:rPr>
                <w:sz w:val="16"/>
                <w:szCs w:val="16"/>
              </w:rPr>
            </w:pPr>
            <w:r w:rsidRPr="00FC2DC5">
              <w:rPr>
                <w:sz w:val="16"/>
                <w:szCs w:val="16"/>
              </w:rPr>
              <w:t xml:space="preserve">Котельная №1 п.Труд Советская 7а </w:t>
            </w:r>
          </w:p>
        </w:tc>
        <w:tc>
          <w:tcPr>
            <w:tcW w:w="1417" w:type="dxa"/>
          </w:tcPr>
          <w:p w:rsidR="001A221E"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Газ тыс.куб.м.</w:t>
            </w:r>
          </w:p>
        </w:tc>
        <w:tc>
          <w:tcPr>
            <w:tcW w:w="1418" w:type="dxa"/>
          </w:tcPr>
          <w:p w:rsidR="001A221E"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540</w:t>
            </w:r>
          </w:p>
        </w:tc>
        <w:tc>
          <w:tcPr>
            <w:tcW w:w="1242" w:type="dxa"/>
          </w:tcPr>
          <w:p w:rsidR="001A221E"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540</w:t>
            </w:r>
          </w:p>
        </w:tc>
      </w:tr>
      <w:tr w:rsidR="004028C2" w:rsidRPr="00FC2DC5" w:rsidTr="00FC2DC5">
        <w:tc>
          <w:tcPr>
            <w:tcW w:w="492"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2</w:t>
            </w:r>
          </w:p>
        </w:tc>
        <w:tc>
          <w:tcPr>
            <w:tcW w:w="2877" w:type="dxa"/>
          </w:tcPr>
          <w:p w:rsidR="004028C2" w:rsidRPr="00FC2DC5" w:rsidRDefault="004028C2" w:rsidP="00FC2DC5">
            <w:pPr>
              <w:pStyle w:val="Default"/>
              <w:rPr>
                <w:sz w:val="16"/>
                <w:szCs w:val="16"/>
              </w:rPr>
            </w:pPr>
            <w:r w:rsidRPr="00FC2DC5">
              <w:rPr>
                <w:sz w:val="16"/>
                <w:szCs w:val="16"/>
              </w:rPr>
              <w:t xml:space="preserve">Котельная №2 п.Труд Нагорная2 </w:t>
            </w:r>
          </w:p>
        </w:tc>
        <w:tc>
          <w:tcPr>
            <w:tcW w:w="1417"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Газ тыс.куб.м.</w:t>
            </w:r>
          </w:p>
        </w:tc>
        <w:tc>
          <w:tcPr>
            <w:tcW w:w="1418"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27,2</w:t>
            </w:r>
          </w:p>
        </w:tc>
        <w:tc>
          <w:tcPr>
            <w:tcW w:w="1242"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27,2</w:t>
            </w:r>
          </w:p>
        </w:tc>
      </w:tr>
      <w:tr w:rsidR="004028C2" w:rsidRPr="00FC2DC5" w:rsidTr="00FC2DC5">
        <w:tc>
          <w:tcPr>
            <w:tcW w:w="492"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3</w:t>
            </w:r>
          </w:p>
        </w:tc>
        <w:tc>
          <w:tcPr>
            <w:tcW w:w="2877" w:type="dxa"/>
          </w:tcPr>
          <w:p w:rsidR="004028C2" w:rsidRPr="00FC2DC5" w:rsidRDefault="004028C2" w:rsidP="00FC2DC5">
            <w:pPr>
              <w:pStyle w:val="Default"/>
              <w:rPr>
                <w:sz w:val="16"/>
                <w:szCs w:val="16"/>
              </w:rPr>
            </w:pPr>
            <w:r w:rsidRPr="00FC2DC5">
              <w:rPr>
                <w:sz w:val="16"/>
                <w:szCs w:val="16"/>
              </w:rPr>
              <w:t xml:space="preserve">Котельная №3 п.Труд Спортивная 2 </w:t>
            </w:r>
          </w:p>
        </w:tc>
        <w:tc>
          <w:tcPr>
            <w:tcW w:w="1417"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Газ тыс.куб.м.</w:t>
            </w:r>
          </w:p>
        </w:tc>
        <w:tc>
          <w:tcPr>
            <w:tcW w:w="1418"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15,6</w:t>
            </w:r>
          </w:p>
        </w:tc>
        <w:tc>
          <w:tcPr>
            <w:tcW w:w="1242"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15,6</w:t>
            </w:r>
          </w:p>
        </w:tc>
      </w:tr>
      <w:tr w:rsidR="004028C2" w:rsidRPr="00FC2DC5" w:rsidTr="00FC2DC5">
        <w:tc>
          <w:tcPr>
            <w:tcW w:w="492"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4</w:t>
            </w:r>
          </w:p>
        </w:tc>
        <w:tc>
          <w:tcPr>
            <w:tcW w:w="2877" w:type="dxa"/>
          </w:tcPr>
          <w:p w:rsidR="004028C2" w:rsidRPr="00FC2DC5" w:rsidRDefault="004028C2" w:rsidP="00FC2DC5">
            <w:pPr>
              <w:pStyle w:val="Default"/>
              <w:rPr>
                <w:sz w:val="16"/>
                <w:szCs w:val="16"/>
              </w:rPr>
            </w:pPr>
            <w:r w:rsidRPr="00FC2DC5">
              <w:rPr>
                <w:sz w:val="16"/>
                <w:szCs w:val="16"/>
              </w:rPr>
              <w:t>Котельная №4 п.Труд школа</w:t>
            </w:r>
          </w:p>
        </w:tc>
        <w:tc>
          <w:tcPr>
            <w:tcW w:w="1417"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Газ тыс.куб.м.</w:t>
            </w:r>
          </w:p>
        </w:tc>
        <w:tc>
          <w:tcPr>
            <w:tcW w:w="1418"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30</w:t>
            </w:r>
          </w:p>
        </w:tc>
        <w:tc>
          <w:tcPr>
            <w:tcW w:w="1242"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30</w:t>
            </w:r>
          </w:p>
        </w:tc>
      </w:tr>
      <w:tr w:rsidR="004028C2" w:rsidRPr="00FC2DC5" w:rsidTr="00FC2DC5">
        <w:tc>
          <w:tcPr>
            <w:tcW w:w="492"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5</w:t>
            </w:r>
          </w:p>
        </w:tc>
        <w:tc>
          <w:tcPr>
            <w:tcW w:w="2877" w:type="dxa"/>
          </w:tcPr>
          <w:p w:rsidR="004028C2" w:rsidRPr="00FC2DC5" w:rsidRDefault="004028C2" w:rsidP="00FC2DC5">
            <w:pPr>
              <w:pStyle w:val="Default"/>
              <w:rPr>
                <w:sz w:val="16"/>
                <w:szCs w:val="16"/>
              </w:rPr>
            </w:pPr>
            <w:r w:rsidRPr="00FC2DC5">
              <w:rPr>
                <w:sz w:val="16"/>
                <w:szCs w:val="16"/>
              </w:rPr>
              <w:t>Индивидуальные дома п. Труд</w:t>
            </w:r>
          </w:p>
        </w:tc>
        <w:tc>
          <w:tcPr>
            <w:tcW w:w="1417"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Газ тыс.куб.м.</w:t>
            </w:r>
          </w:p>
        </w:tc>
        <w:tc>
          <w:tcPr>
            <w:tcW w:w="1418"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80</w:t>
            </w:r>
          </w:p>
        </w:tc>
        <w:tc>
          <w:tcPr>
            <w:tcW w:w="1242"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120</w:t>
            </w:r>
          </w:p>
        </w:tc>
      </w:tr>
      <w:tr w:rsidR="004028C2" w:rsidRPr="00FC2DC5" w:rsidTr="00FC2DC5">
        <w:tc>
          <w:tcPr>
            <w:tcW w:w="492"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6</w:t>
            </w:r>
          </w:p>
        </w:tc>
        <w:tc>
          <w:tcPr>
            <w:tcW w:w="2877" w:type="dxa"/>
          </w:tcPr>
          <w:p w:rsidR="004028C2" w:rsidRPr="00FC2DC5" w:rsidRDefault="004028C2" w:rsidP="00FC2DC5">
            <w:pPr>
              <w:pStyle w:val="Default"/>
              <w:rPr>
                <w:sz w:val="16"/>
                <w:szCs w:val="16"/>
              </w:rPr>
            </w:pPr>
            <w:r w:rsidRPr="00FC2DC5">
              <w:rPr>
                <w:sz w:val="16"/>
                <w:szCs w:val="16"/>
              </w:rPr>
              <w:t xml:space="preserve">Котельная д.Липна Дачная </w:t>
            </w:r>
          </w:p>
        </w:tc>
        <w:tc>
          <w:tcPr>
            <w:tcW w:w="1417"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Газ тыс.куб.м.</w:t>
            </w:r>
          </w:p>
        </w:tc>
        <w:tc>
          <w:tcPr>
            <w:tcW w:w="1418"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336</w:t>
            </w:r>
          </w:p>
        </w:tc>
        <w:tc>
          <w:tcPr>
            <w:tcW w:w="1242"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336</w:t>
            </w:r>
          </w:p>
        </w:tc>
      </w:tr>
      <w:tr w:rsidR="004028C2" w:rsidRPr="00FC2DC5" w:rsidTr="00FC2DC5">
        <w:tc>
          <w:tcPr>
            <w:tcW w:w="492"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7</w:t>
            </w:r>
          </w:p>
        </w:tc>
        <w:tc>
          <w:tcPr>
            <w:tcW w:w="2877" w:type="dxa"/>
          </w:tcPr>
          <w:p w:rsidR="004028C2" w:rsidRPr="00FC2DC5" w:rsidRDefault="004028C2" w:rsidP="00FC2DC5">
            <w:pPr>
              <w:pStyle w:val="Default"/>
              <w:rPr>
                <w:sz w:val="16"/>
                <w:szCs w:val="16"/>
              </w:rPr>
            </w:pPr>
            <w:r w:rsidRPr="00FC2DC5">
              <w:rPr>
                <w:sz w:val="16"/>
                <w:szCs w:val="16"/>
              </w:rPr>
              <w:t>Индивидуальные дома п. Липна</w:t>
            </w:r>
          </w:p>
        </w:tc>
        <w:tc>
          <w:tcPr>
            <w:tcW w:w="1417"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Газ тыс.куб.м.</w:t>
            </w:r>
          </w:p>
        </w:tc>
        <w:tc>
          <w:tcPr>
            <w:tcW w:w="1418"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100</w:t>
            </w:r>
          </w:p>
        </w:tc>
        <w:tc>
          <w:tcPr>
            <w:tcW w:w="1242"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150</w:t>
            </w:r>
          </w:p>
        </w:tc>
      </w:tr>
      <w:tr w:rsidR="004028C2" w:rsidRPr="00FC2DC5" w:rsidTr="00FC2DC5">
        <w:tc>
          <w:tcPr>
            <w:tcW w:w="492"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8</w:t>
            </w:r>
          </w:p>
        </w:tc>
        <w:tc>
          <w:tcPr>
            <w:tcW w:w="2877" w:type="dxa"/>
          </w:tcPr>
          <w:p w:rsidR="004028C2" w:rsidRPr="00FC2DC5" w:rsidRDefault="004028C2" w:rsidP="00FC2DC5">
            <w:pPr>
              <w:pStyle w:val="Default"/>
              <w:rPr>
                <w:sz w:val="16"/>
                <w:szCs w:val="16"/>
              </w:rPr>
            </w:pPr>
            <w:r w:rsidRPr="00FC2DC5">
              <w:rPr>
                <w:sz w:val="16"/>
                <w:szCs w:val="16"/>
              </w:rPr>
              <w:t>Котельная д.Пекша</w:t>
            </w:r>
          </w:p>
        </w:tc>
        <w:tc>
          <w:tcPr>
            <w:tcW w:w="1417"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Газ тыс.куб.м.</w:t>
            </w:r>
          </w:p>
        </w:tc>
        <w:tc>
          <w:tcPr>
            <w:tcW w:w="1418"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932,1</w:t>
            </w:r>
          </w:p>
        </w:tc>
        <w:tc>
          <w:tcPr>
            <w:tcW w:w="1242"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932,1</w:t>
            </w:r>
          </w:p>
        </w:tc>
      </w:tr>
      <w:tr w:rsidR="004028C2" w:rsidRPr="00FC2DC5" w:rsidTr="00FC2DC5">
        <w:tc>
          <w:tcPr>
            <w:tcW w:w="492"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9</w:t>
            </w:r>
          </w:p>
        </w:tc>
        <w:tc>
          <w:tcPr>
            <w:tcW w:w="2877" w:type="dxa"/>
          </w:tcPr>
          <w:p w:rsidR="004028C2" w:rsidRPr="00FC2DC5" w:rsidRDefault="004028C2" w:rsidP="00FC2DC5">
            <w:pPr>
              <w:pStyle w:val="Default"/>
              <w:rPr>
                <w:sz w:val="16"/>
                <w:szCs w:val="16"/>
              </w:rPr>
            </w:pPr>
            <w:r w:rsidRPr="00FC2DC5">
              <w:rPr>
                <w:sz w:val="16"/>
                <w:szCs w:val="16"/>
              </w:rPr>
              <w:t>Индивидуальные дома д. Пекша</w:t>
            </w:r>
          </w:p>
        </w:tc>
        <w:tc>
          <w:tcPr>
            <w:tcW w:w="1417"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Газ тыс.куб.м.</w:t>
            </w:r>
          </w:p>
        </w:tc>
        <w:tc>
          <w:tcPr>
            <w:tcW w:w="1418"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100</w:t>
            </w:r>
          </w:p>
        </w:tc>
        <w:tc>
          <w:tcPr>
            <w:tcW w:w="1242"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150</w:t>
            </w:r>
          </w:p>
        </w:tc>
      </w:tr>
      <w:tr w:rsidR="004028C2" w:rsidRPr="00FC2DC5" w:rsidTr="00FC2DC5">
        <w:tc>
          <w:tcPr>
            <w:tcW w:w="492"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10</w:t>
            </w:r>
          </w:p>
        </w:tc>
        <w:tc>
          <w:tcPr>
            <w:tcW w:w="2877" w:type="dxa"/>
          </w:tcPr>
          <w:p w:rsidR="004028C2" w:rsidRPr="00FC2DC5" w:rsidRDefault="004028C2" w:rsidP="00FC2DC5">
            <w:pPr>
              <w:pStyle w:val="Default"/>
              <w:rPr>
                <w:sz w:val="16"/>
                <w:szCs w:val="16"/>
              </w:rPr>
            </w:pPr>
            <w:r w:rsidRPr="00FC2DC5">
              <w:rPr>
                <w:sz w:val="16"/>
                <w:szCs w:val="16"/>
              </w:rPr>
              <w:t>Котельная с.Андреевское</w:t>
            </w:r>
          </w:p>
        </w:tc>
        <w:tc>
          <w:tcPr>
            <w:tcW w:w="1417"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Газ тыс.куб.м.</w:t>
            </w:r>
          </w:p>
        </w:tc>
        <w:tc>
          <w:tcPr>
            <w:tcW w:w="1418"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250</w:t>
            </w:r>
          </w:p>
        </w:tc>
        <w:tc>
          <w:tcPr>
            <w:tcW w:w="1242"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250</w:t>
            </w:r>
          </w:p>
        </w:tc>
      </w:tr>
      <w:tr w:rsidR="004028C2" w:rsidRPr="00FC2DC5" w:rsidTr="00FC2DC5">
        <w:tc>
          <w:tcPr>
            <w:tcW w:w="492"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11</w:t>
            </w:r>
          </w:p>
        </w:tc>
        <w:tc>
          <w:tcPr>
            <w:tcW w:w="2877" w:type="dxa"/>
          </w:tcPr>
          <w:p w:rsidR="004028C2" w:rsidRPr="00FC2DC5" w:rsidRDefault="004028C2" w:rsidP="00FC2DC5">
            <w:pPr>
              <w:pStyle w:val="Default"/>
              <w:rPr>
                <w:sz w:val="16"/>
                <w:szCs w:val="16"/>
              </w:rPr>
            </w:pPr>
            <w:r w:rsidRPr="00FC2DC5">
              <w:rPr>
                <w:sz w:val="16"/>
                <w:szCs w:val="16"/>
              </w:rPr>
              <w:t>Индивидуальные дома д. Ларионово</w:t>
            </w:r>
          </w:p>
        </w:tc>
        <w:tc>
          <w:tcPr>
            <w:tcW w:w="1417"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Газ тыс.куб.м.</w:t>
            </w:r>
          </w:p>
        </w:tc>
        <w:tc>
          <w:tcPr>
            <w:tcW w:w="1418"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150</w:t>
            </w:r>
          </w:p>
        </w:tc>
        <w:tc>
          <w:tcPr>
            <w:tcW w:w="1242"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200</w:t>
            </w:r>
          </w:p>
        </w:tc>
      </w:tr>
      <w:tr w:rsidR="004028C2" w:rsidRPr="00FC2DC5" w:rsidTr="00FC2DC5">
        <w:tc>
          <w:tcPr>
            <w:tcW w:w="492"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12</w:t>
            </w:r>
          </w:p>
        </w:tc>
        <w:tc>
          <w:tcPr>
            <w:tcW w:w="2877" w:type="dxa"/>
          </w:tcPr>
          <w:p w:rsidR="004028C2" w:rsidRPr="00FC2DC5" w:rsidRDefault="004028C2" w:rsidP="00FC2DC5">
            <w:pPr>
              <w:pStyle w:val="Default"/>
              <w:rPr>
                <w:sz w:val="16"/>
                <w:szCs w:val="16"/>
              </w:rPr>
            </w:pPr>
            <w:r w:rsidRPr="00FC2DC5">
              <w:rPr>
                <w:sz w:val="16"/>
                <w:szCs w:val="16"/>
              </w:rPr>
              <w:t>Теплогенераторная</w:t>
            </w:r>
          </w:p>
          <w:p w:rsidR="004028C2" w:rsidRPr="00FC2DC5" w:rsidRDefault="004028C2" w:rsidP="00FC2DC5">
            <w:pPr>
              <w:pStyle w:val="Default"/>
              <w:rPr>
                <w:sz w:val="16"/>
                <w:szCs w:val="16"/>
              </w:rPr>
            </w:pPr>
            <w:r w:rsidRPr="00FC2DC5">
              <w:rPr>
                <w:sz w:val="16"/>
                <w:szCs w:val="16"/>
              </w:rPr>
              <w:t>с. Андреевское</w:t>
            </w:r>
          </w:p>
        </w:tc>
        <w:tc>
          <w:tcPr>
            <w:tcW w:w="1417"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Газ тыс.куб.м.</w:t>
            </w:r>
          </w:p>
        </w:tc>
        <w:tc>
          <w:tcPr>
            <w:tcW w:w="1418" w:type="dxa"/>
          </w:tcPr>
          <w:p w:rsidR="004028C2" w:rsidRPr="00FC2DC5" w:rsidRDefault="004028C2" w:rsidP="00FC2DC5">
            <w:pPr>
              <w:spacing w:after="0" w:line="240" w:lineRule="auto"/>
              <w:jc w:val="center"/>
              <w:rPr>
                <w:rFonts w:ascii="Times New Roman" w:hAnsi="Times New Roman" w:cs="Times New Roman"/>
                <w:sz w:val="16"/>
                <w:szCs w:val="16"/>
              </w:rPr>
            </w:pPr>
          </w:p>
        </w:tc>
        <w:tc>
          <w:tcPr>
            <w:tcW w:w="1242" w:type="dxa"/>
          </w:tcPr>
          <w:p w:rsidR="004028C2" w:rsidRPr="00FC2DC5" w:rsidRDefault="004028C2" w:rsidP="00FC2DC5">
            <w:pPr>
              <w:spacing w:after="0" w:line="240" w:lineRule="auto"/>
              <w:jc w:val="center"/>
              <w:rPr>
                <w:rFonts w:ascii="Times New Roman" w:hAnsi="Times New Roman" w:cs="Times New Roman"/>
                <w:sz w:val="16"/>
                <w:szCs w:val="16"/>
              </w:rPr>
            </w:pPr>
          </w:p>
        </w:tc>
      </w:tr>
      <w:tr w:rsidR="004028C2" w:rsidRPr="00FC2DC5" w:rsidTr="00FC2DC5">
        <w:tc>
          <w:tcPr>
            <w:tcW w:w="492"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13</w:t>
            </w:r>
          </w:p>
        </w:tc>
        <w:tc>
          <w:tcPr>
            <w:tcW w:w="2877" w:type="dxa"/>
          </w:tcPr>
          <w:p w:rsidR="004028C2" w:rsidRPr="00FC2DC5" w:rsidRDefault="004028C2" w:rsidP="00FC2DC5">
            <w:pPr>
              <w:pStyle w:val="Default"/>
              <w:rPr>
                <w:sz w:val="16"/>
                <w:szCs w:val="16"/>
              </w:rPr>
            </w:pPr>
            <w:r w:rsidRPr="00FC2DC5">
              <w:rPr>
                <w:sz w:val="16"/>
                <w:szCs w:val="16"/>
              </w:rPr>
              <w:t xml:space="preserve">Котельная п.Сушнево-1 </w:t>
            </w:r>
          </w:p>
        </w:tc>
        <w:tc>
          <w:tcPr>
            <w:tcW w:w="1417"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Печное топливо, тонн</w:t>
            </w:r>
          </w:p>
        </w:tc>
        <w:tc>
          <w:tcPr>
            <w:tcW w:w="1418"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233,3</w:t>
            </w:r>
          </w:p>
        </w:tc>
        <w:tc>
          <w:tcPr>
            <w:tcW w:w="1242"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Газ тыс.куб.м.</w:t>
            </w:r>
          </w:p>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200</w:t>
            </w:r>
          </w:p>
        </w:tc>
      </w:tr>
      <w:tr w:rsidR="004028C2" w:rsidRPr="00FC2DC5" w:rsidTr="00FC2DC5">
        <w:tc>
          <w:tcPr>
            <w:tcW w:w="492"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14</w:t>
            </w:r>
          </w:p>
        </w:tc>
        <w:tc>
          <w:tcPr>
            <w:tcW w:w="2877" w:type="dxa"/>
          </w:tcPr>
          <w:p w:rsidR="004028C2" w:rsidRPr="00FC2DC5" w:rsidRDefault="004028C2" w:rsidP="00FC2DC5">
            <w:pPr>
              <w:pStyle w:val="Default"/>
              <w:rPr>
                <w:sz w:val="16"/>
                <w:szCs w:val="16"/>
              </w:rPr>
            </w:pPr>
            <w:r w:rsidRPr="00FC2DC5">
              <w:rPr>
                <w:sz w:val="16"/>
                <w:szCs w:val="16"/>
              </w:rPr>
              <w:t>Котельная п.Сушнево-2</w:t>
            </w:r>
          </w:p>
        </w:tc>
        <w:tc>
          <w:tcPr>
            <w:tcW w:w="1417"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Дизельное топливо, тонн</w:t>
            </w:r>
          </w:p>
        </w:tc>
        <w:tc>
          <w:tcPr>
            <w:tcW w:w="1418"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206</w:t>
            </w:r>
          </w:p>
        </w:tc>
        <w:tc>
          <w:tcPr>
            <w:tcW w:w="1242"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Газ тыс.куб.м.</w:t>
            </w:r>
          </w:p>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180</w:t>
            </w:r>
          </w:p>
        </w:tc>
      </w:tr>
    </w:tbl>
    <w:p w:rsidR="00505F02" w:rsidRPr="00DA08BC" w:rsidRDefault="00505F02" w:rsidP="000E5B55">
      <w:pPr>
        <w:pStyle w:val="Default"/>
        <w:spacing w:before="120" w:after="120"/>
        <w:jc w:val="center"/>
        <w:rPr>
          <w:sz w:val="16"/>
          <w:szCs w:val="16"/>
        </w:rPr>
      </w:pPr>
      <w:r w:rsidRPr="00DA08BC">
        <w:rPr>
          <w:b/>
          <w:bCs/>
          <w:sz w:val="16"/>
          <w:szCs w:val="16"/>
        </w:rPr>
        <w:t xml:space="preserve">Раздел </w:t>
      </w:r>
      <w:r w:rsidR="000E5B55">
        <w:rPr>
          <w:b/>
          <w:bCs/>
          <w:sz w:val="16"/>
          <w:szCs w:val="16"/>
        </w:rPr>
        <w:t>11</w:t>
      </w:r>
      <w:r w:rsidRPr="00DA08BC">
        <w:rPr>
          <w:b/>
          <w:bCs/>
          <w:sz w:val="16"/>
          <w:szCs w:val="16"/>
        </w:rPr>
        <w:t>. Оценка надёжности теплоснабжения</w:t>
      </w:r>
    </w:p>
    <w:p w:rsidR="00505F02" w:rsidRPr="00DA08BC" w:rsidRDefault="00505F02" w:rsidP="000E5B55">
      <w:pPr>
        <w:pStyle w:val="Default"/>
        <w:ind w:firstLine="284"/>
        <w:jc w:val="both"/>
        <w:rPr>
          <w:sz w:val="16"/>
          <w:szCs w:val="16"/>
        </w:rPr>
      </w:pPr>
      <w:r w:rsidRPr="00DA08BC">
        <w:rPr>
          <w:sz w:val="16"/>
          <w:szCs w:val="16"/>
        </w:rPr>
        <w:lastRenderedPageBreak/>
        <w:t xml:space="preserve">Все котельные имеют не менее двух котлов. При прекращении работы одного из них, теплоснабжение потребителей будет осуществляться в полном объёме за счёт запаса мощности котлов. </w:t>
      </w:r>
    </w:p>
    <w:p w:rsidR="00505F02" w:rsidRPr="00DA08BC" w:rsidRDefault="00505F02" w:rsidP="000E5B55">
      <w:pPr>
        <w:pStyle w:val="Default"/>
        <w:ind w:firstLine="284"/>
        <w:jc w:val="both"/>
        <w:rPr>
          <w:color w:val="auto"/>
          <w:sz w:val="16"/>
          <w:szCs w:val="16"/>
        </w:rPr>
      </w:pPr>
      <w:r w:rsidRPr="00DA08BC">
        <w:rPr>
          <w:sz w:val="16"/>
          <w:szCs w:val="16"/>
        </w:rPr>
        <w:t xml:space="preserve">Нормативная надёжность тепловых сетей в соответствии со СиП 41-02-2003 составляет Р=0,9. Для её достижения предусматривается применение для устройства тепловых сетей современных материалов-трубопроводов и фасонных частей с заводской изоляцией из </w:t>
      </w:r>
      <w:r w:rsidR="000E5B55">
        <w:rPr>
          <w:sz w:val="16"/>
          <w:szCs w:val="16"/>
        </w:rPr>
        <w:t>пено</w:t>
      </w:r>
      <w:r w:rsidRPr="00DA08BC">
        <w:rPr>
          <w:sz w:val="16"/>
          <w:szCs w:val="16"/>
        </w:rPr>
        <w:t>полиуретана с полиэтиленовой оболочкой. Трубопроводы оборудуются системой контроля состояния тепловой изоляции, что позволяет своевременно и с большей точностью определять места утечек теплоносителя и, соответственно участки разрушения элементов тепловой сети. Система теплоснабжения характеризуется такой величиной, как ремонтопригодность, заключающейся в приспособленности системы к предупреждению, обнаружению и устранению отказов и неисправностей путём проведения технического обслуживания и р</w:t>
      </w:r>
      <w:r w:rsidR="00EA0E6F" w:rsidRPr="00DA08BC">
        <w:rPr>
          <w:sz w:val="16"/>
          <w:szCs w:val="16"/>
        </w:rPr>
        <w:t xml:space="preserve">емонтов. Основным показателем </w:t>
      </w:r>
      <w:r w:rsidRPr="00DA08BC">
        <w:rPr>
          <w:color w:val="auto"/>
          <w:sz w:val="16"/>
          <w:szCs w:val="16"/>
        </w:rPr>
        <w:t>ремонтопригодности системы теплоснабжения является время восстановления её отказавшего элемента. При малых диаметрах трубопроводов системы теплос</w:t>
      </w:r>
      <w:r w:rsidR="000E5B55">
        <w:rPr>
          <w:color w:val="auto"/>
          <w:sz w:val="16"/>
          <w:szCs w:val="16"/>
        </w:rPr>
        <w:t>набжения данного населённого пунк</w:t>
      </w:r>
      <w:r w:rsidRPr="00DA08BC">
        <w:rPr>
          <w:color w:val="auto"/>
          <w:sz w:val="16"/>
          <w:szCs w:val="16"/>
        </w:rPr>
        <w:t xml:space="preserve">та время ремонта теплосети меньше допустимого перерыва теплоснабжения, поэтому резервирование не требуется. </w:t>
      </w:r>
    </w:p>
    <w:p w:rsidR="00505F02" w:rsidRPr="00DA08BC" w:rsidRDefault="00505F02" w:rsidP="000E5B55">
      <w:pPr>
        <w:pStyle w:val="Default"/>
        <w:ind w:firstLine="284"/>
        <w:jc w:val="both"/>
        <w:rPr>
          <w:color w:val="auto"/>
          <w:sz w:val="16"/>
          <w:szCs w:val="16"/>
        </w:rPr>
      </w:pPr>
      <w:r w:rsidRPr="00DA08BC">
        <w:rPr>
          <w:color w:val="auto"/>
          <w:sz w:val="16"/>
          <w:szCs w:val="16"/>
        </w:rPr>
        <w:t xml:space="preserve">Применение в качестве запорной арматуры шаровых кранов для бесканальной установки также повышает надёжность системы теплоснабжения. Запорная арматура, установленная на ответвлениях тепловых сетей и на подводящих трубопроводах к потребителям, позволяет отключать аварийные участки с сохранением других участков системы теплоснабжения. </w:t>
      </w:r>
    </w:p>
    <w:p w:rsidR="00505F02" w:rsidRPr="00DA08BC" w:rsidRDefault="00505F02" w:rsidP="000E5B55">
      <w:pPr>
        <w:pStyle w:val="Default"/>
        <w:ind w:firstLine="284"/>
        <w:jc w:val="both"/>
        <w:rPr>
          <w:color w:val="auto"/>
          <w:sz w:val="16"/>
          <w:szCs w:val="16"/>
        </w:rPr>
      </w:pPr>
      <w:r w:rsidRPr="00DA08BC">
        <w:rPr>
          <w:color w:val="auto"/>
          <w:sz w:val="16"/>
          <w:szCs w:val="16"/>
        </w:rPr>
        <w:t xml:space="preserve">Для обеспечения надёжности системы теплоснабжения на источнике предусматривается установка двух котлов, производительность которых выбрана из расчёта покрытия максимальных тепловых нагрузок в режиме наиболее холодного месяца (январь t=-11,1 град.С) при выходе одного котла из строя. Также на источнике предусматривается обработка подпиточной воды для снижения коррозионной активности теплоносителя и увеличения срока службы оборудования и трубопроводов. </w:t>
      </w:r>
    </w:p>
    <w:p w:rsidR="00505F02" w:rsidRPr="00DA08BC" w:rsidRDefault="00505F02" w:rsidP="000E5B55">
      <w:pPr>
        <w:pStyle w:val="Default"/>
        <w:ind w:firstLine="284"/>
        <w:jc w:val="both"/>
        <w:rPr>
          <w:color w:val="auto"/>
          <w:sz w:val="16"/>
          <w:szCs w:val="16"/>
        </w:rPr>
      </w:pPr>
      <w:r w:rsidRPr="00DA08BC">
        <w:rPr>
          <w:color w:val="auto"/>
          <w:sz w:val="16"/>
          <w:szCs w:val="16"/>
        </w:rPr>
        <w:t xml:space="preserve">Живучесть системы теплоснабжения обеспечивается наличием спускной арматуры , позволяющей опорожнить аварийный участок теплосети с целью исключения размораживания трубопроводов. Также при проектировании реконструкции тепловых сетей необходимо предусмотреть устройство пригрузов для бесканальных тепловых сетей при возможном затоплении. При проектировании должна быть обеспечена возможность компенсации тепловых удлинений трубопроводов. </w:t>
      </w:r>
    </w:p>
    <w:p w:rsidR="000E5B55" w:rsidRDefault="000E5B55" w:rsidP="000E5B55">
      <w:pPr>
        <w:pStyle w:val="Default"/>
        <w:spacing w:before="120" w:after="120"/>
        <w:contextualSpacing/>
        <w:jc w:val="both"/>
        <w:rPr>
          <w:b/>
          <w:bCs/>
          <w:color w:val="auto"/>
          <w:sz w:val="16"/>
          <w:szCs w:val="16"/>
        </w:rPr>
      </w:pPr>
    </w:p>
    <w:p w:rsidR="000E5B55" w:rsidRDefault="00505F02" w:rsidP="000E5B55">
      <w:pPr>
        <w:pStyle w:val="Default"/>
        <w:spacing w:before="120" w:after="120"/>
        <w:contextualSpacing/>
        <w:jc w:val="center"/>
        <w:rPr>
          <w:b/>
          <w:bCs/>
          <w:color w:val="auto"/>
          <w:sz w:val="16"/>
          <w:szCs w:val="16"/>
        </w:rPr>
      </w:pPr>
      <w:r w:rsidRPr="00DA08BC">
        <w:rPr>
          <w:b/>
          <w:bCs/>
          <w:color w:val="auto"/>
          <w:sz w:val="16"/>
          <w:szCs w:val="16"/>
        </w:rPr>
        <w:t xml:space="preserve">Раздел </w:t>
      </w:r>
      <w:r w:rsidR="00E0286C">
        <w:rPr>
          <w:b/>
          <w:bCs/>
          <w:color w:val="auto"/>
          <w:sz w:val="16"/>
          <w:szCs w:val="16"/>
        </w:rPr>
        <w:t>12</w:t>
      </w:r>
      <w:r w:rsidRPr="00DA08BC">
        <w:rPr>
          <w:b/>
          <w:bCs/>
          <w:color w:val="auto"/>
          <w:sz w:val="16"/>
          <w:szCs w:val="16"/>
        </w:rPr>
        <w:t xml:space="preserve">. Обоснование инвестиций в новое строительство, </w:t>
      </w:r>
    </w:p>
    <w:p w:rsidR="00505F02" w:rsidRPr="00DA08BC" w:rsidRDefault="00505F02" w:rsidP="000E5B55">
      <w:pPr>
        <w:pStyle w:val="Default"/>
        <w:spacing w:before="120" w:after="120"/>
        <w:contextualSpacing/>
        <w:jc w:val="center"/>
        <w:rPr>
          <w:color w:val="auto"/>
          <w:sz w:val="16"/>
          <w:szCs w:val="16"/>
        </w:rPr>
      </w:pPr>
      <w:r w:rsidRPr="00DA08BC">
        <w:rPr>
          <w:b/>
          <w:bCs/>
          <w:color w:val="auto"/>
          <w:sz w:val="16"/>
          <w:szCs w:val="16"/>
        </w:rPr>
        <w:t>реконструкцию и техническое перевооружение</w:t>
      </w:r>
    </w:p>
    <w:p w:rsidR="00505F02" w:rsidRPr="00DA08BC" w:rsidRDefault="00505F02" w:rsidP="000E5B55">
      <w:pPr>
        <w:spacing w:after="0" w:line="240" w:lineRule="auto"/>
        <w:ind w:firstLine="284"/>
        <w:jc w:val="both"/>
        <w:rPr>
          <w:rFonts w:ascii="Times New Roman" w:hAnsi="Times New Roman" w:cs="Times New Roman"/>
          <w:sz w:val="16"/>
          <w:szCs w:val="16"/>
        </w:rPr>
      </w:pPr>
      <w:r w:rsidRPr="00DA08BC">
        <w:rPr>
          <w:rFonts w:ascii="Times New Roman" w:hAnsi="Times New Roman" w:cs="Times New Roman"/>
          <w:sz w:val="16"/>
          <w:szCs w:val="16"/>
        </w:rPr>
        <w:t>В данном разделе выполнен расчёт затрат на реализацию мероприятий, предусмотренных схемой теплоснабжения на первую очередь и расчётный срок.</w:t>
      </w:r>
    </w:p>
    <w:p w:rsidR="00505F02" w:rsidRPr="00DA08BC" w:rsidRDefault="00505F02" w:rsidP="000E5B55">
      <w:pPr>
        <w:pStyle w:val="Default"/>
        <w:ind w:firstLine="284"/>
        <w:jc w:val="both"/>
        <w:rPr>
          <w:sz w:val="16"/>
          <w:szCs w:val="16"/>
        </w:rPr>
      </w:pPr>
      <w:r w:rsidRPr="00DA08BC">
        <w:rPr>
          <w:sz w:val="16"/>
          <w:szCs w:val="16"/>
        </w:rPr>
        <w:t xml:space="preserve">Сметная стоимость реализации схемы теплоснабжения приведена в следующей таблице. </w:t>
      </w:r>
    </w:p>
    <w:p w:rsidR="00505F02" w:rsidRPr="00F67C9E" w:rsidRDefault="00505F02" w:rsidP="000E5B55">
      <w:pPr>
        <w:spacing w:after="0" w:line="240" w:lineRule="auto"/>
        <w:jc w:val="right"/>
        <w:rPr>
          <w:rFonts w:ascii="Times New Roman" w:hAnsi="Times New Roman" w:cs="Times New Roman"/>
          <w:b/>
          <w:sz w:val="16"/>
          <w:szCs w:val="16"/>
        </w:rPr>
      </w:pPr>
      <w:r w:rsidRPr="00F67C9E">
        <w:rPr>
          <w:rFonts w:ascii="Times New Roman" w:hAnsi="Times New Roman" w:cs="Times New Roman"/>
          <w:b/>
          <w:sz w:val="16"/>
          <w:szCs w:val="16"/>
        </w:rPr>
        <w:t>Таблица №</w:t>
      </w:r>
      <w:r w:rsidR="00F67C9E" w:rsidRPr="00F67C9E">
        <w:rPr>
          <w:rFonts w:ascii="Times New Roman" w:hAnsi="Times New Roman" w:cs="Times New Roman"/>
          <w:b/>
          <w:sz w:val="16"/>
          <w:szCs w:val="16"/>
        </w:rPr>
        <w:t>26</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3436"/>
        <w:gridCol w:w="1701"/>
        <w:gridCol w:w="1842"/>
      </w:tblGrid>
      <w:tr w:rsidR="004028C2" w:rsidRPr="000E5B55" w:rsidTr="00F87CDF">
        <w:tc>
          <w:tcPr>
            <w:tcW w:w="500" w:type="dxa"/>
          </w:tcPr>
          <w:p w:rsidR="004028C2" w:rsidRPr="000E5B55" w:rsidRDefault="001D7392" w:rsidP="000E5B55">
            <w:pPr>
              <w:spacing w:after="0" w:line="240" w:lineRule="auto"/>
              <w:jc w:val="center"/>
              <w:rPr>
                <w:rFonts w:ascii="Times New Roman" w:hAnsi="Times New Roman" w:cs="Times New Roman"/>
                <w:b/>
                <w:sz w:val="16"/>
                <w:szCs w:val="16"/>
              </w:rPr>
            </w:pPr>
            <w:r w:rsidRPr="000E5B55">
              <w:rPr>
                <w:rFonts w:ascii="Times New Roman" w:hAnsi="Times New Roman" w:cs="Times New Roman"/>
                <w:b/>
                <w:sz w:val="16"/>
                <w:szCs w:val="16"/>
              </w:rPr>
              <w:t>№ п/п</w:t>
            </w:r>
          </w:p>
        </w:tc>
        <w:tc>
          <w:tcPr>
            <w:tcW w:w="3436" w:type="dxa"/>
          </w:tcPr>
          <w:p w:rsidR="004028C2" w:rsidRPr="000E5B55" w:rsidRDefault="001D7392" w:rsidP="000E5B55">
            <w:pPr>
              <w:spacing w:after="0" w:line="240" w:lineRule="auto"/>
              <w:jc w:val="center"/>
              <w:rPr>
                <w:rFonts w:ascii="Times New Roman" w:hAnsi="Times New Roman" w:cs="Times New Roman"/>
                <w:b/>
                <w:sz w:val="16"/>
                <w:szCs w:val="16"/>
              </w:rPr>
            </w:pPr>
            <w:r w:rsidRPr="000E5B55">
              <w:rPr>
                <w:rFonts w:ascii="Times New Roman" w:hAnsi="Times New Roman" w:cs="Times New Roman"/>
                <w:b/>
                <w:sz w:val="16"/>
                <w:szCs w:val="16"/>
              </w:rPr>
              <w:t>Наименование объекта</w:t>
            </w:r>
          </w:p>
        </w:tc>
        <w:tc>
          <w:tcPr>
            <w:tcW w:w="1701" w:type="dxa"/>
          </w:tcPr>
          <w:p w:rsidR="004028C2" w:rsidRPr="000E5B55" w:rsidRDefault="001D7392" w:rsidP="000E5B55">
            <w:pPr>
              <w:spacing w:after="0" w:line="240" w:lineRule="auto"/>
              <w:jc w:val="center"/>
              <w:rPr>
                <w:rFonts w:ascii="Times New Roman" w:hAnsi="Times New Roman" w:cs="Times New Roman"/>
                <w:b/>
                <w:sz w:val="16"/>
                <w:szCs w:val="16"/>
              </w:rPr>
            </w:pPr>
            <w:r w:rsidRPr="000E5B55">
              <w:rPr>
                <w:rFonts w:ascii="Times New Roman" w:hAnsi="Times New Roman" w:cs="Times New Roman"/>
                <w:b/>
                <w:sz w:val="16"/>
                <w:szCs w:val="16"/>
              </w:rPr>
              <w:t xml:space="preserve">Первая очередь </w:t>
            </w:r>
            <w:r w:rsidR="001D2DDF" w:rsidRPr="000E5B55">
              <w:rPr>
                <w:rFonts w:ascii="Times New Roman" w:hAnsi="Times New Roman" w:cs="Times New Roman"/>
                <w:b/>
                <w:sz w:val="16"/>
                <w:szCs w:val="16"/>
              </w:rPr>
              <w:t xml:space="preserve">до </w:t>
            </w:r>
            <w:r w:rsidRPr="000E5B55">
              <w:rPr>
                <w:rFonts w:ascii="Times New Roman" w:hAnsi="Times New Roman" w:cs="Times New Roman"/>
                <w:b/>
                <w:sz w:val="16"/>
                <w:szCs w:val="16"/>
              </w:rPr>
              <w:t>2020 г., тыс. рублей</w:t>
            </w:r>
          </w:p>
        </w:tc>
        <w:tc>
          <w:tcPr>
            <w:tcW w:w="1842" w:type="dxa"/>
          </w:tcPr>
          <w:p w:rsidR="004028C2" w:rsidRPr="000E5B55" w:rsidRDefault="001D7392" w:rsidP="000E5B55">
            <w:pPr>
              <w:spacing w:after="0" w:line="240" w:lineRule="auto"/>
              <w:jc w:val="center"/>
              <w:rPr>
                <w:rFonts w:ascii="Times New Roman" w:hAnsi="Times New Roman" w:cs="Times New Roman"/>
                <w:b/>
                <w:sz w:val="16"/>
                <w:szCs w:val="16"/>
              </w:rPr>
            </w:pPr>
            <w:r w:rsidRPr="000E5B55">
              <w:rPr>
                <w:rFonts w:ascii="Times New Roman" w:hAnsi="Times New Roman" w:cs="Times New Roman"/>
                <w:b/>
                <w:sz w:val="16"/>
                <w:szCs w:val="16"/>
              </w:rPr>
              <w:t>Расчетный срок 2030 год, тыс.рублей</w:t>
            </w:r>
          </w:p>
        </w:tc>
      </w:tr>
      <w:tr w:rsidR="00EB2A93" w:rsidRPr="000E5B55" w:rsidTr="00F87CDF">
        <w:tc>
          <w:tcPr>
            <w:tcW w:w="500" w:type="dxa"/>
          </w:tcPr>
          <w:p w:rsidR="00EB2A93" w:rsidRPr="000E5B55" w:rsidRDefault="00EB2A93" w:rsidP="000E5B55">
            <w:pPr>
              <w:spacing w:after="0" w:line="240" w:lineRule="auto"/>
              <w:jc w:val="center"/>
              <w:rPr>
                <w:rFonts w:ascii="Times New Roman" w:hAnsi="Times New Roman" w:cs="Times New Roman"/>
                <w:sz w:val="16"/>
                <w:szCs w:val="16"/>
              </w:rPr>
            </w:pPr>
            <w:r w:rsidRPr="000E5B55">
              <w:rPr>
                <w:rFonts w:ascii="Times New Roman" w:hAnsi="Times New Roman" w:cs="Times New Roman"/>
                <w:sz w:val="16"/>
                <w:szCs w:val="16"/>
              </w:rPr>
              <w:t>1</w:t>
            </w:r>
          </w:p>
        </w:tc>
        <w:tc>
          <w:tcPr>
            <w:tcW w:w="3436" w:type="dxa"/>
          </w:tcPr>
          <w:p w:rsidR="00EB2A93" w:rsidRPr="000E5B55" w:rsidRDefault="00EB2A93" w:rsidP="000E5B55">
            <w:pPr>
              <w:spacing w:after="0" w:line="240" w:lineRule="auto"/>
              <w:jc w:val="both"/>
              <w:rPr>
                <w:rFonts w:ascii="Times New Roman" w:hAnsi="Times New Roman" w:cs="Times New Roman"/>
                <w:sz w:val="16"/>
                <w:szCs w:val="16"/>
              </w:rPr>
            </w:pPr>
            <w:r w:rsidRPr="000E5B55">
              <w:rPr>
                <w:rFonts w:ascii="Times New Roman" w:hAnsi="Times New Roman" w:cs="Times New Roman"/>
                <w:sz w:val="16"/>
                <w:szCs w:val="16"/>
              </w:rPr>
              <w:t xml:space="preserve">Теплогенераторная  школы д. Липна </w:t>
            </w:r>
          </w:p>
        </w:tc>
        <w:tc>
          <w:tcPr>
            <w:tcW w:w="1701" w:type="dxa"/>
          </w:tcPr>
          <w:p w:rsidR="00EB2A93" w:rsidRPr="000E5B55" w:rsidRDefault="00EB2A93" w:rsidP="000E5B55">
            <w:pPr>
              <w:spacing w:after="0" w:line="240" w:lineRule="auto"/>
              <w:jc w:val="center"/>
              <w:rPr>
                <w:rFonts w:ascii="Times New Roman" w:hAnsi="Times New Roman" w:cs="Times New Roman"/>
                <w:sz w:val="16"/>
                <w:szCs w:val="16"/>
              </w:rPr>
            </w:pPr>
            <w:r w:rsidRPr="000E5B55">
              <w:rPr>
                <w:rFonts w:ascii="Times New Roman" w:hAnsi="Times New Roman" w:cs="Times New Roman"/>
                <w:sz w:val="16"/>
                <w:szCs w:val="16"/>
              </w:rPr>
              <w:t>2250,0</w:t>
            </w:r>
          </w:p>
        </w:tc>
        <w:tc>
          <w:tcPr>
            <w:tcW w:w="1842" w:type="dxa"/>
          </w:tcPr>
          <w:p w:rsidR="00EB2A93" w:rsidRPr="000E5B55" w:rsidRDefault="00EB2A93" w:rsidP="000E5B55">
            <w:pPr>
              <w:spacing w:after="0" w:line="240" w:lineRule="auto"/>
              <w:jc w:val="center"/>
              <w:rPr>
                <w:rFonts w:ascii="Times New Roman" w:hAnsi="Times New Roman" w:cs="Times New Roman"/>
                <w:sz w:val="16"/>
                <w:szCs w:val="16"/>
              </w:rPr>
            </w:pPr>
            <w:r w:rsidRPr="000E5B55">
              <w:rPr>
                <w:rFonts w:ascii="Times New Roman" w:hAnsi="Times New Roman" w:cs="Times New Roman"/>
                <w:sz w:val="16"/>
                <w:szCs w:val="16"/>
              </w:rPr>
              <w:t>0</w:t>
            </w:r>
          </w:p>
        </w:tc>
      </w:tr>
      <w:tr w:rsidR="00EB2A93" w:rsidRPr="000E5B55" w:rsidTr="00F87CDF">
        <w:tc>
          <w:tcPr>
            <w:tcW w:w="500" w:type="dxa"/>
          </w:tcPr>
          <w:p w:rsidR="00EB2A93" w:rsidRPr="000E5B55" w:rsidRDefault="00EB2A93" w:rsidP="000E5B55">
            <w:pPr>
              <w:spacing w:after="0" w:line="240" w:lineRule="auto"/>
              <w:jc w:val="center"/>
              <w:rPr>
                <w:rFonts w:ascii="Times New Roman" w:hAnsi="Times New Roman" w:cs="Times New Roman"/>
                <w:sz w:val="16"/>
                <w:szCs w:val="16"/>
              </w:rPr>
            </w:pPr>
            <w:r w:rsidRPr="000E5B55">
              <w:rPr>
                <w:rFonts w:ascii="Times New Roman" w:hAnsi="Times New Roman" w:cs="Times New Roman"/>
                <w:sz w:val="16"/>
                <w:szCs w:val="16"/>
              </w:rPr>
              <w:t>2</w:t>
            </w:r>
          </w:p>
        </w:tc>
        <w:tc>
          <w:tcPr>
            <w:tcW w:w="3436" w:type="dxa"/>
          </w:tcPr>
          <w:p w:rsidR="00EB2A93" w:rsidRPr="000E5B55" w:rsidRDefault="00EB2A93" w:rsidP="000E5B55">
            <w:pPr>
              <w:spacing w:after="0" w:line="240" w:lineRule="auto"/>
              <w:jc w:val="both"/>
              <w:rPr>
                <w:rFonts w:ascii="Times New Roman" w:hAnsi="Times New Roman" w:cs="Times New Roman"/>
                <w:sz w:val="16"/>
                <w:szCs w:val="16"/>
              </w:rPr>
            </w:pPr>
            <w:r w:rsidRPr="000E5B55">
              <w:rPr>
                <w:rFonts w:ascii="Times New Roman" w:hAnsi="Times New Roman" w:cs="Times New Roman"/>
                <w:sz w:val="16"/>
                <w:szCs w:val="16"/>
              </w:rPr>
              <w:t>Котельная Сушнево-1, топливо природный газ</w:t>
            </w:r>
          </w:p>
        </w:tc>
        <w:tc>
          <w:tcPr>
            <w:tcW w:w="1701" w:type="dxa"/>
          </w:tcPr>
          <w:p w:rsidR="00EB2A93" w:rsidRPr="000E5B55" w:rsidRDefault="00EB2A93" w:rsidP="000E5B55">
            <w:pPr>
              <w:spacing w:after="0" w:line="240" w:lineRule="auto"/>
              <w:jc w:val="center"/>
              <w:rPr>
                <w:rFonts w:ascii="Times New Roman" w:hAnsi="Times New Roman" w:cs="Times New Roman"/>
                <w:sz w:val="16"/>
                <w:szCs w:val="16"/>
              </w:rPr>
            </w:pPr>
            <w:r w:rsidRPr="000E5B55">
              <w:rPr>
                <w:rFonts w:ascii="Times New Roman" w:hAnsi="Times New Roman" w:cs="Times New Roman"/>
                <w:sz w:val="16"/>
                <w:szCs w:val="16"/>
              </w:rPr>
              <w:t>3000,0</w:t>
            </w:r>
          </w:p>
        </w:tc>
        <w:tc>
          <w:tcPr>
            <w:tcW w:w="1842" w:type="dxa"/>
          </w:tcPr>
          <w:p w:rsidR="00EB2A93" w:rsidRPr="000E5B55" w:rsidRDefault="00EB2A93" w:rsidP="000E5B55">
            <w:pPr>
              <w:spacing w:after="0" w:line="240" w:lineRule="auto"/>
              <w:jc w:val="center"/>
              <w:rPr>
                <w:rFonts w:ascii="Times New Roman" w:hAnsi="Times New Roman" w:cs="Times New Roman"/>
                <w:sz w:val="16"/>
                <w:szCs w:val="16"/>
              </w:rPr>
            </w:pPr>
            <w:r w:rsidRPr="000E5B55">
              <w:rPr>
                <w:rFonts w:ascii="Times New Roman" w:hAnsi="Times New Roman" w:cs="Times New Roman"/>
                <w:sz w:val="16"/>
                <w:szCs w:val="16"/>
              </w:rPr>
              <w:t>0</w:t>
            </w:r>
          </w:p>
        </w:tc>
      </w:tr>
      <w:tr w:rsidR="00EB2A93" w:rsidRPr="000E5B55" w:rsidTr="00F87CDF">
        <w:tc>
          <w:tcPr>
            <w:tcW w:w="500" w:type="dxa"/>
          </w:tcPr>
          <w:p w:rsidR="00EB2A93" w:rsidRPr="000E5B55" w:rsidRDefault="00EB2A93" w:rsidP="000E5B55">
            <w:pPr>
              <w:spacing w:after="0" w:line="240" w:lineRule="auto"/>
              <w:jc w:val="center"/>
              <w:rPr>
                <w:rFonts w:ascii="Times New Roman" w:hAnsi="Times New Roman" w:cs="Times New Roman"/>
                <w:sz w:val="16"/>
                <w:szCs w:val="16"/>
              </w:rPr>
            </w:pPr>
            <w:r w:rsidRPr="000E5B55">
              <w:rPr>
                <w:rFonts w:ascii="Times New Roman" w:hAnsi="Times New Roman" w:cs="Times New Roman"/>
                <w:sz w:val="16"/>
                <w:szCs w:val="16"/>
              </w:rPr>
              <w:t>3</w:t>
            </w:r>
          </w:p>
        </w:tc>
        <w:tc>
          <w:tcPr>
            <w:tcW w:w="3436" w:type="dxa"/>
          </w:tcPr>
          <w:p w:rsidR="00EB2A93" w:rsidRPr="000E5B55" w:rsidRDefault="00EB2A93" w:rsidP="000E5B55">
            <w:pPr>
              <w:spacing w:after="0" w:line="240" w:lineRule="auto"/>
              <w:jc w:val="both"/>
              <w:rPr>
                <w:rFonts w:ascii="Times New Roman" w:hAnsi="Times New Roman" w:cs="Times New Roman"/>
                <w:sz w:val="16"/>
                <w:szCs w:val="16"/>
              </w:rPr>
            </w:pPr>
            <w:r w:rsidRPr="000E5B55">
              <w:rPr>
                <w:rFonts w:ascii="Times New Roman" w:hAnsi="Times New Roman" w:cs="Times New Roman"/>
                <w:sz w:val="16"/>
                <w:szCs w:val="16"/>
              </w:rPr>
              <w:t>Котельная Сушнево-2, топливо природный газ</w:t>
            </w:r>
          </w:p>
        </w:tc>
        <w:tc>
          <w:tcPr>
            <w:tcW w:w="1701" w:type="dxa"/>
          </w:tcPr>
          <w:p w:rsidR="00EB2A93" w:rsidRPr="000E5B55" w:rsidRDefault="00EB2A93" w:rsidP="000E5B55">
            <w:pPr>
              <w:spacing w:after="0" w:line="240" w:lineRule="auto"/>
              <w:jc w:val="center"/>
              <w:rPr>
                <w:rFonts w:ascii="Times New Roman" w:hAnsi="Times New Roman" w:cs="Times New Roman"/>
                <w:sz w:val="16"/>
                <w:szCs w:val="16"/>
              </w:rPr>
            </w:pPr>
          </w:p>
        </w:tc>
        <w:tc>
          <w:tcPr>
            <w:tcW w:w="1842" w:type="dxa"/>
          </w:tcPr>
          <w:p w:rsidR="00EB2A93" w:rsidRPr="000E5B55" w:rsidRDefault="00EB2A93" w:rsidP="000E5B55">
            <w:pPr>
              <w:spacing w:after="0" w:line="240" w:lineRule="auto"/>
              <w:jc w:val="center"/>
              <w:rPr>
                <w:rFonts w:ascii="Times New Roman" w:hAnsi="Times New Roman" w:cs="Times New Roman"/>
                <w:sz w:val="16"/>
                <w:szCs w:val="16"/>
              </w:rPr>
            </w:pPr>
            <w:r w:rsidRPr="000E5B55">
              <w:rPr>
                <w:rFonts w:ascii="Times New Roman" w:hAnsi="Times New Roman" w:cs="Times New Roman"/>
                <w:sz w:val="16"/>
                <w:szCs w:val="16"/>
              </w:rPr>
              <w:t>6000,0</w:t>
            </w:r>
          </w:p>
        </w:tc>
      </w:tr>
      <w:tr w:rsidR="00EB2A93" w:rsidRPr="000E5B55" w:rsidTr="00F87CDF">
        <w:tc>
          <w:tcPr>
            <w:tcW w:w="500" w:type="dxa"/>
          </w:tcPr>
          <w:p w:rsidR="00EB2A93" w:rsidRPr="000E5B55" w:rsidRDefault="00EB2A93" w:rsidP="000E5B55">
            <w:pPr>
              <w:spacing w:after="0" w:line="240" w:lineRule="auto"/>
              <w:jc w:val="center"/>
              <w:rPr>
                <w:rFonts w:ascii="Times New Roman" w:hAnsi="Times New Roman" w:cs="Times New Roman"/>
                <w:sz w:val="16"/>
                <w:szCs w:val="16"/>
              </w:rPr>
            </w:pPr>
            <w:r w:rsidRPr="000E5B55">
              <w:rPr>
                <w:rFonts w:ascii="Times New Roman" w:hAnsi="Times New Roman" w:cs="Times New Roman"/>
                <w:sz w:val="16"/>
                <w:szCs w:val="16"/>
              </w:rPr>
              <w:t>4</w:t>
            </w:r>
          </w:p>
        </w:tc>
        <w:tc>
          <w:tcPr>
            <w:tcW w:w="3436" w:type="dxa"/>
          </w:tcPr>
          <w:p w:rsidR="00EB2A93" w:rsidRPr="000E5B55" w:rsidRDefault="00EB2A93" w:rsidP="000E5B55">
            <w:pPr>
              <w:spacing w:after="0" w:line="240" w:lineRule="auto"/>
              <w:jc w:val="both"/>
              <w:rPr>
                <w:rFonts w:ascii="Times New Roman" w:hAnsi="Times New Roman" w:cs="Times New Roman"/>
                <w:sz w:val="16"/>
                <w:szCs w:val="16"/>
              </w:rPr>
            </w:pPr>
            <w:r w:rsidRPr="000E5B55">
              <w:rPr>
                <w:rFonts w:ascii="Times New Roman" w:hAnsi="Times New Roman" w:cs="Times New Roman"/>
                <w:sz w:val="16"/>
                <w:szCs w:val="16"/>
              </w:rPr>
              <w:t>Реконструкция тепловых сетей:</w:t>
            </w:r>
          </w:p>
        </w:tc>
        <w:tc>
          <w:tcPr>
            <w:tcW w:w="1701" w:type="dxa"/>
          </w:tcPr>
          <w:p w:rsidR="00EB2A93" w:rsidRPr="000E5B55" w:rsidRDefault="00EB2A93" w:rsidP="000E5B55">
            <w:pPr>
              <w:spacing w:after="0" w:line="240" w:lineRule="auto"/>
              <w:jc w:val="center"/>
              <w:rPr>
                <w:rFonts w:ascii="Times New Roman" w:hAnsi="Times New Roman" w:cs="Times New Roman"/>
                <w:sz w:val="16"/>
                <w:szCs w:val="16"/>
              </w:rPr>
            </w:pPr>
          </w:p>
        </w:tc>
        <w:tc>
          <w:tcPr>
            <w:tcW w:w="1842" w:type="dxa"/>
          </w:tcPr>
          <w:p w:rsidR="00EB2A93" w:rsidRPr="000E5B55" w:rsidRDefault="00EB2A93" w:rsidP="000E5B55">
            <w:pPr>
              <w:spacing w:after="0" w:line="240" w:lineRule="auto"/>
              <w:jc w:val="center"/>
              <w:rPr>
                <w:rFonts w:ascii="Times New Roman" w:hAnsi="Times New Roman" w:cs="Times New Roman"/>
                <w:sz w:val="16"/>
                <w:szCs w:val="16"/>
              </w:rPr>
            </w:pPr>
          </w:p>
        </w:tc>
      </w:tr>
      <w:tr w:rsidR="00EB2A93" w:rsidRPr="000E5B55" w:rsidTr="00F87CDF">
        <w:tc>
          <w:tcPr>
            <w:tcW w:w="500" w:type="dxa"/>
          </w:tcPr>
          <w:p w:rsidR="00EB2A93" w:rsidRPr="000E5B55" w:rsidRDefault="00EB2A93" w:rsidP="000E5B55">
            <w:pPr>
              <w:spacing w:after="0" w:line="240" w:lineRule="auto"/>
              <w:jc w:val="center"/>
              <w:rPr>
                <w:rFonts w:ascii="Times New Roman" w:hAnsi="Times New Roman" w:cs="Times New Roman"/>
                <w:sz w:val="16"/>
                <w:szCs w:val="16"/>
              </w:rPr>
            </w:pPr>
          </w:p>
        </w:tc>
        <w:tc>
          <w:tcPr>
            <w:tcW w:w="3436" w:type="dxa"/>
          </w:tcPr>
          <w:p w:rsidR="00EB2A93" w:rsidRPr="000E5B55" w:rsidRDefault="00EB2A93" w:rsidP="000E5B55">
            <w:pPr>
              <w:spacing w:after="0" w:line="240" w:lineRule="auto"/>
              <w:jc w:val="both"/>
              <w:rPr>
                <w:rFonts w:ascii="Times New Roman" w:hAnsi="Times New Roman" w:cs="Times New Roman"/>
                <w:sz w:val="16"/>
                <w:szCs w:val="16"/>
              </w:rPr>
            </w:pPr>
            <w:r w:rsidRPr="000E5B55">
              <w:rPr>
                <w:rFonts w:ascii="Times New Roman" w:hAnsi="Times New Roman" w:cs="Times New Roman"/>
                <w:sz w:val="16"/>
                <w:szCs w:val="16"/>
              </w:rPr>
              <w:t>Д. Пекша</w:t>
            </w:r>
          </w:p>
        </w:tc>
        <w:tc>
          <w:tcPr>
            <w:tcW w:w="1701" w:type="dxa"/>
          </w:tcPr>
          <w:p w:rsidR="00EB2A93" w:rsidRPr="000E5B55" w:rsidRDefault="00EB2A93" w:rsidP="000E5B55">
            <w:pPr>
              <w:spacing w:after="0" w:line="240" w:lineRule="auto"/>
              <w:jc w:val="center"/>
              <w:rPr>
                <w:rFonts w:ascii="Times New Roman" w:hAnsi="Times New Roman" w:cs="Times New Roman"/>
                <w:sz w:val="16"/>
                <w:szCs w:val="16"/>
              </w:rPr>
            </w:pPr>
            <w:r w:rsidRPr="000E5B55">
              <w:rPr>
                <w:rFonts w:ascii="Times New Roman" w:hAnsi="Times New Roman" w:cs="Times New Roman"/>
                <w:sz w:val="16"/>
                <w:szCs w:val="16"/>
              </w:rPr>
              <w:t>13000,0</w:t>
            </w:r>
          </w:p>
        </w:tc>
        <w:tc>
          <w:tcPr>
            <w:tcW w:w="1842" w:type="dxa"/>
          </w:tcPr>
          <w:p w:rsidR="00EB2A93" w:rsidRPr="000E5B55" w:rsidRDefault="00EB2A93" w:rsidP="000E5B55">
            <w:pPr>
              <w:spacing w:after="0" w:line="240" w:lineRule="auto"/>
              <w:jc w:val="center"/>
              <w:rPr>
                <w:rFonts w:ascii="Times New Roman" w:hAnsi="Times New Roman" w:cs="Times New Roman"/>
                <w:sz w:val="16"/>
                <w:szCs w:val="16"/>
              </w:rPr>
            </w:pPr>
            <w:r w:rsidRPr="000E5B55">
              <w:rPr>
                <w:rFonts w:ascii="Times New Roman" w:hAnsi="Times New Roman" w:cs="Times New Roman"/>
                <w:sz w:val="16"/>
                <w:szCs w:val="16"/>
              </w:rPr>
              <w:t>13800,0</w:t>
            </w:r>
          </w:p>
        </w:tc>
      </w:tr>
      <w:tr w:rsidR="00EB2A93" w:rsidRPr="000E5B55" w:rsidTr="00F87CDF">
        <w:tc>
          <w:tcPr>
            <w:tcW w:w="500" w:type="dxa"/>
          </w:tcPr>
          <w:p w:rsidR="00EB2A93" w:rsidRPr="000E5B55" w:rsidRDefault="00EB2A93" w:rsidP="000E5B55">
            <w:pPr>
              <w:spacing w:after="0" w:line="240" w:lineRule="auto"/>
              <w:jc w:val="center"/>
              <w:rPr>
                <w:rFonts w:ascii="Times New Roman" w:hAnsi="Times New Roman" w:cs="Times New Roman"/>
                <w:sz w:val="16"/>
                <w:szCs w:val="16"/>
              </w:rPr>
            </w:pPr>
          </w:p>
        </w:tc>
        <w:tc>
          <w:tcPr>
            <w:tcW w:w="3436" w:type="dxa"/>
          </w:tcPr>
          <w:p w:rsidR="00EB2A93" w:rsidRPr="000E5B55" w:rsidRDefault="00EB2A93" w:rsidP="000E5B55">
            <w:pPr>
              <w:spacing w:after="0" w:line="240" w:lineRule="auto"/>
              <w:jc w:val="both"/>
              <w:rPr>
                <w:rFonts w:ascii="Times New Roman" w:hAnsi="Times New Roman" w:cs="Times New Roman"/>
                <w:sz w:val="16"/>
                <w:szCs w:val="16"/>
              </w:rPr>
            </w:pPr>
            <w:r w:rsidRPr="000E5B55">
              <w:rPr>
                <w:rFonts w:ascii="Times New Roman" w:hAnsi="Times New Roman" w:cs="Times New Roman"/>
                <w:sz w:val="16"/>
                <w:szCs w:val="16"/>
              </w:rPr>
              <w:t>Пос. Сушнево-1</w:t>
            </w:r>
          </w:p>
        </w:tc>
        <w:tc>
          <w:tcPr>
            <w:tcW w:w="1701" w:type="dxa"/>
          </w:tcPr>
          <w:p w:rsidR="00EB2A93" w:rsidRPr="000E5B55" w:rsidRDefault="00EB2A93" w:rsidP="000E5B55">
            <w:pPr>
              <w:spacing w:after="0" w:line="240" w:lineRule="auto"/>
              <w:jc w:val="center"/>
              <w:rPr>
                <w:rFonts w:ascii="Times New Roman" w:hAnsi="Times New Roman" w:cs="Times New Roman"/>
                <w:sz w:val="16"/>
                <w:szCs w:val="16"/>
              </w:rPr>
            </w:pPr>
            <w:r w:rsidRPr="000E5B55">
              <w:rPr>
                <w:rFonts w:ascii="Times New Roman" w:hAnsi="Times New Roman" w:cs="Times New Roman"/>
                <w:sz w:val="16"/>
                <w:szCs w:val="16"/>
              </w:rPr>
              <w:t>1350,0</w:t>
            </w:r>
          </w:p>
        </w:tc>
        <w:tc>
          <w:tcPr>
            <w:tcW w:w="1842" w:type="dxa"/>
          </w:tcPr>
          <w:p w:rsidR="00EB2A93" w:rsidRPr="000E5B55" w:rsidRDefault="00EB2A93" w:rsidP="000E5B55">
            <w:pPr>
              <w:spacing w:after="0" w:line="240" w:lineRule="auto"/>
              <w:jc w:val="center"/>
              <w:rPr>
                <w:rFonts w:ascii="Times New Roman" w:hAnsi="Times New Roman" w:cs="Times New Roman"/>
                <w:sz w:val="16"/>
                <w:szCs w:val="16"/>
              </w:rPr>
            </w:pPr>
            <w:r w:rsidRPr="000E5B55">
              <w:rPr>
                <w:rFonts w:ascii="Times New Roman" w:hAnsi="Times New Roman" w:cs="Times New Roman"/>
                <w:sz w:val="16"/>
                <w:szCs w:val="16"/>
              </w:rPr>
              <w:t>1600,0</w:t>
            </w:r>
          </w:p>
        </w:tc>
      </w:tr>
      <w:tr w:rsidR="00EB2A93" w:rsidRPr="000E5B55" w:rsidTr="00F87CDF">
        <w:tc>
          <w:tcPr>
            <w:tcW w:w="500" w:type="dxa"/>
          </w:tcPr>
          <w:p w:rsidR="00EB2A93" w:rsidRPr="000E5B55" w:rsidRDefault="00EB2A93" w:rsidP="000E5B55">
            <w:pPr>
              <w:spacing w:after="0" w:line="240" w:lineRule="auto"/>
              <w:jc w:val="center"/>
              <w:rPr>
                <w:rFonts w:ascii="Times New Roman" w:hAnsi="Times New Roman" w:cs="Times New Roman"/>
                <w:sz w:val="16"/>
                <w:szCs w:val="16"/>
              </w:rPr>
            </w:pPr>
          </w:p>
        </w:tc>
        <w:tc>
          <w:tcPr>
            <w:tcW w:w="3436" w:type="dxa"/>
          </w:tcPr>
          <w:p w:rsidR="00EB2A93" w:rsidRPr="000E5B55" w:rsidRDefault="00EB2A93" w:rsidP="000E5B55">
            <w:pPr>
              <w:spacing w:after="0" w:line="240" w:lineRule="auto"/>
              <w:jc w:val="both"/>
              <w:rPr>
                <w:rFonts w:ascii="Times New Roman" w:hAnsi="Times New Roman" w:cs="Times New Roman"/>
                <w:sz w:val="16"/>
                <w:szCs w:val="16"/>
              </w:rPr>
            </w:pPr>
            <w:r w:rsidRPr="000E5B55">
              <w:rPr>
                <w:rFonts w:ascii="Times New Roman" w:hAnsi="Times New Roman" w:cs="Times New Roman"/>
                <w:sz w:val="16"/>
                <w:szCs w:val="16"/>
              </w:rPr>
              <w:t>Д. Липна</w:t>
            </w:r>
          </w:p>
        </w:tc>
        <w:tc>
          <w:tcPr>
            <w:tcW w:w="1701" w:type="dxa"/>
          </w:tcPr>
          <w:p w:rsidR="00EB2A93" w:rsidRPr="000E5B55" w:rsidRDefault="00EB2A93" w:rsidP="000E5B55">
            <w:pPr>
              <w:spacing w:after="0" w:line="240" w:lineRule="auto"/>
              <w:jc w:val="center"/>
              <w:rPr>
                <w:rFonts w:ascii="Times New Roman" w:hAnsi="Times New Roman" w:cs="Times New Roman"/>
                <w:sz w:val="16"/>
                <w:szCs w:val="16"/>
              </w:rPr>
            </w:pPr>
            <w:r w:rsidRPr="000E5B55">
              <w:rPr>
                <w:rFonts w:ascii="Times New Roman" w:hAnsi="Times New Roman" w:cs="Times New Roman"/>
                <w:sz w:val="16"/>
                <w:szCs w:val="16"/>
              </w:rPr>
              <w:t>1800,0</w:t>
            </w:r>
          </w:p>
        </w:tc>
        <w:tc>
          <w:tcPr>
            <w:tcW w:w="1842" w:type="dxa"/>
          </w:tcPr>
          <w:p w:rsidR="00EB2A93" w:rsidRPr="000E5B55" w:rsidRDefault="00EB2A93" w:rsidP="000E5B55">
            <w:pPr>
              <w:spacing w:after="0" w:line="240" w:lineRule="auto"/>
              <w:jc w:val="center"/>
              <w:rPr>
                <w:rFonts w:ascii="Times New Roman" w:hAnsi="Times New Roman" w:cs="Times New Roman"/>
                <w:sz w:val="16"/>
                <w:szCs w:val="16"/>
              </w:rPr>
            </w:pPr>
            <w:r w:rsidRPr="000E5B55">
              <w:rPr>
                <w:rFonts w:ascii="Times New Roman" w:hAnsi="Times New Roman" w:cs="Times New Roman"/>
                <w:sz w:val="16"/>
                <w:szCs w:val="16"/>
              </w:rPr>
              <w:t>1850,0</w:t>
            </w:r>
          </w:p>
        </w:tc>
      </w:tr>
      <w:tr w:rsidR="00EB2A93" w:rsidRPr="000E5B55" w:rsidTr="00F87CDF">
        <w:tc>
          <w:tcPr>
            <w:tcW w:w="500" w:type="dxa"/>
          </w:tcPr>
          <w:p w:rsidR="00EB2A93" w:rsidRPr="000E5B55" w:rsidRDefault="00EB2A93" w:rsidP="000E5B55">
            <w:pPr>
              <w:spacing w:after="0" w:line="240" w:lineRule="auto"/>
              <w:jc w:val="center"/>
              <w:rPr>
                <w:rFonts w:ascii="Times New Roman" w:hAnsi="Times New Roman" w:cs="Times New Roman"/>
                <w:sz w:val="16"/>
                <w:szCs w:val="16"/>
              </w:rPr>
            </w:pPr>
          </w:p>
        </w:tc>
        <w:tc>
          <w:tcPr>
            <w:tcW w:w="3436" w:type="dxa"/>
          </w:tcPr>
          <w:p w:rsidR="00EB2A93" w:rsidRPr="000E5B55" w:rsidRDefault="00EB2A93" w:rsidP="000E5B55">
            <w:pPr>
              <w:spacing w:after="0" w:line="240" w:lineRule="auto"/>
              <w:jc w:val="both"/>
              <w:rPr>
                <w:rFonts w:ascii="Times New Roman" w:hAnsi="Times New Roman" w:cs="Times New Roman"/>
                <w:sz w:val="16"/>
                <w:szCs w:val="16"/>
              </w:rPr>
            </w:pPr>
            <w:r w:rsidRPr="000E5B55">
              <w:rPr>
                <w:rFonts w:ascii="Times New Roman" w:hAnsi="Times New Roman" w:cs="Times New Roman"/>
                <w:sz w:val="16"/>
                <w:szCs w:val="16"/>
              </w:rPr>
              <w:t>Пос. Сушнево-2</w:t>
            </w:r>
          </w:p>
        </w:tc>
        <w:tc>
          <w:tcPr>
            <w:tcW w:w="1701" w:type="dxa"/>
          </w:tcPr>
          <w:p w:rsidR="00EB2A93" w:rsidRPr="000E5B55" w:rsidRDefault="00EB2A93" w:rsidP="000E5B55">
            <w:pPr>
              <w:spacing w:after="0" w:line="240" w:lineRule="auto"/>
              <w:jc w:val="center"/>
              <w:rPr>
                <w:rFonts w:ascii="Times New Roman" w:hAnsi="Times New Roman" w:cs="Times New Roman"/>
                <w:sz w:val="16"/>
                <w:szCs w:val="16"/>
              </w:rPr>
            </w:pPr>
            <w:r w:rsidRPr="000E5B55">
              <w:rPr>
                <w:rFonts w:ascii="Times New Roman" w:hAnsi="Times New Roman" w:cs="Times New Roman"/>
                <w:sz w:val="16"/>
                <w:szCs w:val="16"/>
              </w:rPr>
              <w:t>900,0</w:t>
            </w:r>
          </w:p>
        </w:tc>
        <w:tc>
          <w:tcPr>
            <w:tcW w:w="1842" w:type="dxa"/>
          </w:tcPr>
          <w:p w:rsidR="00EB2A93" w:rsidRPr="000E5B55" w:rsidRDefault="00EB2A93" w:rsidP="000E5B55">
            <w:pPr>
              <w:spacing w:after="0" w:line="240" w:lineRule="auto"/>
              <w:jc w:val="center"/>
              <w:rPr>
                <w:rFonts w:ascii="Times New Roman" w:hAnsi="Times New Roman" w:cs="Times New Roman"/>
                <w:sz w:val="16"/>
                <w:szCs w:val="16"/>
              </w:rPr>
            </w:pPr>
            <w:r w:rsidRPr="000E5B55">
              <w:rPr>
                <w:rFonts w:ascii="Times New Roman" w:hAnsi="Times New Roman" w:cs="Times New Roman"/>
                <w:sz w:val="16"/>
                <w:szCs w:val="16"/>
              </w:rPr>
              <w:t>1000,0</w:t>
            </w:r>
          </w:p>
        </w:tc>
      </w:tr>
      <w:tr w:rsidR="00EB2A93" w:rsidRPr="000E5B55" w:rsidTr="00F87CDF">
        <w:tc>
          <w:tcPr>
            <w:tcW w:w="500" w:type="dxa"/>
          </w:tcPr>
          <w:p w:rsidR="00EB2A93" w:rsidRPr="000E5B55" w:rsidRDefault="00EB2A93" w:rsidP="000E5B55">
            <w:pPr>
              <w:spacing w:after="0" w:line="240" w:lineRule="auto"/>
              <w:jc w:val="both"/>
              <w:rPr>
                <w:rFonts w:ascii="Times New Roman" w:hAnsi="Times New Roman" w:cs="Times New Roman"/>
                <w:sz w:val="16"/>
                <w:szCs w:val="16"/>
              </w:rPr>
            </w:pPr>
          </w:p>
        </w:tc>
        <w:tc>
          <w:tcPr>
            <w:tcW w:w="3436" w:type="dxa"/>
          </w:tcPr>
          <w:p w:rsidR="00EB2A93" w:rsidRPr="000E5B55" w:rsidRDefault="00EB2A93" w:rsidP="000E5B55">
            <w:pPr>
              <w:spacing w:after="0" w:line="240" w:lineRule="auto"/>
              <w:jc w:val="both"/>
              <w:rPr>
                <w:rFonts w:ascii="Times New Roman" w:hAnsi="Times New Roman" w:cs="Times New Roman"/>
                <w:sz w:val="16"/>
                <w:szCs w:val="16"/>
              </w:rPr>
            </w:pPr>
            <w:r w:rsidRPr="000E5B55">
              <w:rPr>
                <w:rFonts w:ascii="Times New Roman" w:hAnsi="Times New Roman" w:cs="Times New Roman"/>
                <w:sz w:val="16"/>
                <w:szCs w:val="16"/>
              </w:rPr>
              <w:t>Пос. Труд</w:t>
            </w:r>
          </w:p>
        </w:tc>
        <w:tc>
          <w:tcPr>
            <w:tcW w:w="1701" w:type="dxa"/>
          </w:tcPr>
          <w:p w:rsidR="00EB2A93" w:rsidRPr="000E5B55" w:rsidRDefault="00EB2A93" w:rsidP="000E5B55">
            <w:pPr>
              <w:spacing w:after="0" w:line="240" w:lineRule="auto"/>
              <w:jc w:val="center"/>
              <w:rPr>
                <w:rFonts w:ascii="Times New Roman" w:hAnsi="Times New Roman" w:cs="Times New Roman"/>
                <w:sz w:val="16"/>
                <w:szCs w:val="16"/>
              </w:rPr>
            </w:pPr>
            <w:r w:rsidRPr="000E5B55">
              <w:rPr>
                <w:rFonts w:ascii="Times New Roman" w:hAnsi="Times New Roman" w:cs="Times New Roman"/>
                <w:sz w:val="16"/>
                <w:szCs w:val="16"/>
              </w:rPr>
              <w:t>7000,0</w:t>
            </w:r>
          </w:p>
        </w:tc>
        <w:tc>
          <w:tcPr>
            <w:tcW w:w="1842" w:type="dxa"/>
          </w:tcPr>
          <w:p w:rsidR="00EB2A93" w:rsidRPr="000E5B55" w:rsidRDefault="00EB2A93" w:rsidP="000E5B55">
            <w:pPr>
              <w:spacing w:after="0" w:line="240" w:lineRule="auto"/>
              <w:jc w:val="center"/>
              <w:rPr>
                <w:rFonts w:ascii="Times New Roman" w:hAnsi="Times New Roman" w:cs="Times New Roman"/>
                <w:sz w:val="16"/>
                <w:szCs w:val="16"/>
              </w:rPr>
            </w:pPr>
            <w:r w:rsidRPr="000E5B55">
              <w:rPr>
                <w:rFonts w:ascii="Times New Roman" w:hAnsi="Times New Roman" w:cs="Times New Roman"/>
                <w:sz w:val="16"/>
                <w:szCs w:val="16"/>
              </w:rPr>
              <w:t>8500,0</w:t>
            </w:r>
          </w:p>
        </w:tc>
      </w:tr>
      <w:tr w:rsidR="00EB2A93" w:rsidRPr="000E5B55" w:rsidTr="00F87CDF">
        <w:tc>
          <w:tcPr>
            <w:tcW w:w="500" w:type="dxa"/>
          </w:tcPr>
          <w:p w:rsidR="00EB2A93" w:rsidRPr="000E5B55" w:rsidRDefault="00EB2A93" w:rsidP="000E5B55">
            <w:pPr>
              <w:spacing w:after="0" w:line="240" w:lineRule="auto"/>
              <w:jc w:val="both"/>
              <w:rPr>
                <w:rFonts w:ascii="Times New Roman" w:hAnsi="Times New Roman" w:cs="Times New Roman"/>
                <w:sz w:val="16"/>
                <w:szCs w:val="16"/>
              </w:rPr>
            </w:pPr>
          </w:p>
        </w:tc>
        <w:tc>
          <w:tcPr>
            <w:tcW w:w="3436" w:type="dxa"/>
          </w:tcPr>
          <w:p w:rsidR="00EB2A93" w:rsidRPr="000E5B55" w:rsidRDefault="00EB2A93" w:rsidP="000E5B55">
            <w:pPr>
              <w:spacing w:after="0" w:line="240" w:lineRule="auto"/>
              <w:jc w:val="both"/>
              <w:rPr>
                <w:rFonts w:ascii="Times New Roman" w:hAnsi="Times New Roman" w:cs="Times New Roman"/>
                <w:sz w:val="16"/>
                <w:szCs w:val="16"/>
              </w:rPr>
            </w:pPr>
            <w:r w:rsidRPr="000E5B55">
              <w:rPr>
                <w:rFonts w:ascii="Times New Roman" w:hAnsi="Times New Roman" w:cs="Times New Roman"/>
                <w:sz w:val="16"/>
                <w:szCs w:val="16"/>
              </w:rPr>
              <w:t>С. Андреевское</w:t>
            </w:r>
          </w:p>
        </w:tc>
        <w:tc>
          <w:tcPr>
            <w:tcW w:w="1701" w:type="dxa"/>
          </w:tcPr>
          <w:p w:rsidR="00EB2A93" w:rsidRPr="000E5B55" w:rsidRDefault="00EB2A93" w:rsidP="000E5B55">
            <w:pPr>
              <w:spacing w:after="0" w:line="240" w:lineRule="auto"/>
              <w:jc w:val="center"/>
              <w:rPr>
                <w:rFonts w:ascii="Times New Roman" w:hAnsi="Times New Roman" w:cs="Times New Roman"/>
                <w:sz w:val="16"/>
                <w:szCs w:val="16"/>
              </w:rPr>
            </w:pPr>
            <w:r w:rsidRPr="000E5B55">
              <w:rPr>
                <w:rFonts w:ascii="Times New Roman" w:hAnsi="Times New Roman" w:cs="Times New Roman"/>
                <w:sz w:val="16"/>
                <w:szCs w:val="16"/>
              </w:rPr>
              <w:t>2700,0</w:t>
            </w:r>
          </w:p>
        </w:tc>
        <w:tc>
          <w:tcPr>
            <w:tcW w:w="1842" w:type="dxa"/>
          </w:tcPr>
          <w:p w:rsidR="00EB2A93" w:rsidRPr="000E5B55" w:rsidRDefault="00EB2A93" w:rsidP="000E5B55">
            <w:pPr>
              <w:spacing w:after="0" w:line="240" w:lineRule="auto"/>
              <w:jc w:val="center"/>
              <w:rPr>
                <w:rFonts w:ascii="Times New Roman" w:hAnsi="Times New Roman" w:cs="Times New Roman"/>
                <w:sz w:val="16"/>
                <w:szCs w:val="16"/>
              </w:rPr>
            </w:pPr>
            <w:r w:rsidRPr="000E5B55">
              <w:rPr>
                <w:rFonts w:ascii="Times New Roman" w:hAnsi="Times New Roman" w:cs="Times New Roman"/>
                <w:sz w:val="16"/>
                <w:szCs w:val="16"/>
              </w:rPr>
              <w:t>2800,0</w:t>
            </w:r>
          </w:p>
        </w:tc>
      </w:tr>
      <w:tr w:rsidR="00EB2A93" w:rsidRPr="000E5B55" w:rsidTr="00F87CDF">
        <w:tc>
          <w:tcPr>
            <w:tcW w:w="3936" w:type="dxa"/>
            <w:gridSpan w:val="2"/>
          </w:tcPr>
          <w:p w:rsidR="00EB2A93" w:rsidRPr="000E5B55" w:rsidRDefault="00EB2A93" w:rsidP="000E5B55">
            <w:pPr>
              <w:spacing w:after="0" w:line="240" w:lineRule="auto"/>
              <w:jc w:val="both"/>
              <w:rPr>
                <w:rFonts w:ascii="Times New Roman" w:hAnsi="Times New Roman" w:cs="Times New Roman"/>
                <w:b/>
                <w:sz w:val="16"/>
                <w:szCs w:val="16"/>
              </w:rPr>
            </w:pPr>
            <w:r w:rsidRPr="000E5B55">
              <w:rPr>
                <w:rFonts w:ascii="Times New Roman" w:hAnsi="Times New Roman" w:cs="Times New Roman"/>
                <w:b/>
                <w:sz w:val="16"/>
                <w:szCs w:val="16"/>
              </w:rPr>
              <w:t>ИТОГО:</w:t>
            </w:r>
          </w:p>
        </w:tc>
        <w:tc>
          <w:tcPr>
            <w:tcW w:w="1701" w:type="dxa"/>
          </w:tcPr>
          <w:p w:rsidR="00EB2A93" w:rsidRPr="000E5B55" w:rsidRDefault="00EB2A93" w:rsidP="000E5B55">
            <w:pPr>
              <w:spacing w:after="0" w:line="240" w:lineRule="auto"/>
              <w:jc w:val="center"/>
              <w:rPr>
                <w:rFonts w:ascii="Times New Roman" w:hAnsi="Times New Roman" w:cs="Times New Roman"/>
                <w:b/>
                <w:sz w:val="16"/>
                <w:szCs w:val="16"/>
              </w:rPr>
            </w:pPr>
            <w:r w:rsidRPr="000E5B55">
              <w:rPr>
                <w:rFonts w:ascii="Times New Roman" w:hAnsi="Times New Roman" w:cs="Times New Roman"/>
                <w:b/>
                <w:sz w:val="16"/>
                <w:szCs w:val="16"/>
              </w:rPr>
              <w:t>32000,0</w:t>
            </w:r>
          </w:p>
        </w:tc>
        <w:tc>
          <w:tcPr>
            <w:tcW w:w="1842" w:type="dxa"/>
          </w:tcPr>
          <w:p w:rsidR="00EB2A93" w:rsidRPr="000E5B55" w:rsidRDefault="00EB2A93" w:rsidP="000E5B55">
            <w:pPr>
              <w:spacing w:after="0" w:line="240" w:lineRule="auto"/>
              <w:jc w:val="center"/>
              <w:rPr>
                <w:rFonts w:ascii="Times New Roman" w:hAnsi="Times New Roman" w:cs="Times New Roman"/>
                <w:b/>
                <w:sz w:val="16"/>
                <w:szCs w:val="16"/>
              </w:rPr>
            </w:pPr>
            <w:r w:rsidRPr="000E5B55">
              <w:rPr>
                <w:rFonts w:ascii="Times New Roman" w:hAnsi="Times New Roman" w:cs="Times New Roman"/>
                <w:b/>
                <w:sz w:val="16"/>
                <w:szCs w:val="16"/>
              </w:rPr>
              <w:t>35550,0</w:t>
            </w:r>
          </w:p>
        </w:tc>
      </w:tr>
    </w:tbl>
    <w:p w:rsidR="000E5B55" w:rsidRDefault="000E5B55" w:rsidP="000E5B55">
      <w:pPr>
        <w:pStyle w:val="Default"/>
        <w:ind w:firstLine="284"/>
        <w:jc w:val="both"/>
        <w:rPr>
          <w:sz w:val="16"/>
          <w:szCs w:val="16"/>
        </w:rPr>
      </w:pPr>
    </w:p>
    <w:p w:rsidR="000E5B55" w:rsidRDefault="00505F02" w:rsidP="000E5B55">
      <w:pPr>
        <w:pStyle w:val="Default"/>
        <w:ind w:firstLine="284"/>
        <w:jc w:val="both"/>
        <w:rPr>
          <w:sz w:val="16"/>
          <w:szCs w:val="16"/>
        </w:rPr>
      </w:pPr>
      <w:r w:rsidRPr="00DA08BC">
        <w:rPr>
          <w:sz w:val="16"/>
          <w:szCs w:val="16"/>
        </w:rPr>
        <w:t xml:space="preserve">Финансирование работ предполагается из различных источников в зависимости от видов работ и собственников объектов. </w:t>
      </w:r>
    </w:p>
    <w:p w:rsidR="00505F02" w:rsidRDefault="00505F02" w:rsidP="000E5B55">
      <w:pPr>
        <w:pStyle w:val="Default"/>
        <w:ind w:firstLine="284"/>
        <w:jc w:val="both"/>
        <w:rPr>
          <w:sz w:val="16"/>
          <w:szCs w:val="16"/>
        </w:rPr>
      </w:pPr>
      <w:r w:rsidRPr="00DA08BC">
        <w:rPr>
          <w:sz w:val="16"/>
          <w:szCs w:val="16"/>
        </w:rPr>
        <w:t xml:space="preserve">Работы по реконструкции тепловых сетей, строительству центральных котельных, переводу секционного жилья на автономное теплоснабжение предлагается финансировать из местного, районного, </w:t>
      </w:r>
      <w:r w:rsidRPr="00DA08BC">
        <w:rPr>
          <w:sz w:val="16"/>
          <w:szCs w:val="16"/>
        </w:rPr>
        <w:lastRenderedPageBreak/>
        <w:t xml:space="preserve">регионального и </w:t>
      </w:r>
      <w:r w:rsidR="008B6F51" w:rsidRPr="00DA08BC">
        <w:rPr>
          <w:sz w:val="16"/>
          <w:szCs w:val="16"/>
        </w:rPr>
        <w:t>федерального бюджетов (</w:t>
      </w:r>
      <w:r w:rsidRPr="00DA08BC">
        <w:rPr>
          <w:sz w:val="16"/>
          <w:szCs w:val="16"/>
        </w:rPr>
        <w:t xml:space="preserve">при вхождении в соответствующие программы). Перевод на автономные системы теплоснабжения потребителей, принадлежащих частным лицам предлагается за счёт собственных средств владельцев. </w:t>
      </w:r>
    </w:p>
    <w:p w:rsidR="00EF02CD" w:rsidRDefault="00EF02CD" w:rsidP="000E5B55">
      <w:pPr>
        <w:pStyle w:val="Default"/>
        <w:ind w:firstLine="284"/>
        <w:jc w:val="both"/>
        <w:rPr>
          <w:sz w:val="16"/>
          <w:szCs w:val="16"/>
        </w:rPr>
      </w:pPr>
    </w:p>
    <w:p w:rsidR="00EF02CD" w:rsidRDefault="00EF02CD" w:rsidP="00EF02CD">
      <w:pPr>
        <w:pStyle w:val="aa"/>
        <w:tabs>
          <w:tab w:val="left" w:pos="1494"/>
        </w:tabs>
        <w:ind w:firstLine="0"/>
        <w:jc w:val="center"/>
        <w:rPr>
          <w:b/>
          <w:sz w:val="16"/>
          <w:szCs w:val="16"/>
        </w:rPr>
      </w:pPr>
      <w:r>
        <w:rPr>
          <w:b/>
          <w:sz w:val="16"/>
          <w:szCs w:val="16"/>
        </w:rPr>
        <w:t>Раздел 13. Индикаторы развития систем теплоснабжения поселения.</w:t>
      </w:r>
    </w:p>
    <w:p w:rsidR="00EF02CD" w:rsidRDefault="00EF02CD" w:rsidP="00EF02CD">
      <w:pPr>
        <w:pStyle w:val="aa"/>
        <w:tabs>
          <w:tab w:val="left" w:pos="1494"/>
        </w:tabs>
        <w:ind w:firstLine="0"/>
        <w:jc w:val="center"/>
        <w:rPr>
          <w:b/>
          <w:sz w:val="16"/>
          <w:szCs w:val="16"/>
        </w:rPr>
      </w:pPr>
    </w:p>
    <w:p w:rsidR="00EF02CD" w:rsidRPr="00F16FB6" w:rsidRDefault="00441658" w:rsidP="00F67C9E">
      <w:pPr>
        <w:spacing w:after="0"/>
        <w:ind w:firstLine="284"/>
        <w:jc w:val="both"/>
        <w:rPr>
          <w:rFonts w:ascii="Times New Roman" w:hAnsi="Times New Roman" w:cs="Times New Roman"/>
          <w:b/>
          <w:sz w:val="16"/>
          <w:szCs w:val="16"/>
        </w:rPr>
      </w:pPr>
      <w:r w:rsidRPr="00F16FB6">
        <w:rPr>
          <w:rFonts w:ascii="Times New Roman" w:hAnsi="Times New Roman" w:cs="Times New Roman"/>
          <w:b/>
          <w:sz w:val="16"/>
          <w:szCs w:val="16"/>
        </w:rPr>
        <w:t>1</w:t>
      </w:r>
      <w:r w:rsidR="00EF02CD" w:rsidRPr="00F16FB6">
        <w:rPr>
          <w:rFonts w:ascii="Times New Roman" w:hAnsi="Times New Roman" w:cs="Times New Roman"/>
          <w:b/>
          <w:sz w:val="16"/>
          <w:szCs w:val="16"/>
        </w:rPr>
        <w:t>) количество прекращений подачи тепловой энергии, теплоносителя в результате технологических нарушений на тепловых сетях</w:t>
      </w:r>
    </w:p>
    <w:p w:rsidR="00EF02CD" w:rsidRPr="00F16FB6" w:rsidRDefault="00EF02CD" w:rsidP="00F67C9E">
      <w:pPr>
        <w:spacing w:after="0"/>
        <w:ind w:firstLine="284"/>
        <w:jc w:val="both"/>
        <w:rPr>
          <w:rFonts w:ascii="Times New Roman" w:hAnsi="Times New Roman" w:cs="Times New Roman"/>
          <w:sz w:val="16"/>
          <w:szCs w:val="16"/>
        </w:rPr>
      </w:pPr>
      <w:r w:rsidRPr="00F16FB6">
        <w:rPr>
          <w:rFonts w:ascii="Times New Roman" w:hAnsi="Times New Roman" w:cs="Times New Roman"/>
          <w:sz w:val="16"/>
          <w:szCs w:val="16"/>
        </w:rPr>
        <w:t xml:space="preserve">Количество прекращений подачи тепловой энергии, теплоносителя в результате технологических нарушений на тепловых сетях на территории </w:t>
      </w:r>
      <w:r w:rsidR="00F67C9E" w:rsidRPr="00F16FB6">
        <w:rPr>
          <w:rFonts w:ascii="Times New Roman" w:hAnsi="Times New Roman" w:cs="Times New Roman"/>
          <w:sz w:val="16"/>
          <w:szCs w:val="16"/>
        </w:rPr>
        <w:t>Пекшинское</w:t>
      </w:r>
      <w:r w:rsidRPr="00F16FB6">
        <w:rPr>
          <w:rFonts w:ascii="Times New Roman" w:hAnsi="Times New Roman" w:cs="Times New Roman"/>
          <w:sz w:val="16"/>
          <w:szCs w:val="16"/>
        </w:rPr>
        <w:t xml:space="preserve"> сельского поселения указаны в таблице </w:t>
      </w:r>
      <w:r w:rsidR="00F67C9E" w:rsidRPr="00F16FB6">
        <w:rPr>
          <w:rFonts w:ascii="Times New Roman" w:hAnsi="Times New Roman" w:cs="Times New Roman"/>
          <w:sz w:val="16"/>
          <w:szCs w:val="16"/>
        </w:rPr>
        <w:t>27</w:t>
      </w:r>
      <w:r w:rsidRPr="00F16FB6">
        <w:rPr>
          <w:rFonts w:ascii="Times New Roman" w:hAnsi="Times New Roman" w:cs="Times New Roman"/>
          <w:sz w:val="16"/>
          <w:szCs w:val="16"/>
        </w:rPr>
        <w:t>.</w:t>
      </w:r>
    </w:p>
    <w:p w:rsidR="00F67C9E" w:rsidRPr="00F16FB6" w:rsidRDefault="00F67C9E" w:rsidP="00F67C9E">
      <w:pPr>
        <w:spacing w:after="0"/>
        <w:ind w:firstLine="284"/>
        <w:jc w:val="both"/>
        <w:rPr>
          <w:rFonts w:ascii="Times New Roman" w:hAnsi="Times New Roman" w:cs="Times New Roman"/>
          <w:sz w:val="6"/>
          <w:szCs w:val="16"/>
        </w:rPr>
      </w:pPr>
    </w:p>
    <w:p w:rsidR="00F67C9E" w:rsidRPr="00F16FB6" w:rsidRDefault="00EF02CD" w:rsidP="00F67C9E">
      <w:pPr>
        <w:spacing w:after="0"/>
        <w:jc w:val="right"/>
        <w:rPr>
          <w:rFonts w:ascii="Times New Roman" w:hAnsi="Times New Roman" w:cs="Times New Roman"/>
          <w:b/>
          <w:sz w:val="4"/>
          <w:szCs w:val="16"/>
        </w:rPr>
      </w:pPr>
      <w:r w:rsidRPr="00F16FB6">
        <w:rPr>
          <w:rFonts w:ascii="Times New Roman" w:hAnsi="Times New Roman" w:cs="Times New Roman"/>
          <w:b/>
          <w:sz w:val="16"/>
          <w:szCs w:val="16"/>
        </w:rPr>
        <w:t xml:space="preserve">Таблица </w:t>
      </w:r>
      <w:r w:rsidR="00F67C9E" w:rsidRPr="00F16FB6">
        <w:rPr>
          <w:rFonts w:ascii="Times New Roman" w:hAnsi="Times New Roman" w:cs="Times New Roman"/>
          <w:b/>
          <w:sz w:val="16"/>
          <w:szCs w:val="16"/>
        </w:rPr>
        <w:t>27</w:t>
      </w:r>
    </w:p>
    <w:tbl>
      <w:tblPr>
        <w:tblW w:w="7338" w:type="dxa"/>
        <w:tblLayout w:type="fixed"/>
        <w:tblLook w:val="04A0" w:firstRow="1" w:lastRow="0" w:firstColumn="1" w:lastColumn="0" w:noHBand="0" w:noVBand="1"/>
      </w:tblPr>
      <w:tblGrid>
        <w:gridCol w:w="3539"/>
        <w:gridCol w:w="1531"/>
        <w:gridCol w:w="708"/>
        <w:gridCol w:w="1560"/>
      </w:tblGrid>
      <w:tr w:rsidR="00EF02CD" w:rsidRPr="00F16FB6" w:rsidTr="00F67C9E">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2CD" w:rsidRPr="00F16FB6" w:rsidRDefault="00EF02CD" w:rsidP="00F67C9E">
            <w:pPr>
              <w:pStyle w:val="ad"/>
              <w:rPr>
                <w:b/>
                <w:sz w:val="16"/>
                <w:szCs w:val="16"/>
                <w:lang w:eastAsia="ru-RU"/>
              </w:rPr>
            </w:pPr>
            <w:r w:rsidRPr="00F16FB6">
              <w:rPr>
                <w:b/>
                <w:sz w:val="16"/>
                <w:szCs w:val="16"/>
                <w:lang w:eastAsia="ru-RU"/>
              </w:rPr>
              <w:t>Показатель</w:t>
            </w:r>
          </w:p>
        </w:tc>
        <w:tc>
          <w:tcPr>
            <w:tcW w:w="1531" w:type="dxa"/>
            <w:tcBorders>
              <w:top w:val="single" w:sz="4" w:space="0" w:color="auto"/>
              <w:left w:val="nil"/>
              <w:bottom w:val="single" w:sz="4" w:space="0" w:color="auto"/>
              <w:right w:val="single" w:sz="4" w:space="0" w:color="auto"/>
            </w:tcBorders>
            <w:vAlign w:val="center"/>
          </w:tcPr>
          <w:p w:rsidR="00EF02CD" w:rsidRPr="00F16FB6" w:rsidRDefault="00EF02CD" w:rsidP="00F67C9E">
            <w:pPr>
              <w:pStyle w:val="ad"/>
              <w:rPr>
                <w:b/>
                <w:sz w:val="16"/>
                <w:szCs w:val="16"/>
                <w:lang w:eastAsia="ru-RU"/>
              </w:rPr>
            </w:pPr>
            <w:r w:rsidRPr="00F16FB6">
              <w:rPr>
                <w:b/>
                <w:sz w:val="16"/>
                <w:szCs w:val="16"/>
                <w:lang w:eastAsia="ru-RU"/>
              </w:rPr>
              <w:t>2018 г. (факт)</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2CD" w:rsidRPr="00F16FB6" w:rsidRDefault="00EF02CD" w:rsidP="00F67C9E">
            <w:pPr>
              <w:pStyle w:val="ad"/>
              <w:rPr>
                <w:b/>
                <w:sz w:val="16"/>
                <w:szCs w:val="16"/>
                <w:lang w:eastAsia="ru-RU"/>
              </w:rPr>
            </w:pPr>
            <w:r w:rsidRPr="00F16FB6">
              <w:rPr>
                <w:b/>
                <w:sz w:val="16"/>
                <w:szCs w:val="16"/>
                <w:lang w:eastAsia="ru-RU"/>
              </w:rPr>
              <w:t>2019 г.</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EF02CD" w:rsidRPr="00F16FB6" w:rsidRDefault="00EF02CD" w:rsidP="00F67C9E">
            <w:pPr>
              <w:pStyle w:val="ad"/>
              <w:rPr>
                <w:b/>
                <w:sz w:val="16"/>
                <w:szCs w:val="16"/>
                <w:lang w:eastAsia="ru-RU"/>
              </w:rPr>
            </w:pPr>
            <w:r w:rsidRPr="00F16FB6">
              <w:rPr>
                <w:b/>
                <w:sz w:val="16"/>
                <w:szCs w:val="16"/>
                <w:lang w:eastAsia="ru-RU"/>
              </w:rPr>
              <w:t>2020-2030 г.</w:t>
            </w:r>
          </w:p>
        </w:tc>
      </w:tr>
      <w:tr w:rsidR="00F67C9E" w:rsidRPr="00F16FB6" w:rsidTr="00F67C9E">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auto"/>
            <w:noWrap/>
          </w:tcPr>
          <w:p w:rsidR="00F67C9E" w:rsidRPr="00F16FB6" w:rsidRDefault="00F67C9E" w:rsidP="00F67C9E">
            <w:pPr>
              <w:pStyle w:val="Default"/>
              <w:jc w:val="center"/>
              <w:rPr>
                <w:sz w:val="16"/>
                <w:szCs w:val="16"/>
              </w:rPr>
            </w:pPr>
            <w:r w:rsidRPr="00F16FB6">
              <w:rPr>
                <w:sz w:val="16"/>
                <w:szCs w:val="16"/>
              </w:rPr>
              <w:t>Котельная №1 п.Труд Советская 7а</w:t>
            </w:r>
          </w:p>
        </w:tc>
        <w:tc>
          <w:tcPr>
            <w:tcW w:w="1531" w:type="dxa"/>
            <w:tcBorders>
              <w:top w:val="single" w:sz="4" w:space="0" w:color="auto"/>
              <w:left w:val="nil"/>
              <w:bottom w:val="single" w:sz="4" w:space="0" w:color="auto"/>
              <w:right w:val="single" w:sz="4" w:space="0" w:color="auto"/>
            </w:tcBorders>
            <w:vAlign w:val="center"/>
          </w:tcPr>
          <w:p w:rsidR="00F67C9E" w:rsidRPr="00F16FB6" w:rsidRDefault="00F67C9E" w:rsidP="00F67C9E">
            <w:pPr>
              <w:pStyle w:val="ad"/>
              <w:rPr>
                <w:sz w:val="16"/>
                <w:szCs w:val="16"/>
                <w:lang w:eastAsia="ru-RU"/>
              </w:rPr>
            </w:pPr>
            <w:r w:rsidRPr="00F16FB6">
              <w:rPr>
                <w:sz w:val="16"/>
                <w:szCs w:val="16"/>
                <w:lang w:eastAsia="ru-RU"/>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7C9E" w:rsidRPr="00F16FB6" w:rsidRDefault="00F67C9E" w:rsidP="00F67C9E">
            <w:pPr>
              <w:pStyle w:val="ad"/>
              <w:rPr>
                <w:sz w:val="16"/>
                <w:szCs w:val="16"/>
                <w:lang w:eastAsia="ru-RU"/>
              </w:rPr>
            </w:pPr>
            <w:r w:rsidRPr="00F16FB6">
              <w:rPr>
                <w:sz w:val="16"/>
                <w:szCs w:val="16"/>
                <w:lang w:eastAsia="ru-RU"/>
              </w:rPr>
              <w:t>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F67C9E" w:rsidRPr="00F16FB6" w:rsidRDefault="00F67C9E" w:rsidP="00F67C9E">
            <w:pPr>
              <w:pStyle w:val="ad"/>
              <w:rPr>
                <w:sz w:val="16"/>
                <w:szCs w:val="16"/>
                <w:lang w:eastAsia="ru-RU"/>
              </w:rPr>
            </w:pPr>
            <w:r w:rsidRPr="00F16FB6">
              <w:rPr>
                <w:sz w:val="16"/>
                <w:szCs w:val="16"/>
                <w:lang w:eastAsia="ru-RU"/>
              </w:rPr>
              <w:t>0</w:t>
            </w:r>
          </w:p>
        </w:tc>
      </w:tr>
      <w:tr w:rsidR="00F67C9E" w:rsidRPr="00F16FB6" w:rsidTr="00F67C9E">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auto"/>
            <w:noWrap/>
          </w:tcPr>
          <w:p w:rsidR="00F67C9E" w:rsidRPr="00F16FB6" w:rsidRDefault="00F67C9E" w:rsidP="00F67C9E">
            <w:pPr>
              <w:pStyle w:val="Default"/>
              <w:jc w:val="center"/>
              <w:rPr>
                <w:sz w:val="16"/>
                <w:szCs w:val="16"/>
              </w:rPr>
            </w:pPr>
            <w:r w:rsidRPr="00F16FB6">
              <w:rPr>
                <w:sz w:val="16"/>
                <w:szCs w:val="16"/>
              </w:rPr>
              <w:t>Котельная №2 п.Труд Нагорная 2</w:t>
            </w:r>
          </w:p>
        </w:tc>
        <w:tc>
          <w:tcPr>
            <w:tcW w:w="1531" w:type="dxa"/>
            <w:tcBorders>
              <w:top w:val="single" w:sz="4" w:space="0" w:color="auto"/>
              <w:left w:val="nil"/>
              <w:bottom w:val="single" w:sz="4" w:space="0" w:color="auto"/>
              <w:right w:val="single" w:sz="4" w:space="0" w:color="auto"/>
            </w:tcBorders>
            <w:vAlign w:val="center"/>
          </w:tcPr>
          <w:p w:rsidR="00F67C9E" w:rsidRPr="00F16FB6" w:rsidRDefault="00F67C9E" w:rsidP="00F67C9E">
            <w:pPr>
              <w:pStyle w:val="ad"/>
              <w:rPr>
                <w:sz w:val="16"/>
                <w:szCs w:val="16"/>
                <w:lang w:eastAsia="ru-RU"/>
              </w:rPr>
            </w:pPr>
            <w:r w:rsidRPr="00F16FB6">
              <w:rPr>
                <w:sz w:val="16"/>
                <w:szCs w:val="16"/>
                <w:lang w:eastAsia="ru-RU"/>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7C9E" w:rsidRPr="00F16FB6" w:rsidRDefault="00F67C9E" w:rsidP="00F67C9E">
            <w:pPr>
              <w:pStyle w:val="ad"/>
              <w:rPr>
                <w:sz w:val="16"/>
                <w:szCs w:val="16"/>
                <w:lang w:eastAsia="ru-RU"/>
              </w:rPr>
            </w:pPr>
            <w:r w:rsidRPr="00F16FB6">
              <w:rPr>
                <w:sz w:val="16"/>
                <w:szCs w:val="16"/>
                <w:lang w:eastAsia="ru-RU"/>
              </w:rPr>
              <w:t>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F67C9E" w:rsidRPr="00F16FB6" w:rsidRDefault="00F67C9E" w:rsidP="00F67C9E">
            <w:pPr>
              <w:pStyle w:val="ad"/>
              <w:rPr>
                <w:sz w:val="16"/>
                <w:szCs w:val="16"/>
                <w:lang w:eastAsia="ru-RU"/>
              </w:rPr>
            </w:pPr>
            <w:r w:rsidRPr="00F16FB6">
              <w:rPr>
                <w:sz w:val="16"/>
                <w:szCs w:val="16"/>
                <w:lang w:eastAsia="ru-RU"/>
              </w:rPr>
              <w:t>0</w:t>
            </w:r>
          </w:p>
        </w:tc>
      </w:tr>
      <w:tr w:rsidR="00F67C9E" w:rsidRPr="00F16FB6" w:rsidTr="00F67C9E">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auto"/>
            <w:noWrap/>
          </w:tcPr>
          <w:p w:rsidR="00F67C9E" w:rsidRPr="00F16FB6" w:rsidRDefault="00F67C9E" w:rsidP="00F67C9E">
            <w:pPr>
              <w:pStyle w:val="Default"/>
              <w:jc w:val="center"/>
              <w:rPr>
                <w:sz w:val="16"/>
                <w:szCs w:val="16"/>
              </w:rPr>
            </w:pPr>
            <w:r w:rsidRPr="00F16FB6">
              <w:rPr>
                <w:sz w:val="16"/>
                <w:szCs w:val="16"/>
              </w:rPr>
              <w:t>Котельная №3 п.Труд Спортивная 2</w:t>
            </w:r>
          </w:p>
        </w:tc>
        <w:tc>
          <w:tcPr>
            <w:tcW w:w="1531" w:type="dxa"/>
            <w:tcBorders>
              <w:top w:val="single" w:sz="4" w:space="0" w:color="auto"/>
              <w:left w:val="nil"/>
              <w:bottom w:val="single" w:sz="4" w:space="0" w:color="auto"/>
              <w:right w:val="single" w:sz="4" w:space="0" w:color="auto"/>
            </w:tcBorders>
            <w:vAlign w:val="center"/>
          </w:tcPr>
          <w:p w:rsidR="00F67C9E" w:rsidRPr="00F16FB6" w:rsidRDefault="00F67C9E" w:rsidP="00F67C9E">
            <w:pPr>
              <w:pStyle w:val="ad"/>
              <w:rPr>
                <w:sz w:val="16"/>
                <w:szCs w:val="16"/>
                <w:lang w:eastAsia="ru-RU"/>
              </w:rPr>
            </w:pPr>
            <w:r w:rsidRPr="00F16FB6">
              <w:rPr>
                <w:sz w:val="16"/>
                <w:szCs w:val="16"/>
                <w:lang w:eastAsia="ru-RU"/>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7C9E" w:rsidRPr="00F16FB6" w:rsidRDefault="00F67C9E" w:rsidP="00F67C9E">
            <w:pPr>
              <w:pStyle w:val="ad"/>
              <w:rPr>
                <w:sz w:val="16"/>
                <w:szCs w:val="16"/>
                <w:lang w:eastAsia="ru-RU"/>
              </w:rPr>
            </w:pPr>
            <w:r w:rsidRPr="00F16FB6">
              <w:rPr>
                <w:sz w:val="16"/>
                <w:szCs w:val="16"/>
                <w:lang w:eastAsia="ru-RU"/>
              </w:rPr>
              <w:t>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F67C9E" w:rsidRPr="00F16FB6" w:rsidRDefault="00F67C9E" w:rsidP="00F67C9E">
            <w:pPr>
              <w:pStyle w:val="ad"/>
              <w:rPr>
                <w:sz w:val="16"/>
                <w:szCs w:val="16"/>
                <w:lang w:eastAsia="ru-RU"/>
              </w:rPr>
            </w:pPr>
            <w:r w:rsidRPr="00F16FB6">
              <w:rPr>
                <w:sz w:val="16"/>
                <w:szCs w:val="16"/>
                <w:lang w:eastAsia="ru-RU"/>
              </w:rPr>
              <w:t>0</w:t>
            </w:r>
          </w:p>
        </w:tc>
      </w:tr>
      <w:tr w:rsidR="00F67C9E" w:rsidRPr="00F16FB6" w:rsidTr="00F67C9E">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auto"/>
            <w:noWrap/>
          </w:tcPr>
          <w:p w:rsidR="00F67C9E" w:rsidRPr="00F16FB6" w:rsidRDefault="00F67C9E" w:rsidP="00F67C9E">
            <w:pPr>
              <w:pStyle w:val="Default"/>
              <w:jc w:val="center"/>
              <w:rPr>
                <w:sz w:val="16"/>
                <w:szCs w:val="16"/>
              </w:rPr>
            </w:pPr>
            <w:r w:rsidRPr="00F16FB6">
              <w:rPr>
                <w:sz w:val="16"/>
                <w:szCs w:val="16"/>
              </w:rPr>
              <w:t>Котельная с.Андреевское-</w:t>
            </w:r>
          </w:p>
        </w:tc>
        <w:tc>
          <w:tcPr>
            <w:tcW w:w="1531" w:type="dxa"/>
            <w:tcBorders>
              <w:top w:val="single" w:sz="4" w:space="0" w:color="auto"/>
              <w:left w:val="nil"/>
              <w:bottom w:val="single" w:sz="4" w:space="0" w:color="auto"/>
              <w:right w:val="single" w:sz="4" w:space="0" w:color="auto"/>
            </w:tcBorders>
            <w:vAlign w:val="center"/>
          </w:tcPr>
          <w:p w:rsidR="00F67C9E" w:rsidRPr="00F16FB6" w:rsidRDefault="00F67C9E" w:rsidP="00F67C9E">
            <w:pPr>
              <w:pStyle w:val="ad"/>
              <w:rPr>
                <w:sz w:val="16"/>
                <w:szCs w:val="16"/>
                <w:lang w:eastAsia="ru-RU"/>
              </w:rPr>
            </w:pPr>
            <w:r w:rsidRPr="00F16FB6">
              <w:rPr>
                <w:sz w:val="16"/>
                <w:szCs w:val="16"/>
                <w:lang w:eastAsia="ru-RU"/>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7C9E" w:rsidRPr="00F16FB6" w:rsidRDefault="00F67C9E" w:rsidP="00F67C9E">
            <w:pPr>
              <w:pStyle w:val="ad"/>
              <w:rPr>
                <w:sz w:val="16"/>
                <w:szCs w:val="16"/>
                <w:lang w:eastAsia="ru-RU"/>
              </w:rPr>
            </w:pPr>
            <w:r w:rsidRPr="00F16FB6">
              <w:rPr>
                <w:sz w:val="16"/>
                <w:szCs w:val="16"/>
                <w:lang w:eastAsia="ru-RU"/>
              </w:rPr>
              <w:t>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F67C9E" w:rsidRPr="00F16FB6" w:rsidRDefault="00F67C9E" w:rsidP="00F67C9E">
            <w:pPr>
              <w:pStyle w:val="ad"/>
              <w:rPr>
                <w:sz w:val="16"/>
                <w:szCs w:val="16"/>
                <w:lang w:eastAsia="ru-RU"/>
              </w:rPr>
            </w:pPr>
            <w:r w:rsidRPr="00F16FB6">
              <w:rPr>
                <w:sz w:val="16"/>
                <w:szCs w:val="16"/>
                <w:lang w:eastAsia="ru-RU"/>
              </w:rPr>
              <w:t>0</w:t>
            </w:r>
          </w:p>
        </w:tc>
      </w:tr>
      <w:tr w:rsidR="00F67C9E" w:rsidRPr="00F16FB6" w:rsidTr="00F67C9E">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auto"/>
            <w:noWrap/>
          </w:tcPr>
          <w:p w:rsidR="00F67C9E" w:rsidRPr="00F16FB6" w:rsidRDefault="00F67C9E" w:rsidP="00F67C9E">
            <w:pPr>
              <w:pStyle w:val="Default"/>
              <w:jc w:val="center"/>
              <w:rPr>
                <w:sz w:val="16"/>
                <w:szCs w:val="16"/>
              </w:rPr>
            </w:pPr>
            <w:r w:rsidRPr="00F16FB6">
              <w:rPr>
                <w:sz w:val="16"/>
                <w:szCs w:val="16"/>
              </w:rPr>
              <w:t>Теплогенераторнаяс. Андреевское</w:t>
            </w:r>
          </w:p>
        </w:tc>
        <w:tc>
          <w:tcPr>
            <w:tcW w:w="1531" w:type="dxa"/>
            <w:tcBorders>
              <w:top w:val="single" w:sz="4" w:space="0" w:color="auto"/>
              <w:left w:val="nil"/>
              <w:bottom w:val="single" w:sz="4" w:space="0" w:color="auto"/>
              <w:right w:val="single" w:sz="4" w:space="0" w:color="auto"/>
            </w:tcBorders>
            <w:vAlign w:val="center"/>
          </w:tcPr>
          <w:p w:rsidR="00F67C9E" w:rsidRPr="00F16FB6" w:rsidRDefault="00F67C9E" w:rsidP="00F67C9E">
            <w:pPr>
              <w:pStyle w:val="ad"/>
              <w:rPr>
                <w:sz w:val="16"/>
                <w:szCs w:val="16"/>
                <w:lang w:eastAsia="ru-RU"/>
              </w:rPr>
            </w:pPr>
            <w:r w:rsidRPr="00F16FB6">
              <w:rPr>
                <w:sz w:val="16"/>
                <w:szCs w:val="16"/>
                <w:lang w:eastAsia="ru-RU"/>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7C9E" w:rsidRPr="00F16FB6" w:rsidRDefault="00F67C9E" w:rsidP="00F67C9E">
            <w:pPr>
              <w:pStyle w:val="ad"/>
              <w:rPr>
                <w:sz w:val="16"/>
                <w:szCs w:val="16"/>
                <w:lang w:eastAsia="ru-RU"/>
              </w:rPr>
            </w:pPr>
            <w:r w:rsidRPr="00F16FB6">
              <w:rPr>
                <w:sz w:val="16"/>
                <w:szCs w:val="16"/>
                <w:lang w:eastAsia="ru-RU"/>
              </w:rPr>
              <w:t>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F67C9E" w:rsidRPr="00F16FB6" w:rsidRDefault="00F67C9E" w:rsidP="00F67C9E">
            <w:pPr>
              <w:pStyle w:val="ad"/>
              <w:rPr>
                <w:sz w:val="16"/>
                <w:szCs w:val="16"/>
                <w:lang w:eastAsia="ru-RU"/>
              </w:rPr>
            </w:pPr>
            <w:r w:rsidRPr="00F16FB6">
              <w:rPr>
                <w:sz w:val="16"/>
                <w:szCs w:val="16"/>
                <w:lang w:eastAsia="ru-RU"/>
              </w:rPr>
              <w:t>0</w:t>
            </w:r>
          </w:p>
        </w:tc>
      </w:tr>
      <w:tr w:rsidR="00F67C9E" w:rsidRPr="00F16FB6" w:rsidTr="00F67C9E">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auto"/>
            <w:noWrap/>
          </w:tcPr>
          <w:p w:rsidR="00F67C9E" w:rsidRPr="00F16FB6" w:rsidRDefault="00F67C9E" w:rsidP="00F67C9E">
            <w:pPr>
              <w:pStyle w:val="Default"/>
              <w:jc w:val="center"/>
              <w:rPr>
                <w:sz w:val="16"/>
                <w:szCs w:val="16"/>
              </w:rPr>
            </w:pPr>
            <w:r w:rsidRPr="00F16FB6">
              <w:rPr>
                <w:sz w:val="16"/>
                <w:szCs w:val="16"/>
              </w:rPr>
              <w:t>Котельная д.Пекша</w:t>
            </w:r>
          </w:p>
        </w:tc>
        <w:tc>
          <w:tcPr>
            <w:tcW w:w="1531" w:type="dxa"/>
            <w:tcBorders>
              <w:top w:val="single" w:sz="4" w:space="0" w:color="auto"/>
              <w:left w:val="nil"/>
              <w:bottom w:val="single" w:sz="4" w:space="0" w:color="auto"/>
              <w:right w:val="single" w:sz="4" w:space="0" w:color="auto"/>
            </w:tcBorders>
            <w:vAlign w:val="center"/>
          </w:tcPr>
          <w:p w:rsidR="00F67C9E" w:rsidRPr="00F16FB6" w:rsidRDefault="00F67C9E" w:rsidP="00F67C9E">
            <w:pPr>
              <w:pStyle w:val="ad"/>
              <w:rPr>
                <w:sz w:val="16"/>
                <w:szCs w:val="16"/>
                <w:lang w:eastAsia="ru-RU"/>
              </w:rPr>
            </w:pPr>
            <w:r w:rsidRPr="00F16FB6">
              <w:rPr>
                <w:sz w:val="16"/>
                <w:szCs w:val="16"/>
                <w:lang w:eastAsia="ru-RU"/>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7C9E" w:rsidRPr="00F16FB6" w:rsidRDefault="00F67C9E" w:rsidP="00F67C9E">
            <w:pPr>
              <w:pStyle w:val="ad"/>
              <w:rPr>
                <w:sz w:val="16"/>
                <w:szCs w:val="16"/>
                <w:lang w:eastAsia="ru-RU"/>
              </w:rPr>
            </w:pPr>
            <w:r w:rsidRPr="00F16FB6">
              <w:rPr>
                <w:sz w:val="16"/>
                <w:szCs w:val="16"/>
                <w:lang w:eastAsia="ru-RU"/>
              </w:rPr>
              <w:t>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F67C9E" w:rsidRPr="00F16FB6" w:rsidRDefault="00F67C9E" w:rsidP="00F67C9E">
            <w:pPr>
              <w:pStyle w:val="ad"/>
              <w:rPr>
                <w:sz w:val="16"/>
                <w:szCs w:val="16"/>
                <w:lang w:eastAsia="ru-RU"/>
              </w:rPr>
            </w:pPr>
            <w:r w:rsidRPr="00F16FB6">
              <w:rPr>
                <w:sz w:val="16"/>
                <w:szCs w:val="16"/>
                <w:lang w:eastAsia="ru-RU"/>
              </w:rPr>
              <w:t>0</w:t>
            </w:r>
          </w:p>
        </w:tc>
      </w:tr>
      <w:tr w:rsidR="00F67C9E" w:rsidRPr="00F16FB6" w:rsidTr="00F67C9E">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auto"/>
            <w:noWrap/>
          </w:tcPr>
          <w:p w:rsidR="00F67C9E" w:rsidRPr="00F16FB6" w:rsidRDefault="00F67C9E" w:rsidP="00F67C9E">
            <w:pPr>
              <w:pStyle w:val="Default"/>
              <w:jc w:val="center"/>
              <w:rPr>
                <w:sz w:val="16"/>
                <w:szCs w:val="16"/>
              </w:rPr>
            </w:pPr>
            <w:r w:rsidRPr="00F16FB6">
              <w:rPr>
                <w:sz w:val="16"/>
                <w:szCs w:val="16"/>
              </w:rPr>
              <w:t>Котельная д.Липна Дачная</w:t>
            </w:r>
          </w:p>
        </w:tc>
        <w:tc>
          <w:tcPr>
            <w:tcW w:w="1531" w:type="dxa"/>
            <w:tcBorders>
              <w:top w:val="single" w:sz="4" w:space="0" w:color="auto"/>
              <w:left w:val="nil"/>
              <w:bottom w:val="single" w:sz="4" w:space="0" w:color="auto"/>
              <w:right w:val="single" w:sz="4" w:space="0" w:color="auto"/>
            </w:tcBorders>
            <w:vAlign w:val="center"/>
          </w:tcPr>
          <w:p w:rsidR="00F67C9E" w:rsidRPr="00F16FB6" w:rsidRDefault="00F67C9E" w:rsidP="00F67C9E">
            <w:pPr>
              <w:pStyle w:val="ad"/>
              <w:rPr>
                <w:sz w:val="16"/>
                <w:szCs w:val="16"/>
                <w:lang w:eastAsia="ru-RU"/>
              </w:rPr>
            </w:pPr>
            <w:r w:rsidRPr="00F16FB6">
              <w:rPr>
                <w:sz w:val="16"/>
                <w:szCs w:val="16"/>
                <w:lang w:eastAsia="ru-RU"/>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7C9E" w:rsidRPr="00F16FB6" w:rsidRDefault="00F67C9E" w:rsidP="00F67C9E">
            <w:pPr>
              <w:pStyle w:val="ad"/>
              <w:rPr>
                <w:sz w:val="16"/>
                <w:szCs w:val="16"/>
                <w:lang w:eastAsia="ru-RU"/>
              </w:rPr>
            </w:pPr>
            <w:r w:rsidRPr="00F16FB6">
              <w:rPr>
                <w:sz w:val="16"/>
                <w:szCs w:val="16"/>
                <w:lang w:eastAsia="ru-RU"/>
              </w:rPr>
              <w:t>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F67C9E" w:rsidRPr="00F16FB6" w:rsidRDefault="00F67C9E" w:rsidP="00F67C9E">
            <w:pPr>
              <w:pStyle w:val="ad"/>
              <w:rPr>
                <w:sz w:val="16"/>
                <w:szCs w:val="16"/>
                <w:lang w:eastAsia="ru-RU"/>
              </w:rPr>
            </w:pPr>
            <w:r w:rsidRPr="00F16FB6">
              <w:rPr>
                <w:sz w:val="16"/>
                <w:szCs w:val="16"/>
                <w:lang w:eastAsia="ru-RU"/>
              </w:rPr>
              <w:t>0</w:t>
            </w:r>
          </w:p>
        </w:tc>
      </w:tr>
      <w:tr w:rsidR="00F67C9E" w:rsidRPr="00F16FB6" w:rsidTr="00F67C9E">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auto"/>
            <w:noWrap/>
          </w:tcPr>
          <w:p w:rsidR="00F67C9E" w:rsidRPr="00F16FB6" w:rsidRDefault="00F67C9E" w:rsidP="00F67C9E">
            <w:pPr>
              <w:pStyle w:val="Default"/>
              <w:jc w:val="center"/>
              <w:rPr>
                <w:sz w:val="16"/>
                <w:szCs w:val="16"/>
              </w:rPr>
            </w:pPr>
            <w:r w:rsidRPr="00F16FB6">
              <w:rPr>
                <w:sz w:val="16"/>
                <w:szCs w:val="16"/>
              </w:rPr>
              <w:t>Котельная п.Сушнево-1</w:t>
            </w:r>
          </w:p>
        </w:tc>
        <w:tc>
          <w:tcPr>
            <w:tcW w:w="1531" w:type="dxa"/>
            <w:tcBorders>
              <w:top w:val="single" w:sz="4" w:space="0" w:color="auto"/>
              <w:left w:val="nil"/>
              <w:bottom w:val="single" w:sz="4" w:space="0" w:color="auto"/>
              <w:right w:val="single" w:sz="4" w:space="0" w:color="auto"/>
            </w:tcBorders>
            <w:vAlign w:val="center"/>
          </w:tcPr>
          <w:p w:rsidR="00F67C9E" w:rsidRPr="00F16FB6" w:rsidRDefault="00F67C9E" w:rsidP="00F67C9E">
            <w:pPr>
              <w:pStyle w:val="ad"/>
              <w:rPr>
                <w:sz w:val="16"/>
                <w:szCs w:val="16"/>
                <w:lang w:eastAsia="ru-RU"/>
              </w:rPr>
            </w:pPr>
            <w:r w:rsidRPr="00F16FB6">
              <w:rPr>
                <w:sz w:val="16"/>
                <w:szCs w:val="16"/>
                <w:lang w:eastAsia="ru-RU"/>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7C9E" w:rsidRPr="00F16FB6" w:rsidRDefault="00F67C9E" w:rsidP="00F67C9E">
            <w:pPr>
              <w:pStyle w:val="ad"/>
              <w:rPr>
                <w:sz w:val="16"/>
                <w:szCs w:val="16"/>
                <w:lang w:eastAsia="ru-RU"/>
              </w:rPr>
            </w:pPr>
            <w:r w:rsidRPr="00F16FB6">
              <w:rPr>
                <w:sz w:val="16"/>
                <w:szCs w:val="16"/>
                <w:lang w:eastAsia="ru-RU"/>
              </w:rPr>
              <w:t>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F67C9E" w:rsidRPr="00F16FB6" w:rsidRDefault="00F67C9E" w:rsidP="00F67C9E">
            <w:pPr>
              <w:pStyle w:val="ad"/>
              <w:rPr>
                <w:sz w:val="16"/>
                <w:szCs w:val="16"/>
                <w:lang w:eastAsia="ru-RU"/>
              </w:rPr>
            </w:pPr>
            <w:r w:rsidRPr="00F16FB6">
              <w:rPr>
                <w:sz w:val="16"/>
                <w:szCs w:val="16"/>
                <w:lang w:eastAsia="ru-RU"/>
              </w:rPr>
              <w:t>0</w:t>
            </w:r>
          </w:p>
        </w:tc>
      </w:tr>
      <w:tr w:rsidR="00F67C9E" w:rsidRPr="00F16FB6" w:rsidTr="00F67C9E">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auto"/>
            <w:noWrap/>
          </w:tcPr>
          <w:p w:rsidR="00F67C9E" w:rsidRPr="00F16FB6" w:rsidRDefault="00F67C9E" w:rsidP="00F67C9E">
            <w:pPr>
              <w:pStyle w:val="Default"/>
              <w:jc w:val="center"/>
              <w:rPr>
                <w:sz w:val="16"/>
                <w:szCs w:val="16"/>
              </w:rPr>
            </w:pPr>
            <w:r w:rsidRPr="00F16FB6">
              <w:rPr>
                <w:sz w:val="16"/>
                <w:szCs w:val="16"/>
              </w:rPr>
              <w:t>котельная п.Сушнево-2</w:t>
            </w:r>
          </w:p>
        </w:tc>
        <w:tc>
          <w:tcPr>
            <w:tcW w:w="1531" w:type="dxa"/>
            <w:tcBorders>
              <w:top w:val="single" w:sz="4" w:space="0" w:color="auto"/>
              <w:left w:val="nil"/>
              <w:bottom w:val="single" w:sz="4" w:space="0" w:color="auto"/>
              <w:right w:val="single" w:sz="4" w:space="0" w:color="auto"/>
            </w:tcBorders>
            <w:vAlign w:val="center"/>
          </w:tcPr>
          <w:p w:rsidR="00F67C9E" w:rsidRPr="00F16FB6" w:rsidRDefault="00F67C9E" w:rsidP="00F67C9E">
            <w:pPr>
              <w:pStyle w:val="ad"/>
              <w:rPr>
                <w:sz w:val="16"/>
                <w:szCs w:val="16"/>
                <w:lang w:eastAsia="ru-RU"/>
              </w:rPr>
            </w:pPr>
            <w:r w:rsidRPr="00F16FB6">
              <w:rPr>
                <w:sz w:val="16"/>
                <w:szCs w:val="16"/>
                <w:lang w:eastAsia="ru-RU"/>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7C9E" w:rsidRPr="00F16FB6" w:rsidRDefault="00F67C9E" w:rsidP="00F67C9E">
            <w:pPr>
              <w:pStyle w:val="ad"/>
              <w:rPr>
                <w:sz w:val="16"/>
                <w:szCs w:val="16"/>
                <w:lang w:eastAsia="ru-RU"/>
              </w:rPr>
            </w:pPr>
            <w:r w:rsidRPr="00F16FB6">
              <w:rPr>
                <w:sz w:val="16"/>
                <w:szCs w:val="16"/>
                <w:lang w:eastAsia="ru-RU"/>
              </w:rPr>
              <w:t>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F67C9E" w:rsidRPr="00F16FB6" w:rsidRDefault="00F67C9E" w:rsidP="00F67C9E">
            <w:pPr>
              <w:pStyle w:val="ad"/>
              <w:rPr>
                <w:sz w:val="16"/>
                <w:szCs w:val="16"/>
                <w:lang w:eastAsia="ru-RU"/>
              </w:rPr>
            </w:pPr>
            <w:r w:rsidRPr="00F16FB6">
              <w:rPr>
                <w:sz w:val="16"/>
                <w:szCs w:val="16"/>
                <w:lang w:eastAsia="ru-RU"/>
              </w:rPr>
              <w:t>0</w:t>
            </w:r>
          </w:p>
        </w:tc>
      </w:tr>
    </w:tbl>
    <w:p w:rsidR="00EF02CD" w:rsidRPr="00F16FB6" w:rsidRDefault="00EF02CD" w:rsidP="00F67C9E">
      <w:pPr>
        <w:spacing w:after="0"/>
        <w:jc w:val="both"/>
        <w:rPr>
          <w:rFonts w:ascii="Times New Roman" w:hAnsi="Times New Roman" w:cs="Times New Roman"/>
          <w:b/>
          <w:sz w:val="16"/>
          <w:szCs w:val="16"/>
        </w:rPr>
      </w:pPr>
    </w:p>
    <w:p w:rsidR="00EF02CD" w:rsidRPr="00F16FB6" w:rsidRDefault="00441658" w:rsidP="00F67C9E">
      <w:pPr>
        <w:spacing w:after="0"/>
        <w:ind w:firstLine="284"/>
        <w:jc w:val="both"/>
        <w:rPr>
          <w:rFonts w:ascii="Times New Roman" w:hAnsi="Times New Roman" w:cs="Times New Roman"/>
          <w:b/>
          <w:sz w:val="16"/>
          <w:szCs w:val="16"/>
        </w:rPr>
      </w:pPr>
      <w:r w:rsidRPr="00F16FB6">
        <w:rPr>
          <w:rFonts w:ascii="Times New Roman" w:hAnsi="Times New Roman" w:cs="Times New Roman"/>
          <w:b/>
          <w:sz w:val="16"/>
          <w:szCs w:val="16"/>
        </w:rPr>
        <w:t>2</w:t>
      </w:r>
      <w:r w:rsidR="00EF02CD" w:rsidRPr="00F16FB6">
        <w:rPr>
          <w:rFonts w:ascii="Times New Roman" w:hAnsi="Times New Roman" w:cs="Times New Roman"/>
          <w:b/>
          <w:sz w:val="16"/>
          <w:szCs w:val="16"/>
        </w:rPr>
        <w:t>) количество прекращений подачи тепловой энергии, теплоносителя в результате технологических нарушений на источниках тепловой энергии</w:t>
      </w:r>
    </w:p>
    <w:p w:rsidR="00EF02CD" w:rsidRPr="00F16FB6" w:rsidRDefault="00EF02CD" w:rsidP="00F67C9E">
      <w:pPr>
        <w:spacing w:after="0"/>
        <w:ind w:firstLine="284"/>
        <w:jc w:val="both"/>
        <w:rPr>
          <w:rFonts w:ascii="Times New Roman" w:hAnsi="Times New Roman" w:cs="Times New Roman"/>
          <w:sz w:val="16"/>
          <w:szCs w:val="16"/>
        </w:rPr>
      </w:pPr>
      <w:r w:rsidRPr="00F16FB6">
        <w:rPr>
          <w:rFonts w:ascii="Times New Roman" w:hAnsi="Times New Roman" w:cs="Times New Roman"/>
          <w:sz w:val="16"/>
          <w:szCs w:val="16"/>
        </w:rPr>
        <w:t xml:space="preserve">Количество прекращений подачи тепловой энергии, теплоносителя в результате технологических нарушений на источниках тепловой энергии </w:t>
      </w:r>
      <w:r w:rsidR="00F67C9E" w:rsidRPr="00F16FB6">
        <w:rPr>
          <w:rFonts w:ascii="Times New Roman" w:hAnsi="Times New Roman" w:cs="Times New Roman"/>
          <w:sz w:val="16"/>
          <w:szCs w:val="16"/>
        </w:rPr>
        <w:t>Пекшинского</w:t>
      </w:r>
      <w:r w:rsidRPr="00F16FB6">
        <w:rPr>
          <w:rFonts w:ascii="Times New Roman" w:hAnsi="Times New Roman" w:cs="Times New Roman"/>
          <w:sz w:val="16"/>
          <w:szCs w:val="16"/>
        </w:rPr>
        <w:t xml:space="preserve"> сельского поселения указаны в таблице </w:t>
      </w:r>
      <w:r w:rsidR="00F67C9E" w:rsidRPr="00F16FB6">
        <w:rPr>
          <w:rFonts w:ascii="Times New Roman" w:hAnsi="Times New Roman" w:cs="Times New Roman"/>
          <w:sz w:val="16"/>
          <w:szCs w:val="16"/>
        </w:rPr>
        <w:t>28</w:t>
      </w:r>
    </w:p>
    <w:p w:rsidR="00F67C9E" w:rsidRPr="00F16FB6" w:rsidRDefault="00F67C9E" w:rsidP="00F67C9E">
      <w:pPr>
        <w:spacing w:after="0"/>
        <w:ind w:firstLine="284"/>
        <w:jc w:val="both"/>
        <w:rPr>
          <w:rFonts w:ascii="Times New Roman" w:hAnsi="Times New Roman" w:cs="Times New Roman"/>
          <w:sz w:val="6"/>
          <w:szCs w:val="16"/>
        </w:rPr>
      </w:pPr>
    </w:p>
    <w:p w:rsidR="00EF02CD" w:rsidRPr="00F16FB6" w:rsidRDefault="00F67C9E" w:rsidP="00F67C9E">
      <w:pPr>
        <w:spacing w:after="0"/>
        <w:jc w:val="right"/>
        <w:rPr>
          <w:rFonts w:ascii="Times New Roman" w:hAnsi="Times New Roman" w:cs="Times New Roman"/>
          <w:b/>
          <w:sz w:val="16"/>
          <w:szCs w:val="16"/>
        </w:rPr>
      </w:pPr>
      <w:r w:rsidRPr="00F16FB6">
        <w:rPr>
          <w:rFonts w:ascii="Times New Roman" w:hAnsi="Times New Roman" w:cs="Times New Roman"/>
          <w:b/>
          <w:sz w:val="16"/>
          <w:szCs w:val="16"/>
        </w:rPr>
        <w:t>Таблица 28</w:t>
      </w:r>
    </w:p>
    <w:tbl>
      <w:tblPr>
        <w:tblW w:w="7343" w:type="dxa"/>
        <w:tblInd w:w="-5" w:type="dxa"/>
        <w:tblLayout w:type="fixed"/>
        <w:tblLook w:val="04A0" w:firstRow="1" w:lastRow="0" w:firstColumn="1" w:lastColumn="0" w:noHBand="0" w:noVBand="1"/>
      </w:tblPr>
      <w:tblGrid>
        <w:gridCol w:w="3544"/>
        <w:gridCol w:w="1531"/>
        <w:gridCol w:w="708"/>
        <w:gridCol w:w="1560"/>
      </w:tblGrid>
      <w:tr w:rsidR="00F67C9E" w:rsidRPr="00F16FB6" w:rsidTr="00F67C9E">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7C9E" w:rsidRPr="00F16FB6" w:rsidRDefault="00F67C9E" w:rsidP="00F67C9E">
            <w:pPr>
              <w:pStyle w:val="ad"/>
              <w:rPr>
                <w:b/>
                <w:sz w:val="16"/>
                <w:szCs w:val="16"/>
                <w:lang w:eastAsia="ru-RU"/>
              </w:rPr>
            </w:pPr>
            <w:r w:rsidRPr="00F16FB6">
              <w:rPr>
                <w:b/>
                <w:sz w:val="16"/>
                <w:szCs w:val="16"/>
                <w:lang w:eastAsia="ru-RU"/>
              </w:rPr>
              <w:t>Показатель</w:t>
            </w:r>
          </w:p>
        </w:tc>
        <w:tc>
          <w:tcPr>
            <w:tcW w:w="1531" w:type="dxa"/>
            <w:tcBorders>
              <w:top w:val="single" w:sz="4" w:space="0" w:color="auto"/>
              <w:left w:val="nil"/>
              <w:bottom w:val="single" w:sz="4" w:space="0" w:color="auto"/>
              <w:right w:val="single" w:sz="4" w:space="0" w:color="auto"/>
            </w:tcBorders>
            <w:vAlign w:val="center"/>
          </w:tcPr>
          <w:p w:rsidR="00F67C9E" w:rsidRPr="00F16FB6" w:rsidRDefault="00F67C9E" w:rsidP="00F67C9E">
            <w:pPr>
              <w:pStyle w:val="ad"/>
              <w:rPr>
                <w:b/>
                <w:sz w:val="16"/>
                <w:szCs w:val="16"/>
                <w:lang w:eastAsia="ru-RU"/>
              </w:rPr>
            </w:pPr>
            <w:r w:rsidRPr="00F16FB6">
              <w:rPr>
                <w:b/>
                <w:sz w:val="16"/>
                <w:szCs w:val="16"/>
                <w:lang w:eastAsia="ru-RU"/>
              </w:rPr>
              <w:t>2018 г. (факт)</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7C9E" w:rsidRPr="00F16FB6" w:rsidRDefault="00F67C9E" w:rsidP="00F67C9E">
            <w:pPr>
              <w:pStyle w:val="ad"/>
              <w:rPr>
                <w:b/>
                <w:sz w:val="16"/>
                <w:szCs w:val="16"/>
                <w:lang w:eastAsia="ru-RU"/>
              </w:rPr>
            </w:pPr>
            <w:r w:rsidRPr="00F16FB6">
              <w:rPr>
                <w:b/>
                <w:sz w:val="16"/>
                <w:szCs w:val="16"/>
                <w:lang w:eastAsia="ru-RU"/>
              </w:rPr>
              <w:t>2019 г.</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F67C9E" w:rsidRPr="00F16FB6" w:rsidRDefault="00F67C9E" w:rsidP="00F67C9E">
            <w:pPr>
              <w:pStyle w:val="ad"/>
              <w:rPr>
                <w:b/>
                <w:sz w:val="16"/>
                <w:szCs w:val="16"/>
                <w:lang w:eastAsia="ru-RU"/>
              </w:rPr>
            </w:pPr>
            <w:r w:rsidRPr="00F16FB6">
              <w:rPr>
                <w:b/>
                <w:sz w:val="16"/>
                <w:szCs w:val="16"/>
                <w:lang w:eastAsia="ru-RU"/>
              </w:rPr>
              <w:t>2020-2030 г.</w:t>
            </w:r>
          </w:p>
        </w:tc>
      </w:tr>
      <w:tr w:rsidR="00F67C9E" w:rsidRPr="00F16FB6" w:rsidTr="00F67C9E">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rsidR="00F67C9E" w:rsidRPr="00F16FB6" w:rsidRDefault="00F67C9E" w:rsidP="00F67C9E">
            <w:pPr>
              <w:pStyle w:val="Default"/>
              <w:jc w:val="center"/>
              <w:rPr>
                <w:sz w:val="16"/>
                <w:szCs w:val="16"/>
              </w:rPr>
            </w:pPr>
            <w:r w:rsidRPr="00F16FB6">
              <w:rPr>
                <w:sz w:val="16"/>
                <w:szCs w:val="16"/>
              </w:rPr>
              <w:t>Котельная №1 п.Труд Советская 7а</w:t>
            </w:r>
          </w:p>
        </w:tc>
        <w:tc>
          <w:tcPr>
            <w:tcW w:w="1531" w:type="dxa"/>
            <w:tcBorders>
              <w:top w:val="single" w:sz="4" w:space="0" w:color="auto"/>
              <w:left w:val="nil"/>
              <w:bottom w:val="single" w:sz="4" w:space="0" w:color="auto"/>
              <w:right w:val="single" w:sz="4" w:space="0" w:color="auto"/>
            </w:tcBorders>
            <w:vAlign w:val="center"/>
          </w:tcPr>
          <w:p w:rsidR="00F67C9E" w:rsidRPr="00F16FB6" w:rsidRDefault="00F67C9E" w:rsidP="00F67C9E">
            <w:pPr>
              <w:pStyle w:val="ad"/>
              <w:rPr>
                <w:sz w:val="16"/>
                <w:szCs w:val="16"/>
                <w:lang w:eastAsia="ru-RU"/>
              </w:rPr>
            </w:pPr>
            <w:r w:rsidRPr="00F16FB6">
              <w:rPr>
                <w:sz w:val="16"/>
                <w:szCs w:val="16"/>
                <w:lang w:eastAsia="ru-RU"/>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7C9E" w:rsidRPr="00F16FB6" w:rsidRDefault="00F67C9E" w:rsidP="00F67C9E">
            <w:pPr>
              <w:pStyle w:val="ad"/>
              <w:rPr>
                <w:sz w:val="16"/>
                <w:szCs w:val="16"/>
                <w:lang w:eastAsia="ru-RU"/>
              </w:rPr>
            </w:pPr>
            <w:r w:rsidRPr="00F16FB6">
              <w:rPr>
                <w:sz w:val="16"/>
                <w:szCs w:val="16"/>
                <w:lang w:eastAsia="ru-RU"/>
              </w:rPr>
              <w:t>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F67C9E" w:rsidRPr="00F16FB6" w:rsidRDefault="00F67C9E" w:rsidP="00F67C9E">
            <w:pPr>
              <w:pStyle w:val="ad"/>
              <w:rPr>
                <w:sz w:val="16"/>
                <w:szCs w:val="16"/>
                <w:lang w:eastAsia="ru-RU"/>
              </w:rPr>
            </w:pPr>
            <w:r w:rsidRPr="00F16FB6">
              <w:rPr>
                <w:sz w:val="16"/>
                <w:szCs w:val="16"/>
                <w:lang w:eastAsia="ru-RU"/>
              </w:rPr>
              <w:t>0</w:t>
            </w:r>
          </w:p>
        </w:tc>
      </w:tr>
      <w:tr w:rsidR="00F67C9E" w:rsidRPr="00F16FB6" w:rsidTr="00F67C9E">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rsidR="00F67C9E" w:rsidRPr="00F16FB6" w:rsidRDefault="00F67C9E" w:rsidP="00F67C9E">
            <w:pPr>
              <w:pStyle w:val="Default"/>
              <w:jc w:val="center"/>
              <w:rPr>
                <w:sz w:val="16"/>
                <w:szCs w:val="16"/>
              </w:rPr>
            </w:pPr>
            <w:r w:rsidRPr="00F16FB6">
              <w:rPr>
                <w:sz w:val="16"/>
                <w:szCs w:val="16"/>
              </w:rPr>
              <w:t>Котельная №2 п.Труд Нагорная 2</w:t>
            </w:r>
          </w:p>
        </w:tc>
        <w:tc>
          <w:tcPr>
            <w:tcW w:w="1531" w:type="dxa"/>
            <w:tcBorders>
              <w:top w:val="single" w:sz="4" w:space="0" w:color="auto"/>
              <w:left w:val="nil"/>
              <w:bottom w:val="single" w:sz="4" w:space="0" w:color="auto"/>
              <w:right w:val="single" w:sz="4" w:space="0" w:color="auto"/>
            </w:tcBorders>
            <w:vAlign w:val="center"/>
          </w:tcPr>
          <w:p w:rsidR="00F67C9E" w:rsidRPr="00F16FB6" w:rsidRDefault="00F67C9E" w:rsidP="00F67C9E">
            <w:pPr>
              <w:pStyle w:val="ad"/>
              <w:rPr>
                <w:sz w:val="16"/>
                <w:szCs w:val="16"/>
                <w:lang w:eastAsia="ru-RU"/>
              </w:rPr>
            </w:pPr>
            <w:r w:rsidRPr="00F16FB6">
              <w:rPr>
                <w:sz w:val="16"/>
                <w:szCs w:val="16"/>
                <w:lang w:eastAsia="ru-RU"/>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7C9E" w:rsidRPr="00F16FB6" w:rsidRDefault="00F67C9E" w:rsidP="00F67C9E">
            <w:pPr>
              <w:pStyle w:val="ad"/>
              <w:rPr>
                <w:sz w:val="16"/>
                <w:szCs w:val="16"/>
                <w:lang w:eastAsia="ru-RU"/>
              </w:rPr>
            </w:pPr>
            <w:r w:rsidRPr="00F16FB6">
              <w:rPr>
                <w:sz w:val="16"/>
                <w:szCs w:val="16"/>
                <w:lang w:eastAsia="ru-RU"/>
              </w:rPr>
              <w:t>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F67C9E" w:rsidRPr="00F16FB6" w:rsidRDefault="00F67C9E" w:rsidP="00F67C9E">
            <w:pPr>
              <w:pStyle w:val="ad"/>
              <w:rPr>
                <w:sz w:val="16"/>
                <w:szCs w:val="16"/>
                <w:lang w:eastAsia="ru-RU"/>
              </w:rPr>
            </w:pPr>
            <w:r w:rsidRPr="00F16FB6">
              <w:rPr>
                <w:sz w:val="16"/>
                <w:szCs w:val="16"/>
                <w:lang w:eastAsia="ru-RU"/>
              </w:rPr>
              <w:t>0</w:t>
            </w:r>
          </w:p>
        </w:tc>
      </w:tr>
      <w:tr w:rsidR="00F67C9E" w:rsidRPr="00F16FB6" w:rsidTr="00F67C9E">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rsidR="00F67C9E" w:rsidRPr="00F16FB6" w:rsidRDefault="00F67C9E" w:rsidP="00F67C9E">
            <w:pPr>
              <w:pStyle w:val="Default"/>
              <w:jc w:val="center"/>
              <w:rPr>
                <w:sz w:val="16"/>
                <w:szCs w:val="16"/>
              </w:rPr>
            </w:pPr>
            <w:r w:rsidRPr="00F16FB6">
              <w:rPr>
                <w:sz w:val="16"/>
                <w:szCs w:val="16"/>
              </w:rPr>
              <w:t>Котельная №3 п.Труд Спортивная 2</w:t>
            </w:r>
          </w:p>
        </w:tc>
        <w:tc>
          <w:tcPr>
            <w:tcW w:w="1531" w:type="dxa"/>
            <w:tcBorders>
              <w:top w:val="single" w:sz="4" w:space="0" w:color="auto"/>
              <w:left w:val="nil"/>
              <w:bottom w:val="single" w:sz="4" w:space="0" w:color="auto"/>
              <w:right w:val="single" w:sz="4" w:space="0" w:color="auto"/>
            </w:tcBorders>
            <w:vAlign w:val="center"/>
          </w:tcPr>
          <w:p w:rsidR="00F67C9E" w:rsidRPr="00F16FB6" w:rsidRDefault="00F67C9E" w:rsidP="00F67C9E">
            <w:pPr>
              <w:pStyle w:val="ad"/>
              <w:rPr>
                <w:sz w:val="16"/>
                <w:szCs w:val="16"/>
                <w:lang w:eastAsia="ru-RU"/>
              </w:rPr>
            </w:pPr>
            <w:r w:rsidRPr="00F16FB6">
              <w:rPr>
                <w:sz w:val="16"/>
                <w:szCs w:val="16"/>
                <w:lang w:eastAsia="ru-RU"/>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7C9E" w:rsidRPr="00F16FB6" w:rsidRDefault="00F67C9E" w:rsidP="00F67C9E">
            <w:pPr>
              <w:pStyle w:val="ad"/>
              <w:rPr>
                <w:sz w:val="16"/>
                <w:szCs w:val="16"/>
                <w:lang w:eastAsia="ru-RU"/>
              </w:rPr>
            </w:pPr>
            <w:r w:rsidRPr="00F16FB6">
              <w:rPr>
                <w:sz w:val="16"/>
                <w:szCs w:val="16"/>
                <w:lang w:eastAsia="ru-RU"/>
              </w:rPr>
              <w:t>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F67C9E" w:rsidRPr="00F16FB6" w:rsidRDefault="00F67C9E" w:rsidP="00F67C9E">
            <w:pPr>
              <w:pStyle w:val="ad"/>
              <w:rPr>
                <w:sz w:val="16"/>
                <w:szCs w:val="16"/>
                <w:lang w:eastAsia="ru-RU"/>
              </w:rPr>
            </w:pPr>
            <w:r w:rsidRPr="00F16FB6">
              <w:rPr>
                <w:sz w:val="16"/>
                <w:szCs w:val="16"/>
                <w:lang w:eastAsia="ru-RU"/>
              </w:rPr>
              <w:t>0</w:t>
            </w:r>
          </w:p>
        </w:tc>
      </w:tr>
      <w:tr w:rsidR="00F67C9E" w:rsidRPr="00F16FB6" w:rsidTr="00F67C9E">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rsidR="00F67C9E" w:rsidRPr="00F16FB6" w:rsidRDefault="00F67C9E" w:rsidP="00F67C9E">
            <w:pPr>
              <w:pStyle w:val="Default"/>
              <w:jc w:val="center"/>
              <w:rPr>
                <w:sz w:val="16"/>
                <w:szCs w:val="16"/>
              </w:rPr>
            </w:pPr>
            <w:r w:rsidRPr="00F16FB6">
              <w:rPr>
                <w:sz w:val="16"/>
                <w:szCs w:val="16"/>
              </w:rPr>
              <w:t>Котельная с.Андреевское-</w:t>
            </w:r>
          </w:p>
        </w:tc>
        <w:tc>
          <w:tcPr>
            <w:tcW w:w="1531" w:type="dxa"/>
            <w:tcBorders>
              <w:top w:val="single" w:sz="4" w:space="0" w:color="auto"/>
              <w:left w:val="nil"/>
              <w:bottom w:val="single" w:sz="4" w:space="0" w:color="auto"/>
              <w:right w:val="single" w:sz="4" w:space="0" w:color="auto"/>
            </w:tcBorders>
            <w:vAlign w:val="center"/>
          </w:tcPr>
          <w:p w:rsidR="00F67C9E" w:rsidRPr="00F16FB6" w:rsidRDefault="00F67C9E" w:rsidP="00F67C9E">
            <w:pPr>
              <w:pStyle w:val="ad"/>
              <w:rPr>
                <w:sz w:val="16"/>
                <w:szCs w:val="16"/>
                <w:lang w:eastAsia="ru-RU"/>
              </w:rPr>
            </w:pPr>
            <w:r w:rsidRPr="00F16FB6">
              <w:rPr>
                <w:sz w:val="16"/>
                <w:szCs w:val="16"/>
                <w:lang w:eastAsia="ru-RU"/>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7C9E" w:rsidRPr="00F16FB6" w:rsidRDefault="00F67C9E" w:rsidP="00F67C9E">
            <w:pPr>
              <w:pStyle w:val="ad"/>
              <w:rPr>
                <w:sz w:val="16"/>
                <w:szCs w:val="16"/>
                <w:lang w:eastAsia="ru-RU"/>
              </w:rPr>
            </w:pPr>
            <w:r w:rsidRPr="00F16FB6">
              <w:rPr>
                <w:sz w:val="16"/>
                <w:szCs w:val="16"/>
                <w:lang w:eastAsia="ru-RU"/>
              </w:rPr>
              <w:t>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F67C9E" w:rsidRPr="00F16FB6" w:rsidRDefault="00F67C9E" w:rsidP="00F67C9E">
            <w:pPr>
              <w:pStyle w:val="ad"/>
              <w:rPr>
                <w:sz w:val="16"/>
                <w:szCs w:val="16"/>
                <w:lang w:eastAsia="ru-RU"/>
              </w:rPr>
            </w:pPr>
            <w:r w:rsidRPr="00F16FB6">
              <w:rPr>
                <w:sz w:val="16"/>
                <w:szCs w:val="16"/>
                <w:lang w:eastAsia="ru-RU"/>
              </w:rPr>
              <w:t>0</w:t>
            </w:r>
          </w:p>
        </w:tc>
      </w:tr>
      <w:tr w:rsidR="00F67C9E" w:rsidRPr="00F16FB6" w:rsidTr="00F67C9E">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rsidR="00F67C9E" w:rsidRPr="00F16FB6" w:rsidRDefault="00F67C9E" w:rsidP="00F67C9E">
            <w:pPr>
              <w:pStyle w:val="Default"/>
              <w:jc w:val="center"/>
              <w:rPr>
                <w:sz w:val="16"/>
                <w:szCs w:val="16"/>
              </w:rPr>
            </w:pPr>
            <w:r w:rsidRPr="00F16FB6">
              <w:rPr>
                <w:sz w:val="16"/>
                <w:szCs w:val="16"/>
              </w:rPr>
              <w:t>Теплогенераторнаяс. Андреевское</w:t>
            </w:r>
          </w:p>
        </w:tc>
        <w:tc>
          <w:tcPr>
            <w:tcW w:w="1531" w:type="dxa"/>
            <w:tcBorders>
              <w:top w:val="single" w:sz="4" w:space="0" w:color="auto"/>
              <w:left w:val="nil"/>
              <w:bottom w:val="single" w:sz="4" w:space="0" w:color="auto"/>
              <w:right w:val="single" w:sz="4" w:space="0" w:color="auto"/>
            </w:tcBorders>
            <w:vAlign w:val="center"/>
          </w:tcPr>
          <w:p w:rsidR="00F67C9E" w:rsidRPr="00F16FB6" w:rsidRDefault="00F67C9E" w:rsidP="00F67C9E">
            <w:pPr>
              <w:pStyle w:val="ad"/>
              <w:rPr>
                <w:sz w:val="16"/>
                <w:szCs w:val="16"/>
                <w:lang w:eastAsia="ru-RU"/>
              </w:rPr>
            </w:pPr>
            <w:r w:rsidRPr="00F16FB6">
              <w:rPr>
                <w:sz w:val="16"/>
                <w:szCs w:val="16"/>
                <w:lang w:eastAsia="ru-RU"/>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7C9E" w:rsidRPr="00F16FB6" w:rsidRDefault="00F67C9E" w:rsidP="00F67C9E">
            <w:pPr>
              <w:pStyle w:val="ad"/>
              <w:rPr>
                <w:sz w:val="16"/>
                <w:szCs w:val="16"/>
                <w:lang w:eastAsia="ru-RU"/>
              </w:rPr>
            </w:pPr>
            <w:r w:rsidRPr="00F16FB6">
              <w:rPr>
                <w:sz w:val="16"/>
                <w:szCs w:val="16"/>
                <w:lang w:eastAsia="ru-RU"/>
              </w:rPr>
              <w:t>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F67C9E" w:rsidRPr="00F16FB6" w:rsidRDefault="00F67C9E" w:rsidP="00F67C9E">
            <w:pPr>
              <w:pStyle w:val="ad"/>
              <w:rPr>
                <w:sz w:val="16"/>
                <w:szCs w:val="16"/>
                <w:lang w:eastAsia="ru-RU"/>
              </w:rPr>
            </w:pPr>
            <w:r w:rsidRPr="00F16FB6">
              <w:rPr>
                <w:sz w:val="16"/>
                <w:szCs w:val="16"/>
                <w:lang w:eastAsia="ru-RU"/>
              </w:rPr>
              <w:t>0</w:t>
            </w:r>
          </w:p>
        </w:tc>
      </w:tr>
      <w:tr w:rsidR="00F67C9E" w:rsidRPr="00F16FB6" w:rsidTr="00F67C9E">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rsidR="00F67C9E" w:rsidRPr="00F16FB6" w:rsidRDefault="00F67C9E" w:rsidP="00F67C9E">
            <w:pPr>
              <w:pStyle w:val="Default"/>
              <w:jc w:val="center"/>
              <w:rPr>
                <w:sz w:val="16"/>
                <w:szCs w:val="16"/>
              </w:rPr>
            </w:pPr>
            <w:r w:rsidRPr="00F16FB6">
              <w:rPr>
                <w:sz w:val="16"/>
                <w:szCs w:val="16"/>
              </w:rPr>
              <w:t>Котельная д.Пекша</w:t>
            </w:r>
          </w:p>
        </w:tc>
        <w:tc>
          <w:tcPr>
            <w:tcW w:w="1531" w:type="dxa"/>
            <w:tcBorders>
              <w:top w:val="single" w:sz="4" w:space="0" w:color="auto"/>
              <w:left w:val="nil"/>
              <w:bottom w:val="single" w:sz="4" w:space="0" w:color="auto"/>
              <w:right w:val="single" w:sz="4" w:space="0" w:color="auto"/>
            </w:tcBorders>
            <w:vAlign w:val="center"/>
          </w:tcPr>
          <w:p w:rsidR="00F67C9E" w:rsidRPr="00F16FB6" w:rsidRDefault="00F67C9E" w:rsidP="00F67C9E">
            <w:pPr>
              <w:pStyle w:val="ad"/>
              <w:rPr>
                <w:sz w:val="16"/>
                <w:szCs w:val="16"/>
                <w:lang w:eastAsia="ru-RU"/>
              </w:rPr>
            </w:pPr>
            <w:r w:rsidRPr="00F16FB6">
              <w:rPr>
                <w:sz w:val="16"/>
                <w:szCs w:val="16"/>
                <w:lang w:eastAsia="ru-RU"/>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7C9E" w:rsidRPr="00F16FB6" w:rsidRDefault="00F67C9E" w:rsidP="00F67C9E">
            <w:pPr>
              <w:pStyle w:val="ad"/>
              <w:rPr>
                <w:sz w:val="16"/>
                <w:szCs w:val="16"/>
                <w:lang w:eastAsia="ru-RU"/>
              </w:rPr>
            </w:pPr>
            <w:r w:rsidRPr="00F16FB6">
              <w:rPr>
                <w:sz w:val="16"/>
                <w:szCs w:val="16"/>
                <w:lang w:eastAsia="ru-RU"/>
              </w:rPr>
              <w:t>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F67C9E" w:rsidRPr="00F16FB6" w:rsidRDefault="00F67C9E" w:rsidP="00F67C9E">
            <w:pPr>
              <w:pStyle w:val="ad"/>
              <w:rPr>
                <w:sz w:val="16"/>
                <w:szCs w:val="16"/>
                <w:lang w:eastAsia="ru-RU"/>
              </w:rPr>
            </w:pPr>
            <w:r w:rsidRPr="00F16FB6">
              <w:rPr>
                <w:sz w:val="16"/>
                <w:szCs w:val="16"/>
                <w:lang w:eastAsia="ru-RU"/>
              </w:rPr>
              <w:t>0</w:t>
            </w:r>
          </w:p>
        </w:tc>
      </w:tr>
      <w:tr w:rsidR="00F67C9E" w:rsidRPr="00F16FB6" w:rsidTr="00F67C9E">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rsidR="00F67C9E" w:rsidRPr="00F16FB6" w:rsidRDefault="00F67C9E" w:rsidP="00F67C9E">
            <w:pPr>
              <w:pStyle w:val="Default"/>
              <w:jc w:val="center"/>
              <w:rPr>
                <w:sz w:val="16"/>
                <w:szCs w:val="16"/>
              </w:rPr>
            </w:pPr>
            <w:r w:rsidRPr="00F16FB6">
              <w:rPr>
                <w:sz w:val="16"/>
                <w:szCs w:val="16"/>
              </w:rPr>
              <w:t>Котельная д.Липна Дачная</w:t>
            </w:r>
          </w:p>
        </w:tc>
        <w:tc>
          <w:tcPr>
            <w:tcW w:w="1531" w:type="dxa"/>
            <w:tcBorders>
              <w:top w:val="single" w:sz="4" w:space="0" w:color="auto"/>
              <w:left w:val="nil"/>
              <w:bottom w:val="single" w:sz="4" w:space="0" w:color="auto"/>
              <w:right w:val="single" w:sz="4" w:space="0" w:color="auto"/>
            </w:tcBorders>
            <w:vAlign w:val="center"/>
          </w:tcPr>
          <w:p w:rsidR="00F67C9E" w:rsidRPr="00F16FB6" w:rsidRDefault="00F67C9E" w:rsidP="00F67C9E">
            <w:pPr>
              <w:pStyle w:val="ad"/>
              <w:rPr>
                <w:sz w:val="16"/>
                <w:szCs w:val="16"/>
                <w:lang w:eastAsia="ru-RU"/>
              </w:rPr>
            </w:pPr>
            <w:r w:rsidRPr="00F16FB6">
              <w:rPr>
                <w:sz w:val="16"/>
                <w:szCs w:val="16"/>
                <w:lang w:eastAsia="ru-RU"/>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7C9E" w:rsidRPr="00F16FB6" w:rsidRDefault="00F67C9E" w:rsidP="00F67C9E">
            <w:pPr>
              <w:pStyle w:val="ad"/>
              <w:rPr>
                <w:sz w:val="16"/>
                <w:szCs w:val="16"/>
                <w:lang w:eastAsia="ru-RU"/>
              </w:rPr>
            </w:pPr>
            <w:r w:rsidRPr="00F16FB6">
              <w:rPr>
                <w:sz w:val="16"/>
                <w:szCs w:val="16"/>
                <w:lang w:eastAsia="ru-RU"/>
              </w:rPr>
              <w:t>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F67C9E" w:rsidRPr="00F16FB6" w:rsidRDefault="00F67C9E" w:rsidP="00F67C9E">
            <w:pPr>
              <w:pStyle w:val="ad"/>
              <w:rPr>
                <w:sz w:val="16"/>
                <w:szCs w:val="16"/>
                <w:lang w:eastAsia="ru-RU"/>
              </w:rPr>
            </w:pPr>
            <w:r w:rsidRPr="00F16FB6">
              <w:rPr>
                <w:sz w:val="16"/>
                <w:szCs w:val="16"/>
                <w:lang w:eastAsia="ru-RU"/>
              </w:rPr>
              <w:t>0</w:t>
            </w:r>
          </w:p>
        </w:tc>
      </w:tr>
      <w:tr w:rsidR="00F67C9E" w:rsidRPr="00F16FB6" w:rsidTr="00F67C9E">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rsidR="00F67C9E" w:rsidRPr="00F16FB6" w:rsidRDefault="00F67C9E" w:rsidP="00F67C9E">
            <w:pPr>
              <w:pStyle w:val="Default"/>
              <w:jc w:val="center"/>
              <w:rPr>
                <w:sz w:val="16"/>
                <w:szCs w:val="16"/>
              </w:rPr>
            </w:pPr>
            <w:r w:rsidRPr="00F16FB6">
              <w:rPr>
                <w:sz w:val="16"/>
                <w:szCs w:val="16"/>
              </w:rPr>
              <w:t>Котельная п.Сушнево-1</w:t>
            </w:r>
          </w:p>
        </w:tc>
        <w:tc>
          <w:tcPr>
            <w:tcW w:w="1531" w:type="dxa"/>
            <w:tcBorders>
              <w:top w:val="single" w:sz="4" w:space="0" w:color="auto"/>
              <w:left w:val="nil"/>
              <w:bottom w:val="single" w:sz="4" w:space="0" w:color="auto"/>
              <w:right w:val="single" w:sz="4" w:space="0" w:color="auto"/>
            </w:tcBorders>
            <w:vAlign w:val="center"/>
          </w:tcPr>
          <w:p w:rsidR="00F67C9E" w:rsidRPr="00F16FB6" w:rsidRDefault="00F67C9E" w:rsidP="00F67C9E">
            <w:pPr>
              <w:pStyle w:val="ad"/>
              <w:rPr>
                <w:sz w:val="16"/>
                <w:szCs w:val="16"/>
                <w:lang w:eastAsia="ru-RU"/>
              </w:rPr>
            </w:pPr>
            <w:r w:rsidRPr="00F16FB6">
              <w:rPr>
                <w:sz w:val="16"/>
                <w:szCs w:val="16"/>
                <w:lang w:eastAsia="ru-RU"/>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7C9E" w:rsidRPr="00F16FB6" w:rsidRDefault="00F67C9E" w:rsidP="00F67C9E">
            <w:pPr>
              <w:pStyle w:val="ad"/>
              <w:rPr>
                <w:sz w:val="16"/>
                <w:szCs w:val="16"/>
                <w:lang w:eastAsia="ru-RU"/>
              </w:rPr>
            </w:pPr>
            <w:r w:rsidRPr="00F16FB6">
              <w:rPr>
                <w:sz w:val="16"/>
                <w:szCs w:val="16"/>
                <w:lang w:eastAsia="ru-RU"/>
              </w:rPr>
              <w:t>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F67C9E" w:rsidRPr="00F16FB6" w:rsidRDefault="00F67C9E" w:rsidP="00F67C9E">
            <w:pPr>
              <w:pStyle w:val="ad"/>
              <w:rPr>
                <w:sz w:val="16"/>
                <w:szCs w:val="16"/>
                <w:lang w:eastAsia="ru-RU"/>
              </w:rPr>
            </w:pPr>
            <w:r w:rsidRPr="00F16FB6">
              <w:rPr>
                <w:sz w:val="16"/>
                <w:szCs w:val="16"/>
                <w:lang w:eastAsia="ru-RU"/>
              </w:rPr>
              <w:t>0</w:t>
            </w:r>
          </w:p>
        </w:tc>
      </w:tr>
      <w:tr w:rsidR="00F67C9E" w:rsidRPr="00F16FB6" w:rsidTr="00F67C9E">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rsidR="00F67C9E" w:rsidRPr="00F16FB6" w:rsidRDefault="00F67C9E" w:rsidP="00F67C9E">
            <w:pPr>
              <w:pStyle w:val="Default"/>
              <w:jc w:val="center"/>
              <w:rPr>
                <w:sz w:val="16"/>
                <w:szCs w:val="16"/>
              </w:rPr>
            </w:pPr>
            <w:r w:rsidRPr="00F16FB6">
              <w:rPr>
                <w:sz w:val="16"/>
                <w:szCs w:val="16"/>
              </w:rPr>
              <w:t>котельная п.Сушнево-2</w:t>
            </w:r>
          </w:p>
        </w:tc>
        <w:tc>
          <w:tcPr>
            <w:tcW w:w="1531" w:type="dxa"/>
            <w:tcBorders>
              <w:top w:val="single" w:sz="4" w:space="0" w:color="auto"/>
              <w:left w:val="nil"/>
              <w:bottom w:val="single" w:sz="4" w:space="0" w:color="auto"/>
              <w:right w:val="single" w:sz="4" w:space="0" w:color="auto"/>
            </w:tcBorders>
            <w:vAlign w:val="center"/>
          </w:tcPr>
          <w:p w:rsidR="00F67C9E" w:rsidRPr="00F16FB6" w:rsidRDefault="00F67C9E" w:rsidP="00F67C9E">
            <w:pPr>
              <w:pStyle w:val="ad"/>
              <w:rPr>
                <w:sz w:val="16"/>
                <w:szCs w:val="16"/>
                <w:lang w:eastAsia="ru-RU"/>
              </w:rPr>
            </w:pPr>
            <w:r w:rsidRPr="00F16FB6">
              <w:rPr>
                <w:sz w:val="16"/>
                <w:szCs w:val="16"/>
                <w:lang w:eastAsia="ru-RU"/>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7C9E" w:rsidRPr="00F16FB6" w:rsidRDefault="00F67C9E" w:rsidP="00F67C9E">
            <w:pPr>
              <w:pStyle w:val="ad"/>
              <w:rPr>
                <w:sz w:val="16"/>
                <w:szCs w:val="16"/>
                <w:lang w:eastAsia="ru-RU"/>
              </w:rPr>
            </w:pPr>
            <w:r w:rsidRPr="00F16FB6">
              <w:rPr>
                <w:sz w:val="16"/>
                <w:szCs w:val="16"/>
                <w:lang w:eastAsia="ru-RU"/>
              </w:rPr>
              <w:t>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F67C9E" w:rsidRPr="00F16FB6" w:rsidRDefault="00F67C9E" w:rsidP="00F67C9E">
            <w:pPr>
              <w:pStyle w:val="ad"/>
              <w:rPr>
                <w:sz w:val="16"/>
                <w:szCs w:val="16"/>
                <w:lang w:eastAsia="ru-RU"/>
              </w:rPr>
            </w:pPr>
            <w:r w:rsidRPr="00F16FB6">
              <w:rPr>
                <w:sz w:val="16"/>
                <w:szCs w:val="16"/>
                <w:lang w:eastAsia="ru-RU"/>
              </w:rPr>
              <w:t>0</w:t>
            </w:r>
          </w:p>
        </w:tc>
      </w:tr>
    </w:tbl>
    <w:p w:rsidR="00EF02CD" w:rsidRPr="00F16FB6" w:rsidRDefault="00EF02CD" w:rsidP="00F67C9E">
      <w:pPr>
        <w:spacing w:after="0"/>
        <w:jc w:val="both"/>
        <w:rPr>
          <w:rFonts w:ascii="Times New Roman" w:hAnsi="Times New Roman" w:cs="Times New Roman"/>
          <w:b/>
          <w:sz w:val="16"/>
          <w:szCs w:val="16"/>
        </w:rPr>
      </w:pPr>
    </w:p>
    <w:p w:rsidR="00EF02CD" w:rsidRPr="00F16FB6" w:rsidRDefault="00441658" w:rsidP="00F67C9E">
      <w:pPr>
        <w:spacing w:after="0"/>
        <w:ind w:firstLine="284"/>
        <w:jc w:val="both"/>
        <w:rPr>
          <w:rFonts w:ascii="Times New Roman" w:hAnsi="Times New Roman" w:cs="Times New Roman"/>
          <w:b/>
          <w:sz w:val="16"/>
          <w:szCs w:val="16"/>
        </w:rPr>
      </w:pPr>
      <w:r w:rsidRPr="00F16FB6">
        <w:rPr>
          <w:rFonts w:ascii="Times New Roman" w:hAnsi="Times New Roman" w:cs="Times New Roman"/>
          <w:b/>
          <w:sz w:val="16"/>
          <w:szCs w:val="16"/>
        </w:rPr>
        <w:t>3</w:t>
      </w:r>
      <w:r w:rsidR="00EF02CD" w:rsidRPr="00F16FB6">
        <w:rPr>
          <w:rFonts w:ascii="Times New Roman" w:hAnsi="Times New Roman" w:cs="Times New Roman"/>
          <w:b/>
          <w:sz w:val="16"/>
          <w:szCs w:val="16"/>
        </w:rPr>
        <w:t>) 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p w:rsidR="00EF02CD" w:rsidRPr="00F16FB6" w:rsidRDefault="00EF02CD" w:rsidP="00F67C9E">
      <w:pPr>
        <w:spacing w:after="0"/>
        <w:ind w:firstLine="284"/>
        <w:jc w:val="both"/>
        <w:rPr>
          <w:rFonts w:ascii="Times New Roman" w:hAnsi="Times New Roman" w:cs="Times New Roman"/>
          <w:sz w:val="16"/>
          <w:szCs w:val="16"/>
        </w:rPr>
      </w:pPr>
      <w:r w:rsidRPr="00F16FB6">
        <w:rPr>
          <w:rFonts w:ascii="Times New Roman" w:hAnsi="Times New Roman" w:cs="Times New Roman"/>
          <w:sz w:val="16"/>
          <w:szCs w:val="16"/>
        </w:rPr>
        <w:t xml:space="preserve">Информация на территории </w:t>
      </w:r>
      <w:r w:rsidR="00F67C9E" w:rsidRPr="00F16FB6">
        <w:rPr>
          <w:rFonts w:ascii="Times New Roman" w:hAnsi="Times New Roman" w:cs="Times New Roman"/>
          <w:sz w:val="16"/>
          <w:szCs w:val="16"/>
        </w:rPr>
        <w:t>Пекшинского</w:t>
      </w:r>
      <w:r w:rsidRPr="00F16FB6">
        <w:rPr>
          <w:rFonts w:ascii="Times New Roman" w:hAnsi="Times New Roman" w:cs="Times New Roman"/>
          <w:sz w:val="16"/>
          <w:szCs w:val="16"/>
        </w:rPr>
        <w:t xml:space="preserve"> сельского поселения отсутствует.</w:t>
      </w:r>
    </w:p>
    <w:p w:rsidR="00EF02CD" w:rsidRPr="00F16FB6" w:rsidRDefault="00441658" w:rsidP="00F67C9E">
      <w:pPr>
        <w:spacing w:after="0"/>
        <w:ind w:firstLine="284"/>
        <w:jc w:val="both"/>
        <w:rPr>
          <w:rFonts w:ascii="Times New Roman" w:hAnsi="Times New Roman" w:cs="Times New Roman"/>
          <w:b/>
          <w:sz w:val="16"/>
          <w:szCs w:val="16"/>
        </w:rPr>
      </w:pPr>
      <w:r w:rsidRPr="00F16FB6">
        <w:rPr>
          <w:rFonts w:ascii="Times New Roman" w:hAnsi="Times New Roman" w:cs="Times New Roman"/>
          <w:b/>
          <w:sz w:val="16"/>
          <w:szCs w:val="16"/>
        </w:rPr>
        <w:t>4</w:t>
      </w:r>
      <w:r w:rsidR="00EF02CD" w:rsidRPr="00F16FB6">
        <w:rPr>
          <w:rFonts w:ascii="Times New Roman" w:hAnsi="Times New Roman" w:cs="Times New Roman"/>
          <w:b/>
          <w:sz w:val="16"/>
          <w:szCs w:val="16"/>
        </w:rPr>
        <w:t>) отношение величины технологических потерь тепловой энергии, теплоносителя к материальной характеристике тепловой сети</w:t>
      </w:r>
    </w:p>
    <w:p w:rsidR="00EF02CD" w:rsidRPr="00F16FB6" w:rsidRDefault="00EF02CD" w:rsidP="00F67C9E">
      <w:pPr>
        <w:spacing w:after="0"/>
        <w:ind w:firstLine="284"/>
        <w:jc w:val="both"/>
        <w:rPr>
          <w:rFonts w:ascii="Times New Roman" w:hAnsi="Times New Roman" w:cs="Times New Roman"/>
          <w:sz w:val="16"/>
          <w:szCs w:val="16"/>
        </w:rPr>
      </w:pPr>
      <w:r w:rsidRPr="00F16FB6">
        <w:rPr>
          <w:rFonts w:ascii="Times New Roman" w:hAnsi="Times New Roman" w:cs="Times New Roman"/>
          <w:sz w:val="16"/>
          <w:szCs w:val="16"/>
        </w:rPr>
        <w:t xml:space="preserve">Отношение величины технологических потерь тепловой энергии, теплоносителя к материальной характеристике тепловой сети на территории </w:t>
      </w:r>
      <w:r w:rsidR="00F67C9E" w:rsidRPr="00F16FB6">
        <w:rPr>
          <w:rFonts w:ascii="Times New Roman" w:hAnsi="Times New Roman" w:cs="Times New Roman"/>
          <w:sz w:val="16"/>
          <w:szCs w:val="16"/>
        </w:rPr>
        <w:t>Пекшинского</w:t>
      </w:r>
      <w:r w:rsidRPr="00F16FB6">
        <w:rPr>
          <w:rFonts w:ascii="Times New Roman" w:hAnsi="Times New Roman" w:cs="Times New Roman"/>
          <w:sz w:val="16"/>
          <w:szCs w:val="16"/>
        </w:rPr>
        <w:t xml:space="preserve"> сельского поселения указано в таблице </w:t>
      </w:r>
      <w:r w:rsidR="00F67C9E" w:rsidRPr="00F16FB6">
        <w:rPr>
          <w:rFonts w:ascii="Times New Roman" w:hAnsi="Times New Roman" w:cs="Times New Roman"/>
          <w:sz w:val="16"/>
          <w:szCs w:val="16"/>
        </w:rPr>
        <w:t>29</w:t>
      </w:r>
      <w:r w:rsidRPr="00F16FB6">
        <w:rPr>
          <w:rFonts w:ascii="Times New Roman" w:hAnsi="Times New Roman" w:cs="Times New Roman"/>
          <w:sz w:val="16"/>
          <w:szCs w:val="16"/>
        </w:rPr>
        <w:t>, и измеряется как Гкал/год.</w:t>
      </w:r>
    </w:p>
    <w:p w:rsidR="00EF02CD" w:rsidRPr="00F16FB6" w:rsidRDefault="00EF02CD" w:rsidP="00F67C9E">
      <w:pPr>
        <w:spacing w:after="0"/>
        <w:jc w:val="right"/>
        <w:rPr>
          <w:rFonts w:ascii="Times New Roman" w:hAnsi="Times New Roman" w:cs="Times New Roman"/>
          <w:b/>
          <w:sz w:val="16"/>
          <w:szCs w:val="16"/>
        </w:rPr>
      </w:pPr>
      <w:r w:rsidRPr="00F16FB6">
        <w:rPr>
          <w:rFonts w:ascii="Times New Roman" w:hAnsi="Times New Roman" w:cs="Times New Roman"/>
          <w:b/>
          <w:sz w:val="16"/>
          <w:szCs w:val="16"/>
        </w:rPr>
        <w:t xml:space="preserve">Таблица </w:t>
      </w:r>
      <w:r w:rsidR="00F67C9E" w:rsidRPr="00F16FB6">
        <w:rPr>
          <w:rFonts w:ascii="Times New Roman" w:hAnsi="Times New Roman" w:cs="Times New Roman"/>
          <w:b/>
          <w:sz w:val="16"/>
          <w:szCs w:val="16"/>
        </w:rPr>
        <w:t>29</w:t>
      </w:r>
    </w:p>
    <w:p w:rsidR="00372094" w:rsidRPr="00F16FB6" w:rsidRDefault="00372094" w:rsidP="00F67C9E">
      <w:pPr>
        <w:spacing w:after="0"/>
        <w:jc w:val="right"/>
        <w:rPr>
          <w:rFonts w:ascii="Times New Roman" w:hAnsi="Times New Roman" w:cs="Times New Roman"/>
          <w:b/>
          <w:sz w:val="16"/>
          <w:szCs w:val="16"/>
        </w:rPr>
      </w:pPr>
    </w:p>
    <w:tbl>
      <w:tblPr>
        <w:tblW w:w="7338" w:type="dxa"/>
        <w:tblLayout w:type="fixed"/>
        <w:tblLook w:val="04A0" w:firstRow="1" w:lastRow="0" w:firstColumn="1" w:lastColumn="0" w:noHBand="0" w:noVBand="1"/>
      </w:tblPr>
      <w:tblGrid>
        <w:gridCol w:w="3936"/>
        <w:gridCol w:w="850"/>
        <w:gridCol w:w="851"/>
        <w:gridCol w:w="850"/>
        <w:gridCol w:w="851"/>
      </w:tblGrid>
      <w:tr w:rsidR="00EF02CD" w:rsidRPr="007C411E" w:rsidTr="00E85C2E">
        <w:trPr>
          <w:trHeight w:val="20"/>
        </w:trPr>
        <w:tc>
          <w:tcPr>
            <w:tcW w:w="3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2CD" w:rsidRPr="007C411E" w:rsidRDefault="00EF02CD" w:rsidP="00F67C9E">
            <w:pPr>
              <w:pStyle w:val="ad"/>
              <w:rPr>
                <w:b/>
                <w:sz w:val="16"/>
                <w:szCs w:val="16"/>
                <w:lang w:eastAsia="ru-RU"/>
              </w:rPr>
            </w:pPr>
            <w:r w:rsidRPr="007C411E">
              <w:rPr>
                <w:b/>
                <w:sz w:val="16"/>
                <w:szCs w:val="16"/>
                <w:lang w:eastAsia="ru-RU"/>
              </w:rPr>
              <w:lastRenderedPageBreak/>
              <w:t>Показатель</w:t>
            </w:r>
          </w:p>
        </w:tc>
        <w:tc>
          <w:tcPr>
            <w:tcW w:w="850" w:type="dxa"/>
            <w:tcBorders>
              <w:top w:val="single" w:sz="4" w:space="0" w:color="auto"/>
              <w:left w:val="nil"/>
              <w:bottom w:val="single" w:sz="4" w:space="0" w:color="auto"/>
              <w:right w:val="single" w:sz="4" w:space="0" w:color="auto"/>
            </w:tcBorders>
            <w:vAlign w:val="center"/>
          </w:tcPr>
          <w:p w:rsidR="00EF02CD" w:rsidRPr="007C411E" w:rsidRDefault="00EF02CD" w:rsidP="00F67C9E">
            <w:pPr>
              <w:pStyle w:val="ad"/>
              <w:rPr>
                <w:b/>
                <w:sz w:val="16"/>
                <w:szCs w:val="16"/>
                <w:lang w:eastAsia="ru-RU"/>
              </w:rPr>
            </w:pPr>
            <w:r w:rsidRPr="007C411E">
              <w:rPr>
                <w:b/>
                <w:sz w:val="16"/>
                <w:szCs w:val="16"/>
                <w:lang w:eastAsia="ru-RU"/>
              </w:rPr>
              <w:t>2017 г. (факт)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2CD" w:rsidRPr="007C411E" w:rsidRDefault="00EF02CD" w:rsidP="00F67C9E">
            <w:pPr>
              <w:pStyle w:val="ad"/>
              <w:rPr>
                <w:b/>
                <w:sz w:val="16"/>
                <w:szCs w:val="16"/>
                <w:lang w:eastAsia="ru-RU"/>
              </w:rPr>
            </w:pPr>
            <w:r w:rsidRPr="007C411E">
              <w:rPr>
                <w:b/>
                <w:sz w:val="16"/>
                <w:szCs w:val="16"/>
                <w:lang w:eastAsia="ru-RU"/>
              </w:rPr>
              <w:t>2018 г. (факт)</w:t>
            </w:r>
          </w:p>
        </w:tc>
        <w:tc>
          <w:tcPr>
            <w:tcW w:w="850" w:type="dxa"/>
            <w:tcBorders>
              <w:top w:val="single" w:sz="4" w:space="0" w:color="auto"/>
              <w:left w:val="nil"/>
              <w:bottom w:val="single" w:sz="4" w:space="0" w:color="auto"/>
              <w:right w:val="single" w:sz="2" w:space="0" w:color="000000"/>
            </w:tcBorders>
          </w:tcPr>
          <w:p w:rsidR="00EF02CD" w:rsidRPr="007C411E" w:rsidRDefault="00EF02CD" w:rsidP="007C411E">
            <w:pPr>
              <w:pStyle w:val="ad"/>
              <w:rPr>
                <w:b/>
                <w:sz w:val="16"/>
                <w:szCs w:val="16"/>
                <w:lang w:eastAsia="ru-RU"/>
              </w:rPr>
            </w:pPr>
            <w:r w:rsidRPr="007C411E">
              <w:rPr>
                <w:b/>
                <w:sz w:val="16"/>
                <w:szCs w:val="16"/>
                <w:lang w:eastAsia="ru-RU"/>
              </w:rPr>
              <w:t>2019 г. (</w:t>
            </w:r>
            <w:r w:rsidR="007C411E" w:rsidRPr="007C411E">
              <w:rPr>
                <w:b/>
                <w:sz w:val="16"/>
                <w:szCs w:val="16"/>
                <w:lang w:eastAsia="ru-RU"/>
              </w:rPr>
              <w:t>план</w:t>
            </w:r>
            <w:r w:rsidRPr="007C411E">
              <w:rPr>
                <w:b/>
                <w:sz w:val="16"/>
                <w:szCs w:val="16"/>
                <w:lang w:eastAsia="ru-RU"/>
              </w:rPr>
              <w:t>)</w:t>
            </w:r>
          </w:p>
        </w:tc>
        <w:tc>
          <w:tcPr>
            <w:tcW w:w="851" w:type="dxa"/>
            <w:tcBorders>
              <w:top w:val="single" w:sz="4" w:space="0" w:color="auto"/>
              <w:left w:val="single" w:sz="2" w:space="0" w:color="000000"/>
              <w:bottom w:val="single" w:sz="4" w:space="0" w:color="auto"/>
              <w:right w:val="single" w:sz="4" w:space="0" w:color="auto"/>
            </w:tcBorders>
            <w:shd w:val="clear" w:color="auto" w:fill="auto"/>
            <w:noWrap/>
            <w:vAlign w:val="center"/>
          </w:tcPr>
          <w:p w:rsidR="00EF02CD" w:rsidRPr="007C411E" w:rsidRDefault="00EF02CD" w:rsidP="00F67C9E">
            <w:pPr>
              <w:pStyle w:val="ad"/>
              <w:rPr>
                <w:b/>
                <w:sz w:val="16"/>
                <w:szCs w:val="16"/>
                <w:lang w:eastAsia="ru-RU"/>
              </w:rPr>
            </w:pPr>
            <w:r w:rsidRPr="007C411E">
              <w:rPr>
                <w:b/>
                <w:sz w:val="16"/>
                <w:szCs w:val="16"/>
                <w:lang w:eastAsia="ru-RU"/>
              </w:rPr>
              <w:t>2020-2030 г.</w:t>
            </w:r>
            <w:r w:rsidR="00F15164" w:rsidRPr="007C411E">
              <w:rPr>
                <w:b/>
                <w:sz w:val="16"/>
                <w:szCs w:val="16"/>
                <w:lang w:eastAsia="ru-RU"/>
              </w:rPr>
              <w:t xml:space="preserve"> (план)</w:t>
            </w:r>
          </w:p>
        </w:tc>
      </w:tr>
      <w:tr w:rsidR="007C411E" w:rsidRPr="007C411E" w:rsidTr="00E85C2E">
        <w:trPr>
          <w:trHeight w:val="20"/>
        </w:trPr>
        <w:tc>
          <w:tcPr>
            <w:tcW w:w="3936" w:type="dxa"/>
            <w:tcBorders>
              <w:top w:val="single" w:sz="4" w:space="0" w:color="auto"/>
              <w:left w:val="single" w:sz="4" w:space="0" w:color="auto"/>
              <w:bottom w:val="single" w:sz="4" w:space="0" w:color="auto"/>
              <w:right w:val="single" w:sz="4" w:space="0" w:color="auto"/>
            </w:tcBorders>
            <w:shd w:val="clear" w:color="auto" w:fill="auto"/>
            <w:noWrap/>
          </w:tcPr>
          <w:p w:rsidR="007C411E" w:rsidRPr="007C411E" w:rsidRDefault="007C411E" w:rsidP="00182E3E">
            <w:pPr>
              <w:pStyle w:val="Default"/>
              <w:jc w:val="center"/>
              <w:rPr>
                <w:sz w:val="16"/>
                <w:szCs w:val="16"/>
              </w:rPr>
            </w:pPr>
            <w:r w:rsidRPr="007C411E">
              <w:rPr>
                <w:sz w:val="16"/>
                <w:szCs w:val="16"/>
              </w:rPr>
              <w:t>Котельная №1 п.Труд Советская 7а</w:t>
            </w:r>
          </w:p>
        </w:tc>
        <w:tc>
          <w:tcPr>
            <w:tcW w:w="850" w:type="dxa"/>
            <w:tcBorders>
              <w:top w:val="single" w:sz="4" w:space="0" w:color="auto"/>
              <w:left w:val="nil"/>
              <w:bottom w:val="single" w:sz="4" w:space="0" w:color="auto"/>
              <w:right w:val="single" w:sz="4" w:space="0" w:color="auto"/>
            </w:tcBorders>
            <w:vAlign w:val="center"/>
          </w:tcPr>
          <w:p w:rsidR="007C411E" w:rsidRPr="007C411E" w:rsidRDefault="007C411E" w:rsidP="00F67C9E">
            <w:pPr>
              <w:pStyle w:val="ad"/>
              <w:rPr>
                <w:sz w:val="16"/>
                <w:szCs w:val="16"/>
                <w:lang w:eastAsia="ru-RU"/>
              </w:rPr>
            </w:pPr>
            <w:r w:rsidRPr="007C411E">
              <w:rPr>
                <w:sz w:val="16"/>
                <w:szCs w:val="16"/>
                <w:lang w:eastAsia="ru-RU"/>
              </w:rPr>
              <w:t>914,886</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C411E" w:rsidRPr="007C411E" w:rsidRDefault="007C411E" w:rsidP="00182E3E">
            <w:pPr>
              <w:pStyle w:val="Default"/>
              <w:jc w:val="center"/>
              <w:rPr>
                <w:sz w:val="16"/>
                <w:szCs w:val="16"/>
              </w:rPr>
            </w:pPr>
            <w:r w:rsidRPr="007C411E">
              <w:rPr>
                <w:sz w:val="16"/>
                <w:szCs w:val="16"/>
              </w:rPr>
              <w:t>958,64</w:t>
            </w:r>
          </w:p>
        </w:tc>
        <w:tc>
          <w:tcPr>
            <w:tcW w:w="850" w:type="dxa"/>
            <w:tcBorders>
              <w:top w:val="single" w:sz="4" w:space="0" w:color="auto"/>
              <w:left w:val="nil"/>
              <w:bottom w:val="single" w:sz="4" w:space="0" w:color="auto"/>
              <w:right w:val="single" w:sz="2" w:space="0" w:color="000000"/>
            </w:tcBorders>
          </w:tcPr>
          <w:p w:rsidR="007C411E" w:rsidRPr="007C411E" w:rsidRDefault="007C411E" w:rsidP="007C411E">
            <w:pPr>
              <w:pStyle w:val="Default"/>
              <w:jc w:val="center"/>
              <w:rPr>
                <w:sz w:val="16"/>
                <w:szCs w:val="16"/>
              </w:rPr>
            </w:pPr>
            <w:r w:rsidRPr="007C411E">
              <w:rPr>
                <w:sz w:val="16"/>
                <w:szCs w:val="16"/>
              </w:rPr>
              <w:t>958,64</w:t>
            </w:r>
          </w:p>
        </w:tc>
        <w:tc>
          <w:tcPr>
            <w:tcW w:w="851" w:type="dxa"/>
            <w:tcBorders>
              <w:top w:val="single" w:sz="4" w:space="0" w:color="auto"/>
              <w:left w:val="single" w:sz="2" w:space="0" w:color="000000"/>
              <w:bottom w:val="single" w:sz="4" w:space="0" w:color="auto"/>
              <w:right w:val="single" w:sz="4" w:space="0" w:color="auto"/>
            </w:tcBorders>
            <w:shd w:val="clear" w:color="auto" w:fill="auto"/>
            <w:noWrap/>
          </w:tcPr>
          <w:p w:rsidR="007C411E" w:rsidRPr="007C411E" w:rsidRDefault="007C411E" w:rsidP="007C411E">
            <w:pPr>
              <w:pStyle w:val="Default"/>
              <w:jc w:val="center"/>
              <w:rPr>
                <w:sz w:val="16"/>
                <w:szCs w:val="16"/>
              </w:rPr>
            </w:pPr>
            <w:r w:rsidRPr="007C411E">
              <w:rPr>
                <w:sz w:val="16"/>
                <w:szCs w:val="16"/>
              </w:rPr>
              <w:t>958,64</w:t>
            </w:r>
          </w:p>
        </w:tc>
      </w:tr>
      <w:tr w:rsidR="007C411E" w:rsidRPr="007C411E" w:rsidTr="00E85C2E">
        <w:trPr>
          <w:trHeight w:val="240"/>
        </w:trPr>
        <w:tc>
          <w:tcPr>
            <w:tcW w:w="3936" w:type="dxa"/>
            <w:tcBorders>
              <w:top w:val="single" w:sz="4" w:space="0" w:color="auto"/>
              <w:left w:val="single" w:sz="4" w:space="0" w:color="auto"/>
              <w:bottom w:val="single" w:sz="2" w:space="0" w:color="000000"/>
              <w:right w:val="single" w:sz="4" w:space="0" w:color="auto"/>
            </w:tcBorders>
            <w:shd w:val="clear" w:color="auto" w:fill="auto"/>
            <w:noWrap/>
          </w:tcPr>
          <w:p w:rsidR="007C411E" w:rsidRPr="007C411E" w:rsidRDefault="007C411E" w:rsidP="00182E3E">
            <w:pPr>
              <w:pStyle w:val="Default"/>
              <w:jc w:val="center"/>
              <w:rPr>
                <w:sz w:val="16"/>
                <w:szCs w:val="16"/>
              </w:rPr>
            </w:pPr>
            <w:r w:rsidRPr="007C411E">
              <w:rPr>
                <w:sz w:val="16"/>
                <w:szCs w:val="16"/>
              </w:rPr>
              <w:t>Котельная №2 п.Труд Нагорная 2</w:t>
            </w:r>
          </w:p>
        </w:tc>
        <w:tc>
          <w:tcPr>
            <w:tcW w:w="850" w:type="dxa"/>
            <w:tcBorders>
              <w:top w:val="single" w:sz="4" w:space="0" w:color="auto"/>
              <w:left w:val="nil"/>
              <w:bottom w:val="single" w:sz="2" w:space="0" w:color="000000"/>
              <w:right w:val="single" w:sz="4" w:space="0" w:color="auto"/>
            </w:tcBorders>
            <w:vAlign w:val="center"/>
          </w:tcPr>
          <w:p w:rsidR="007C411E" w:rsidRPr="007C411E" w:rsidRDefault="007C411E" w:rsidP="00F67C9E">
            <w:pPr>
              <w:pStyle w:val="ad"/>
              <w:rPr>
                <w:sz w:val="16"/>
                <w:szCs w:val="16"/>
                <w:lang w:eastAsia="ru-RU"/>
              </w:rPr>
            </w:pPr>
            <w:r w:rsidRPr="007C411E">
              <w:rPr>
                <w:sz w:val="16"/>
                <w:szCs w:val="16"/>
                <w:lang w:eastAsia="ru-RU"/>
              </w:rPr>
              <w:t>10,017</w:t>
            </w:r>
          </w:p>
        </w:tc>
        <w:tc>
          <w:tcPr>
            <w:tcW w:w="851" w:type="dxa"/>
            <w:tcBorders>
              <w:top w:val="single" w:sz="4" w:space="0" w:color="auto"/>
              <w:left w:val="single" w:sz="4" w:space="0" w:color="auto"/>
              <w:bottom w:val="single" w:sz="2" w:space="0" w:color="000000"/>
              <w:right w:val="single" w:sz="4" w:space="0" w:color="auto"/>
            </w:tcBorders>
            <w:shd w:val="clear" w:color="auto" w:fill="auto"/>
            <w:noWrap/>
          </w:tcPr>
          <w:p w:rsidR="007C411E" w:rsidRPr="007C411E" w:rsidRDefault="007C411E" w:rsidP="00182E3E">
            <w:pPr>
              <w:pStyle w:val="Default"/>
              <w:jc w:val="center"/>
              <w:rPr>
                <w:sz w:val="16"/>
                <w:szCs w:val="16"/>
              </w:rPr>
            </w:pPr>
            <w:r w:rsidRPr="007C411E">
              <w:rPr>
                <w:sz w:val="16"/>
                <w:szCs w:val="16"/>
              </w:rPr>
              <w:t>28,67</w:t>
            </w:r>
          </w:p>
        </w:tc>
        <w:tc>
          <w:tcPr>
            <w:tcW w:w="850" w:type="dxa"/>
            <w:tcBorders>
              <w:top w:val="single" w:sz="4" w:space="0" w:color="auto"/>
              <w:left w:val="nil"/>
              <w:bottom w:val="single" w:sz="2" w:space="0" w:color="000000"/>
              <w:right w:val="single" w:sz="2" w:space="0" w:color="000000"/>
            </w:tcBorders>
          </w:tcPr>
          <w:p w:rsidR="007C411E" w:rsidRPr="007C411E" w:rsidRDefault="007C411E" w:rsidP="007C411E">
            <w:pPr>
              <w:pStyle w:val="Default"/>
              <w:jc w:val="center"/>
              <w:rPr>
                <w:sz w:val="16"/>
                <w:szCs w:val="16"/>
              </w:rPr>
            </w:pPr>
            <w:r w:rsidRPr="007C411E">
              <w:rPr>
                <w:sz w:val="16"/>
                <w:szCs w:val="16"/>
              </w:rPr>
              <w:t>28,67</w:t>
            </w:r>
          </w:p>
        </w:tc>
        <w:tc>
          <w:tcPr>
            <w:tcW w:w="851" w:type="dxa"/>
            <w:tcBorders>
              <w:top w:val="single" w:sz="4" w:space="0" w:color="auto"/>
              <w:left w:val="single" w:sz="2" w:space="0" w:color="000000"/>
              <w:bottom w:val="single" w:sz="2" w:space="0" w:color="000000"/>
              <w:right w:val="single" w:sz="4" w:space="0" w:color="auto"/>
            </w:tcBorders>
            <w:shd w:val="clear" w:color="auto" w:fill="auto"/>
            <w:noWrap/>
          </w:tcPr>
          <w:p w:rsidR="007C411E" w:rsidRPr="007C411E" w:rsidRDefault="007C411E" w:rsidP="007C411E">
            <w:pPr>
              <w:pStyle w:val="Default"/>
              <w:jc w:val="center"/>
              <w:rPr>
                <w:sz w:val="16"/>
                <w:szCs w:val="16"/>
              </w:rPr>
            </w:pPr>
            <w:r w:rsidRPr="007C411E">
              <w:rPr>
                <w:sz w:val="16"/>
                <w:szCs w:val="16"/>
              </w:rPr>
              <w:t>28,67</w:t>
            </w:r>
          </w:p>
        </w:tc>
      </w:tr>
      <w:tr w:rsidR="007C411E" w:rsidRPr="007C411E" w:rsidTr="00E85C2E">
        <w:trPr>
          <w:trHeight w:val="190"/>
        </w:trPr>
        <w:tc>
          <w:tcPr>
            <w:tcW w:w="3936" w:type="dxa"/>
            <w:tcBorders>
              <w:top w:val="single" w:sz="4" w:space="0" w:color="auto"/>
              <w:left w:val="single" w:sz="4" w:space="0" w:color="auto"/>
              <w:bottom w:val="single" w:sz="2" w:space="0" w:color="000000"/>
              <w:right w:val="single" w:sz="4" w:space="0" w:color="auto"/>
            </w:tcBorders>
            <w:shd w:val="clear" w:color="auto" w:fill="auto"/>
            <w:noWrap/>
          </w:tcPr>
          <w:p w:rsidR="007C411E" w:rsidRPr="007C411E" w:rsidRDefault="007C411E" w:rsidP="00182E3E">
            <w:pPr>
              <w:pStyle w:val="Default"/>
              <w:jc w:val="center"/>
              <w:rPr>
                <w:sz w:val="16"/>
                <w:szCs w:val="16"/>
              </w:rPr>
            </w:pPr>
            <w:r w:rsidRPr="007C411E">
              <w:rPr>
                <w:sz w:val="16"/>
                <w:szCs w:val="16"/>
              </w:rPr>
              <w:t>Котельная с.Андреевское-</w:t>
            </w:r>
          </w:p>
        </w:tc>
        <w:tc>
          <w:tcPr>
            <w:tcW w:w="850" w:type="dxa"/>
            <w:tcBorders>
              <w:top w:val="single" w:sz="4" w:space="0" w:color="auto"/>
              <w:left w:val="nil"/>
              <w:bottom w:val="single" w:sz="2" w:space="0" w:color="000000"/>
              <w:right w:val="single" w:sz="4" w:space="0" w:color="auto"/>
            </w:tcBorders>
            <w:vAlign w:val="center"/>
          </w:tcPr>
          <w:p w:rsidR="007C411E" w:rsidRPr="007C411E" w:rsidRDefault="007C411E" w:rsidP="00F67C9E">
            <w:pPr>
              <w:pStyle w:val="ad"/>
              <w:rPr>
                <w:sz w:val="16"/>
                <w:szCs w:val="16"/>
                <w:lang w:eastAsia="ru-RU"/>
              </w:rPr>
            </w:pPr>
            <w:r w:rsidRPr="007C411E">
              <w:rPr>
                <w:sz w:val="16"/>
                <w:szCs w:val="16"/>
                <w:lang w:eastAsia="ru-RU"/>
              </w:rPr>
              <w:t>798,933</w:t>
            </w:r>
          </w:p>
        </w:tc>
        <w:tc>
          <w:tcPr>
            <w:tcW w:w="851" w:type="dxa"/>
            <w:tcBorders>
              <w:top w:val="single" w:sz="4" w:space="0" w:color="auto"/>
              <w:left w:val="single" w:sz="4" w:space="0" w:color="auto"/>
              <w:bottom w:val="single" w:sz="2" w:space="0" w:color="000000"/>
              <w:right w:val="single" w:sz="4" w:space="0" w:color="auto"/>
            </w:tcBorders>
            <w:shd w:val="clear" w:color="auto" w:fill="auto"/>
            <w:noWrap/>
          </w:tcPr>
          <w:p w:rsidR="007C411E" w:rsidRPr="007C411E" w:rsidRDefault="007C411E" w:rsidP="00182E3E">
            <w:pPr>
              <w:pStyle w:val="Default"/>
              <w:jc w:val="center"/>
              <w:rPr>
                <w:sz w:val="16"/>
                <w:szCs w:val="16"/>
              </w:rPr>
            </w:pPr>
            <w:r w:rsidRPr="007C411E">
              <w:rPr>
                <w:sz w:val="16"/>
                <w:szCs w:val="16"/>
              </w:rPr>
              <w:t>849,06</w:t>
            </w:r>
          </w:p>
        </w:tc>
        <w:tc>
          <w:tcPr>
            <w:tcW w:w="850" w:type="dxa"/>
            <w:tcBorders>
              <w:top w:val="single" w:sz="4" w:space="0" w:color="auto"/>
              <w:left w:val="nil"/>
              <w:bottom w:val="single" w:sz="2" w:space="0" w:color="000000"/>
              <w:right w:val="single" w:sz="2" w:space="0" w:color="000000"/>
            </w:tcBorders>
          </w:tcPr>
          <w:p w:rsidR="007C411E" w:rsidRPr="007C411E" w:rsidRDefault="007C411E" w:rsidP="007C411E">
            <w:pPr>
              <w:pStyle w:val="Default"/>
              <w:jc w:val="center"/>
              <w:rPr>
                <w:sz w:val="16"/>
                <w:szCs w:val="16"/>
              </w:rPr>
            </w:pPr>
            <w:r w:rsidRPr="007C411E">
              <w:rPr>
                <w:sz w:val="16"/>
                <w:szCs w:val="16"/>
              </w:rPr>
              <w:t>849,06</w:t>
            </w:r>
          </w:p>
        </w:tc>
        <w:tc>
          <w:tcPr>
            <w:tcW w:w="851" w:type="dxa"/>
            <w:tcBorders>
              <w:top w:val="single" w:sz="4" w:space="0" w:color="auto"/>
              <w:left w:val="single" w:sz="2" w:space="0" w:color="000000"/>
              <w:bottom w:val="single" w:sz="2" w:space="0" w:color="000000"/>
              <w:right w:val="single" w:sz="4" w:space="0" w:color="auto"/>
            </w:tcBorders>
            <w:shd w:val="clear" w:color="auto" w:fill="auto"/>
            <w:noWrap/>
          </w:tcPr>
          <w:p w:rsidR="007C411E" w:rsidRPr="007C411E" w:rsidRDefault="007C411E" w:rsidP="007C411E">
            <w:pPr>
              <w:pStyle w:val="Default"/>
              <w:jc w:val="center"/>
              <w:rPr>
                <w:sz w:val="16"/>
                <w:szCs w:val="16"/>
              </w:rPr>
            </w:pPr>
            <w:r w:rsidRPr="007C411E">
              <w:rPr>
                <w:sz w:val="16"/>
                <w:szCs w:val="16"/>
              </w:rPr>
              <w:t>849,06</w:t>
            </w:r>
          </w:p>
        </w:tc>
      </w:tr>
      <w:tr w:rsidR="007C411E" w:rsidRPr="007C411E" w:rsidTr="00E85C2E">
        <w:trPr>
          <w:trHeight w:val="255"/>
        </w:trPr>
        <w:tc>
          <w:tcPr>
            <w:tcW w:w="3936" w:type="dxa"/>
            <w:tcBorders>
              <w:top w:val="single" w:sz="2" w:space="0" w:color="000000"/>
              <w:left w:val="single" w:sz="4" w:space="0" w:color="auto"/>
              <w:bottom w:val="single" w:sz="4" w:space="0" w:color="auto"/>
              <w:right w:val="single" w:sz="4" w:space="0" w:color="auto"/>
            </w:tcBorders>
            <w:shd w:val="clear" w:color="auto" w:fill="auto"/>
            <w:noWrap/>
          </w:tcPr>
          <w:p w:rsidR="007C411E" w:rsidRPr="007C411E" w:rsidRDefault="007C411E" w:rsidP="00182E3E">
            <w:pPr>
              <w:pStyle w:val="Default"/>
              <w:jc w:val="center"/>
              <w:rPr>
                <w:sz w:val="16"/>
                <w:szCs w:val="16"/>
              </w:rPr>
            </w:pPr>
            <w:r w:rsidRPr="007C411E">
              <w:rPr>
                <w:sz w:val="16"/>
                <w:szCs w:val="16"/>
              </w:rPr>
              <w:t>Теплогенераторнаяс. Андреевское</w:t>
            </w:r>
          </w:p>
        </w:tc>
        <w:tc>
          <w:tcPr>
            <w:tcW w:w="850" w:type="dxa"/>
            <w:tcBorders>
              <w:top w:val="single" w:sz="2" w:space="0" w:color="000000"/>
              <w:left w:val="nil"/>
              <w:bottom w:val="single" w:sz="4" w:space="0" w:color="auto"/>
              <w:right w:val="single" w:sz="4" w:space="0" w:color="auto"/>
            </w:tcBorders>
            <w:vAlign w:val="center"/>
          </w:tcPr>
          <w:p w:rsidR="007C411E" w:rsidRPr="007C411E" w:rsidRDefault="007C411E" w:rsidP="00F67C9E">
            <w:pPr>
              <w:pStyle w:val="ad"/>
              <w:rPr>
                <w:sz w:val="16"/>
                <w:szCs w:val="16"/>
                <w:lang w:eastAsia="ru-RU"/>
              </w:rPr>
            </w:pPr>
            <w:r w:rsidRPr="007C411E">
              <w:rPr>
                <w:sz w:val="16"/>
                <w:szCs w:val="16"/>
                <w:lang w:eastAsia="ru-RU"/>
              </w:rPr>
              <w:t>76,637</w:t>
            </w:r>
          </w:p>
        </w:tc>
        <w:tc>
          <w:tcPr>
            <w:tcW w:w="851" w:type="dxa"/>
            <w:tcBorders>
              <w:top w:val="single" w:sz="2" w:space="0" w:color="000000"/>
              <w:left w:val="single" w:sz="4" w:space="0" w:color="auto"/>
              <w:bottom w:val="single" w:sz="4" w:space="0" w:color="auto"/>
              <w:right w:val="single" w:sz="4" w:space="0" w:color="auto"/>
            </w:tcBorders>
            <w:shd w:val="clear" w:color="auto" w:fill="auto"/>
            <w:noWrap/>
          </w:tcPr>
          <w:p w:rsidR="007C411E" w:rsidRPr="007C411E" w:rsidRDefault="007C411E" w:rsidP="00182E3E">
            <w:pPr>
              <w:pStyle w:val="Default"/>
              <w:jc w:val="center"/>
              <w:rPr>
                <w:sz w:val="16"/>
                <w:szCs w:val="16"/>
              </w:rPr>
            </w:pPr>
            <w:r w:rsidRPr="007C411E">
              <w:rPr>
                <w:sz w:val="16"/>
                <w:szCs w:val="16"/>
              </w:rPr>
              <w:t>68,67</w:t>
            </w:r>
          </w:p>
        </w:tc>
        <w:tc>
          <w:tcPr>
            <w:tcW w:w="850" w:type="dxa"/>
            <w:tcBorders>
              <w:top w:val="single" w:sz="2" w:space="0" w:color="000000"/>
              <w:left w:val="nil"/>
              <w:bottom w:val="single" w:sz="4" w:space="0" w:color="auto"/>
              <w:right w:val="single" w:sz="2" w:space="0" w:color="000000"/>
            </w:tcBorders>
          </w:tcPr>
          <w:p w:rsidR="007C411E" w:rsidRPr="007C411E" w:rsidRDefault="007C411E" w:rsidP="007C411E">
            <w:pPr>
              <w:pStyle w:val="Default"/>
              <w:jc w:val="center"/>
              <w:rPr>
                <w:sz w:val="16"/>
                <w:szCs w:val="16"/>
              </w:rPr>
            </w:pPr>
            <w:r w:rsidRPr="007C411E">
              <w:rPr>
                <w:sz w:val="16"/>
                <w:szCs w:val="16"/>
              </w:rPr>
              <w:t>68,67</w:t>
            </w:r>
          </w:p>
        </w:tc>
        <w:tc>
          <w:tcPr>
            <w:tcW w:w="851" w:type="dxa"/>
            <w:tcBorders>
              <w:top w:val="single" w:sz="2" w:space="0" w:color="000000"/>
              <w:left w:val="single" w:sz="2" w:space="0" w:color="000000"/>
              <w:bottom w:val="single" w:sz="4" w:space="0" w:color="auto"/>
              <w:right w:val="single" w:sz="4" w:space="0" w:color="auto"/>
            </w:tcBorders>
            <w:shd w:val="clear" w:color="auto" w:fill="auto"/>
            <w:noWrap/>
          </w:tcPr>
          <w:p w:rsidR="007C411E" w:rsidRPr="007C411E" w:rsidRDefault="007C411E" w:rsidP="007C411E">
            <w:pPr>
              <w:pStyle w:val="Default"/>
              <w:jc w:val="center"/>
              <w:rPr>
                <w:sz w:val="16"/>
                <w:szCs w:val="16"/>
              </w:rPr>
            </w:pPr>
            <w:r w:rsidRPr="007C411E">
              <w:rPr>
                <w:sz w:val="16"/>
                <w:szCs w:val="16"/>
              </w:rPr>
              <w:t>68,67</w:t>
            </w:r>
          </w:p>
        </w:tc>
      </w:tr>
      <w:tr w:rsidR="007C411E" w:rsidRPr="007C411E" w:rsidTr="00E85C2E">
        <w:trPr>
          <w:trHeight w:val="20"/>
        </w:trPr>
        <w:tc>
          <w:tcPr>
            <w:tcW w:w="3936" w:type="dxa"/>
            <w:tcBorders>
              <w:top w:val="single" w:sz="4" w:space="0" w:color="auto"/>
              <w:left w:val="single" w:sz="4" w:space="0" w:color="auto"/>
              <w:bottom w:val="single" w:sz="4" w:space="0" w:color="auto"/>
              <w:right w:val="single" w:sz="4" w:space="0" w:color="auto"/>
            </w:tcBorders>
            <w:shd w:val="clear" w:color="auto" w:fill="auto"/>
            <w:noWrap/>
          </w:tcPr>
          <w:p w:rsidR="007C411E" w:rsidRPr="007C411E" w:rsidRDefault="007C411E" w:rsidP="00182E3E">
            <w:pPr>
              <w:pStyle w:val="Default"/>
              <w:jc w:val="center"/>
              <w:rPr>
                <w:sz w:val="16"/>
                <w:szCs w:val="16"/>
              </w:rPr>
            </w:pPr>
            <w:r w:rsidRPr="007C411E">
              <w:rPr>
                <w:sz w:val="16"/>
                <w:szCs w:val="16"/>
              </w:rPr>
              <w:t>Котельная д.Пекша</w:t>
            </w:r>
          </w:p>
        </w:tc>
        <w:tc>
          <w:tcPr>
            <w:tcW w:w="850" w:type="dxa"/>
            <w:tcBorders>
              <w:top w:val="single" w:sz="4" w:space="0" w:color="auto"/>
              <w:left w:val="nil"/>
              <w:bottom w:val="single" w:sz="4" w:space="0" w:color="auto"/>
              <w:right w:val="single" w:sz="4" w:space="0" w:color="auto"/>
            </w:tcBorders>
            <w:vAlign w:val="center"/>
          </w:tcPr>
          <w:p w:rsidR="007C411E" w:rsidRPr="007C411E" w:rsidRDefault="007C411E" w:rsidP="00F67C9E">
            <w:pPr>
              <w:pStyle w:val="ad"/>
              <w:rPr>
                <w:sz w:val="16"/>
                <w:szCs w:val="16"/>
                <w:lang w:eastAsia="ru-RU"/>
              </w:rPr>
            </w:pPr>
            <w:r w:rsidRPr="007C411E">
              <w:rPr>
                <w:sz w:val="16"/>
                <w:szCs w:val="16"/>
                <w:lang w:eastAsia="ru-RU"/>
              </w:rPr>
              <w:t>1877,038</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C411E" w:rsidRPr="007C411E" w:rsidRDefault="007C411E" w:rsidP="00182E3E">
            <w:pPr>
              <w:pStyle w:val="Default"/>
              <w:jc w:val="center"/>
              <w:rPr>
                <w:sz w:val="16"/>
                <w:szCs w:val="16"/>
              </w:rPr>
            </w:pPr>
            <w:r w:rsidRPr="007C411E">
              <w:rPr>
                <w:sz w:val="16"/>
                <w:szCs w:val="16"/>
              </w:rPr>
              <w:t>1902,16</w:t>
            </w:r>
          </w:p>
        </w:tc>
        <w:tc>
          <w:tcPr>
            <w:tcW w:w="850" w:type="dxa"/>
            <w:tcBorders>
              <w:top w:val="single" w:sz="4" w:space="0" w:color="auto"/>
              <w:left w:val="nil"/>
              <w:bottom w:val="single" w:sz="4" w:space="0" w:color="auto"/>
              <w:right w:val="single" w:sz="2" w:space="0" w:color="000000"/>
            </w:tcBorders>
          </w:tcPr>
          <w:p w:rsidR="007C411E" w:rsidRPr="007C411E" w:rsidRDefault="007C411E" w:rsidP="007C411E">
            <w:pPr>
              <w:pStyle w:val="Default"/>
              <w:jc w:val="center"/>
              <w:rPr>
                <w:sz w:val="16"/>
                <w:szCs w:val="16"/>
              </w:rPr>
            </w:pPr>
            <w:r w:rsidRPr="007C411E">
              <w:rPr>
                <w:sz w:val="16"/>
                <w:szCs w:val="16"/>
              </w:rPr>
              <w:t>1902,16</w:t>
            </w:r>
          </w:p>
        </w:tc>
        <w:tc>
          <w:tcPr>
            <w:tcW w:w="851" w:type="dxa"/>
            <w:tcBorders>
              <w:top w:val="single" w:sz="4" w:space="0" w:color="auto"/>
              <w:left w:val="single" w:sz="2" w:space="0" w:color="000000"/>
              <w:bottom w:val="single" w:sz="4" w:space="0" w:color="auto"/>
              <w:right w:val="single" w:sz="4" w:space="0" w:color="auto"/>
            </w:tcBorders>
            <w:shd w:val="clear" w:color="auto" w:fill="auto"/>
            <w:noWrap/>
          </w:tcPr>
          <w:p w:rsidR="007C411E" w:rsidRPr="007C411E" w:rsidRDefault="007C411E" w:rsidP="007C411E">
            <w:pPr>
              <w:pStyle w:val="Default"/>
              <w:jc w:val="center"/>
              <w:rPr>
                <w:sz w:val="16"/>
                <w:szCs w:val="16"/>
              </w:rPr>
            </w:pPr>
            <w:r w:rsidRPr="007C411E">
              <w:rPr>
                <w:sz w:val="16"/>
                <w:szCs w:val="16"/>
              </w:rPr>
              <w:t>1902,16</w:t>
            </w:r>
          </w:p>
        </w:tc>
      </w:tr>
      <w:tr w:rsidR="007C411E" w:rsidRPr="007C411E" w:rsidTr="00E85C2E">
        <w:trPr>
          <w:trHeight w:val="20"/>
        </w:trPr>
        <w:tc>
          <w:tcPr>
            <w:tcW w:w="3936" w:type="dxa"/>
            <w:tcBorders>
              <w:top w:val="single" w:sz="4" w:space="0" w:color="auto"/>
              <w:left w:val="single" w:sz="4" w:space="0" w:color="auto"/>
              <w:bottom w:val="single" w:sz="4" w:space="0" w:color="auto"/>
              <w:right w:val="single" w:sz="4" w:space="0" w:color="auto"/>
            </w:tcBorders>
            <w:shd w:val="clear" w:color="auto" w:fill="auto"/>
            <w:noWrap/>
          </w:tcPr>
          <w:p w:rsidR="007C411E" w:rsidRPr="007C411E" w:rsidRDefault="007C411E" w:rsidP="00182E3E">
            <w:pPr>
              <w:pStyle w:val="Default"/>
              <w:jc w:val="center"/>
              <w:rPr>
                <w:sz w:val="16"/>
                <w:szCs w:val="16"/>
              </w:rPr>
            </w:pPr>
            <w:r w:rsidRPr="007C411E">
              <w:rPr>
                <w:sz w:val="16"/>
                <w:szCs w:val="16"/>
              </w:rPr>
              <w:t>Котельная д.Липна Дачная</w:t>
            </w:r>
          </w:p>
        </w:tc>
        <w:tc>
          <w:tcPr>
            <w:tcW w:w="850" w:type="dxa"/>
            <w:tcBorders>
              <w:top w:val="single" w:sz="4" w:space="0" w:color="auto"/>
              <w:left w:val="nil"/>
              <w:bottom w:val="single" w:sz="4" w:space="0" w:color="auto"/>
              <w:right w:val="single" w:sz="4" w:space="0" w:color="auto"/>
            </w:tcBorders>
            <w:vAlign w:val="center"/>
          </w:tcPr>
          <w:p w:rsidR="007C411E" w:rsidRPr="007C411E" w:rsidRDefault="007C411E" w:rsidP="00F67C9E">
            <w:pPr>
              <w:pStyle w:val="ad"/>
              <w:rPr>
                <w:sz w:val="16"/>
                <w:szCs w:val="16"/>
                <w:lang w:eastAsia="ru-RU"/>
              </w:rPr>
            </w:pPr>
            <w:r w:rsidRPr="007C411E">
              <w:rPr>
                <w:sz w:val="16"/>
                <w:szCs w:val="16"/>
                <w:lang w:eastAsia="ru-RU"/>
              </w:rPr>
              <w:t>486,936</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C411E" w:rsidRPr="007C411E" w:rsidRDefault="007C411E" w:rsidP="00182E3E">
            <w:pPr>
              <w:pStyle w:val="Default"/>
              <w:jc w:val="center"/>
              <w:rPr>
                <w:sz w:val="16"/>
                <w:szCs w:val="16"/>
              </w:rPr>
            </w:pPr>
            <w:r w:rsidRPr="007C411E">
              <w:rPr>
                <w:sz w:val="16"/>
                <w:szCs w:val="16"/>
              </w:rPr>
              <w:t>613,55</w:t>
            </w:r>
          </w:p>
        </w:tc>
        <w:tc>
          <w:tcPr>
            <w:tcW w:w="850" w:type="dxa"/>
            <w:tcBorders>
              <w:top w:val="single" w:sz="4" w:space="0" w:color="auto"/>
              <w:left w:val="nil"/>
              <w:bottom w:val="single" w:sz="4" w:space="0" w:color="auto"/>
              <w:right w:val="single" w:sz="2" w:space="0" w:color="000000"/>
            </w:tcBorders>
          </w:tcPr>
          <w:p w:rsidR="007C411E" w:rsidRPr="007C411E" w:rsidRDefault="007C411E" w:rsidP="007C411E">
            <w:pPr>
              <w:pStyle w:val="Default"/>
              <w:jc w:val="center"/>
              <w:rPr>
                <w:sz w:val="16"/>
                <w:szCs w:val="16"/>
              </w:rPr>
            </w:pPr>
            <w:r w:rsidRPr="007C411E">
              <w:rPr>
                <w:sz w:val="16"/>
                <w:szCs w:val="16"/>
              </w:rPr>
              <w:t>613,55</w:t>
            </w:r>
          </w:p>
        </w:tc>
        <w:tc>
          <w:tcPr>
            <w:tcW w:w="851" w:type="dxa"/>
            <w:tcBorders>
              <w:top w:val="single" w:sz="4" w:space="0" w:color="auto"/>
              <w:left w:val="single" w:sz="2" w:space="0" w:color="000000"/>
              <w:bottom w:val="single" w:sz="4" w:space="0" w:color="auto"/>
              <w:right w:val="single" w:sz="4" w:space="0" w:color="auto"/>
            </w:tcBorders>
            <w:shd w:val="clear" w:color="auto" w:fill="auto"/>
            <w:noWrap/>
          </w:tcPr>
          <w:p w:rsidR="007C411E" w:rsidRPr="007C411E" w:rsidRDefault="007C411E" w:rsidP="007C411E">
            <w:pPr>
              <w:pStyle w:val="Default"/>
              <w:jc w:val="center"/>
              <w:rPr>
                <w:sz w:val="16"/>
                <w:szCs w:val="16"/>
              </w:rPr>
            </w:pPr>
            <w:r w:rsidRPr="007C411E">
              <w:rPr>
                <w:sz w:val="16"/>
                <w:szCs w:val="16"/>
              </w:rPr>
              <w:t>613,55</w:t>
            </w:r>
          </w:p>
        </w:tc>
      </w:tr>
      <w:tr w:rsidR="007C411E" w:rsidRPr="007C411E" w:rsidTr="00E85C2E">
        <w:trPr>
          <w:trHeight w:val="20"/>
        </w:trPr>
        <w:tc>
          <w:tcPr>
            <w:tcW w:w="3936" w:type="dxa"/>
            <w:tcBorders>
              <w:top w:val="single" w:sz="4" w:space="0" w:color="auto"/>
              <w:left w:val="single" w:sz="4" w:space="0" w:color="auto"/>
              <w:bottom w:val="single" w:sz="4" w:space="0" w:color="auto"/>
              <w:right w:val="single" w:sz="4" w:space="0" w:color="auto"/>
            </w:tcBorders>
            <w:shd w:val="clear" w:color="auto" w:fill="auto"/>
            <w:noWrap/>
          </w:tcPr>
          <w:p w:rsidR="007C411E" w:rsidRPr="007C411E" w:rsidRDefault="007C411E" w:rsidP="00182E3E">
            <w:pPr>
              <w:pStyle w:val="Default"/>
              <w:jc w:val="center"/>
              <w:rPr>
                <w:sz w:val="16"/>
                <w:szCs w:val="16"/>
              </w:rPr>
            </w:pPr>
            <w:r w:rsidRPr="007C411E">
              <w:rPr>
                <w:sz w:val="16"/>
                <w:szCs w:val="16"/>
              </w:rPr>
              <w:t>Котельная п.Сушнево-1</w:t>
            </w:r>
          </w:p>
        </w:tc>
        <w:tc>
          <w:tcPr>
            <w:tcW w:w="850" w:type="dxa"/>
            <w:tcBorders>
              <w:top w:val="single" w:sz="4" w:space="0" w:color="auto"/>
              <w:left w:val="nil"/>
              <w:bottom w:val="single" w:sz="4" w:space="0" w:color="auto"/>
              <w:right w:val="single" w:sz="4" w:space="0" w:color="auto"/>
            </w:tcBorders>
            <w:vAlign w:val="center"/>
          </w:tcPr>
          <w:p w:rsidR="007C411E" w:rsidRPr="007C411E" w:rsidRDefault="007C411E" w:rsidP="00F67C9E">
            <w:pPr>
              <w:pStyle w:val="ad"/>
              <w:rPr>
                <w:sz w:val="16"/>
                <w:szCs w:val="16"/>
                <w:lang w:eastAsia="ru-RU"/>
              </w:rPr>
            </w:pPr>
            <w:r w:rsidRPr="007C411E">
              <w:rPr>
                <w:sz w:val="16"/>
                <w:szCs w:val="16"/>
                <w:lang w:eastAsia="ru-RU"/>
              </w:rPr>
              <w:t>1106,166</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C411E" w:rsidRPr="007C411E" w:rsidRDefault="007C411E" w:rsidP="00182E3E">
            <w:pPr>
              <w:pStyle w:val="Default"/>
              <w:jc w:val="center"/>
              <w:rPr>
                <w:sz w:val="16"/>
                <w:szCs w:val="16"/>
              </w:rPr>
            </w:pPr>
            <w:r w:rsidRPr="007C411E">
              <w:rPr>
                <w:sz w:val="16"/>
                <w:szCs w:val="16"/>
              </w:rPr>
              <w:t>1149,29</w:t>
            </w:r>
          </w:p>
        </w:tc>
        <w:tc>
          <w:tcPr>
            <w:tcW w:w="850" w:type="dxa"/>
            <w:tcBorders>
              <w:top w:val="single" w:sz="4" w:space="0" w:color="auto"/>
              <w:left w:val="nil"/>
              <w:bottom w:val="single" w:sz="4" w:space="0" w:color="auto"/>
              <w:right w:val="single" w:sz="2" w:space="0" w:color="000000"/>
            </w:tcBorders>
          </w:tcPr>
          <w:p w:rsidR="007C411E" w:rsidRPr="007C411E" w:rsidRDefault="007C411E" w:rsidP="007C411E">
            <w:pPr>
              <w:pStyle w:val="Default"/>
              <w:jc w:val="center"/>
              <w:rPr>
                <w:sz w:val="16"/>
                <w:szCs w:val="16"/>
              </w:rPr>
            </w:pPr>
            <w:r w:rsidRPr="007C411E">
              <w:rPr>
                <w:sz w:val="16"/>
                <w:szCs w:val="16"/>
              </w:rPr>
              <w:t>1149,29</w:t>
            </w:r>
          </w:p>
        </w:tc>
        <w:tc>
          <w:tcPr>
            <w:tcW w:w="851" w:type="dxa"/>
            <w:tcBorders>
              <w:top w:val="single" w:sz="4" w:space="0" w:color="auto"/>
              <w:left w:val="single" w:sz="2" w:space="0" w:color="000000"/>
              <w:bottom w:val="single" w:sz="4" w:space="0" w:color="auto"/>
              <w:right w:val="single" w:sz="4" w:space="0" w:color="auto"/>
            </w:tcBorders>
            <w:shd w:val="clear" w:color="auto" w:fill="auto"/>
            <w:noWrap/>
          </w:tcPr>
          <w:p w:rsidR="007C411E" w:rsidRPr="007C411E" w:rsidRDefault="007C411E" w:rsidP="007C411E">
            <w:pPr>
              <w:pStyle w:val="Default"/>
              <w:jc w:val="center"/>
              <w:rPr>
                <w:sz w:val="16"/>
                <w:szCs w:val="16"/>
              </w:rPr>
            </w:pPr>
            <w:r w:rsidRPr="007C411E">
              <w:rPr>
                <w:sz w:val="16"/>
                <w:szCs w:val="16"/>
              </w:rPr>
              <w:t>1149,29</w:t>
            </w:r>
          </w:p>
        </w:tc>
      </w:tr>
      <w:tr w:rsidR="007C411E" w:rsidRPr="00F16FB6" w:rsidTr="00E85C2E">
        <w:trPr>
          <w:trHeight w:val="20"/>
        </w:trPr>
        <w:tc>
          <w:tcPr>
            <w:tcW w:w="3936" w:type="dxa"/>
            <w:tcBorders>
              <w:top w:val="single" w:sz="4" w:space="0" w:color="auto"/>
              <w:left w:val="single" w:sz="4" w:space="0" w:color="auto"/>
              <w:bottom w:val="single" w:sz="4" w:space="0" w:color="auto"/>
              <w:right w:val="single" w:sz="4" w:space="0" w:color="auto"/>
            </w:tcBorders>
            <w:shd w:val="clear" w:color="auto" w:fill="auto"/>
            <w:noWrap/>
          </w:tcPr>
          <w:p w:rsidR="007C411E" w:rsidRPr="007C411E" w:rsidRDefault="007C411E" w:rsidP="00182E3E">
            <w:pPr>
              <w:pStyle w:val="Default"/>
              <w:jc w:val="center"/>
              <w:rPr>
                <w:sz w:val="16"/>
                <w:szCs w:val="16"/>
              </w:rPr>
            </w:pPr>
            <w:r w:rsidRPr="007C411E">
              <w:rPr>
                <w:sz w:val="16"/>
                <w:szCs w:val="16"/>
              </w:rPr>
              <w:t>Котельная п.Сушнево-2</w:t>
            </w:r>
          </w:p>
        </w:tc>
        <w:tc>
          <w:tcPr>
            <w:tcW w:w="850" w:type="dxa"/>
            <w:tcBorders>
              <w:top w:val="single" w:sz="4" w:space="0" w:color="auto"/>
              <w:left w:val="nil"/>
              <w:bottom w:val="single" w:sz="4" w:space="0" w:color="auto"/>
              <w:right w:val="single" w:sz="4" w:space="0" w:color="auto"/>
            </w:tcBorders>
            <w:vAlign w:val="center"/>
          </w:tcPr>
          <w:p w:rsidR="007C411E" w:rsidRPr="007C411E" w:rsidRDefault="007C411E" w:rsidP="00F67C9E">
            <w:pPr>
              <w:pStyle w:val="ad"/>
              <w:rPr>
                <w:sz w:val="16"/>
                <w:szCs w:val="16"/>
                <w:lang w:eastAsia="ru-RU"/>
              </w:rPr>
            </w:pPr>
            <w:r w:rsidRPr="007C411E">
              <w:rPr>
                <w:sz w:val="16"/>
                <w:szCs w:val="16"/>
                <w:lang w:eastAsia="ru-RU"/>
              </w:rPr>
              <w:t>564,926</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C411E" w:rsidRPr="007C411E" w:rsidRDefault="007C411E" w:rsidP="00182E3E">
            <w:pPr>
              <w:pStyle w:val="Default"/>
              <w:jc w:val="center"/>
              <w:rPr>
                <w:sz w:val="16"/>
                <w:szCs w:val="16"/>
              </w:rPr>
            </w:pPr>
            <w:r w:rsidRPr="007C411E">
              <w:rPr>
                <w:sz w:val="16"/>
                <w:szCs w:val="16"/>
              </w:rPr>
              <w:t>550,68</w:t>
            </w:r>
          </w:p>
        </w:tc>
        <w:tc>
          <w:tcPr>
            <w:tcW w:w="850" w:type="dxa"/>
            <w:tcBorders>
              <w:top w:val="single" w:sz="4" w:space="0" w:color="auto"/>
              <w:left w:val="nil"/>
              <w:bottom w:val="single" w:sz="4" w:space="0" w:color="auto"/>
              <w:right w:val="single" w:sz="2" w:space="0" w:color="000000"/>
            </w:tcBorders>
          </w:tcPr>
          <w:p w:rsidR="007C411E" w:rsidRPr="007C411E" w:rsidRDefault="007C411E" w:rsidP="007C411E">
            <w:pPr>
              <w:pStyle w:val="Default"/>
              <w:jc w:val="center"/>
              <w:rPr>
                <w:sz w:val="16"/>
                <w:szCs w:val="16"/>
              </w:rPr>
            </w:pPr>
            <w:r w:rsidRPr="007C411E">
              <w:rPr>
                <w:sz w:val="16"/>
                <w:szCs w:val="16"/>
              </w:rPr>
              <w:t>550,68</w:t>
            </w:r>
          </w:p>
        </w:tc>
        <w:tc>
          <w:tcPr>
            <w:tcW w:w="851" w:type="dxa"/>
            <w:tcBorders>
              <w:top w:val="single" w:sz="4" w:space="0" w:color="auto"/>
              <w:left w:val="single" w:sz="2" w:space="0" w:color="000000"/>
              <w:bottom w:val="single" w:sz="4" w:space="0" w:color="auto"/>
              <w:right w:val="single" w:sz="4" w:space="0" w:color="auto"/>
            </w:tcBorders>
            <w:shd w:val="clear" w:color="auto" w:fill="auto"/>
            <w:noWrap/>
          </w:tcPr>
          <w:p w:rsidR="007C411E" w:rsidRPr="007C411E" w:rsidRDefault="007C411E" w:rsidP="007C411E">
            <w:pPr>
              <w:pStyle w:val="Default"/>
              <w:jc w:val="center"/>
              <w:rPr>
                <w:sz w:val="16"/>
                <w:szCs w:val="16"/>
              </w:rPr>
            </w:pPr>
            <w:r w:rsidRPr="007C411E">
              <w:rPr>
                <w:sz w:val="16"/>
                <w:szCs w:val="16"/>
              </w:rPr>
              <w:t>550,68</w:t>
            </w:r>
          </w:p>
        </w:tc>
      </w:tr>
    </w:tbl>
    <w:p w:rsidR="00EF02CD" w:rsidRPr="00F16FB6" w:rsidRDefault="00441658" w:rsidP="00F67C9E">
      <w:pPr>
        <w:spacing w:after="0"/>
        <w:ind w:firstLine="284"/>
        <w:jc w:val="both"/>
        <w:rPr>
          <w:rFonts w:ascii="Times New Roman" w:hAnsi="Times New Roman" w:cs="Times New Roman"/>
          <w:b/>
          <w:sz w:val="16"/>
          <w:szCs w:val="16"/>
        </w:rPr>
      </w:pPr>
      <w:r w:rsidRPr="00F16FB6">
        <w:rPr>
          <w:rFonts w:ascii="Times New Roman" w:hAnsi="Times New Roman" w:cs="Times New Roman"/>
          <w:b/>
          <w:sz w:val="16"/>
          <w:szCs w:val="16"/>
        </w:rPr>
        <w:t>5</w:t>
      </w:r>
      <w:r w:rsidR="001A4330" w:rsidRPr="00F16FB6">
        <w:rPr>
          <w:rFonts w:ascii="Times New Roman" w:hAnsi="Times New Roman" w:cs="Times New Roman"/>
          <w:b/>
          <w:sz w:val="16"/>
          <w:szCs w:val="16"/>
        </w:rPr>
        <w:t>)</w:t>
      </w:r>
      <w:r w:rsidR="00EF02CD" w:rsidRPr="00F16FB6">
        <w:rPr>
          <w:rFonts w:ascii="Times New Roman" w:hAnsi="Times New Roman" w:cs="Times New Roman"/>
          <w:b/>
          <w:sz w:val="16"/>
          <w:szCs w:val="16"/>
        </w:rPr>
        <w:t> коэффициент использования установленной тепловой мощности</w:t>
      </w:r>
    </w:p>
    <w:p w:rsidR="00EF02CD" w:rsidRPr="00F16FB6" w:rsidRDefault="00EF02CD" w:rsidP="00F67C9E">
      <w:pPr>
        <w:spacing w:after="0"/>
        <w:ind w:firstLine="284"/>
        <w:jc w:val="both"/>
        <w:rPr>
          <w:rFonts w:ascii="Times New Roman" w:hAnsi="Times New Roman" w:cs="Times New Roman"/>
          <w:sz w:val="16"/>
          <w:szCs w:val="16"/>
        </w:rPr>
      </w:pPr>
      <w:r w:rsidRPr="00F16FB6">
        <w:rPr>
          <w:rFonts w:ascii="Times New Roman" w:hAnsi="Times New Roman" w:cs="Times New Roman"/>
          <w:sz w:val="16"/>
          <w:szCs w:val="16"/>
        </w:rPr>
        <w:t xml:space="preserve">Коэффициент использования установленной тепловой мощности котельных на территории </w:t>
      </w:r>
      <w:r w:rsidR="00E85C2E" w:rsidRPr="00F16FB6">
        <w:rPr>
          <w:rFonts w:ascii="Times New Roman" w:hAnsi="Times New Roman" w:cs="Times New Roman"/>
          <w:sz w:val="16"/>
          <w:szCs w:val="16"/>
        </w:rPr>
        <w:t>Пекшинского</w:t>
      </w:r>
      <w:r w:rsidRPr="00F16FB6">
        <w:rPr>
          <w:rFonts w:ascii="Times New Roman" w:hAnsi="Times New Roman" w:cs="Times New Roman"/>
          <w:sz w:val="16"/>
          <w:szCs w:val="16"/>
        </w:rPr>
        <w:t xml:space="preserve"> сельского поселения указано в таблице </w:t>
      </w:r>
      <w:r w:rsidR="00E85C2E" w:rsidRPr="00F16FB6">
        <w:rPr>
          <w:rFonts w:ascii="Times New Roman" w:hAnsi="Times New Roman" w:cs="Times New Roman"/>
          <w:sz w:val="16"/>
          <w:szCs w:val="16"/>
        </w:rPr>
        <w:t>30</w:t>
      </w:r>
      <w:r w:rsidRPr="00F16FB6">
        <w:rPr>
          <w:rFonts w:ascii="Times New Roman" w:hAnsi="Times New Roman" w:cs="Times New Roman"/>
          <w:sz w:val="16"/>
          <w:szCs w:val="16"/>
        </w:rPr>
        <w:t>.</w:t>
      </w:r>
    </w:p>
    <w:p w:rsidR="00EF02CD" w:rsidRPr="00F16FB6" w:rsidRDefault="00EF02CD" w:rsidP="00467A22">
      <w:pPr>
        <w:spacing w:after="0"/>
        <w:jc w:val="right"/>
        <w:rPr>
          <w:rFonts w:ascii="Times New Roman" w:hAnsi="Times New Roman" w:cs="Times New Roman"/>
          <w:b/>
          <w:sz w:val="16"/>
          <w:szCs w:val="16"/>
        </w:rPr>
      </w:pPr>
      <w:r w:rsidRPr="00F16FB6">
        <w:rPr>
          <w:rFonts w:ascii="Times New Roman" w:hAnsi="Times New Roman" w:cs="Times New Roman"/>
          <w:b/>
          <w:sz w:val="16"/>
          <w:szCs w:val="16"/>
        </w:rPr>
        <w:t xml:space="preserve">Таблица </w:t>
      </w:r>
      <w:r w:rsidR="00E85C2E" w:rsidRPr="00F16FB6">
        <w:rPr>
          <w:rFonts w:ascii="Times New Roman" w:hAnsi="Times New Roman" w:cs="Times New Roman"/>
          <w:b/>
          <w:sz w:val="16"/>
          <w:szCs w:val="16"/>
        </w:rPr>
        <w:t>30</w:t>
      </w:r>
    </w:p>
    <w:tbl>
      <w:tblPr>
        <w:tblW w:w="0" w:type="auto"/>
        <w:tblLayout w:type="fixed"/>
        <w:tblLook w:val="04A0" w:firstRow="1" w:lastRow="0" w:firstColumn="1" w:lastColumn="0" w:noHBand="0" w:noVBand="1"/>
      </w:tblPr>
      <w:tblGrid>
        <w:gridCol w:w="2943"/>
        <w:gridCol w:w="1701"/>
        <w:gridCol w:w="1276"/>
        <w:gridCol w:w="1418"/>
      </w:tblGrid>
      <w:tr w:rsidR="00467A22" w:rsidRPr="00F16FB6" w:rsidTr="00441658">
        <w:trPr>
          <w:trHeight w:val="20"/>
        </w:trPr>
        <w:tc>
          <w:tcPr>
            <w:tcW w:w="2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7A22" w:rsidRPr="00F16FB6" w:rsidRDefault="00467A22" w:rsidP="00467A22">
            <w:pPr>
              <w:pStyle w:val="ad"/>
              <w:rPr>
                <w:b/>
                <w:sz w:val="16"/>
                <w:szCs w:val="16"/>
                <w:lang w:eastAsia="ru-RU"/>
              </w:rPr>
            </w:pPr>
            <w:r w:rsidRPr="00F16FB6">
              <w:rPr>
                <w:b/>
                <w:sz w:val="16"/>
                <w:szCs w:val="16"/>
                <w:lang w:eastAsia="ru-RU"/>
              </w:rPr>
              <w:t>Показатель</w:t>
            </w:r>
          </w:p>
        </w:tc>
        <w:tc>
          <w:tcPr>
            <w:tcW w:w="1701" w:type="dxa"/>
            <w:tcBorders>
              <w:top w:val="single" w:sz="4" w:space="0" w:color="auto"/>
              <w:left w:val="nil"/>
              <w:bottom w:val="single" w:sz="4" w:space="0" w:color="auto"/>
              <w:right w:val="single" w:sz="4" w:space="0" w:color="auto"/>
            </w:tcBorders>
          </w:tcPr>
          <w:p w:rsidR="00467A22" w:rsidRPr="00F16FB6" w:rsidRDefault="00467A22" w:rsidP="00467A22">
            <w:pPr>
              <w:pStyle w:val="ad"/>
              <w:rPr>
                <w:b/>
                <w:sz w:val="16"/>
                <w:szCs w:val="16"/>
                <w:lang w:eastAsia="ru-RU"/>
              </w:rPr>
            </w:pPr>
            <w:r w:rsidRPr="00F16FB6">
              <w:rPr>
                <w:b/>
                <w:sz w:val="16"/>
                <w:szCs w:val="16"/>
                <w:lang w:eastAsia="ru-RU"/>
              </w:rPr>
              <w:t>Существующее положение</w:t>
            </w:r>
          </w:p>
        </w:tc>
        <w:tc>
          <w:tcPr>
            <w:tcW w:w="1276" w:type="dxa"/>
            <w:tcBorders>
              <w:top w:val="single" w:sz="4" w:space="0" w:color="auto"/>
              <w:left w:val="single" w:sz="4" w:space="0" w:color="auto"/>
              <w:bottom w:val="single" w:sz="4" w:space="0" w:color="auto"/>
              <w:right w:val="single" w:sz="2" w:space="0" w:color="000000"/>
            </w:tcBorders>
          </w:tcPr>
          <w:p w:rsidR="00467A22" w:rsidRPr="00F16FB6" w:rsidRDefault="00467A22" w:rsidP="00467A22">
            <w:pPr>
              <w:pStyle w:val="ad"/>
              <w:rPr>
                <w:b/>
                <w:sz w:val="16"/>
                <w:szCs w:val="16"/>
                <w:lang w:eastAsia="ru-RU"/>
              </w:rPr>
            </w:pPr>
            <w:r w:rsidRPr="00F16FB6">
              <w:rPr>
                <w:b/>
                <w:sz w:val="16"/>
                <w:szCs w:val="16"/>
                <w:lang w:eastAsia="ru-RU"/>
              </w:rPr>
              <w:t>До 2020 г.</w:t>
            </w:r>
          </w:p>
        </w:tc>
        <w:tc>
          <w:tcPr>
            <w:tcW w:w="1418" w:type="dxa"/>
            <w:tcBorders>
              <w:top w:val="single" w:sz="4" w:space="0" w:color="auto"/>
              <w:left w:val="single" w:sz="2" w:space="0" w:color="000000"/>
              <w:bottom w:val="single" w:sz="4" w:space="0" w:color="auto"/>
              <w:right w:val="single" w:sz="4" w:space="0" w:color="auto"/>
            </w:tcBorders>
            <w:shd w:val="clear" w:color="auto" w:fill="auto"/>
            <w:noWrap/>
            <w:vAlign w:val="center"/>
          </w:tcPr>
          <w:p w:rsidR="00467A22" w:rsidRPr="00F16FB6" w:rsidRDefault="00467A22" w:rsidP="00467A22">
            <w:pPr>
              <w:pStyle w:val="ad"/>
              <w:rPr>
                <w:b/>
                <w:sz w:val="16"/>
                <w:szCs w:val="16"/>
                <w:lang w:eastAsia="ru-RU"/>
              </w:rPr>
            </w:pPr>
            <w:r w:rsidRPr="00F16FB6">
              <w:rPr>
                <w:b/>
                <w:sz w:val="16"/>
                <w:szCs w:val="16"/>
                <w:lang w:eastAsia="ru-RU"/>
              </w:rPr>
              <w:t>До 2030 г.</w:t>
            </w:r>
          </w:p>
        </w:tc>
      </w:tr>
      <w:tr w:rsidR="00467A22" w:rsidRPr="00F16FB6" w:rsidTr="00441658">
        <w:trPr>
          <w:trHeight w:val="20"/>
        </w:trPr>
        <w:tc>
          <w:tcPr>
            <w:tcW w:w="2943" w:type="dxa"/>
            <w:tcBorders>
              <w:top w:val="single" w:sz="4" w:space="0" w:color="auto"/>
              <w:left w:val="single" w:sz="4" w:space="0" w:color="auto"/>
              <w:bottom w:val="single" w:sz="4" w:space="0" w:color="auto"/>
              <w:right w:val="single" w:sz="4" w:space="0" w:color="auto"/>
            </w:tcBorders>
            <w:shd w:val="clear" w:color="auto" w:fill="auto"/>
            <w:noWrap/>
          </w:tcPr>
          <w:p w:rsidR="00467A22" w:rsidRPr="00F16FB6" w:rsidRDefault="00467A22" w:rsidP="00467A22">
            <w:pPr>
              <w:pStyle w:val="Default"/>
              <w:jc w:val="center"/>
              <w:rPr>
                <w:sz w:val="16"/>
                <w:szCs w:val="16"/>
              </w:rPr>
            </w:pPr>
            <w:r w:rsidRPr="00F16FB6">
              <w:rPr>
                <w:sz w:val="16"/>
                <w:szCs w:val="16"/>
              </w:rPr>
              <w:t>Котельная №1 п.Труд Советская 7а</w:t>
            </w:r>
          </w:p>
        </w:tc>
        <w:tc>
          <w:tcPr>
            <w:tcW w:w="1701" w:type="dxa"/>
            <w:tcBorders>
              <w:top w:val="single" w:sz="4" w:space="0" w:color="auto"/>
              <w:left w:val="nil"/>
              <w:bottom w:val="single" w:sz="4" w:space="0" w:color="auto"/>
              <w:right w:val="single" w:sz="4" w:space="0" w:color="auto"/>
            </w:tcBorders>
          </w:tcPr>
          <w:p w:rsidR="00467A22" w:rsidRPr="00F16FB6" w:rsidRDefault="00AF65A7" w:rsidP="00467A22">
            <w:pPr>
              <w:pStyle w:val="Default"/>
              <w:jc w:val="center"/>
              <w:rPr>
                <w:sz w:val="16"/>
                <w:szCs w:val="16"/>
              </w:rPr>
            </w:pPr>
            <w:r w:rsidRPr="00F16FB6">
              <w:rPr>
                <w:sz w:val="16"/>
                <w:szCs w:val="16"/>
              </w:rPr>
              <w:t>1,88</w:t>
            </w:r>
          </w:p>
        </w:tc>
        <w:tc>
          <w:tcPr>
            <w:tcW w:w="1276" w:type="dxa"/>
            <w:tcBorders>
              <w:top w:val="single" w:sz="4" w:space="0" w:color="auto"/>
              <w:left w:val="single" w:sz="4" w:space="0" w:color="auto"/>
              <w:bottom w:val="single" w:sz="4" w:space="0" w:color="auto"/>
              <w:right w:val="single" w:sz="2" w:space="0" w:color="000000"/>
            </w:tcBorders>
          </w:tcPr>
          <w:p w:rsidR="00467A22" w:rsidRPr="00F16FB6" w:rsidRDefault="00AF65A7" w:rsidP="00467A22">
            <w:pPr>
              <w:pStyle w:val="Default"/>
              <w:jc w:val="center"/>
              <w:rPr>
                <w:sz w:val="16"/>
                <w:szCs w:val="16"/>
              </w:rPr>
            </w:pPr>
            <w:r w:rsidRPr="00F16FB6">
              <w:rPr>
                <w:sz w:val="16"/>
                <w:szCs w:val="16"/>
              </w:rPr>
              <w:t>1,88</w:t>
            </w:r>
          </w:p>
        </w:tc>
        <w:tc>
          <w:tcPr>
            <w:tcW w:w="1418" w:type="dxa"/>
            <w:tcBorders>
              <w:top w:val="single" w:sz="4" w:space="0" w:color="auto"/>
              <w:left w:val="single" w:sz="2" w:space="0" w:color="000000"/>
              <w:bottom w:val="single" w:sz="4" w:space="0" w:color="auto"/>
              <w:right w:val="single" w:sz="4" w:space="0" w:color="auto"/>
            </w:tcBorders>
            <w:shd w:val="clear" w:color="auto" w:fill="auto"/>
            <w:noWrap/>
          </w:tcPr>
          <w:p w:rsidR="00467A22" w:rsidRPr="00F16FB6" w:rsidRDefault="00AF65A7" w:rsidP="00AF65A7">
            <w:pPr>
              <w:pStyle w:val="Default"/>
              <w:jc w:val="center"/>
              <w:rPr>
                <w:sz w:val="16"/>
                <w:szCs w:val="16"/>
              </w:rPr>
            </w:pPr>
            <w:r w:rsidRPr="00F16FB6">
              <w:rPr>
                <w:sz w:val="16"/>
                <w:szCs w:val="16"/>
              </w:rPr>
              <w:t>1,88</w:t>
            </w:r>
          </w:p>
        </w:tc>
      </w:tr>
      <w:tr w:rsidR="00467A22" w:rsidRPr="00F16FB6" w:rsidTr="00441658">
        <w:trPr>
          <w:trHeight w:val="174"/>
        </w:trPr>
        <w:tc>
          <w:tcPr>
            <w:tcW w:w="2943" w:type="dxa"/>
            <w:tcBorders>
              <w:top w:val="single" w:sz="4" w:space="0" w:color="auto"/>
              <w:left w:val="single" w:sz="4" w:space="0" w:color="auto"/>
              <w:bottom w:val="single" w:sz="2" w:space="0" w:color="000000"/>
              <w:right w:val="single" w:sz="4" w:space="0" w:color="auto"/>
            </w:tcBorders>
            <w:shd w:val="clear" w:color="auto" w:fill="auto"/>
            <w:noWrap/>
          </w:tcPr>
          <w:p w:rsidR="00467A22" w:rsidRPr="00F16FB6" w:rsidRDefault="00467A22" w:rsidP="00467A22">
            <w:pPr>
              <w:pStyle w:val="Default"/>
              <w:jc w:val="center"/>
              <w:rPr>
                <w:sz w:val="16"/>
                <w:szCs w:val="16"/>
              </w:rPr>
            </w:pPr>
            <w:r w:rsidRPr="00F16FB6">
              <w:rPr>
                <w:sz w:val="16"/>
                <w:szCs w:val="16"/>
              </w:rPr>
              <w:t>Котельная №2 п.Труд Нагорная 2</w:t>
            </w:r>
          </w:p>
        </w:tc>
        <w:tc>
          <w:tcPr>
            <w:tcW w:w="1701" w:type="dxa"/>
            <w:tcBorders>
              <w:top w:val="single" w:sz="4" w:space="0" w:color="auto"/>
              <w:left w:val="nil"/>
              <w:bottom w:val="single" w:sz="2" w:space="0" w:color="000000"/>
              <w:right w:val="single" w:sz="4" w:space="0" w:color="auto"/>
            </w:tcBorders>
          </w:tcPr>
          <w:p w:rsidR="00467A22" w:rsidRPr="00F16FB6" w:rsidRDefault="00AF65A7" w:rsidP="00467A22">
            <w:pPr>
              <w:spacing w:after="0"/>
              <w:jc w:val="center"/>
              <w:rPr>
                <w:rFonts w:ascii="Times New Roman" w:hAnsi="Times New Roman" w:cs="Times New Roman"/>
                <w:sz w:val="16"/>
                <w:szCs w:val="16"/>
              </w:rPr>
            </w:pPr>
            <w:r w:rsidRPr="00F16FB6">
              <w:rPr>
                <w:rFonts w:ascii="Times New Roman" w:hAnsi="Times New Roman" w:cs="Times New Roman"/>
                <w:sz w:val="16"/>
                <w:szCs w:val="16"/>
              </w:rPr>
              <w:t>0,082</w:t>
            </w:r>
          </w:p>
        </w:tc>
        <w:tc>
          <w:tcPr>
            <w:tcW w:w="1276" w:type="dxa"/>
            <w:tcBorders>
              <w:top w:val="single" w:sz="4" w:space="0" w:color="auto"/>
              <w:left w:val="single" w:sz="4" w:space="0" w:color="auto"/>
              <w:bottom w:val="single" w:sz="2" w:space="0" w:color="000000"/>
              <w:right w:val="single" w:sz="2" w:space="0" w:color="000000"/>
            </w:tcBorders>
          </w:tcPr>
          <w:p w:rsidR="00467A22" w:rsidRPr="00F16FB6" w:rsidRDefault="00AF65A7" w:rsidP="00467A22">
            <w:pPr>
              <w:spacing w:after="0"/>
              <w:jc w:val="center"/>
              <w:rPr>
                <w:rFonts w:ascii="Times New Roman" w:hAnsi="Times New Roman" w:cs="Times New Roman"/>
                <w:sz w:val="16"/>
                <w:szCs w:val="16"/>
              </w:rPr>
            </w:pPr>
            <w:r w:rsidRPr="00F16FB6">
              <w:rPr>
                <w:rFonts w:ascii="Times New Roman" w:hAnsi="Times New Roman" w:cs="Times New Roman"/>
                <w:sz w:val="16"/>
                <w:szCs w:val="16"/>
              </w:rPr>
              <w:t>0,082</w:t>
            </w:r>
          </w:p>
        </w:tc>
        <w:tc>
          <w:tcPr>
            <w:tcW w:w="1418" w:type="dxa"/>
            <w:tcBorders>
              <w:top w:val="single" w:sz="4" w:space="0" w:color="auto"/>
              <w:left w:val="single" w:sz="2" w:space="0" w:color="000000"/>
              <w:bottom w:val="single" w:sz="2" w:space="0" w:color="000000"/>
              <w:right w:val="single" w:sz="4" w:space="0" w:color="auto"/>
            </w:tcBorders>
            <w:shd w:val="clear" w:color="auto" w:fill="auto"/>
            <w:noWrap/>
          </w:tcPr>
          <w:p w:rsidR="00467A22" w:rsidRPr="00F16FB6" w:rsidRDefault="00AF65A7" w:rsidP="00AF65A7">
            <w:pPr>
              <w:spacing w:after="0"/>
              <w:jc w:val="center"/>
              <w:rPr>
                <w:rFonts w:ascii="Times New Roman" w:hAnsi="Times New Roman" w:cs="Times New Roman"/>
                <w:sz w:val="16"/>
                <w:szCs w:val="16"/>
              </w:rPr>
            </w:pPr>
            <w:r w:rsidRPr="00F16FB6">
              <w:rPr>
                <w:rFonts w:ascii="Times New Roman" w:hAnsi="Times New Roman" w:cs="Times New Roman"/>
                <w:sz w:val="16"/>
                <w:szCs w:val="16"/>
              </w:rPr>
              <w:t>0,082</w:t>
            </w:r>
          </w:p>
        </w:tc>
      </w:tr>
      <w:tr w:rsidR="00467A22" w:rsidRPr="00F16FB6" w:rsidTr="00441658">
        <w:trPr>
          <w:trHeight w:val="205"/>
        </w:trPr>
        <w:tc>
          <w:tcPr>
            <w:tcW w:w="2943" w:type="dxa"/>
            <w:tcBorders>
              <w:top w:val="single" w:sz="2" w:space="0" w:color="000000"/>
              <w:left w:val="single" w:sz="4" w:space="0" w:color="auto"/>
              <w:bottom w:val="single" w:sz="4" w:space="0" w:color="auto"/>
              <w:right w:val="single" w:sz="4" w:space="0" w:color="auto"/>
            </w:tcBorders>
            <w:shd w:val="clear" w:color="auto" w:fill="auto"/>
            <w:noWrap/>
          </w:tcPr>
          <w:p w:rsidR="00467A22" w:rsidRPr="00F16FB6" w:rsidRDefault="00467A22" w:rsidP="00467A22">
            <w:pPr>
              <w:pStyle w:val="Default"/>
              <w:jc w:val="center"/>
              <w:rPr>
                <w:sz w:val="16"/>
                <w:szCs w:val="16"/>
              </w:rPr>
            </w:pPr>
            <w:r w:rsidRPr="00F16FB6">
              <w:rPr>
                <w:sz w:val="16"/>
                <w:szCs w:val="16"/>
              </w:rPr>
              <w:t>Котельная №3 п.Труд Спортивная 2</w:t>
            </w:r>
          </w:p>
        </w:tc>
        <w:tc>
          <w:tcPr>
            <w:tcW w:w="1701" w:type="dxa"/>
            <w:tcBorders>
              <w:top w:val="single" w:sz="2" w:space="0" w:color="000000"/>
              <w:left w:val="nil"/>
              <w:bottom w:val="single" w:sz="4" w:space="0" w:color="auto"/>
              <w:right w:val="single" w:sz="4" w:space="0" w:color="auto"/>
            </w:tcBorders>
          </w:tcPr>
          <w:p w:rsidR="00467A22" w:rsidRPr="00F16FB6" w:rsidRDefault="00AF65A7" w:rsidP="00467A22">
            <w:pPr>
              <w:spacing w:after="0"/>
              <w:jc w:val="center"/>
              <w:rPr>
                <w:rFonts w:ascii="Times New Roman" w:hAnsi="Times New Roman" w:cs="Times New Roman"/>
                <w:sz w:val="16"/>
                <w:szCs w:val="16"/>
              </w:rPr>
            </w:pPr>
            <w:r w:rsidRPr="00F16FB6">
              <w:rPr>
                <w:rFonts w:ascii="Times New Roman" w:hAnsi="Times New Roman" w:cs="Times New Roman"/>
                <w:sz w:val="16"/>
                <w:szCs w:val="16"/>
              </w:rPr>
              <w:t>0,06</w:t>
            </w:r>
          </w:p>
        </w:tc>
        <w:tc>
          <w:tcPr>
            <w:tcW w:w="1276" w:type="dxa"/>
            <w:tcBorders>
              <w:top w:val="single" w:sz="2" w:space="0" w:color="000000"/>
              <w:left w:val="single" w:sz="4" w:space="0" w:color="auto"/>
              <w:bottom w:val="single" w:sz="4" w:space="0" w:color="auto"/>
              <w:right w:val="single" w:sz="2" w:space="0" w:color="000000"/>
            </w:tcBorders>
          </w:tcPr>
          <w:p w:rsidR="00467A22" w:rsidRPr="00F16FB6" w:rsidRDefault="00AF65A7" w:rsidP="00467A22">
            <w:pPr>
              <w:spacing w:after="0"/>
              <w:jc w:val="center"/>
              <w:rPr>
                <w:rFonts w:ascii="Times New Roman" w:hAnsi="Times New Roman" w:cs="Times New Roman"/>
                <w:sz w:val="16"/>
                <w:szCs w:val="16"/>
              </w:rPr>
            </w:pPr>
            <w:r w:rsidRPr="00F16FB6">
              <w:rPr>
                <w:rFonts w:ascii="Times New Roman" w:hAnsi="Times New Roman" w:cs="Times New Roman"/>
                <w:sz w:val="16"/>
                <w:szCs w:val="16"/>
              </w:rPr>
              <w:t>0,06</w:t>
            </w:r>
          </w:p>
        </w:tc>
        <w:tc>
          <w:tcPr>
            <w:tcW w:w="1418" w:type="dxa"/>
            <w:tcBorders>
              <w:top w:val="single" w:sz="2" w:space="0" w:color="000000"/>
              <w:left w:val="single" w:sz="2" w:space="0" w:color="000000"/>
              <w:bottom w:val="single" w:sz="4" w:space="0" w:color="auto"/>
              <w:right w:val="single" w:sz="4" w:space="0" w:color="auto"/>
            </w:tcBorders>
            <w:shd w:val="clear" w:color="auto" w:fill="auto"/>
            <w:noWrap/>
          </w:tcPr>
          <w:p w:rsidR="00467A22" w:rsidRPr="00F16FB6" w:rsidRDefault="00AF65A7" w:rsidP="00AF65A7">
            <w:pPr>
              <w:spacing w:after="0"/>
              <w:jc w:val="center"/>
              <w:rPr>
                <w:rFonts w:ascii="Times New Roman" w:hAnsi="Times New Roman" w:cs="Times New Roman"/>
                <w:sz w:val="16"/>
                <w:szCs w:val="16"/>
              </w:rPr>
            </w:pPr>
            <w:r w:rsidRPr="00F16FB6">
              <w:rPr>
                <w:rFonts w:ascii="Times New Roman" w:hAnsi="Times New Roman" w:cs="Times New Roman"/>
                <w:sz w:val="16"/>
                <w:szCs w:val="16"/>
              </w:rPr>
              <w:t>0,06</w:t>
            </w:r>
          </w:p>
        </w:tc>
      </w:tr>
      <w:tr w:rsidR="00AF65A7" w:rsidRPr="00F16FB6" w:rsidTr="00441658">
        <w:trPr>
          <w:trHeight w:val="190"/>
        </w:trPr>
        <w:tc>
          <w:tcPr>
            <w:tcW w:w="2943" w:type="dxa"/>
            <w:tcBorders>
              <w:top w:val="single" w:sz="4" w:space="0" w:color="auto"/>
              <w:left w:val="single" w:sz="4" w:space="0" w:color="auto"/>
              <w:bottom w:val="single" w:sz="2" w:space="0" w:color="000000"/>
              <w:right w:val="single" w:sz="4" w:space="0" w:color="auto"/>
            </w:tcBorders>
            <w:shd w:val="clear" w:color="auto" w:fill="auto"/>
            <w:noWrap/>
          </w:tcPr>
          <w:p w:rsidR="00AF65A7" w:rsidRPr="00F16FB6" w:rsidRDefault="00AF65A7" w:rsidP="00467A22">
            <w:pPr>
              <w:pStyle w:val="Default"/>
              <w:jc w:val="center"/>
              <w:rPr>
                <w:sz w:val="16"/>
                <w:szCs w:val="16"/>
              </w:rPr>
            </w:pPr>
            <w:r w:rsidRPr="00F16FB6">
              <w:rPr>
                <w:sz w:val="16"/>
                <w:szCs w:val="16"/>
              </w:rPr>
              <w:t>Котельная с.Андреевское-</w:t>
            </w:r>
          </w:p>
        </w:tc>
        <w:tc>
          <w:tcPr>
            <w:tcW w:w="1701" w:type="dxa"/>
            <w:tcBorders>
              <w:top w:val="single" w:sz="4" w:space="0" w:color="auto"/>
              <w:left w:val="nil"/>
              <w:bottom w:val="single" w:sz="2" w:space="0" w:color="000000"/>
              <w:right w:val="single" w:sz="4" w:space="0" w:color="auto"/>
            </w:tcBorders>
          </w:tcPr>
          <w:p w:rsidR="00AF65A7" w:rsidRPr="00F16FB6" w:rsidRDefault="00AF65A7" w:rsidP="00467A22">
            <w:pPr>
              <w:spacing w:after="0"/>
              <w:jc w:val="center"/>
              <w:rPr>
                <w:rFonts w:ascii="Times New Roman" w:hAnsi="Times New Roman" w:cs="Times New Roman"/>
                <w:sz w:val="16"/>
                <w:szCs w:val="16"/>
              </w:rPr>
            </w:pPr>
            <w:r w:rsidRPr="00F16FB6">
              <w:rPr>
                <w:rFonts w:ascii="Times New Roman" w:hAnsi="Times New Roman" w:cs="Times New Roman"/>
                <w:sz w:val="16"/>
                <w:szCs w:val="16"/>
              </w:rPr>
              <w:t>0,645</w:t>
            </w:r>
          </w:p>
        </w:tc>
        <w:tc>
          <w:tcPr>
            <w:tcW w:w="1276" w:type="dxa"/>
            <w:tcBorders>
              <w:top w:val="single" w:sz="4" w:space="0" w:color="auto"/>
              <w:left w:val="single" w:sz="4" w:space="0" w:color="auto"/>
              <w:bottom w:val="single" w:sz="2" w:space="0" w:color="000000"/>
              <w:right w:val="single" w:sz="2" w:space="0" w:color="000000"/>
            </w:tcBorders>
          </w:tcPr>
          <w:p w:rsidR="00AF65A7" w:rsidRPr="00F16FB6" w:rsidRDefault="00AF65A7" w:rsidP="00182E3E">
            <w:pPr>
              <w:spacing w:after="0"/>
              <w:jc w:val="center"/>
              <w:rPr>
                <w:rFonts w:ascii="Times New Roman" w:hAnsi="Times New Roman" w:cs="Times New Roman"/>
                <w:sz w:val="16"/>
                <w:szCs w:val="16"/>
              </w:rPr>
            </w:pPr>
            <w:r w:rsidRPr="00F16FB6">
              <w:rPr>
                <w:rFonts w:ascii="Times New Roman" w:hAnsi="Times New Roman" w:cs="Times New Roman"/>
                <w:sz w:val="16"/>
                <w:szCs w:val="16"/>
              </w:rPr>
              <w:t>0,645</w:t>
            </w:r>
          </w:p>
        </w:tc>
        <w:tc>
          <w:tcPr>
            <w:tcW w:w="1418" w:type="dxa"/>
            <w:tcBorders>
              <w:top w:val="single" w:sz="4" w:space="0" w:color="auto"/>
              <w:left w:val="single" w:sz="2" w:space="0" w:color="000000"/>
              <w:bottom w:val="single" w:sz="2" w:space="0" w:color="000000"/>
              <w:right w:val="single" w:sz="4" w:space="0" w:color="auto"/>
            </w:tcBorders>
            <w:shd w:val="clear" w:color="auto" w:fill="auto"/>
            <w:noWrap/>
          </w:tcPr>
          <w:p w:rsidR="00AF65A7" w:rsidRPr="00F16FB6" w:rsidRDefault="00AF65A7" w:rsidP="00182E3E">
            <w:pPr>
              <w:spacing w:after="0"/>
              <w:jc w:val="center"/>
              <w:rPr>
                <w:rFonts w:ascii="Times New Roman" w:hAnsi="Times New Roman" w:cs="Times New Roman"/>
                <w:sz w:val="16"/>
                <w:szCs w:val="16"/>
              </w:rPr>
            </w:pPr>
            <w:r w:rsidRPr="00F16FB6">
              <w:rPr>
                <w:rFonts w:ascii="Times New Roman" w:hAnsi="Times New Roman" w:cs="Times New Roman"/>
                <w:sz w:val="16"/>
                <w:szCs w:val="16"/>
              </w:rPr>
              <w:t>0,645</w:t>
            </w:r>
          </w:p>
        </w:tc>
      </w:tr>
      <w:tr w:rsidR="00AF65A7" w:rsidRPr="00F16FB6" w:rsidTr="00441658">
        <w:trPr>
          <w:trHeight w:val="69"/>
        </w:trPr>
        <w:tc>
          <w:tcPr>
            <w:tcW w:w="2943" w:type="dxa"/>
            <w:tcBorders>
              <w:top w:val="single" w:sz="2" w:space="0" w:color="000000"/>
              <w:left w:val="single" w:sz="4" w:space="0" w:color="auto"/>
              <w:bottom w:val="single" w:sz="4" w:space="0" w:color="auto"/>
              <w:right w:val="single" w:sz="4" w:space="0" w:color="auto"/>
            </w:tcBorders>
            <w:shd w:val="clear" w:color="auto" w:fill="auto"/>
            <w:noWrap/>
          </w:tcPr>
          <w:p w:rsidR="00AF65A7" w:rsidRPr="00F16FB6" w:rsidRDefault="00AF65A7" w:rsidP="00467A22">
            <w:pPr>
              <w:pStyle w:val="Default"/>
              <w:jc w:val="center"/>
              <w:rPr>
                <w:sz w:val="16"/>
                <w:szCs w:val="16"/>
              </w:rPr>
            </w:pPr>
            <w:r w:rsidRPr="00F16FB6">
              <w:rPr>
                <w:sz w:val="16"/>
                <w:szCs w:val="16"/>
              </w:rPr>
              <w:t>Теплогенераторнаяс. Андреевское</w:t>
            </w:r>
          </w:p>
        </w:tc>
        <w:tc>
          <w:tcPr>
            <w:tcW w:w="1701" w:type="dxa"/>
            <w:tcBorders>
              <w:top w:val="single" w:sz="2" w:space="0" w:color="000000"/>
              <w:left w:val="nil"/>
              <w:bottom w:val="single" w:sz="4" w:space="0" w:color="auto"/>
              <w:right w:val="single" w:sz="4" w:space="0" w:color="auto"/>
            </w:tcBorders>
          </w:tcPr>
          <w:p w:rsidR="00AF65A7" w:rsidRPr="00F16FB6" w:rsidRDefault="00AF65A7" w:rsidP="00467A22">
            <w:pPr>
              <w:spacing w:after="0"/>
              <w:jc w:val="center"/>
              <w:rPr>
                <w:rFonts w:ascii="Times New Roman" w:hAnsi="Times New Roman" w:cs="Times New Roman"/>
                <w:sz w:val="16"/>
                <w:szCs w:val="16"/>
              </w:rPr>
            </w:pPr>
            <w:r w:rsidRPr="00F16FB6">
              <w:rPr>
                <w:rFonts w:ascii="Times New Roman" w:hAnsi="Times New Roman" w:cs="Times New Roman"/>
                <w:sz w:val="16"/>
                <w:szCs w:val="16"/>
              </w:rPr>
              <w:t>0,042</w:t>
            </w:r>
          </w:p>
        </w:tc>
        <w:tc>
          <w:tcPr>
            <w:tcW w:w="1276" w:type="dxa"/>
            <w:tcBorders>
              <w:top w:val="single" w:sz="2" w:space="0" w:color="000000"/>
              <w:left w:val="single" w:sz="4" w:space="0" w:color="auto"/>
              <w:bottom w:val="single" w:sz="4" w:space="0" w:color="auto"/>
              <w:right w:val="single" w:sz="2" w:space="0" w:color="000000"/>
            </w:tcBorders>
          </w:tcPr>
          <w:p w:rsidR="00AF65A7" w:rsidRPr="00F16FB6" w:rsidRDefault="00AF65A7" w:rsidP="00182E3E">
            <w:pPr>
              <w:spacing w:after="0"/>
              <w:jc w:val="center"/>
              <w:rPr>
                <w:rFonts w:ascii="Times New Roman" w:hAnsi="Times New Roman" w:cs="Times New Roman"/>
                <w:sz w:val="16"/>
                <w:szCs w:val="16"/>
              </w:rPr>
            </w:pPr>
            <w:r w:rsidRPr="00F16FB6">
              <w:rPr>
                <w:rFonts w:ascii="Times New Roman" w:hAnsi="Times New Roman" w:cs="Times New Roman"/>
                <w:sz w:val="16"/>
                <w:szCs w:val="16"/>
              </w:rPr>
              <w:t>0,042</w:t>
            </w:r>
          </w:p>
        </w:tc>
        <w:tc>
          <w:tcPr>
            <w:tcW w:w="1418" w:type="dxa"/>
            <w:tcBorders>
              <w:top w:val="single" w:sz="2" w:space="0" w:color="000000"/>
              <w:left w:val="single" w:sz="2" w:space="0" w:color="000000"/>
              <w:bottom w:val="single" w:sz="4" w:space="0" w:color="auto"/>
              <w:right w:val="single" w:sz="4" w:space="0" w:color="auto"/>
            </w:tcBorders>
            <w:shd w:val="clear" w:color="auto" w:fill="auto"/>
            <w:noWrap/>
          </w:tcPr>
          <w:p w:rsidR="00AF65A7" w:rsidRPr="00F16FB6" w:rsidRDefault="00AF65A7" w:rsidP="00182E3E">
            <w:pPr>
              <w:spacing w:after="0"/>
              <w:jc w:val="center"/>
              <w:rPr>
                <w:rFonts w:ascii="Times New Roman" w:hAnsi="Times New Roman" w:cs="Times New Roman"/>
                <w:sz w:val="16"/>
                <w:szCs w:val="16"/>
              </w:rPr>
            </w:pPr>
            <w:r w:rsidRPr="00F16FB6">
              <w:rPr>
                <w:rFonts w:ascii="Times New Roman" w:hAnsi="Times New Roman" w:cs="Times New Roman"/>
                <w:sz w:val="16"/>
                <w:szCs w:val="16"/>
              </w:rPr>
              <w:t>0,042</w:t>
            </w:r>
          </w:p>
        </w:tc>
      </w:tr>
      <w:tr w:rsidR="00AF65A7" w:rsidRPr="00F16FB6" w:rsidTr="00441658">
        <w:trPr>
          <w:trHeight w:val="20"/>
        </w:trPr>
        <w:tc>
          <w:tcPr>
            <w:tcW w:w="2943" w:type="dxa"/>
            <w:tcBorders>
              <w:top w:val="single" w:sz="4" w:space="0" w:color="auto"/>
              <w:left w:val="single" w:sz="4" w:space="0" w:color="auto"/>
              <w:bottom w:val="single" w:sz="4" w:space="0" w:color="auto"/>
              <w:right w:val="single" w:sz="4" w:space="0" w:color="auto"/>
            </w:tcBorders>
            <w:shd w:val="clear" w:color="auto" w:fill="auto"/>
            <w:noWrap/>
          </w:tcPr>
          <w:p w:rsidR="00AF65A7" w:rsidRPr="00F16FB6" w:rsidRDefault="00AF65A7" w:rsidP="00467A22">
            <w:pPr>
              <w:pStyle w:val="Default"/>
              <w:jc w:val="center"/>
              <w:rPr>
                <w:sz w:val="16"/>
                <w:szCs w:val="16"/>
              </w:rPr>
            </w:pPr>
            <w:r w:rsidRPr="00F16FB6">
              <w:rPr>
                <w:sz w:val="16"/>
                <w:szCs w:val="16"/>
              </w:rPr>
              <w:t>Котельная д.Пекша</w:t>
            </w:r>
          </w:p>
        </w:tc>
        <w:tc>
          <w:tcPr>
            <w:tcW w:w="1701" w:type="dxa"/>
            <w:tcBorders>
              <w:top w:val="single" w:sz="4" w:space="0" w:color="auto"/>
              <w:left w:val="nil"/>
              <w:bottom w:val="single" w:sz="4" w:space="0" w:color="auto"/>
              <w:right w:val="single" w:sz="4" w:space="0" w:color="auto"/>
            </w:tcBorders>
          </w:tcPr>
          <w:p w:rsidR="00AF65A7" w:rsidRPr="00F16FB6" w:rsidRDefault="00AF65A7" w:rsidP="00467A22">
            <w:pPr>
              <w:spacing w:after="0"/>
              <w:jc w:val="center"/>
              <w:rPr>
                <w:rFonts w:ascii="Times New Roman" w:hAnsi="Times New Roman" w:cs="Times New Roman"/>
                <w:sz w:val="16"/>
                <w:szCs w:val="16"/>
              </w:rPr>
            </w:pPr>
            <w:r w:rsidRPr="00F16FB6">
              <w:rPr>
                <w:rFonts w:ascii="Times New Roman" w:hAnsi="Times New Roman" w:cs="Times New Roman"/>
                <w:sz w:val="16"/>
                <w:szCs w:val="16"/>
              </w:rPr>
              <w:t>2,58</w:t>
            </w:r>
          </w:p>
        </w:tc>
        <w:tc>
          <w:tcPr>
            <w:tcW w:w="1276" w:type="dxa"/>
            <w:tcBorders>
              <w:top w:val="single" w:sz="4" w:space="0" w:color="auto"/>
              <w:left w:val="single" w:sz="4" w:space="0" w:color="auto"/>
              <w:bottom w:val="single" w:sz="4" w:space="0" w:color="auto"/>
              <w:right w:val="single" w:sz="2" w:space="0" w:color="000000"/>
            </w:tcBorders>
          </w:tcPr>
          <w:p w:rsidR="00AF65A7" w:rsidRPr="00F16FB6" w:rsidRDefault="00AF65A7" w:rsidP="00182E3E">
            <w:pPr>
              <w:spacing w:after="0"/>
              <w:jc w:val="center"/>
              <w:rPr>
                <w:rFonts w:ascii="Times New Roman" w:hAnsi="Times New Roman" w:cs="Times New Roman"/>
                <w:sz w:val="16"/>
                <w:szCs w:val="16"/>
              </w:rPr>
            </w:pPr>
            <w:r w:rsidRPr="00F16FB6">
              <w:rPr>
                <w:rFonts w:ascii="Times New Roman" w:hAnsi="Times New Roman" w:cs="Times New Roman"/>
                <w:sz w:val="16"/>
                <w:szCs w:val="16"/>
              </w:rPr>
              <w:t>2,58</w:t>
            </w:r>
          </w:p>
        </w:tc>
        <w:tc>
          <w:tcPr>
            <w:tcW w:w="1418" w:type="dxa"/>
            <w:tcBorders>
              <w:top w:val="single" w:sz="4" w:space="0" w:color="auto"/>
              <w:left w:val="single" w:sz="2" w:space="0" w:color="000000"/>
              <w:bottom w:val="single" w:sz="4" w:space="0" w:color="auto"/>
              <w:right w:val="single" w:sz="4" w:space="0" w:color="auto"/>
            </w:tcBorders>
            <w:shd w:val="clear" w:color="auto" w:fill="auto"/>
            <w:noWrap/>
          </w:tcPr>
          <w:p w:rsidR="00AF65A7" w:rsidRPr="00F16FB6" w:rsidRDefault="00AF65A7" w:rsidP="00182E3E">
            <w:pPr>
              <w:spacing w:after="0"/>
              <w:jc w:val="center"/>
              <w:rPr>
                <w:rFonts w:ascii="Times New Roman" w:hAnsi="Times New Roman" w:cs="Times New Roman"/>
                <w:sz w:val="16"/>
                <w:szCs w:val="16"/>
              </w:rPr>
            </w:pPr>
            <w:r w:rsidRPr="00F16FB6">
              <w:rPr>
                <w:rFonts w:ascii="Times New Roman" w:hAnsi="Times New Roman" w:cs="Times New Roman"/>
                <w:sz w:val="16"/>
                <w:szCs w:val="16"/>
              </w:rPr>
              <w:t>2,58</w:t>
            </w:r>
          </w:p>
        </w:tc>
      </w:tr>
      <w:tr w:rsidR="00AF65A7" w:rsidRPr="00F16FB6" w:rsidTr="00441658">
        <w:trPr>
          <w:trHeight w:val="20"/>
        </w:trPr>
        <w:tc>
          <w:tcPr>
            <w:tcW w:w="2943" w:type="dxa"/>
            <w:tcBorders>
              <w:top w:val="single" w:sz="4" w:space="0" w:color="auto"/>
              <w:left w:val="single" w:sz="4" w:space="0" w:color="auto"/>
              <w:bottom w:val="single" w:sz="4" w:space="0" w:color="auto"/>
              <w:right w:val="single" w:sz="4" w:space="0" w:color="auto"/>
            </w:tcBorders>
            <w:shd w:val="clear" w:color="auto" w:fill="auto"/>
            <w:noWrap/>
          </w:tcPr>
          <w:p w:rsidR="00AF65A7" w:rsidRPr="00F16FB6" w:rsidRDefault="00AF65A7" w:rsidP="00467A22">
            <w:pPr>
              <w:pStyle w:val="Default"/>
              <w:jc w:val="center"/>
              <w:rPr>
                <w:sz w:val="16"/>
                <w:szCs w:val="16"/>
              </w:rPr>
            </w:pPr>
            <w:r w:rsidRPr="00F16FB6">
              <w:rPr>
                <w:sz w:val="16"/>
                <w:szCs w:val="16"/>
              </w:rPr>
              <w:t>Котельная д.Липна Дачная</w:t>
            </w:r>
          </w:p>
        </w:tc>
        <w:tc>
          <w:tcPr>
            <w:tcW w:w="1701" w:type="dxa"/>
            <w:tcBorders>
              <w:top w:val="single" w:sz="4" w:space="0" w:color="auto"/>
              <w:left w:val="nil"/>
              <w:bottom w:val="single" w:sz="4" w:space="0" w:color="auto"/>
              <w:right w:val="single" w:sz="4" w:space="0" w:color="auto"/>
            </w:tcBorders>
          </w:tcPr>
          <w:p w:rsidR="00AF65A7" w:rsidRPr="00F16FB6" w:rsidRDefault="00AF65A7" w:rsidP="00467A22">
            <w:pPr>
              <w:spacing w:after="0"/>
              <w:jc w:val="center"/>
              <w:rPr>
                <w:rFonts w:ascii="Times New Roman" w:hAnsi="Times New Roman" w:cs="Times New Roman"/>
                <w:sz w:val="16"/>
                <w:szCs w:val="16"/>
              </w:rPr>
            </w:pPr>
            <w:r w:rsidRPr="00F16FB6">
              <w:rPr>
                <w:rFonts w:ascii="Times New Roman" w:hAnsi="Times New Roman" w:cs="Times New Roman"/>
                <w:sz w:val="16"/>
                <w:szCs w:val="16"/>
              </w:rPr>
              <w:t>1,08</w:t>
            </w:r>
          </w:p>
        </w:tc>
        <w:tc>
          <w:tcPr>
            <w:tcW w:w="1276" w:type="dxa"/>
            <w:tcBorders>
              <w:top w:val="single" w:sz="4" w:space="0" w:color="auto"/>
              <w:left w:val="single" w:sz="4" w:space="0" w:color="auto"/>
              <w:bottom w:val="single" w:sz="4" w:space="0" w:color="auto"/>
              <w:right w:val="single" w:sz="2" w:space="0" w:color="000000"/>
            </w:tcBorders>
          </w:tcPr>
          <w:p w:rsidR="00AF65A7" w:rsidRPr="00F16FB6" w:rsidRDefault="00AF65A7" w:rsidP="00182E3E">
            <w:pPr>
              <w:spacing w:after="0"/>
              <w:jc w:val="center"/>
              <w:rPr>
                <w:rFonts w:ascii="Times New Roman" w:hAnsi="Times New Roman" w:cs="Times New Roman"/>
                <w:sz w:val="16"/>
                <w:szCs w:val="16"/>
              </w:rPr>
            </w:pPr>
            <w:r w:rsidRPr="00F16FB6">
              <w:rPr>
                <w:rFonts w:ascii="Times New Roman" w:hAnsi="Times New Roman" w:cs="Times New Roman"/>
                <w:sz w:val="16"/>
                <w:szCs w:val="16"/>
              </w:rPr>
              <w:t>1,08</w:t>
            </w:r>
          </w:p>
        </w:tc>
        <w:tc>
          <w:tcPr>
            <w:tcW w:w="1418" w:type="dxa"/>
            <w:tcBorders>
              <w:top w:val="single" w:sz="4" w:space="0" w:color="auto"/>
              <w:left w:val="single" w:sz="2" w:space="0" w:color="000000"/>
              <w:bottom w:val="single" w:sz="4" w:space="0" w:color="auto"/>
              <w:right w:val="single" w:sz="4" w:space="0" w:color="auto"/>
            </w:tcBorders>
            <w:shd w:val="clear" w:color="auto" w:fill="auto"/>
            <w:noWrap/>
          </w:tcPr>
          <w:p w:rsidR="00AF65A7" w:rsidRPr="00F16FB6" w:rsidRDefault="00AF65A7" w:rsidP="00182E3E">
            <w:pPr>
              <w:spacing w:after="0"/>
              <w:jc w:val="center"/>
              <w:rPr>
                <w:rFonts w:ascii="Times New Roman" w:hAnsi="Times New Roman" w:cs="Times New Roman"/>
                <w:sz w:val="16"/>
                <w:szCs w:val="16"/>
              </w:rPr>
            </w:pPr>
            <w:r w:rsidRPr="00F16FB6">
              <w:rPr>
                <w:rFonts w:ascii="Times New Roman" w:hAnsi="Times New Roman" w:cs="Times New Roman"/>
                <w:sz w:val="16"/>
                <w:szCs w:val="16"/>
              </w:rPr>
              <w:t>1,08</w:t>
            </w:r>
          </w:p>
        </w:tc>
      </w:tr>
      <w:tr w:rsidR="00AF65A7" w:rsidRPr="00F16FB6" w:rsidTr="00441658">
        <w:trPr>
          <w:trHeight w:val="20"/>
        </w:trPr>
        <w:tc>
          <w:tcPr>
            <w:tcW w:w="2943" w:type="dxa"/>
            <w:tcBorders>
              <w:top w:val="single" w:sz="4" w:space="0" w:color="auto"/>
              <w:left w:val="single" w:sz="4" w:space="0" w:color="auto"/>
              <w:bottom w:val="single" w:sz="4" w:space="0" w:color="auto"/>
              <w:right w:val="single" w:sz="4" w:space="0" w:color="auto"/>
            </w:tcBorders>
            <w:shd w:val="clear" w:color="auto" w:fill="auto"/>
            <w:noWrap/>
          </w:tcPr>
          <w:p w:rsidR="00AF65A7" w:rsidRPr="00F16FB6" w:rsidRDefault="00AF65A7" w:rsidP="00467A22">
            <w:pPr>
              <w:pStyle w:val="Default"/>
              <w:jc w:val="center"/>
              <w:rPr>
                <w:sz w:val="16"/>
                <w:szCs w:val="16"/>
              </w:rPr>
            </w:pPr>
            <w:r w:rsidRPr="00F16FB6">
              <w:rPr>
                <w:sz w:val="16"/>
                <w:szCs w:val="16"/>
              </w:rPr>
              <w:t>Котельная п.Сушнево-1</w:t>
            </w:r>
          </w:p>
        </w:tc>
        <w:tc>
          <w:tcPr>
            <w:tcW w:w="1701" w:type="dxa"/>
            <w:tcBorders>
              <w:top w:val="single" w:sz="4" w:space="0" w:color="auto"/>
              <w:left w:val="nil"/>
              <w:bottom w:val="single" w:sz="4" w:space="0" w:color="auto"/>
              <w:right w:val="single" w:sz="4" w:space="0" w:color="auto"/>
            </w:tcBorders>
          </w:tcPr>
          <w:p w:rsidR="00AF65A7" w:rsidRPr="00F16FB6" w:rsidRDefault="00AF65A7" w:rsidP="00467A22">
            <w:pPr>
              <w:spacing w:after="0"/>
              <w:jc w:val="center"/>
              <w:rPr>
                <w:rFonts w:ascii="Times New Roman" w:hAnsi="Times New Roman" w:cs="Times New Roman"/>
                <w:sz w:val="16"/>
                <w:szCs w:val="16"/>
              </w:rPr>
            </w:pPr>
            <w:r w:rsidRPr="00F16FB6">
              <w:rPr>
                <w:rFonts w:ascii="Times New Roman" w:hAnsi="Times New Roman" w:cs="Times New Roman"/>
                <w:sz w:val="16"/>
                <w:szCs w:val="16"/>
              </w:rPr>
              <w:t>0,81</w:t>
            </w:r>
          </w:p>
        </w:tc>
        <w:tc>
          <w:tcPr>
            <w:tcW w:w="1276" w:type="dxa"/>
            <w:tcBorders>
              <w:top w:val="single" w:sz="4" w:space="0" w:color="auto"/>
              <w:left w:val="single" w:sz="4" w:space="0" w:color="auto"/>
              <w:bottom w:val="single" w:sz="4" w:space="0" w:color="auto"/>
              <w:right w:val="single" w:sz="2" w:space="0" w:color="000000"/>
            </w:tcBorders>
          </w:tcPr>
          <w:p w:rsidR="00AF65A7" w:rsidRPr="00F16FB6" w:rsidRDefault="00AF65A7" w:rsidP="00182E3E">
            <w:pPr>
              <w:spacing w:after="0"/>
              <w:jc w:val="center"/>
              <w:rPr>
                <w:rFonts w:ascii="Times New Roman" w:hAnsi="Times New Roman" w:cs="Times New Roman"/>
                <w:sz w:val="16"/>
                <w:szCs w:val="16"/>
              </w:rPr>
            </w:pPr>
            <w:r w:rsidRPr="00F16FB6">
              <w:rPr>
                <w:rFonts w:ascii="Times New Roman" w:hAnsi="Times New Roman" w:cs="Times New Roman"/>
                <w:sz w:val="16"/>
                <w:szCs w:val="16"/>
              </w:rPr>
              <w:t>0,81</w:t>
            </w:r>
          </w:p>
        </w:tc>
        <w:tc>
          <w:tcPr>
            <w:tcW w:w="1418" w:type="dxa"/>
            <w:tcBorders>
              <w:top w:val="single" w:sz="4" w:space="0" w:color="auto"/>
              <w:left w:val="single" w:sz="2" w:space="0" w:color="000000"/>
              <w:bottom w:val="single" w:sz="4" w:space="0" w:color="auto"/>
              <w:right w:val="single" w:sz="4" w:space="0" w:color="auto"/>
            </w:tcBorders>
            <w:shd w:val="clear" w:color="auto" w:fill="auto"/>
            <w:noWrap/>
          </w:tcPr>
          <w:p w:rsidR="00AF65A7" w:rsidRPr="00F16FB6" w:rsidRDefault="00AF65A7" w:rsidP="00182E3E">
            <w:pPr>
              <w:spacing w:after="0"/>
              <w:jc w:val="center"/>
              <w:rPr>
                <w:rFonts w:ascii="Times New Roman" w:hAnsi="Times New Roman" w:cs="Times New Roman"/>
                <w:sz w:val="16"/>
                <w:szCs w:val="16"/>
              </w:rPr>
            </w:pPr>
            <w:r w:rsidRPr="00F16FB6">
              <w:rPr>
                <w:rFonts w:ascii="Times New Roman" w:hAnsi="Times New Roman" w:cs="Times New Roman"/>
                <w:sz w:val="16"/>
                <w:szCs w:val="16"/>
              </w:rPr>
              <w:t>0,81</w:t>
            </w:r>
          </w:p>
        </w:tc>
      </w:tr>
      <w:tr w:rsidR="00AF65A7" w:rsidRPr="00F16FB6" w:rsidTr="00441658">
        <w:trPr>
          <w:trHeight w:val="20"/>
        </w:trPr>
        <w:tc>
          <w:tcPr>
            <w:tcW w:w="2943" w:type="dxa"/>
            <w:tcBorders>
              <w:top w:val="single" w:sz="4" w:space="0" w:color="auto"/>
              <w:left w:val="single" w:sz="4" w:space="0" w:color="auto"/>
              <w:bottom w:val="single" w:sz="4" w:space="0" w:color="auto"/>
              <w:right w:val="single" w:sz="4" w:space="0" w:color="auto"/>
            </w:tcBorders>
            <w:shd w:val="clear" w:color="auto" w:fill="auto"/>
            <w:noWrap/>
          </w:tcPr>
          <w:p w:rsidR="00AF65A7" w:rsidRPr="00F16FB6" w:rsidRDefault="00AF65A7" w:rsidP="00467A22">
            <w:pPr>
              <w:pStyle w:val="Default"/>
              <w:jc w:val="center"/>
              <w:rPr>
                <w:sz w:val="16"/>
                <w:szCs w:val="16"/>
              </w:rPr>
            </w:pPr>
            <w:r w:rsidRPr="00F16FB6">
              <w:rPr>
                <w:sz w:val="16"/>
                <w:szCs w:val="16"/>
              </w:rPr>
              <w:t>котельная п.Сушнево-2</w:t>
            </w:r>
          </w:p>
        </w:tc>
        <w:tc>
          <w:tcPr>
            <w:tcW w:w="1701" w:type="dxa"/>
            <w:tcBorders>
              <w:top w:val="single" w:sz="4" w:space="0" w:color="auto"/>
              <w:left w:val="nil"/>
              <w:bottom w:val="single" w:sz="4" w:space="0" w:color="auto"/>
              <w:right w:val="single" w:sz="4" w:space="0" w:color="auto"/>
            </w:tcBorders>
          </w:tcPr>
          <w:p w:rsidR="00AF65A7" w:rsidRPr="00F16FB6" w:rsidRDefault="00AF65A7" w:rsidP="00467A22">
            <w:pPr>
              <w:spacing w:after="0"/>
              <w:jc w:val="center"/>
              <w:rPr>
                <w:rFonts w:ascii="Times New Roman" w:hAnsi="Times New Roman" w:cs="Times New Roman"/>
                <w:sz w:val="16"/>
                <w:szCs w:val="16"/>
              </w:rPr>
            </w:pPr>
            <w:r w:rsidRPr="00F16FB6">
              <w:rPr>
                <w:rFonts w:ascii="Times New Roman" w:hAnsi="Times New Roman" w:cs="Times New Roman"/>
                <w:sz w:val="16"/>
                <w:szCs w:val="16"/>
              </w:rPr>
              <w:t>0,759</w:t>
            </w:r>
          </w:p>
        </w:tc>
        <w:tc>
          <w:tcPr>
            <w:tcW w:w="1276" w:type="dxa"/>
            <w:tcBorders>
              <w:top w:val="single" w:sz="4" w:space="0" w:color="auto"/>
              <w:left w:val="single" w:sz="4" w:space="0" w:color="auto"/>
              <w:bottom w:val="single" w:sz="4" w:space="0" w:color="auto"/>
              <w:right w:val="single" w:sz="2" w:space="0" w:color="000000"/>
            </w:tcBorders>
          </w:tcPr>
          <w:p w:rsidR="00AF65A7" w:rsidRPr="00F16FB6" w:rsidRDefault="00AF65A7" w:rsidP="00182E3E">
            <w:pPr>
              <w:spacing w:after="0"/>
              <w:jc w:val="center"/>
              <w:rPr>
                <w:rFonts w:ascii="Times New Roman" w:hAnsi="Times New Roman" w:cs="Times New Roman"/>
                <w:sz w:val="16"/>
                <w:szCs w:val="16"/>
              </w:rPr>
            </w:pPr>
            <w:r w:rsidRPr="00F16FB6">
              <w:rPr>
                <w:rFonts w:ascii="Times New Roman" w:hAnsi="Times New Roman" w:cs="Times New Roman"/>
                <w:sz w:val="16"/>
                <w:szCs w:val="16"/>
              </w:rPr>
              <w:t>0,759</w:t>
            </w:r>
          </w:p>
        </w:tc>
        <w:tc>
          <w:tcPr>
            <w:tcW w:w="1418" w:type="dxa"/>
            <w:tcBorders>
              <w:top w:val="single" w:sz="4" w:space="0" w:color="auto"/>
              <w:left w:val="single" w:sz="2" w:space="0" w:color="000000"/>
              <w:bottom w:val="single" w:sz="4" w:space="0" w:color="auto"/>
              <w:right w:val="single" w:sz="4" w:space="0" w:color="auto"/>
            </w:tcBorders>
            <w:shd w:val="clear" w:color="auto" w:fill="auto"/>
            <w:noWrap/>
          </w:tcPr>
          <w:p w:rsidR="00AF65A7" w:rsidRPr="00F16FB6" w:rsidRDefault="00AF65A7" w:rsidP="00182E3E">
            <w:pPr>
              <w:spacing w:after="0"/>
              <w:jc w:val="center"/>
              <w:rPr>
                <w:rFonts w:ascii="Times New Roman" w:hAnsi="Times New Roman" w:cs="Times New Roman"/>
                <w:sz w:val="16"/>
                <w:szCs w:val="16"/>
              </w:rPr>
            </w:pPr>
            <w:r w:rsidRPr="00F16FB6">
              <w:rPr>
                <w:rFonts w:ascii="Times New Roman" w:hAnsi="Times New Roman" w:cs="Times New Roman"/>
                <w:sz w:val="16"/>
                <w:szCs w:val="16"/>
              </w:rPr>
              <w:t>0,759</w:t>
            </w:r>
          </w:p>
        </w:tc>
      </w:tr>
    </w:tbl>
    <w:p w:rsidR="00EF02CD" w:rsidRPr="00F16FB6" w:rsidRDefault="00441658" w:rsidP="00F67C9E">
      <w:pPr>
        <w:spacing w:after="0"/>
        <w:ind w:firstLine="284"/>
        <w:jc w:val="both"/>
        <w:rPr>
          <w:rFonts w:ascii="Times New Roman" w:hAnsi="Times New Roman" w:cs="Times New Roman"/>
          <w:b/>
          <w:sz w:val="16"/>
          <w:szCs w:val="16"/>
        </w:rPr>
      </w:pPr>
      <w:r w:rsidRPr="00F16FB6">
        <w:rPr>
          <w:rFonts w:ascii="Times New Roman" w:hAnsi="Times New Roman" w:cs="Times New Roman"/>
          <w:b/>
          <w:sz w:val="16"/>
          <w:szCs w:val="16"/>
        </w:rPr>
        <w:t>6</w:t>
      </w:r>
      <w:r w:rsidR="00EF02CD" w:rsidRPr="00F16FB6">
        <w:rPr>
          <w:rFonts w:ascii="Times New Roman" w:hAnsi="Times New Roman" w:cs="Times New Roman"/>
          <w:b/>
          <w:sz w:val="16"/>
          <w:szCs w:val="16"/>
        </w:rPr>
        <w:t>) 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 города федерального значения)</w:t>
      </w:r>
    </w:p>
    <w:p w:rsidR="00EF02CD" w:rsidRPr="00F16FB6" w:rsidRDefault="00441658" w:rsidP="00F67C9E">
      <w:pPr>
        <w:spacing w:after="0"/>
        <w:jc w:val="right"/>
        <w:rPr>
          <w:rFonts w:ascii="Times New Roman" w:hAnsi="Times New Roman" w:cs="Times New Roman"/>
          <w:b/>
          <w:sz w:val="16"/>
          <w:szCs w:val="16"/>
        </w:rPr>
      </w:pPr>
      <w:r w:rsidRPr="00F16FB6">
        <w:rPr>
          <w:rFonts w:ascii="Times New Roman" w:hAnsi="Times New Roman" w:cs="Times New Roman"/>
          <w:b/>
          <w:sz w:val="16"/>
          <w:szCs w:val="16"/>
        </w:rPr>
        <w:t xml:space="preserve">Таблица </w:t>
      </w:r>
      <w:r w:rsidR="00EF02CD" w:rsidRPr="00F16FB6">
        <w:rPr>
          <w:rFonts w:ascii="Times New Roman" w:hAnsi="Times New Roman" w:cs="Times New Roman"/>
          <w:b/>
          <w:sz w:val="16"/>
          <w:szCs w:val="16"/>
        </w:rPr>
        <w:t>3</w:t>
      </w:r>
      <w:r w:rsidRPr="00F16FB6">
        <w:rPr>
          <w:rFonts w:ascii="Times New Roman" w:hAnsi="Times New Roman" w:cs="Times New Roman"/>
          <w:b/>
          <w:sz w:val="16"/>
          <w:szCs w:val="16"/>
        </w:rPr>
        <w:t>1</w:t>
      </w:r>
    </w:p>
    <w:tbl>
      <w:tblPr>
        <w:tblW w:w="0" w:type="auto"/>
        <w:tblLayout w:type="fixed"/>
        <w:tblLook w:val="04A0" w:firstRow="1" w:lastRow="0" w:firstColumn="1" w:lastColumn="0" w:noHBand="0" w:noVBand="1"/>
      </w:tblPr>
      <w:tblGrid>
        <w:gridCol w:w="3681"/>
        <w:gridCol w:w="1701"/>
        <w:gridCol w:w="1956"/>
      </w:tblGrid>
      <w:tr w:rsidR="00EF02CD" w:rsidRPr="00F16FB6" w:rsidTr="00441658">
        <w:trPr>
          <w:trHeight w:val="20"/>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2CD" w:rsidRPr="00F16FB6" w:rsidRDefault="00EF02CD" w:rsidP="00441658">
            <w:pPr>
              <w:pStyle w:val="ad"/>
              <w:rPr>
                <w:b/>
                <w:sz w:val="16"/>
                <w:szCs w:val="16"/>
                <w:lang w:eastAsia="ru-RU"/>
              </w:rPr>
            </w:pPr>
            <w:r w:rsidRPr="00F16FB6">
              <w:rPr>
                <w:b/>
                <w:sz w:val="16"/>
                <w:szCs w:val="16"/>
                <w:lang w:eastAsia="ru-RU"/>
              </w:rPr>
              <w:t>Показатель</w:t>
            </w:r>
          </w:p>
        </w:tc>
        <w:tc>
          <w:tcPr>
            <w:tcW w:w="1701" w:type="dxa"/>
            <w:tcBorders>
              <w:top w:val="single" w:sz="4" w:space="0" w:color="auto"/>
              <w:left w:val="nil"/>
              <w:bottom w:val="single" w:sz="4" w:space="0" w:color="auto"/>
              <w:right w:val="single" w:sz="2" w:space="0" w:color="000000"/>
            </w:tcBorders>
          </w:tcPr>
          <w:p w:rsidR="00EF02CD" w:rsidRPr="00F16FB6" w:rsidRDefault="00EF02CD" w:rsidP="00441658">
            <w:pPr>
              <w:pStyle w:val="ad"/>
              <w:rPr>
                <w:b/>
                <w:sz w:val="16"/>
                <w:szCs w:val="16"/>
                <w:lang w:eastAsia="ru-RU"/>
              </w:rPr>
            </w:pPr>
            <w:r w:rsidRPr="00F16FB6">
              <w:rPr>
                <w:b/>
                <w:sz w:val="16"/>
                <w:szCs w:val="16"/>
                <w:lang w:eastAsia="ru-RU"/>
              </w:rPr>
              <w:t>До 2020 г.</w:t>
            </w:r>
          </w:p>
        </w:tc>
        <w:tc>
          <w:tcPr>
            <w:tcW w:w="1956" w:type="dxa"/>
            <w:tcBorders>
              <w:top w:val="single" w:sz="4" w:space="0" w:color="auto"/>
              <w:left w:val="single" w:sz="2" w:space="0" w:color="000000"/>
              <w:bottom w:val="single" w:sz="4" w:space="0" w:color="auto"/>
              <w:right w:val="single" w:sz="4" w:space="0" w:color="auto"/>
            </w:tcBorders>
            <w:shd w:val="clear" w:color="auto" w:fill="auto"/>
            <w:noWrap/>
            <w:vAlign w:val="center"/>
          </w:tcPr>
          <w:p w:rsidR="00EF02CD" w:rsidRPr="00F16FB6" w:rsidRDefault="00EF02CD" w:rsidP="00441658">
            <w:pPr>
              <w:pStyle w:val="ad"/>
              <w:rPr>
                <w:b/>
                <w:sz w:val="16"/>
                <w:szCs w:val="16"/>
                <w:lang w:eastAsia="ru-RU"/>
              </w:rPr>
            </w:pPr>
            <w:r w:rsidRPr="00F16FB6">
              <w:rPr>
                <w:b/>
                <w:sz w:val="16"/>
                <w:szCs w:val="16"/>
                <w:lang w:eastAsia="ru-RU"/>
              </w:rPr>
              <w:t>До 2030 г.</w:t>
            </w:r>
          </w:p>
        </w:tc>
      </w:tr>
      <w:tr w:rsidR="00441658" w:rsidRPr="00F16FB6" w:rsidTr="00441658">
        <w:trPr>
          <w:trHeight w:val="20"/>
        </w:trPr>
        <w:tc>
          <w:tcPr>
            <w:tcW w:w="3681" w:type="dxa"/>
            <w:tcBorders>
              <w:top w:val="single" w:sz="4" w:space="0" w:color="auto"/>
              <w:left w:val="single" w:sz="4" w:space="0" w:color="auto"/>
              <w:bottom w:val="single" w:sz="4" w:space="0" w:color="auto"/>
              <w:right w:val="single" w:sz="4" w:space="0" w:color="auto"/>
            </w:tcBorders>
            <w:shd w:val="clear" w:color="auto" w:fill="auto"/>
            <w:noWrap/>
          </w:tcPr>
          <w:p w:rsidR="00441658" w:rsidRPr="00F16FB6" w:rsidRDefault="00441658" w:rsidP="00182E3E">
            <w:pPr>
              <w:pStyle w:val="Default"/>
              <w:jc w:val="center"/>
              <w:rPr>
                <w:sz w:val="16"/>
                <w:szCs w:val="16"/>
              </w:rPr>
            </w:pPr>
            <w:r w:rsidRPr="00F16FB6">
              <w:rPr>
                <w:sz w:val="16"/>
                <w:szCs w:val="16"/>
              </w:rPr>
              <w:t>Котельная №1 п.Труд Советская 7а</w:t>
            </w:r>
          </w:p>
        </w:tc>
        <w:tc>
          <w:tcPr>
            <w:tcW w:w="3657" w:type="dxa"/>
            <w:gridSpan w:val="2"/>
            <w:vMerge w:val="restart"/>
            <w:tcBorders>
              <w:top w:val="single" w:sz="4" w:space="0" w:color="auto"/>
              <w:left w:val="nil"/>
              <w:right w:val="single" w:sz="4" w:space="0" w:color="auto"/>
            </w:tcBorders>
          </w:tcPr>
          <w:p w:rsidR="00441658" w:rsidRPr="00F16FB6" w:rsidRDefault="00441658" w:rsidP="00F67C9E">
            <w:pPr>
              <w:pStyle w:val="Default"/>
              <w:jc w:val="both"/>
              <w:rPr>
                <w:sz w:val="16"/>
                <w:szCs w:val="16"/>
              </w:rPr>
            </w:pPr>
          </w:p>
          <w:p w:rsidR="00441658" w:rsidRPr="00F16FB6" w:rsidRDefault="00441658" w:rsidP="00F67C9E">
            <w:pPr>
              <w:pStyle w:val="Default"/>
              <w:jc w:val="both"/>
              <w:rPr>
                <w:sz w:val="16"/>
                <w:szCs w:val="16"/>
              </w:rPr>
            </w:pPr>
            <w:r w:rsidRPr="00F16FB6">
              <w:rPr>
                <w:sz w:val="16"/>
                <w:szCs w:val="16"/>
              </w:rPr>
              <w:t>Тепловая энергия в комбинированном режиме не вырабатывается</w:t>
            </w:r>
          </w:p>
        </w:tc>
      </w:tr>
      <w:tr w:rsidR="00441658" w:rsidRPr="00F16FB6" w:rsidTr="00441658">
        <w:trPr>
          <w:trHeight w:val="189"/>
        </w:trPr>
        <w:tc>
          <w:tcPr>
            <w:tcW w:w="3681" w:type="dxa"/>
            <w:tcBorders>
              <w:top w:val="single" w:sz="4" w:space="0" w:color="auto"/>
              <w:left w:val="single" w:sz="4" w:space="0" w:color="auto"/>
              <w:bottom w:val="single" w:sz="2" w:space="0" w:color="000000"/>
              <w:right w:val="single" w:sz="4" w:space="0" w:color="auto"/>
            </w:tcBorders>
            <w:shd w:val="clear" w:color="auto" w:fill="auto"/>
            <w:noWrap/>
          </w:tcPr>
          <w:p w:rsidR="00441658" w:rsidRPr="00F16FB6" w:rsidRDefault="00441658" w:rsidP="00182E3E">
            <w:pPr>
              <w:pStyle w:val="Default"/>
              <w:jc w:val="center"/>
              <w:rPr>
                <w:sz w:val="16"/>
                <w:szCs w:val="16"/>
              </w:rPr>
            </w:pPr>
            <w:r w:rsidRPr="00F16FB6">
              <w:rPr>
                <w:sz w:val="16"/>
                <w:szCs w:val="16"/>
              </w:rPr>
              <w:t>Котельная №2 п.Труд Нагорная 2</w:t>
            </w:r>
          </w:p>
        </w:tc>
        <w:tc>
          <w:tcPr>
            <w:tcW w:w="3657" w:type="dxa"/>
            <w:gridSpan w:val="2"/>
            <w:vMerge/>
            <w:tcBorders>
              <w:left w:val="nil"/>
              <w:right w:val="single" w:sz="4" w:space="0" w:color="auto"/>
            </w:tcBorders>
          </w:tcPr>
          <w:p w:rsidR="00441658" w:rsidRPr="00F16FB6" w:rsidRDefault="00441658" w:rsidP="00F67C9E">
            <w:pPr>
              <w:pStyle w:val="Default"/>
              <w:jc w:val="both"/>
              <w:rPr>
                <w:sz w:val="16"/>
                <w:szCs w:val="16"/>
              </w:rPr>
            </w:pPr>
          </w:p>
        </w:tc>
      </w:tr>
      <w:tr w:rsidR="00441658" w:rsidRPr="00F16FB6" w:rsidTr="00441658">
        <w:trPr>
          <w:trHeight w:val="205"/>
        </w:trPr>
        <w:tc>
          <w:tcPr>
            <w:tcW w:w="3681" w:type="dxa"/>
            <w:tcBorders>
              <w:top w:val="single" w:sz="2" w:space="0" w:color="000000"/>
              <w:left w:val="single" w:sz="4" w:space="0" w:color="auto"/>
              <w:bottom w:val="single" w:sz="4" w:space="0" w:color="auto"/>
              <w:right w:val="single" w:sz="4" w:space="0" w:color="auto"/>
            </w:tcBorders>
            <w:shd w:val="clear" w:color="auto" w:fill="auto"/>
            <w:noWrap/>
          </w:tcPr>
          <w:p w:rsidR="00441658" w:rsidRPr="00F16FB6" w:rsidRDefault="00441658" w:rsidP="00182E3E">
            <w:pPr>
              <w:pStyle w:val="Default"/>
              <w:jc w:val="center"/>
              <w:rPr>
                <w:sz w:val="16"/>
                <w:szCs w:val="16"/>
              </w:rPr>
            </w:pPr>
            <w:r w:rsidRPr="00F16FB6">
              <w:rPr>
                <w:sz w:val="16"/>
                <w:szCs w:val="16"/>
              </w:rPr>
              <w:t>Котельная №3 п.Труд Спортивная 2</w:t>
            </w:r>
          </w:p>
        </w:tc>
        <w:tc>
          <w:tcPr>
            <w:tcW w:w="3657" w:type="dxa"/>
            <w:gridSpan w:val="2"/>
            <w:vMerge/>
            <w:tcBorders>
              <w:left w:val="nil"/>
              <w:right w:val="single" w:sz="4" w:space="0" w:color="auto"/>
            </w:tcBorders>
          </w:tcPr>
          <w:p w:rsidR="00441658" w:rsidRPr="00F16FB6" w:rsidRDefault="00441658" w:rsidP="00F67C9E">
            <w:pPr>
              <w:pStyle w:val="Default"/>
              <w:jc w:val="both"/>
              <w:rPr>
                <w:sz w:val="16"/>
                <w:szCs w:val="16"/>
              </w:rPr>
            </w:pPr>
          </w:p>
        </w:tc>
      </w:tr>
      <w:tr w:rsidR="00441658" w:rsidRPr="00F16FB6" w:rsidTr="00441658">
        <w:trPr>
          <w:trHeight w:val="190"/>
        </w:trPr>
        <w:tc>
          <w:tcPr>
            <w:tcW w:w="3681" w:type="dxa"/>
            <w:tcBorders>
              <w:top w:val="single" w:sz="4" w:space="0" w:color="auto"/>
              <w:left w:val="single" w:sz="4" w:space="0" w:color="auto"/>
              <w:bottom w:val="single" w:sz="2" w:space="0" w:color="000000"/>
              <w:right w:val="single" w:sz="4" w:space="0" w:color="auto"/>
            </w:tcBorders>
            <w:shd w:val="clear" w:color="auto" w:fill="auto"/>
            <w:noWrap/>
          </w:tcPr>
          <w:p w:rsidR="00441658" w:rsidRPr="00F16FB6" w:rsidRDefault="00441658" w:rsidP="00182E3E">
            <w:pPr>
              <w:pStyle w:val="Default"/>
              <w:jc w:val="center"/>
              <w:rPr>
                <w:sz w:val="16"/>
                <w:szCs w:val="16"/>
              </w:rPr>
            </w:pPr>
            <w:r w:rsidRPr="00F16FB6">
              <w:rPr>
                <w:sz w:val="16"/>
                <w:szCs w:val="16"/>
              </w:rPr>
              <w:t>Котельная с.Андреевское-</w:t>
            </w:r>
          </w:p>
        </w:tc>
        <w:tc>
          <w:tcPr>
            <w:tcW w:w="3657" w:type="dxa"/>
            <w:gridSpan w:val="2"/>
            <w:vMerge/>
            <w:tcBorders>
              <w:left w:val="nil"/>
              <w:right w:val="single" w:sz="4" w:space="0" w:color="auto"/>
            </w:tcBorders>
          </w:tcPr>
          <w:p w:rsidR="00441658" w:rsidRPr="00F16FB6" w:rsidRDefault="00441658" w:rsidP="00F67C9E">
            <w:pPr>
              <w:pStyle w:val="Default"/>
              <w:jc w:val="both"/>
              <w:rPr>
                <w:sz w:val="16"/>
                <w:szCs w:val="16"/>
              </w:rPr>
            </w:pPr>
          </w:p>
        </w:tc>
      </w:tr>
      <w:tr w:rsidR="00441658" w:rsidRPr="00F16FB6" w:rsidTr="00441658">
        <w:trPr>
          <w:trHeight w:val="255"/>
        </w:trPr>
        <w:tc>
          <w:tcPr>
            <w:tcW w:w="3681" w:type="dxa"/>
            <w:tcBorders>
              <w:top w:val="single" w:sz="2" w:space="0" w:color="000000"/>
              <w:left w:val="single" w:sz="4" w:space="0" w:color="auto"/>
              <w:bottom w:val="single" w:sz="4" w:space="0" w:color="auto"/>
              <w:right w:val="single" w:sz="4" w:space="0" w:color="auto"/>
            </w:tcBorders>
            <w:shd w:val="clear" w:color="auto" w:fill="auto"/>
            <w:noWrap/>
          </w:tcPr>
          <w:p w:rsidR="00441658" w:rsidRPr="00F16FB6" w:rsidRDefault="00441658" w:rsidP="00182E3E">
            <w:pPr>
              <w:pStyle w:val="Default"/>
              <w:jc w:val="center"/>
              <w:rPr>
                <w:sz w:val="16"/>
                <w:szCs w:val="16"/>
              </w:rPr>
            </w:pPr>
            <w:r w:rsidRPr="00F16FB6">
              <w:rPr>
                <w:sz w:val="16"/>
                <w:szCs w:val="16"/>
              </w:rPr>
              <w:t>Теплогенераторнаяс. Андреевское</w:t>
            </w:r>
          </w:p>
        </w:tc>
        <w:tc>
          <w:tcPr>
            <w:tcW w:w="3657" w:type="dxa"/>
            <w:gridSpan w:val="2"/>
            <w:vMerge/>
            <w:tcBorders>
              <w:left w:val="nil"/>
              <w:right w:val="single" w:sz="4" w:space="0" w:color="auto"/>
            </w:tcBorders>
          </w:tcPr>
          <w:p w:rsidR="00441658" w:rsidRPr="00F16FB6" w:rsidRDefault="00441658" w:rsidP="00F67C9E">
            <w:pPr>
              <w:pStyle w:val="Default"/>
              <w:jc w:val="both"/>
              <w:rPr>
                <w:sz w:val="16"/>
                <w:szCs w:val="16"/>
              </w:rPr>
            </w:pPr>
          </w:p>
        </w:tc>
      </w:tr>
      <w:tr w:rsidR="00441658" w:rsidRPr="00F16FB6" w:rsidTr="00441658">
        <w:trPr>
          <w:trHeight w:val="20"/>
        </w:trPr>
        <w:tc>
          <w:tcPr>
            <w:tcW w:w="3681" w:type="dxa"/>
            <w:tcBorders>
              <w:top w:val="single" w:sz="4" w:space="0" w:color="auto"/>
              <w:left w:val="single" w:sz="4" w:space="0" w:color="auto"/>
              <w:bottom w:val="single" w:sz="4" w:space="0" w:color="auto"/>
              <w:right w:val="single" w:sz="4" w:space="0" w:color="auto"/>
            </w:tcBorders>
            <w:shd w:val="clear" w:color="auto" w:fill="auto"/>
            <w:noWrap/>
          </w:tcPr>
          <w:p w:rsidR="00441658" w:rsidRPr="00F16FB6" w:rsidRDefault="00441658" w:rsidP="00182E3E">
            <w:pPr>
              <w:pStyle w:val="Default"/>
              <w:jc w:val="center"/>
              <w:rPr>
                <w:sz w:val="16"/>
                <w:szCs w:val="16"/>
              </w:rPr>
            </w:pPr>
            <w:r w:rsidRPr="00F16FB6">
              <w:rPr>
                <w:sz w:val="16"/>
                <w:szCs w:val="16"/>
              </w:rPr>
              <w:t>Котельная д.Пекша</w:t>
            </w:r>
          </w:p>
        </w:tc>
        <w:tc>
          <w:tcPr>
            <w:tcW w:w="3657" w:type="dxa"/>
            <w:gridSpan w:val="2"/>
            <w:vMerge/>
            <w:tcBorders>
              <w:left w:val="nil"/>
              <w:right w:val="single" w:sz="4" w:space="0" w:color="auto"/>
            </w:tcBorders>
          </w:tcPr>
          <w:p w:rsidR="00441658" w:rsidRPr="00F16FB6" w:rsidRDefault="00441658" w:rsidP="00F67C9E">
            <w:pPr>
              <w:pStyle w:val="Default"/>
              <w:jc w:val="both"/>
              <w:rPr>
                <w:sz w:val="16"/>
                <w:szCs w:val="16"/>
              </w:rPr>
            </w:pPr>
          </w:p>
        </w:tc>
      </w:tr>
      <w:tr w:rsidR="00441658" w:rsidRPr="00F16FB6" w:rsidTr="00441658">
        <w:trPr>
          <w:trHeight w:val="20"/>
        </w:trPr>
        <w:tc>
          <w:tcPr>
            <w:tcW w:w="3681" w:type="dxa"/>
            <w:tcBorders>
              <w:top w:val="single" w:sz="4" w:space="0" w:color="auto"/>
              <w:left w:val="single" w:sz="4" w:space="0" w:color="auto"/>
              <w:bottom w:val="single" w:sz="4" w:space="0" w:color="auto"/>
              <w:right w:val="single" w:sz="4" w:space="0" w:color="auto"/>
            </w:tcBorders>
            <w:shd w:val="clear" w:color="auto" w:fill="auto"/>
            <w:noWrap/>
          </w:tcPr>
          <w:p w:rsidR="00441658" w:rsidRPr="00F16FB6" w:rsidRDefault="00441658" w:rsidP="00182E3E">
            <w:pPr>
              <w:pStyle w:val="Default"/>
              <w:jc w:val="center"/>
              <w:rPr>
                <w:sz w:val="16"/>
                <w:szCs w:val="16"/>
              </w:rPr>
            </w:pPr>
            <w:r w:rsidRPr="00F16FB6">
              <w:rPr>
                <w:sz w:val="16"/>
                <w:szCs w:val="16"/>
              </w:rPr>
              <w:t>Котельная д.Липна Дачная</w:t>
            </w:r>
          </w:p>
        </w:tc>
        <w:tc>
          <w:tcPr>
            <w:tcW w:w="3657" w:type="dxa"/>
            <w:gridSpan w:val="2"/>
            <w:vMerge/>
            <w:tcBorders>
              <w:left w:val="nil"/>
              <w:right w:val="single" w:sz="4" w:space="0" w:color="auto"/>
            </w:tcBorders>
          </w:tcPr>
          <w:p w:rsidR="00441658" w:rsidRPr="00F16FB6" w:rsidRDefault="00441658" w:rsidP="00F67C9E">
            <w:pPr>
              <w:pStyle w:val="Default"/>
              <w:jc w:val="both"/>
              <w:rPr>
                <w:sz w:val="16"/>
                <w:szCs w:val="16"/>
              </w:rPr>
            </w:pPr>
          </w:p>
        </w:tc>
      </w:tr>
      <w:tr w:rsidR="00441658" w:rsidRPr="00F16FB6" w:rsidTr="00441658">
        <w:trPr>
          <w:trHeight w:val="20"/>
        </w:trPr>
        <w:tc>
          <w:tcPr>
            <w:tcW w:w="3681" w:type="dxa"/>
            <w:tcBorders>
              <w:top w:val="single" w:sz="4" w:space="0" w:color="auto"/>
              <w:left w:val="single" w:sz="4" w:space="0" w:color="auto"/>
              <w:bottom w:val="single" w:sz="4" w:space="0" w:color="auto"/>
              <w:right w:val="single" w:sz="4" w:space="0" w:color="auto"/>
            </w:tcBorders>
            <w:shd w:val="clear" w:color="auto" w:fill="auto"/>
            <w:noWrap/>
          </w:tcPr>
          <w:p w:rsidR="00441658" w:rsidRPr="00F16FB6" w:rsidRDefault="00441658" w:rsidP="00182E3E">
            <w:pPr>
              <w:pStyle w:val="Default"/>
              <w:jc w:val="center"/>
              <w:rPr>
                <w:sz w:val="16"/>
                <w:szCs w:val="16"/>
              </w:rPr>
            </w:pPr>
            <w:r w:rsidRPr="00F16FB6">
              <w:rPr>
                <w:sz w:val="16"/>
                <w:szCs w:val="16"/>
              </w:rPr>
              <w:t>Котельная п.Сушнево-1</w:t>
            </w:r>
          </w:p>
        </w:tc>
        <w:tc>
          <w:tcPr>
            <w:tcW w:w="3657" w:type="dxa"/>
            <w:gridSpan w:val="2"/>
            <w:vMerge/>
            <w:tcBorders>
              <w:left w:val="nil"/>
              <w:right w:val="single" w:sz="4" w:space="0" w:color="auto"/>
            </w:tcBorders>
          </w:tcPr>
          <w:p w:rsidR="00441658" w:rsidRPr="00F16FB6" w:rsidRDefault="00441658" w:rsidP="00F67C9E">
            <w:pPr>
              <w:pStyle w:val="Default"/>
              <w:jc w:val="both"/>
              <w:rPr>
                <w:sz w:val="16"/>
                <w:szCs w:val="16"/>
              </w:rPr>
            </w:pPr>
          </w:p>
        </w:tc>
      </w:tr>
      <w:tr w:rsidR="00441658" w:rsidRPr="00F16FB6" w:rsidTr="00441658">
        <w:trPr>
          <w:trHeight w:val="20"/>
        </w:trPr>
        <w:tc>
          <w:tcPr>
            <w:tcW w:w="3681" w:type="dxa"/>
            <w:tcBorders>
              <w:top w:val="single" w:sz="4" w:space="0" w:color="auto"/>
              <w:left w:val="single" w:sz="4" w:space="0" w:color="auto"/>
              <w:bottom w:val="single" w:sz="4" w:space="0" w:color="auto"/>
              <w:right w:val="single" w:sz="4" w:space="0" w:color="auto"/>
            </w:tcBorders>
            <w:shd w:val="clear" w:color="auto" w:fill="auto"/>
            <w:noWrap/>
          </w:tcPr>
          <w:p w:rsidR="00441658" w:rsidRPr="00F16FB6" w:rsidRDefault="00441658" w:rsidP="00182E3E">
            <w:pPr>
              <w:pStyle w:val="Default"/>
              <w:jc w:val="center"/>
              <w:rPr>
                <w:sz w:val="16"/>
                <w:szCs w:val="16"/>
              </w:rPr>
            </w:pPr>
            <w:r w:rsidRPr="00F16FB6">
              <w:rPr>
                <w:sz w:val="16"/>
                <w:szCs w:val="16"/>
              </w:rPr>
              <w:t>котельная п.Сушнево-2</w:t>
            </w:r>
          </w:p>
        </w:tc>
        <w:tc>
          <w:tcPr>
            <w:tcW w:w="3657" w:type="dxa"/>
            <w:gridSpan w:val="2"/>
            <w:vMerge/>
            <w:tcBorders>
              <w:left w:val="nil"/>
              <w:bottom w:val="single" w:sz="4" w:space="0" w:color="auto"/>
              <w:right w:val="single" w:sz="4" w:space="0" w:color="auto"/>
            </w:tcBorders>
          </w:tcPr>
          <w:p w:rsidR="00441658" w:rsidRPr="00F16FB6" w:rsidRDefault="00441658" w:rsidP="00F67C9E">
            <w:pPr>
              <w:pStyle w:val="Default"/>
              <w:jc w:val="both"/>
              <w:rPr>
                <w:sz w:val="16"/>
                <w:szCs w:val="16"/>
              </w:rPr>
            </w:pPr>
          </w:p>
        </w:tc>
      </w:tr>
    </w:tbl>
    <w:p w:rsidR="00EF02CD" w:rsidRPr="00F16FB6" w:rsidRDefault="00EF02CD" w:rsidP="00F67C9E">
      <w:pPr>
        <w:spacing w:after="0"/>
        <w:jc w:val="both"/>
        <w:rPr>
          <w:rFonts w:ascii="Times New Roman" w:hAnsi="Times New Roman" w:cs="Times New Roman"/>
          <w:sz w:val="16"/>
          <w:szCs w:val="16"/>
        </w:rPr>
      </w:pPr>
    </w:p>
    <w:p w:rsidR="00EF02CD" w:rsidRPr="00F16FB6" w:rsidRDefault="00441658" w:rsidP="00F67C9E">
      <w:pPr>
        <w:spacing w:after="0"/>
        <w:ind w:firstLine="284"/>
        <w:jc w:val="both"/>
        <w:rPr>
          <w:rFonts w:ascii="Times New Roman" w:hAnsi="Times New Roman" w:cs="Times New Roman"/>
          <w:b/>
          <w:sz w:val="16"/>
          <w:szCs w:val="16"/>
        </w:rPr>
      </w:pPr>
      <w:r w:rsidRPr="00F16FB6">
        <w:rPr>
          <w:rFonts w:ascii="Times New Roman" w:hAnsi="Times New Roman" w:cs="Times New Roman"/>
          <w:b/>
          <w:sz w:val="16"/>
          <w:szCs w:val="16"/>
        </w:rPr>
        <w:t>7</w:t>
      </w:r>
      <w:r w:rsidR="00EF02CD" w:rsidRPr="00F16FB6">
        <w:rPr>
          <w:rFonts w:ascii="Times New Roman" w:hAnsi="Times New Roman" w:cs="Times New Roman"/>
          <w:b/>
          <w:sz w:val="16"/>
          <w:szCs w:val="16"/>
        </w:rPr>
        <w:t>) удельный расход условного топлива на отпуск электрической энергии</w:t>
      </w:r>
    </w:p>
    <w:p w:rsidR="00EF02CD" w:rsidRPr="00F16FB6" w:rsidRDefault="00EF02CD" w:rsidP="00F67C9E">
      <w:pPr>
        <w:spacing w:after="0"/>
        <w:jc w:val="right"/>
        <w:rPr>
          <w:rFonts w:ascii="Times New Roman" w:hAnsi="Times New Roman" w:cs="Times New Roman"/>
          <w:b/>
          <w:sz w:val="16"/>
          <w:szCs w:val="16"/>
        </w:rPr>
      </w:pPr>
      <w:r w:rsidRPr="00F16FB6">
        <w:rPr>
          <w:rFonts w:ascii="Times New Roman" w:hAnsi="Times New Roman" w:cs="Times New Roman"/>
          <w:b/>
          <w:sz w:val="16"/>
          <w:szCs w:val="16"/>
        </w:rPr>
        <w:t xml:space="preserve">Таблица </w:t>
      </w:r>
      <w:r w:rsidR="00441658" w:rsidRPr="00F16FB6">
        <w:rPr>
          <w:rFonts w:ascii="Times New Roman" w:hAnsi="Times New Roman" w:cs="Times New Roman"/>
          <w:b/>
          <w:sz w:val="16"/>
          <w:szCs w:val="16"/>
        </w:rPr>
        <w:t>32</w:t>
      </w:r>
    </w:p>
    <w:tbl>
      <w:tblPr>
        <w:tblW w:w="0" w:type="auto"/>
        <w:tblLayout w:type="fixed"/>
        <w:tblLook w:val="04A0" w:firstRow="1" w:lastRow="0" w:firstColumn="1" w:lastColumn="0" w:noHBand="0" w:noVBand="1"/>
      </w:tblPr>
      <w:tblGrid>
        <w:gridCol w:w="4219"/>
        <w:gridCol w:w="1418"/>
        <w:gridCol w:w="1559"/>
      </w:tblGrid>
      <w:tr w:rsidR="00EF02CD" w:rsidRPr="00F16FB6" w:rsidTr="00441658">
        <w:trPr>
          <w:trHeight w:val="20"/>
        </w:trPr>
        <w:tc>
          <w:tcPr>
            <w:tcW w:w="4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2CD" w:rsidRPr="00F16FB6" w:rsidRDefault="00EF02CD" w:rsidP="00441658">
            <w:pPr>
              <w:pStyle w:val="ad"/>
              <w:rPr>
                <w:b/>
                <w:sz w:val="16"/>
                <w:szCs w:val="16"/>
                <w:lang w:eastAsia="ru-RU"/>
              </w:rPr>
            </w:pPr>
            <w:r w:rsidRPr="00F16FB6">
              <w:rPr>
                <w:b/>
                <w:sz w:val="16"/>
                <w:szCs w:val="16"/>
                <w:lang w:eastAsia="ru-RU"/>
              </w:rPr>
              <w:t>Показатель</w:t>
            </w:r>
          </w:p>
        </w:tc>
        <w:tc>
          <w:tcPr>
            <w:tcW w:w="1418" w:type="dxa"/>
            <w:tcBorders>
              <w:top w:val="single" w:sz="4" w:space="0" w:color="auto"/>
              <w:left w:val="nil"/>
              <w:bottom w:val="single" w:sz="4" w:space="0" w:color="auto"/>
              <w:right w:val="single" w:sz="2" w:space="0" w:color="000000"/>
            </w:tcBorders>
          </w:tcPr>
          <w:p w:rsidR="00EF02CD" w:rsidRPr="00F16FB6" w:rsidRDefault="00EF02CD" w:rsidP="00441658">
            <w:pPr>
              <w:pStyle w:val="ad"/>
              <w:rPr>
                <w:b/>
                <w:sz w:val="16"/>
                <w:szCs w:val="16"/>
                <w:lang w:eastAsia="ru-RU"/>
              </w:rPr>
            </w:pPr>
            <w:r w:rsidRPr="00F16FB6">
              <w:rPr>
                <w:b/>
                <w:sz w:val="16"/>
                <w:szCs w:val="16"/>
                <w:lang w:eastAsia="ru-RU"/>
              </w:rPr>
              <w:t>До 2020 г.</w:t>
            </w:r>
          </w:p>
        </w:tc>
        <w:tc>
          <w:tcPr>
            <w:tcW w:w="1559" w:type="dxa"/>
            <w:tcBorders>
              <w:top w:val="single" w:sz="4" w:space="0" w:color="auto"/>
              <w:left w:val="single" w:sz="2" w:space="0" w:color="000000"/>
              <w:bottom w:val="single" w:sz="4" w:space="0" w:color="auto"/>
              <w:right w:val="single" w:sz="4" w:space="0" w:color="auto"/>
            </w:tcBorders>
            <w:shd w:val="clear" w:color="auto" w:fill="auto"/>
            <w:noWrap/>
            <w:vAlign w:val="center"/>
          </w:tcPr>
          <w:p w:rsidR="00EF02CD" w:rsidRPr="00F16FB6" w:rsidRDefault="00EF02CD" w:rsidP="00441658">
            <w:pPr>
              <w:pStyle w:val="ad"/>
              <w:rPr>
                <w:b/>
                <w:sz w:val="16"/>
                <w:szCs w:val="16"/>
                <w:lang w:eastAsia="ru-RU"/>
              </w:rPr>
            </w:pPr>
            <w:r w:rsidRPr="00F16FB6">
              <w:rPr>
                <w:b/>
                <w:sz w:val="16"/>
                <w:szCs w:val="16"/>
                <w:lang w:eastAsia="ru-RU"/>
              </w:rPr>
              <w:t>До 2030 г.</w:t>
            </w:r>
          </w:p>
        </w:tc>
      </w:tr>
      <w:tr w:rsidR="00441658" w:rsidRPr="00F16FB6" w:rsidTr="00441658">
        <w:trPr>
          <w:trHeight w:val="20"/>
        </w:trPr>
        <w:tc>
          <w:tcPr>
            <w:tcW w:w="4219" w:type="dxa"/>
            <w:tcBorders>
              <w:top w:val="single" w:sz="4" w:space="0" w:color="auto"/>
              <w:left w:val="single" w:sz="4" w:space="0" w:color="auto"/>
              <w:bottom w:val="single" w:sz="4" w:space="0" w:color="auto"/>
              <w:right w:val="single" w:sz="4" w:space="0" w:color="auto"/>
            </w:tcBorders>
            <w:shd w:val="clear" w:color="auto" w:fill="auto"/>
            <w:noWrap/>
          </w:tcPr>
          <w:p w:rsidR="00441658" w:rsidRPr="00F16FB6" w:rsidRDefault="00441658" w:rsidP="00182E3E">
            <w:pPr>
              <w:pStyle w:val="Default"/>
              <w:jc w:val="center"/>
              <w:rPr>
                <w:sz w:val="16"/>
                <w:szCs w:val="16"/>
              </w:rPr>
            </w:pPr>
            <w:r w:rsidRPr="00F16FB6">
              <w:rPr>
                <w:sz w:val="16"/>
                <w:szCs w:val="16"/>
              </w:rPr>
              <w:t>Котельная №1 п.Труд Советская 7а</w:t>
            </w:r>
          </w:p>
        </w:tc>
        <w:tc>
          <w:tcPr>
            <w:tcW w:w="2977" w:type="dxa"/>
            <w:gridSpan w:val="2"/>
            <w:vMerge w:val="restart"/>
            <w:tcBorders>
              <w:top w:val="single" w:sz="4" w:space="0" w:color="auto"/>
              <w:left w:val="nil"/>
              <w:right w:val="single" w:sz="4" w:space="0" w:color="auto"/>
            </w:tcBorders>
          </w:tcPr>
          <w:p w:rsidR="00441658" w:rsidRPr="00F16FB6" w:rsidRDefault="00441658" w:rsidP="00F67C9E">
            <w:pPr>
              <w:pStyle w:val="Default"/>
              <w:jc w:val="both"/>
              <w:rPr>
                <w:sz w:val="16"/>
                <w:szCs w:val="16"/>
              </w:rPr>
            </w:pPr>
          </w:p>
          <w:p w:rsidR="00441658" w:rsidRPr="00F16FB6" w:rsidRDefault="00441658" w:rsidP="00F67C9E">
            <w:pPr>
              <w:pStyle w:val="Default"/>
              <w:jc w:val="both"/>
              <w:rPr>
                <w:sz w:val="16"/>
                <w:szCs w:val="16"/>
              </w:rPr>
            </w:pPr>
            <w:r w:rsidRPr="00F16FB6">
              <w:rPr>
                <w:sz w:val="16"/>
                <w:szCs w:val="16"/>
              </w:rPr>
              <w:t>Электрическая энергия котельными не вырабатывается</w:t>
            </w:r>
          </w:p>
        </w:tc>
      </w:tr>
      <w:tr w:rsidR="00441658" w:rsidRPr="00F16FB6" w:rsidTr="00441658">
        <w:trPr>
          <w:trHeight w:val="189"/>
        </w:trPr>
        <w:tc>
          <w:tcPr>
            <w:tcW w:w="4219" w:type="dxa"/>
            <w:tcBorders>
              <w:top w:val="single" w:sz="4" w:space="0" w:color="auto"/>
              <w:left w:val="single" w:sz="4" w:space="0" w:color="auto"/>
              <w:bottom w:val="single" w:sz="2" w:space="0" w:color="000000"/>
              <w:right w:val="single" w:sz="4" w:space="0" w:color="auto"/>
            </w:tcBorders>
            <w:shd w:val="clear" w:color="auto" w:fill="auto"/>
            <w:noWrap/>
          </w:tcPr>
          <w:p w:rsidR="00441658" w:rsidRPr="00F16FB6" w:rsidRDefault="00441658" w:rsidP="00182E3E">
            <w:pPr>
              <w:pStyle w:val="Default"/>
              <w:jc w:val="center"/>
              <w:rPr>
                <w:sz w:val="16"/>
                <w:szCs w:val="16"/>
              </w:rPr>
            </w:pPr>
            <w:r w:rsidRPr="00F16FB6">
              <w:rPr>
                <w:sz w:val="16"/>
                <w:szCs w:val="16"/>
              </w:rPr>
              <w:t>Котельная №2 п.Труд Нагорная 2</w:t>
            </w:r>
          </w:p>
        </w:tc>
        <w:tc>
          <w:tcPr>
            <w:tcW w:w="2977" w:type="dxa"/>
            <w:gridSpan w:val="2"/>
            <w:vMerge/>
            <w:tcBorders>
              <w:left w:val="nil"/>
              <w:right w:val="single" w:sz="4" w:space="0" w:color="auto"/>
            </w:tcBorders>
          </w:tcPr>
          <w:p w:rsidR="00441658" w:rsidRPr="00F16FB6" w:rsidRDefault="00441658" w:rsidP="00F67C9E">
            <w:pPr>
              <w:pStyle w:val="Default"/>
              <w:jc w:val="both"/>
              <w:rPr>
                <w:sz w:val="16"/>
                <w:szCs w:val="16"/>
              </w:rPr>
            </w:pPr>
          </w:p>
        </w:tc>
      </w:tr>
      <w:tr w:rsidR="00441658" w:rsidRPr="00F16FB6" w:rsidTr="00441658">
        <w:trPr>
          <w:trHeight w:val="205"/>
        </w:trPr>
        <w:tc>
          <w:tcPr>
            <w:tcW w:w="4219" w:type="dxa"/>
            <w:tcBorders>
              <w:top w:val="single" w:sz="2" w:space="0" w:color="000000"/>
              <w:left w:val="single" w:sz="4" w:space="0" w:color="auto"/>
              <w:bottom w:val="single" w:sz="4" w:space="0" w:color="auto"/>
              <w:right w:val="single" w:sz="4" w:space="0" w:color="auto"/>
            </w:tcBorders>
            <w:shd w:val="clear" w:color="auto" w:fill="auto"/>
            <w:noWrap/>
          </w:tcPr>
          <w:p w:rsidR="00441658" w:rsidRPr="00F16FB6" w:rsidRDefault="00441658" w:rsidP="00182E3E">
            <w:pPr>
              <w:pStyle w:val="Default"/>
              <w:jc w:val="center"/>
              <w:rPr>
                <w:sz w:val="16"/>
                <w:szCs w:val="16"/>
              </w:rPr>
            </w:pPr>
            <w:r w:rsidRPr="00F16FB6">
              <w:rPr>
                <w:sz w:val="16"/>
                <w:szCs w:val="16"/>
              </w:rPr>
              <w:t>Котельная №3 п.Труд Спортивная 2</w:t>
            </w:r>
          </w:p>
        </w:tc>
        <w:tc>
          <w:tcPr>
            <w:tcW w:w="2977" w:type="dxa"/>
            <w:gridSpan w:val="2"/>
            <w:vMerge/>
            <w:tcBorders>
              <w:left w:val="nil"/>
              <w:right w:val="single" w:sz="4" w:space="0" w:color="auto"/>
            </w:tcBorders>
          </w:tcPr>
          <w:p w:rsidR="00441658" w:rsidRPr="00F16FB6" w:rsidRDefault="00441658" w:rsidP="00F67C9E">
            <w:pPr>
              <w:pStyle w:val="Default"/>
              <w:jc w:val="both"/>
              <w:rPr>
                <w:sz w:val="16"/>
                <w:szCs w:val="16"/>
              </w:rPr>
            </w:pPr>
          </w:p>
        </w:tc>
      </w:tr>
      <w:tr w:rsidR="00441658" w:rsidRPr="00F16FB6" w:rsidTr="00441658">
        <w:trPr>
          <w:trHeight w:val="190"/>
        </w:trPr>
        <w:tc>
          <w:tcPr>
            <w:tcW w:w="4219" w:type="dxa"/>
            <w:tcBorders>
              <w:top w:val="single" w:sz="4" w:space="0" w:color="auto"/>
              <w:left w:val="single" w:sz="4" w:space="0" w:color="auto"/>
              <w:bottom w:val="single" w:sz="2" w:space="0" w:color="000000"/>
              <w:right w:val="single" w:sz="4" w:space="0" w:color="auto"/>
            </w:tcBorders>
            <w:shd w:val="clear" w:color="auto" w:fill="auto"/>
            <w:noWrap/>
          </w:tcPr>
          <w:p w:rsidR="00441658" w:rsidRPr="00F16FB6" w:rsidRDefault="00441658" w:rsidP="00182E3E">
            <w:pPr>
              <w:pStyle w:val="Default"/>
              <w:jc w:val="center"/>
              <w:rPr>
                <w:sz w:val="16"/>
                <w:szCs w:val="16"/>
              </w:rPr>
            </w:pPr>
            <w:r w:rsidRPr="00F16FB6">
              <w:rPr>
                <w:sz w:val="16"/>
                <w:szCs w:val="16"/>
              </w:rPr>
              <w:lastRenderedPageBreak/>
              <w:t>Котельная с.Андреевское-</w:t>
            </w:r>
          </w:p>
        </w:tc>
        <w:tc>
          <w:tcPr>
            <w:tcW w:w="2977" w:type="dxa"/>
            <w:gridSpan w:val="2"/>
            <w:vMerge/>
            <w:tcBorders>
              <w:left w:val="nil"/>
              <w:right w:val="single" w:sz="4" w:space="0" w:color="auto"/>
            </w:tcBorders>
          </w:tcPr>
          <w:p w:rsidR="00441658" w:rsidRPr="00F16FB6" w:rsidRDefault="00441658" w:rsidP="00F67C9E">
            <w:pPr>
              <w:pStyle w:val="Default"/>
              <w:jc w:val="both"/>
              <w:rPr>
                <w:sz w:val="16"/>
                <w:szCs w:val="16"/>
              </w:rPr>
            </w:pPr>
          </w:p>
        </w:tc>
      </w:tr>
      <w:tr w:rsidR="00441658" w:rsidRPr="00F16FB6" w:rsidTr="00441658">
        <w:trPr>
          <w:trHeight w:val="255"/>
        </w:trPr>
        <w:tc>
          <w:tcPr>
            <w:tcW w:w="4219" w:type="dxa"/>
            <w:tcBorders>
              <w:top w:val="single" w:sz="2" w:space="0" w:color="000000"/>
              <w:left w:val="single" w:sz="4" w:space="0" w:color="auto"/>
              <w:bottom w:val="single" w:sz="4" w:space="0" w:color="auto"/>
              <w:right w:val="single" w:sz="4" w:space="0" w:color="auto"/>
            </w:tcBorders>
            <w:shd w:val="clear" w:color="auto" w:fill="auto"/>
            <w:noWrap/>
          </w:tcPr>
          <w:p w:rsidR="00441658" w:rsidRPr="00F16FB6" w:rsidRDefault="00441658" w:rsidP="00182E3E">
            <w:pPr>
              <w:pStyle w:val="Default"/>
              <w:jc w:val="center"/>
              <w:rPr>
                <w:sz w:val="16"/>
                <w:szCs w:val="16"/>
              </w:rPr>
            </w:pPr>
            <w:r w:rsidRPr="00F16FB6">
              <w:rPr>
                <w:sz w:val="16"/>
                <w:szCs w:val="16"/>
              </w:rPr>
              <w:t>Теплогенераторнаяс. Андреевское</w:t>
            </w:r>
          </w:p>
        </w:tc>
        <w:tc>
          <w:tcPr>
            <w:tcW w:w="2977" w:type="dxa"/>
            <w:gridSpan w:val="2"/>
            <w:vMerge/>
            <w:tcBorders>
              <w:left w:val="nil"/>
              <w:right w:val="single" w:sz="4" w:space="0" w:color="auto"/>
            </w:tcBorders>
          </w:tcPr>
          <w:p w:rsidR="00441658" w:rsidRPr="00F16FB6" w:rsidRDefault="00441658" w:rsidP="00F67C9E">
            <w:pPr>
              <w:pStyle w:val="Default"/>
              <w:jc w:val="both"/>
              <w:rPr>
                <w:sz w:val="16"/>
                <w:szCs w:val="16"/>
              </w:rPr>
            </w:pPr>
          </w:p>
        </w:tc>
      </w:tr>
      <w:tr w:rsidR="00441658" w:rsidRPr="00F16FB6" w:rsidTr="00441658">
        <w:trPr>
          <w:trHeight w:val="20"/>
        </w:trPr>
        <w:tc>
          <w:tcPr>
            <w:tcW w:w="4219" w:type="dxa"/>
            <w:tcBorders>
              <w:top w:val="single" w:sz="4" w:space="0" w:color="auto"/>
              <w:left w:val="single" w:sz="4" w:space="0" w:color="auto"/>
              <w:bottom w:val="single" w:sz="4" w:space="0" w:color="auto"/>
              <w:right w:val="single" w:sz="4" w:space="0" w:color="auto"/>
            </w:tcBorders>
            <w:shd w:val="clear" w:color="auto" w:fill="auto"/>
            <w:noWrap/>
          </w:tcPr>
          <w:p w:rsidR="00441658" w:rsidRPr="00F16FB6" w:rsidRDefault="00441658" w:rsidP="00182E3E">
            <w:pPr>
              <w:pStyle w:val="Default"/>
              <w:jc w:val="center"/>
              <w:rPr>
                <w:sz w:val="16"/>
                <w:szCs w:val="16"/>
              </w:rPr>
            </w:pPr>
            <w:r w:rsidRPr="00F16FB6">
              <w:rPr>
                <w:sz w:val="16"/>
                <w:szCs w:val="16"/>
              </w:rPr>
              <w:t>Котельная д.Пекша</w:t>
            </w:r>
          </w:p>
        </w:tc>
        <w:tc>
          <w:tcPr>
            <w:tcW w:w="2977" w:type="dxa"/>
            <w:gridSpan w:val="2"/>
            <w:vMerge/>
            <w:tcBorders>
              <w:left w:val="nil"/>
              <w:right w:val="single" w:sz="4" w:space="0" w:color="auto"/>
            </w:tcBorders>
          </w:tcPr>
          <w:p w:rsidR="00441658" w:rsidRPr="00F16FB6" w:rsidRDefault="00441658" w:rsidP="00F67C9E">
            <w:pPr>
              <w:pStyle w:val="Default"/>
              <w:jc w:val="both"/>
              <w:rPr>
                <w:sz w:val="16"/>
                <w:szCs w:val="16"/>
              </w:rPr>
            </w:pPr>
          </w:p>
        </w:tc>
      </w:tr>
      <w:tr w:rsidR="00441658" w:rsidRPr="00F16FB6" w:rsidTr="00441658">
        <w:trPr>
          <w:trHeight w:val="20"/>
        </w:trPr>
        <w:tc>
          <w:tcPr>
            <w:tcW w:w="4219" w:type="dxa"/>
            <w:tcBorders>
              <w:top w:val="single" w:sz="4" w:space="0" w:color="auto"/>
              <w:left w:val="single" w:sz="4" w:space="0" w:color="auto"/>
              <w:bottom w:val="single" w:sz="4" w:space="0" w:color="auto"/>
              <w:right w:val="single" w:sz="4" w:space="0" w:color="auto"/>
            </w:tcBorders>
            <w:shd w:val="clear" w:color="auto" w:fill="auto"/>
            <w:noWrap/>
          </w:tcPr>
          <w:p w:rsidR="00441658" w:rsidRPr="00F16FB6" w:rsidRDefault="00441658" w:rsidP="00182E3E">
            <w:pPr>
              <w:pStyle w:val="Default"/>
              <w:jc w:val="center"/>
              <w:rPr>
                <w:sz w:val="16"/>
                <w:szCs w:val="16"/>
              </w:rPr>
            </w:pPr>
            <w:r w:rsidRPr="00F16FB6">
              <w:rPr>
                <w:sz w:val="16"/>
                <w:szCs w:val="16"/>
              </w:rPr>
              <w:t>Котельная д.Липна Дачная</w:t>
            </w:r>
          </w:p>
        </w:tc>
        <w:tc>
          <w:tcPr>
            <w:tcW w:w="2977" w:type="dxa"/>
            <w:gridSpan w:val="2"/>
            <w:tcBorders>
              <w:left w:val="nil"/>
              <w:right w:val="single" w:sz="4" w:space="0" w:color="auto"/>
            </w:tcBorders>
          </w:tcPr>
          <w:p w:rsidR="00441658" w:rsidRPr="00F16FB6" w:rsidRDefault="00441658" w:rsidP="00F67C9E">
            <w:pPr>
              <w:pStyle w:val="Default"/>
              <w:jc w:val="both"/>
              <w:rPr>
                <w:sz w:val="16"/>
                <w:szCs w:val="16"/>
              </w:rPr>
            </w:pPr>
          </w:p>
        </w:tc>
      </w:tr>
      <w:tr w:rsidR="00441658" w:rsidRPr="00F16FB6" w:rsidTr="00441658">
        <w:trPr>
          <w:trHeight w:val="20"/>
        </w:trPr>
        <w:tc>
          <w:tcPr>
            <w:tcW w:w="4219" w:type="dxa"/>
            <w:tcBorders>
              <w:top w:val="single" w:sz="4" w:space="0" w:color="auto"/>
              <w:left w:val="single" w:sz="4" w:space="0" w:color="auto"/>
              <w:bottom w:val="single" w:sz="4" w:space="0" w:color="auto"/>
              <w:right w:val="single" w:sz="4" w:space="0" w:color="auto"/>
            </w:tcBorders>
            <w:shd w:val="clear" w:color="auto" w:fill="auto"/>
            <w:noWrap/>
          </w:tcPr>
          <w:p w:rsidR="00441658" w:rsidRPr="00F16FB6" w:rsidRDefault="00441658" w:rsidP="00182E3E">
            <w:pPr>
              <w:pStyle w:val="Default"/>
              <w:jc w:val="center"/>
              <w:rPr>
                <w:sz w:val="16"/>
                <w:szCs w:val="16"/>
              </w:rPr>
            </w:pPr>
            <w:r w:rsidRPr="00F16FB6">
              <w:rPr>
                <w:sz w:val="16"/>
                <w:szCs w:val="16"/>
              </w:rPr>
              <w:t>Котельная п.Сушнево-1</w:t>
            </w:r>
          </w:p>
        </w:tc>
        <w:tc>
          <w:tcPr>
            <w:tcW w:w="2977" w:type="dxa"/>
            <w:gridSpan w:val="2"/>
            <w:tcBorders>
              <w:left w:val="nil"/>
              <w:right w:val="single" w:sz="4" w:space="0" w:color="auto"/>
            </w:tcBorders>
          </w:tcPr>
          <w:p w:rsidR="00441658" w:rsidRPr="00F16FB6" w:rsidRDefault="00441658" w:rsidP="00F67C9E">
            <w:pPr>
              <w:pStyle w:val="Default"/>
              <w:jc w:val="both"/>
              <w:rPr>
                <w:sz w:val="16"/>
                <w:szCs w:val="16"/>
              </w:rPr>
            </w:pPr>
          </w:p>
        </w:tc>
      </w:tr>
      <w:tr w:rsidR="00441658" w:rsidRPr="00F16FB6" w:rsidTr="00441658">
        <w:trPr>
          <w:trHeight w:val="20"/>
        </w:trPr>
        <w:tc>
          <w:tcPr>
            <w:tcW w:w="4219" w:type="dxa"/>
            <w:tcBorders>
              <w:top w:val="single" w:sz="4" w:space="0" w:color="auto"/>
              <w:left w:val="single" w:sz="4" w:space="0" w:color="auto"/>
              <w:bottom w:val="single" w:sz="4" w:space="0" w:color="auto"/>
              <w:right w:val="single" w:sz="4" w:space="0" w:color="auto"/>
            </w:tcBorders>
            <w:shd w:val="clear" w:color="auto" w:fill="auto"/>
            <w:noWrap/>
          </w:tcPr>
          <w:p w:rsidR="00441658" w:rsidRPr="00F16FB6" w:rsidRDefault="00441658" w:rsidP="00182E3E">
            <w:pPr>
              <w:pStyle w:val="Default"/>
              <w:jc w:val="center"/>
              <w:rPr>
                <w:sz w:val="16"/>
                <w:szCs w:val="16"/>
              </w:rPr>
            </w:pPr>
            <w:r w:rsidRPr="00F16FB6">
              <w:rPr>
                <w:sz w:val="16"/>
                <w:szCs w:val="16"/>
              </w:rPr>
              <w:t>котельная п.Сушнево-2</w:t>
            </w:r>
          </w:p>
        </w:tc>
        <w:tc>
          <w:tcPr>
            <w:tcW w:w="2977" w:type="dxa"/>
            <w:gridSpan w:val="2"/>
            <w:tcBorders>
              <w:left w:val="nil"/>
              <w:bottom w:val="single" w:sz="4" w:space="0" w:color="auto"/>
              <w:right w:val="single" w:sz="4" w:space="0" w:color="auto"/>
            </w:tcBorders>
          </w:tcPr>
          <w:p w:rsidR="00441658" w:rsidRPr="00F16FB6" w:rsidRDefault="00441658" w:rsidP="00F67C9E">
            <w:pPr>
              <w:pStyle w:val="Default"/>
              <w:jc w:val="both"/>
              <w:rPr>
                <w:sz w:val="16"/>
                <w:szCs w:val="16"/>
              </w:rPr>
            </w:pPr>
          </w:p>
        </w:tc>
      </w:tr>
    </w:tbl>
    <w:p w:rsidR="00EF02CD" w:rsidRPr="00F16FB6" w:rsidRDefault="00441658" w:rsidP="00F67C9E">
      <w:pPr>
        <w:spacing w:after="0"/>
        <w:ind w:firstLine="284"/>
        <w:jc w:val="both"/>
        <w:rPr>
          <w:rFonts w:ascii="Times New Roman" w:hAnsi="Times New Roman" w:cs="Times New Roman"/>
          <w:b/>
          <w:sz w:val="16"/>
          <w:szCs w:val="16"/>
        </w:rPr>
      </w:pPr>
      <w:r w:rsidRPr="00F16FB6">
        <w:rPr>
          <w:rFonts w:ascii="Times New Roman" w:hAnsi="Times New Roman" w:cs="Times New Roman"/>
          <w:b/>
          <w:sz w:val="16"/>
          <w:szCs w:val="16"/>
        </w:rPr>
        <w:t>8</w:t>
      </w:r>
      <w:r w:rsidR="00EF02CD" w:rsidRPr="00F16FB6">
        <w:rPr>
          <w:rFonts w:ascii="Times New Roman" w:hAnsi="Times New Roman" w:cs="Times New Roman"/>
          <w:b/>
          <w:sz w:val="16"/>
          <w:szCs w:val="16"/>
        </w:rPr>
        <w:t>) 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p w:rsidR="00EF02CD" w:rsidRPr="00F16FB6" w:rsidRDefault="00EF02CD" w:rsidP="00F67C9E">
      <w:pPr>
        <w:spacing w:after="0"/>
        <w:ind w:firstLine="284"/>
        <w:jc w:val="both"/>
        <w:rPr>
          <w:rFonts w:ascii="Times New Roman" w:hAnsi="Times New Roman" w:cs="Times New Roman"/>
          <w:sz w:val="16"/>
          <w:szCs w:val="16"/>
        </w:rPr>
      </w:pPr>
      <w:r w:rsidRPr="00F16FB6">
        <w:rPr>
          <w:rFonts w:ascii="Times New Roman" w:hAnsi="Times New Roman" w:cs="Times New Roman"/>
          <w:sz w:val="16"/>
          <w:szCs w:val="16"/>
        </w:rPr>
        <w:t xml:space="preserve">Комбинированная выработка электрической и тепловой энергии на территории </w:t>
      </w:r>
      <w:r w:rsidR="00441658" w:rsidRPr="00F16FB6">
        <w:rPr>
          <w:rFonts w:ascii="Times New Roman" w:hAnsi="Times New Roman" w:cs="Times New Roman"/>
          <w:sz w:val="16"/>
          <w:szCs w:val="16"/>
        </w:rPr>
        <w:t>Пекшинского</w:t>
      </w:r>
      <w:r w:rsidRPr="00F16FB6">
        <w:rPr>
          <w:rFonts w:ascii="Times New Roman" w:hAnsi="Times New Roman" w:cs="Times New Roman"/>
          <w:sz w:val="16"/>
          <w:szCs w:val="16"/>
        </w:rPr>
        <w:t xml:space="preserve"> сельского поселения не осуществляется.</w:t>
      </w:r>
    </w:p>
    <w:p w:rsidR="00EF02CD" w:rsidRPr="00F16FB6" w:rsidRDefault="00441658" w:rsidP="00F67C9E">
      <w:pPr>
        <w:spacing w:after="0"/>
        <w:ind w:firstLine="284"/>
        <w:jc w:val="both"/>
        <w:rPr>
          <w:rFonts w:ascii="Times New Roman" w:hAnsi="Times New Roman" w:cs="Times New Roman"/>
          <w:b/>
          <w:sz w:val="16"/>
          <w:szCs w:val="16"/>
        </w:rPr>
      </w:pPr>
      <w:r w:rsidRPr="00F16FB6">
        <w:rPr>
          <w:rFonts w:ascii="Times New Roman" w:hAnsi="Times New Roman" w:cs="Times New Roman"/>
          <w:b/>
          <w:sz w:val="16"/>
          <w:szCs w:val="16"/>
        </w:rPr>
        <w:t>9</w:t>
      </w:r>
      <w:r w:rsidR="00EF02CD" w:rsidRPr="00F16FB6">
        <w:rPr>
          <w:rFonts w:ascii="Times New Roman" w:hAnsi="Times New Roman" w:cs="Times New Roman"/>
          <w:b/>
          <w:sz w:val="16"/>
          <w:szCs w:val="16"/>
        </w:rPr>
        <w:t>) доля отпуска тепловой энергии, осуществляемого потребителям по приборам учета, в общем объеме отпущенной тепловой энергии</w:t>
      </w:r>
    </w:p>
    <w:p w:rsidR="00EF02CD" w:rsidRPr="00F16FB6" w:rsidRDefault="00EF02CD" w:rsidP="00F67C9E">
      <w:pPr>
        <w:spacing w:after="0"/>
        <w:ind w:firstLine="284"/>
        <w:jc w:val="both"/>
        <w:rPr>
          <w:rFonts w:ascii="Times New Roman" w:hAnsi="Times New Roman" w:cs="Times New Roman"/>
          <w:sz w:val="16"/>
          <w:szCs w:val="16"/>
        </w:rPr>
      </w:pPr>
      <w:r w:rsidRPr="00F16FB6">
        <w:rPr>
          <w:rFonts w:ascii="Times New Roman" w:hAnsi="Times New Roman" w:cs="Times New Roman"/>
          <w:sz w:val="16"/>
          <w:szCs w:val="16"/>
        </w:rPr>
        <w:t xml:space="preserve">Информация, о долях отпуска тепловой энергии, осуществляемого потребителям по приборам учета, в общем объеме отпущенной тепловой энергии на территории </w:t>
      </w:r>
      <w:r w:rsidR="00441658" w:rsidRPr="00F16FB6">
        <w:rPr>
          <w:rFonts w:ascii="Times New Roman" w:hAnsi="Times New Roman" w:cs="Times New Roman"/>
          <w:sz w:val="16"/>
          <w:szCs w:val="16"/>
        </w:rPr>
        <w:t>Пекшинского</w:t>
      </w:r>
      <w:r w:rsidRPr="00F16FB6">
        <w:rPr>
          <w:rFonts w:ascii="Times New Roman" w:hAnsi="Times New Roman" w:cs="Times New Roman"/>
          <w:sz w:val="16"/>
          <w:szCs w:val="16"/>
        </w:rPr>
        <w:t xml:space="preserve"> сельского поселения отсутствует.</w:t>
      </w:r>
    </w:p>
    <w:p w:rsidR="00EF02CD" w:rsidRPr="00F16FB6" w:rsidRDefault="00441658" w:rsidP="00F67C9E">
      <w:pPr>
        <w:spacing w:after="0"/>
        <w:ind w:firstLine="284"/>
        <w:jc w:val="both"/>
        <w:rPr>
          <w:rFonts w:ascii="Times New Roman" w:hAnsi="Times New Roman" w:cs="Times New Roman"/>
          <w:b/>
          <w:sz w:val="16"/>
          <w:szCs w:val="16"/>
        </w:rPr>
      </w:pPr>
      <w:r w:rsidRPr="00F16FB6">
        <w:rPr>
          <w:rFonts w:ascii="Times New Roman" w:hAnsi="Times New Roman" w:cs="Times New Roman"/>
          <w:b/>
          <w:sz w:val="16"/>
          <w:szCs w:val="16"/>
        </w:rPr>
        <w:t>10</w:t>
      </w:r>
      <w:r w:rsidR="00EF02CD" w:rsidRPr="00F16FB6">
        <w:rPr>
          <w:rFonts w:ascii="Times New Roman" w:hAnsi="Times New Roman" w:cs="Times New Roman"/>
          <w:b/>
          <w:sz w:val="16"/>
          <w:szCs w:val="16"/>
        </w:rPr>
        <w:t>) средневзвешенный (по материальной характеристике) срок эксплуатации тепловых сетей (для каждой системы теплоснабжения)</w:t>
      </w:r>
    </w:p>
    <w:p w:rsidR="00EF02CD" w:rsidRPr="00F16FB6" w:rsidRDefault="00EF02CD" w:rsidP="00F67C9E">
      <w:pPr>
        <w:spacing w:after="0"/>
        <w:ind w:firstLine="284"/>
        <w:jc w:val="both"/>
        <w:rPr>
          <w:rFonts w:ascii="Times New Roman" w:hAnsi="Times New Roman" w:cs="Times New Roman"/>
          <w:sz w:val="16"/>
          <w:szCs w:val="16"/>
        </w:rPr>
      </w:pPr>
      <w:r w:rsidRPr="00F16FB6">
        <w:rPr>
          <w:rFonts w:ascii="Times New Roman" w:hAnsi="Times New Roman" w:cs="Times New Roman"/>
          <w:sz w:val="16"/>
          <w:szCs w:val="16"/>
        </w:rPr>
        <w:t xml:space="preserve">Средневзвешенный срок эксплуатации тепловых сетей на территории </w:t>
      </w:r>
      <w:r w:rsidR="00441658" w:rsidRPr="00F16FB6">
        <w:rPr>
          <w:rFonts w:ascii="Times New Roman" w:hAnsi="Times New Roman" w:cs="Times New Roman"/>
          <w:sz w:val="16"/>
          <w:szCs w:val="16"/>
        </w:rPr>
        <w:t>Пекшинского</w:t>
      </w:r>
      <w:r w:rsidRPr="00F16FB6">
        <w:rPr>
          <w:rFonts w:ascii="Times New Roman" w:hAnsi="Times New Roman" w:cs="Times New Roman"/>
          <w:sz w:val="16"/>
          <w:szCs w:val="16"/>
        </w:rPr>
        <w:t xml:space="preserve"> сельского поселения указана в таблице </w:t>
      </w:r>
      <w:r w:rsidR="00441658" w:rsidRPr="00F16FB6">
        <w:rPr>
          <w:rFonts w:ascii="Times New Roman" w:hAnsi="Times New Roman" w:cs="Times New Roman"/>
          <w:sz w:val="16"/>
          <w:szCs w:val="16"/>
        </w:rPr>
        <w:t>33</w:t>
      </w:r>
      <w:r w:rsidRPr="00F16FB6">
        <w:rPr>
          <w:rFonts w:ascii="Times New Roman" w:hAnsi="Times New Roman" w:cs="Times New Roman"/>
          <w:sz w:val="16"/>
          <w:szCs w:val="16"/>
        </w:rPr>
        <w:t>, измеряется в годах</w:t>
      </w:r>
    </w:p>
    <w:p w:rsidR="00EF02CD" w:rsidRPr="00F16FB6" w:rsidRDefault="00EF02CD" w:rsidP="00F67C9E">
      <w:pPr>
        <w:spacing w:after="0"/>
        <w:jc w:val="right"/>
        <w:rPr>
          <w:rFonts w:ascii="Times New Roman" w:hAnsi="Times New Roman" w:cs="Times New Roman"/>
          <w:b/>
          <w:sz w:val="16"/>
          <w:szCs w:val="16"/>
        </w:rPr>
      </w:pPr>
      <w:r w:rsidRPr="00F16FB6">
        <w:rPr>
          <w:rFonts w:ascii="Times New Roman" w:hAnsi="Times New Roman" w:cs="Times New Roman"/>
          <w:b/>
          <w:sz w:val="16"/>
          <w:szCs w:val="16"/>
        </w:rPr>
        <w:t xml:space="preserve">Таблица </w:t>
      </w:r>
      <w:r w:rsidR="00441658" w:rsidRPr="00F16FB6">
        <w:rPr>
          <w:rFonts w:ascii="Times New Roman" w:hAnsi="Times New Roman" w:cs="Times New Roman"/>
          <w:b/>
          <w:sz w:val="16"/>
          <w:szCs w:val="16"/>
        </w:rPr>
        <w:t>33</w:t>
      </w:r>
    </w:p>
    <w:tbl>
      <w:tblPr>
        <w:tblW w:w="0" w:type="auto"/>
        <w:tblInd w:w="-5" w:type="dxa"/>
        <w:tblLayout w:type="fixed"/>
        <w:tblLook w:val="04A0" w:firstRow="1" w:lastRow="0" w:firstColumn="1" w:lastColumn="0" w:noHBand="0" w:noVBand="1"/>
      </w:tblPr>
      <w:tblGrid>
        <w:gridCol w:w="3544"/>
        <w:gridCol w:w="1531"/>
        <w:gridCol w:w="992"/>
        <w:gridCol w:w="1276"/>
      </w:tblGrid>
      <w:tr w:rsidR="00EF02CD" w:rsidRPr="00F16FB6" w:rsidTr="00441658">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2CD" w:rsidRPr="00F16FB6" w:rsidRDefault="00EF02CD" w:rsidP="00441658">
            <w:pPr>
              <w:pStyle w:val="ad"/>
              <w:rPr>
                <w:b/>
                <w:sz w:val="16"/>
                <w:szCs w:val="16"/>
                <w:lang w:eastAsia="ru-RU"/>
              </w:rPr>
            </w:pPr>
            <w:r w:rsidRPr="00F16FB6">
              <w:rPr>
                <w:b/>
                <w:sz w:val="16"/>
                <w:szCs w:val="16"/>
                <w:lang w:eastAsia="ru-RU"/>
              </w:rPr>
              <w:t>Показатель</w:t>
            </w:r>
          </w:p>
        </w:tc>
        <w:tc>
          <w:tcPr>
            <w:tcW w:w="1531" w:type="dxa"/>
            <w:tcBorders>
              <w:top w:val="single" w:sz="4" w:space="0" w:color="auto"/>
              <w:left w:val="nil"/>
              <w:bottom w:val="single" w:sz="4" w:space="0" w:color="auto"/>
              <w:right w:val="single" w:sz="4" w:space="0" w:color="auto"/>
            </w:tcBorders>
            <w:vAlign w:val="center"/>
          </w:tcPr>
          <w:p w:rsidR="00EF02CD" w:rsidRPr="00F16FB6" w:rsidRDefault="00EF02CD" w:rsidP="00441658">
            <w:pPr>
              <w:pStyle w:val="ad"/>
              <w:rPr>
                <w:b/>
                <w:sz w:val="16"/>
                <w:szCs w:val="16"/>
                <w:lang w:eastAsia="ru-RU"/>
              </w:rPr>
            </w:pPr>
            <w:r w:rsidRPr="00F16FB6">
              <w:rPr>
                <w:b/>
                <w:sz w:val="16"/>
                <w:szCs w:val="16"/>
                <w:lang w:eastAsia="ru-RU"/>
              </w:rPr>
              <w:t>2018 г. (факт)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2CD" w:rsidRPr="00F16FB6" w:rsidRDefault="00EF02CD" w:rsidP="00441658">
            <w:pPr>
              <w:pStyle w:val="ad"/>
              <w:rPr>
                <w:b/>
                <w:sz w:val="16"/>
                <w:szCs w:val="16"/>
                <w:lang w:eastAsia="ru-RU"/>
              </w:rPr>
            </w:pPr>
            <w:r w:rsidRPr="00F16FB6">
              <w:rPr>
                <w:b/>
                <w:sz w:val="16"/>
                <w:szCs w:val="16"/>
                <w:lang w:eastAsia="ru-RU"/>
              </w:rPr>
              <w:t>2019 г.</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F02CD" w:rsidRPr="00F16FB6" w:rsidRDefault="00EF02CD" w:rsidP="00441658">
            <w:pPr>
              <w:pStyle w:val="ad"/>
              <w:rPr>
                <w:b/>
                <w:sz w:val="16"/>
                <w:szCs w:val="16"/>
                <w:lang w:eastAsia="ru-RU"/>
              </w:rPr>
            </w:pPr>
            <w:r w:rsidRPr="00F16FB6">
              <w:rPr>
                <w:b/>
                <w:sz w:val="16"/>
                <w:szCs w:val="16"/>
                <w:lang w:eastAsia="ru-RU"/>
              </w:rPr>
              <w:t>2020-2030 г.</w:t>
            </w:r>
          </w:p>
        </w:tc>
      </w:tr>
      <w:tr w:rsidR="00441658" w:rsidRPr="00F16FB6" w:rsidTr="00441658">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rsidR="00441658" w:rsidRPr="00F16FB6" w:rsidRDefault="00441658" w:rsidP="00182E3E">
            <w:pPr>
              <w:pStyle w:val="Default"/>
              <w:jc w:val="center"/>
              <w:rPr>
                <w:sz w:val="16"/>
                <w:szCs w:val="16"/>
              </w:rPr>
            </w:pPr>
            <w:r w:rsidRPr="00F16FB6">
              <w:rPr>
                <w:sz w:val="16"/>
                <w:szCs w:val="16"/>
              </w:rPr>
              <w:t>Котельная №1 п.Труд Советская 7а</w:t>
            </w:r>
          </w:p>
        </w:tc>
        <w:tc>
          <w:tcPr>
            <w:tcW w:w="1531" w:type="dxa"/>
            <w:tcBorders>
              <w:top w:val="single" w:sz="4" w:space="0" w:color="auto"/>
              <w:left w:val="nil"/>
              <w:bottom w:val="single" w:sz="4" w:space="0" w:color="auto"/>
              <w:right w:val="single" w:sz="4" w:space="0" w:color="auto"/>
            </w:tcBorders>
            <w:vAlign w:val="center"/>
          </w:tcPr>
          <w:p w:rsidR="00441658" w:rsidRPr="00F16FB6" w:rsidRDefault="00441658" w:rsidP="00441658">
            <w:pPr>
              <w:pStyle w:val="ad"/>
              <w:rPr>
                <w:sz w:val="16"/>
                <w:szCs w:val="16"/>
                <w:lang w:eastAsia="ru-RU"/>
              </w:rPr>
            </w:pPr>
            <w:r w:rsidRPr="00F16FB6">
              <w:rPr>
                <w:sz w:val="16"/>
                <w:szCs w:val="16"/>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58" w:rsidRPr="00F16FB6" w:rsidRDefault="00441658" w:rsidP="00441658">
            <w:pPr>
              <w:pStyle w:val="ad"/>
              <w:rPr>
                <w:sz w:val="16"/>
                <w:szCs w:val="16"/>
                <w:lang w:eastAsia="ru-RU"/>
              </w:rPr>
            </w:pPr>
            <w:r w:rsidRPr="00F16FB6">
              <w:rPr>
                <w:sz w:val="16"/>
                <w:szCs w:val="16"/>
                <w:lang w:eastAsia="ru-RU"/>
              </w:rPr>
              <w:t>19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41658" w:rsidRPr="00F16FB6" w:rsidRDefault="00441658" w:rsidP="00441658">
            <w:pPr>
              <w:pStyle w:val="ad"/>
              <w:rPr>
                <w:sz w:val="16"/>
                <w:szCs w:val="16"/>
                <w:lang w:eastAsia="ru-RU"/>
              </w:rPr>
            </w:pPr>
            <w:r w:rsidRPr="00F16FB6">
              <w:rPr>
                <w:sz w:val="16"/>
                <w:szCs w:val="16"/>
                <w:lang w:eastAsia="ru-RU"/>
              </w:rPr>
              <w:t>18</w:t>
            </w:r>
          </w:p>
        </w:tc>
      </w:tr>
      <w:tr w:rsidR="00441658" w:rsidRPr="00F16FB6" w:rsidTr="00441658">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rsidR="00441658" w:rsidRPr="00F16FB6" w:rsidRDefault="00441658" w:rsidP="00182E3E">
            <w:pPr>
              <w:pStyle w:val="Default"/>
              <w:jc w:val="center"/>
              <w:rPr>
                <w:sz w:val="16"/>
                <w:szCs w:val="16"/>
              </w:rPr>
            </w:pPr>
            <w:r w:rsidRPr="00F16FB6">
              <w:rPr>
                <w:sz w:val="16"/>
                <w:szCs w:val="16"/>
              </w:rPr>
              <w:t>Котельная №2 п.Труд Нагорная 2</w:t>
            </w:r>
          </w:p>
        </w:tc>
        <w:tc>
          <w:tcPr>
            <w:tcW w:w="1531" w:type="dxa"/>
            <w:tcBorders>
              <w:top w:val="single" w:sz="4" w:space="0" w:color="auto"/>
              <w:left w:val="nil"/>
              <w:bottom w:val="single" w:sz="4" w:space="0" w:color="auto"/>
              <w:right w:val="single" w:sz="4" w:space="0" w:color="auto"/>
            </w:tcBorders>
            <w:vAlign w:val="center"/>
          </w:tcPr>
          <w:p w:rsidR="00441658" w:rsidRPr="00F16FB6" w:rsidRDefault="00441658" w:rsidP="00441658">
            <w:pPr>
              <w:pStyle w:val="ad"/>
              <w:rPr>
                <w:sz w:val="16"/>
                <w:szCs w:val="16"/>
                <w:lang w:eastAsia="ru-RU"/>
              </w:rPr>
            </w:pPr>
            <w:r w:rsidRPr="00F16FB6">
              <w:rPr>
                <w:sz w:val="16"/>
                <w:szCs w:val="16"/>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58" w:rsidRPr="00F16FB6" w:rsidRDefault="00441658" w:rsidP="00441658">
            <w:pPr>
              <w:pStyle w:val="ad"/>
              <w:rPr>
                <w:sz w:val="16"/>
                <w:szCs w:val="16"/>
                <w:lang w:eastAsia="ru-RU"/>
              </w:rPr>
            </w:pPr>
            <w:r w:rsidRPr="00F16FB6">
              <w:rPr>
                <w:sz w:val="16"/>
                <w:szCs w:val="16"/>
                <w:lang w:eastAsia="ru-RU"/>
              </w:rPr>
              <w:t>19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41658" w:rsidRPr="00F16FB6" w:rsidRDefault="00441658" w:rsidP="00441658">
            <w:pPr>
              <w:pStyle w:val="ad"/>
              <w:rPr>
                <w:sz w:val="16"/>
                <w:szCs w:val="16"/>
                <w:lang w:eastAsia="ru-RU"/>
              </w:rPr>
            </w:pPr>
            <w:r w:rsidRPr="00F16FB6">
              <w:rPr>
                <w:sz w:val="16"/>
                <w:szCs w:val="16"/>
                <w:lang w:eastAsia="ru-RU"/>
              </w:rPr>
              <w:t>18</w:t>
            </w:r>
          </w:p>
        </w:tc>
      </w:tr>
      <w:tr w:rsidR="00441658" w:rsidRPr="00F16FB6" w:rsidTr="00441658">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rsidR="00441658" w:rsidRPr="00F16FB6" w:rsidRDefault="00441658" w:rsidP="00182E3E">
            <w:pPr>
              <w:pStyle w:val="Default"/>
              <w:jc w:val="center"/>
              <w:rPr>
                <w:sz w:val="16"/>
                <w:szCs w:val="16"/>
              </w:rPr>
            </w:pPr>
            <w:r w:rsidRPr="00F16FB6">
              <w:rPr>
                <w:sz w:val="16"/>
                <w:szCs w:val="16"/>
              </w:rPr>
              <w:t>Котельная №3 п.Труд Спортивная 2</w:t>
            </w:r>
          </w:p>
        </w:tc>
        <w:tc>
          <w:tcPr>
            <w:tcW w:w="1531" w:type="dxa"/>
            <w:tcBorders>
              <w:top w:val="single" w:sz="4" w:space="0" w:color="auto"/>
              <w:left w:val="nil"/>
              <w:bottom w:val="single" w:sz="4" w:space="0" w:color="auto"/>
              <w:right w:val="single" w:sz="4" w:space="0" w:color="auto"/>
            </w:tcBorders>
            <w:vAlign w:val="center"/>
          </w:tcPr>
          <w:p w:rsidR="00441658" w:rsidRPr="00F16FB6" w:rsidRDefault="00441658" w:rsidP="00441658">
            <w:pPr>
              <w:pStyle w:val="ad"/>
              <w:rPr>
                <w:sz w:val="16"/>
                <w:szCs w:val="16"/>
                <w:lang w:eastAsia="ru-RU"/>
              </w:rPr>
            </w:pPr>
            <w:r w:rsidRPr="00F16FB6">
              <w:rPr>
                <w:sz w:val="16"/>
                <w:szCs w:val="16"/>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58" w:rsidRPr="00F16FB6" w:rsidRDefault="00441658" w:rsidP="00441658">
            <w:pPr>
              <w:pStyle w:val="ad"/>
              <w:rPr>
                <w:sz w:val="16"/>
                <w:szCs w:val="16"/>
                <w:lang w:eastAsia="ru-RU"/>
              </w:rPr>
            </w:pPr>
            <w:r w:rsidRPr="00F16FB6">
              <w:rPr>
                <w:sz w:val="16"/>
                <w:szCs w:val="16"/>
                <w:lang w:eastAsia="ru-RU"/>
              </w:rPr>
              <w:t>19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41658" w:rsidRPr="00F16FB6" w:rsidRDefault="00441658" w:rsidP="00441658">
            <w:pPr>
              <w:pStyle w:val="ad"/>
              <w:rPr>
                <w:sz w:val="16"/>
                <w:szCs w:val="16"/>
                <w:lang w:eastAsia="ru-RU"/>
              </w:rPr>
            </w:pPr>
            <w:r w:rsidRPr="00F16FB6">
              <w:rPr>
                <w:sz w:val="16"/>
                <w:szCs w:val="16"/>
                <w:lang w:eastAsia="ru-RU"/>
              </w:rPr>
              <w:t>18</w:t>
            </w:r>
          </w:p>
        </w:tc>
      </w:tr>
      <w:tr w:rsidR="00441658" w:rsidRPr="00F16FB6" w:rsidTr="00441658">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rsidR="00441658" w:rsidRPr="00F16FB6" w:rsidRDefault="00441658" w:rsidP="00182E3E">
            <w:pPr>
              <w:pStyle w:val="Default"/>
              <w:jc w:val="center"/>
              <w:rPr>
                <w:sz w:val="16"/>
                <w:szCs w:val="16"/>
              </w:rPr>
            </w:pPr>
            <w:r w:rsidRPr="00F16FB6">
              <w:rPr>
                <w:sz w:val="16"/>
                <w:szCs w:val="16"/>
              </w:rPr>
              <w:t>Котельная с.Андреевское-</w:t>
            </w:r>
          </w:p>
        </w:tc>
        <w:tc>
          <w:tcPr>
            <w:tcW w:w="1531" w:type="dxa"/>
            <w:tcBorders>
              <w:top w:val="single" w:sz="4" w:space="0" w:color="auto"/>
              <w:left w:val="nil"/>
              <w:bottom w:val="single" w:sz="4" w:space="0" w:color="auto"/>
              <w:right w:val="single" w:sz="4" w:space="0" w:color="auto"/>
            </w:tcBorders>
            <w:vAlign w:val="center"/>
          </w:tcPr>
          <w:p w:rsidR="00441658" w:rsidRPr="00F16FB6" w:rsidRDefault="00441658" w:rsidP="00441658">
            <w:pPr>
              <w:pStyle w:val="ad"/>
              <w:rPr>
                <w:sz w:val="16"/>
                <w:szCs w:val="16"/>
                <w:lang w:eastAsia="ru-RU"/>
              </w:rPr>
            </w:pPr>
            <w:r w:rsidRPr="00F16FB6">
              <w:rPr>
                <w:sz w:val="16"/>
                <w:szCs w:val="16"/>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58" w:rsidRPr="00F16FB6" w:rsidRDefault="00441658" w:rsidP="00441658">
            <w:pPr>
              <w:pStyle w:val="ad"/>
              <w:rPr>
                <w:sz w:val="16"/>
                <w:szCs w:val="16"/>
                <w:lang w:eastAsia="ru-RU"/>
              </w:rPr>
            </w:pPr>
            <w:r w:rsidRPr="00F16FB6">
              <w:rPr>
                <w:sz w:val="16"/>
                <w:szCs w:val="16"/>
                <w:lang w:eastAsia="ru-RU"/>
              </w:rPr>
              <w:t>19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41658" w:rsidRPr="00F16FB6" w:rsidRDefault="00441658" w:rsidP="00441658">
            <w:pPr>
              <w:pStyle w:val="ad"/>
              <w:rPr>
                <w:sz w:val="16"/>
                <w:szCs w:val="16"/>
                <w:lang w:eastAsia="ru-RU"/>
              </w:rPr>
            </w:pPr>
            <w:r w:rsidRPr="00F16FB6">
              <w:rPr>
                <w:sz w:val="16"/>
                <w:szCs w:val="16"/>
                <w:lang w:eastAsia="ru-RU"/>
              </w:rPr>
              <w:t>18</w:t>
            </w:r>
          </w:p>
        </w:tc>
      </w:tr>
      <w:tr w:rsidR="00441658" w:rsidRPr="00F16FB6" w:rsidTr="00441658">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rsidR="00441658" w:rsidRPr="00F16FB6" w:rsidRDefault="00441658" w:rsidP="00182E3E">
            <w:pPr>
              <w:pStyle w:val="Default"/>
              <w:jc w:val="center"/>
              <w:rPr>
                <w:sz w:val="16"/>
                <w:szCs w:val="16"/>
              </w:rPr>
            </w:pPr>
            <w:r w:rsidRPr="00F16FB6">
              <w:rPr>
                <w:sz w:val="16"/>
                <w:szCs w:val="16"/>
              </w:rPr>
              <w:t>Теплогенераторнаяс. Андреевское</w:t>
            </w:r>
          </w:p>
        </w:tc>
        <w:tc>
          <w:tcPr>
            <w:tcW w:w="1531" w:type="dxa"/>
            <w:tcBorders>
              <w:top w:val="single" w:sz="4" w:space="0" w:color="auto"/>
              <w:left w:val="nil"/>
              <w:bottom w:val="single" w:sz="4" w:space="0" w:color="auto"/>
              <w:right w:val="single" w:sz="4" w:space="0" w:color="auto"/>
            </w:tcBorders>
            <w:vAlign w:val="center"/>
          </w:tcPr>
          <w:p w:rsidR="00441658" w:rsidRPr="00F16FB6" w:rsidRDefault="00441658" w:rsidP="00441658">
            <w:pPr>
              <w:pStyle w:val="ad"/>
              <w:rPr>
                <w:sz w:val="16"/>
                <w:szCs w:val="16"/>
                <w:lang w:eastAsia="ru-RU"/>
              </w:rPr>
            </w:pPr>
            <w:r w:rsidRPr="00F16FB6">
              <w:rPr>
                <w:sz w:val="16"/>
                <w:szCs w:val="16"/>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58" w:rsidRPr="00F16FB6" w:rsidRDefault="00441658" w:rsidP="00441658">
            <w:pPr>
              <w:pStyle w:val="ad"/>
              <w:rPr>
                <w:sz w:val="16"/>
                <w:szCs w:val="16"/>
                <w:lang w:eastAsia="ru-RU"/>
              </w:rPr>
            </w:pPr>
            <w:r w:rsidRPr="00F16FB6">
              <w:rPr>
                <w:sz w:val="16"/>
                <w:szCs w:val="16"/>
                <w:lang w:eastAsia="ru-RU"/>
              </w:rPr>
              <w:t>19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41658" w:rsidRPr="00F16FB6" w:rsidRDefault="00441658" w:rsidP="00441658">
            <w:pPr>
              <w:pStyle w:val="ad"/>
              <w:rPr>
                <w:sz w:val="16"/>
                <w:szCs w:val="16"/>
                <w:lang w:eastAsia="ru-RU"/>
              </w:rPr>
            </w:pPr>
            <w:r w:rsidRPr="00F16FB6">
              <w:rPr>
                <w:sz w:val="16"/>
                <w:szCs w:val="16"/>
                <w:lang w:eastAsia="ru-RU"/>
              </w:rPr>
              <w:t>18</w:t>
            </w:r>
          </w:p>
        </w:tc>
      </w:tr>
      <w:tr w:rsidR="00441658" w:rsidRPr="00F16FB6" w:rsidTr="00441658">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rsidR="00441658" w:rsidRPr="00F16FB6" w:rsidRDefault="00441658" w:rsidP="00182E3E">
            <w:pPr>
              <w:pStyle w:val="Default"/>
              <w:jc w:val="center"/>
              <w:rPr>
                <w:sz w:val="16"/>
                <w:szCs w:val="16"/>
              </w:rPr>
            </w:pPr>
            <w:r w:rsidRPr="00F16FB6">
              <w:rPr>
                <w:sz w:val="16"/>
                <w:szCs w:val="16"/>
              </w:rPr>
              <w:t>Котельная д.Пекша</w:t>
            </w:r>
          </w:p>
        </w:tc>
        <w:tc>
          <w:tcPr>
            <w:tcW w:w="1531" w:type="dxa"/>
            <w:tcBorders>
              <w:top w:val="single" w:sz="4" w:space="0" w:color="auto"/>
              <w:left w:val="nil"/>
              <w:bottom w:val="single" w:sz="4" w:space="0" w:color="auto"/>
              <w:right w:val="single" w:sz="4" w:space="0" w:color="auto"/>
            </w:tcBorders>
            <w:vAlign w:val="center"/>
          </w:tcPr>
          <w:p w:rsidR="00441658" w:rsidRPr="00F16FB6" w:rsidRDefault="00441658" w:rsidP="00441658">
            <w:pPr>
              <w:pStyle w:val="ad"/>
              <w:rPr>
                <w:sz w:val="16"/>
                <w:szCs w:val="16"/>
                <w:lang w:eastAsia="ru-RU"/>
              </w:rPr>
            </w:pPr>
            <w:r w:rsidRPr="00F16FB6">
              <w:rPr>
                <w:sz w:val="16"/>
                <w:szCs w:val="16"/>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58" w:rsidRPr="00F16FB6" w:rsidRDefault="00441658" w:rsidP="00441658">
            <w:pPr>
              <w:pStyle w:val="ad"/>
              <w:rPr>
                <w:sz w:val="16"/>
                <w:szCs w:val="16"/>
                <w:lang w:eastAsia="ru-RU"/>
              </w:rPr>
            </w:pPr>
            <w:r w:rsidRPr="00F16FB6">
              <w:rPr>
                <w:sz w:val="16"/>
                <w:szCs w:val="16"/>
                <w:lang w:eastAsia="ru-RU"/>
              </w:rPr>
              <w:t>19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41658" w:rsidRPr="00F16FB6" w:rsidRDefault="00441658" w:rsidP="00441658">
            <w:pPr>
              <w:pStyle w:val="ad"/>
              <w:rPr>
                <w:sz w:val="16"/>
                <w:szCs w:val="16"/>
                <w:lang w:eastAsia="ru-RU"/>
              </w:rPr>
            </w:pPr>
            <w:r w:rsidRPr="00F16FB6">
              <w:rPr>
                <w:sz w:val="16"/>
                <w:szCs w:val="16"/>
                <w:lang w:eastAsia="ru-RU"/>
              </w:rPr>
              <w:t>18</w:t>
            </w:r>
          </w:p>
        </w:tc>
      </w:tr>
      <w:tr w:rsidR="00441658" w:rsidRPr="00F16FB6" w:rsidTr="00441658">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rsidR="00441658" w:rsidRPr="00F16FB6" w:rsidRDefault="00441658" w:rsidP="00182E3E">
            <w:pPr>
              <w:pStyle w:val="Default"/>
              <w:jc w:val="center"/>
              <w:rPr>
                <w:sz w:val="16"/>
                <w:szCs w:val="16"/>
              </w:rPr>
            </w:pPr>
            <w:r w:rsidRPr="00F16FB6">
              <w:rPr>
                <w:sz w:val="16"/>
                <w:szCs w:val="16"/>
              </w:rPr>
              <w:t>Котельная д.Липна Дачная</w:t>
            </w:r>
          </w:p>
        </w:tc>
        <w:tc>
          <w:tcPr>
            <w:tcW w:w="1531" w:type="dxa"/>
            <w:tcBorders>
              <w:top w:val="single" w:sz="4" w:space="0" w:color="auto"/>
              <w:left w:val="nil"/>
              <w:bottom w:val="single" w:sz="4" w:space="0" w:color="auto"/>
              <w:right w:val="single" w:sz="4" w:space="0" w:color="auto"/>
            </w:tcBorders>
            <w:vAlign w:val="center"/>
          </w:tcPr>
          <w:p w:rsidR="00441658" w:rsidRPr="00F16FB6" w:rsidRDefault="00441658" w:rsidP="00441658">
            <w:pPr>
              <w:pStyle w:val="ad"/>
              <w:rPr>
                <w:sz w:val="16"/>
                <w:szCs w:val="16"/>
                <w:lang w:eastAsia="ru-RU"/>
              </w:rPr>
            </w:pPr>
            <w:r w:rsidRPr="00F16FB6">
              <w:rPr>
                <w:sz w:val="16"/>
                <w:szCs w:val="16"/>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58" w:rsidRPr="00F16FB6" w:rsidRDefault="00441658" w:rsidP="00441658">
            <w:pPr>
              <w:pStyle w:val="ad"/>
              <w:rPr>
                <w:sz w:val="16"/>
                <w:szCs w:val="16"/>
                <w:lang w:eastAsia="ru-RU"/>
              </w:rPr>
            </w:pPr>
            <w:r w:rsidRPr="00F16FB6">
              <w:rPr>
                <w:sz w:val="16"/>
                <w:szCs w:val="16"/>
                <w:lang w:eastAsia="ru-RU"/>
              </w:rPr>
              <w:t>19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41658" w:rsidRPr="00F16FB6" w:rsidRDefault="00441658" w:rsidP="00441658">
            <w:pPr>
              <w:pStyle w:val="ad"/>
              <w:rPr>
                <w:sz w:val="16"/>
                <w:szCs w:val="16"/>
                <w:lang w:eastAsia="ru-RU"/>
              </w:rPr>
            </w:pPr>
            <w:r w:rsidRPr="00F16FB6">
              <w:rPr>
                <w:sz w:val="16"/>
                <w:szCs w:val="16"/>
                <w:lang w:eastAsia="ru-RU"/>
              </w:rPr>
              <w:t>18</w:t>
            </w:r>
          </w:p>
        </w:tc>
      </w:tr>
      <w:tr w:rsidR="00441658" w:rsidRPr="00F16FB6" w:rsidTr="00441658">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rsidR="00441658" w:rsidRPr="00F16FB6" w:rsidRDefault="00441658" w:rsidP="00182E3E">
            <w:pPr>
              <w:pStyle w:val="Default"/>
              <w:jc w:val="center"/>
              <w:rPr>
                <w:sz w:val="16"/>
                <w:szCs w:val="16"/>
              </w:rPr>
            </w:pPr>
            <w:r w:rsidRPr="00F16FB6">
              <w:rPr>
                <w:sz w:val="16"/>
                <w:szCs w:val="16"/>
              </w:rPr>
              <w:t>Котельная п.Сушнево-1</w:t>
            </w:r>
          </w:p>
        </w:tc>
        <w:tc>
          <w:tcPr>
            <w:tcW w:w="1531" w:type="dxa"/>
            <w:tcBorders>
              <w:top w:val="single" w:sz="4" w:space="0" w:color="auto"/>
              <w:left w:val="nil"/>
              <w:bottom w:val="single" w:sz="4" w:space="0" w:color="auto"/>
              <w:right w:val="single" w:sz="4" w:space="0" w:color="auto"/>
            </w:tcBorders>
            <w:vAlign w:val="center"/>
          </w:tcPr>
          <w:p w:rsidR="00441658" w:rsidRPr="00F16FB6" w:rsidRDefault="00441658" w:rsidP="00441658">
            <w:pPr>
              <w:pStyle w:val="ad"/>
              <w:rPr>
                <w:sz w:val="16"/>
                <w:szCs w:val="16"/>
                <w:lang w:eastAsia="ru-RU"/>
              </w:rPr>
            </w:pPr>
            <w:r w:rsidRPr="00F16FB6">
              <w:rPr>
                <w:sz w:val="16"/>
                <w:szCs w:val="16"/>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58" w:rsidRPr="00F16FB6" w:rsidRDefault="00441658" w:rsidP="00441658">
            <w:pPr>
              <w:pStyle w:val="ad"/>
              <w:rPr>
                <w:sz w:val="16"/>
                <w:szCs w:val="16"/>
                <w:lang w:eastAsia="ru-RU"/>
              </w:rPr>
            </w:pPr>
            <w:r w:rsidRPr="00F16FB6">
              <w:rPr>
                <w:sz w:val="16"/>
                <w:szCs w:val="16"/>
                <w:lang w:eastAsia="ru-RU"/>
              </w:rPr>
              <w:t>19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41658" w:rsidRPr="00F16FB6" w:rsidRDefault="00441658" w:rsidP="00441658">
            <w:pPr>
              <w:pStyle w:val="ad"/>
              <w:rPr>
                <w:sz w:val="16"/>
                <w:szCs w:val="16"/>
                <w:lang w:eastAsia="ru-RU"/>
              </w:rPr>
            </w:pPr>
            <w:r w:rsidRPr="00F16FB6">
              <w:rPr>
                <w:sz w:val="16"/>
                <w:szCs w:val="16"/>
                <w:lang w:eastAsia="ru-RU"/>
              </w:rPr>
              <w:t>18</w:t>
            </w:r>
          </w:p>
        </w:tc>
      </w:tr>
      <w:tr w:rsidR="00441658" w:rsidRPr="00F16FB6" w:rsidTr="00441658">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rsidR="00441658" w:rsidRPr="00F16FB6" w:rsidRDefault="00441658" w:rsidP="00182E3E">
            <w:pPr>
              <w:pStyle w:val="Default"/>
              <w:jc w:val="center"/>
              <w:rPr>
                <w:sz w:val="16"/>
                <w:szCs w:val="16"/>
              </w:rPr>
            </w:pPr>
            <w:r w:rsidRPr="00F16FB6">
              <w:rPr>
                <w:sz w:val="16"/>
                <w:szCs w:val="16"/>
              </w:rPr>
              <w:t>котельная п.Сушнево-2</w:t>
            </w:r>
          </w:p>
        </w:tc>
        <w:tc>
          <w:tcPr>
            <w:tcW w:w="1531" w:type="dxa"/>
            <w:tcBorders>
              <w:top w:val="single" w:sz="4" w:space="0" w:color="auto"/>
              <w:left w:val="nil"/>
              <w:bottom w:val="single" w:sz="4" w:space="0" w:color="auto"/>
              <w:right w:val="single" w:sz="4" w:space="0" w:color="auto"/>
            </w:tcBorders>
            <w:vAlign w:val="center"/>
          </w:tcPr>
          <w:p w:rsidR="00441658" w:rsidRPr="00F16FB6" w:rsidRDefault="00441658" w:rsidP="00441658">
            <w:pPr>
              <w:pStyle w:val="ad"/>
              <w:rPr>
                <w:sz w:val="16"/>
                <w:szCs w:val="16"/>
                <w:lang w:eastAsia="ru-RU"/>
              </w:rPr>
            </w:pPr>
            <w:r w:rsidRPr="00F16FB6">
              <w:rPr>
                <w:sz w:val="16"/>
                <w:szCs w:val="16"/>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58" w:rsidRPr="00F16FB6" w:rsidRDefault="00441658" w:rsidP="00441658">
            <w:pPr>
              <w:pStyle w:val="ad"/>
              <w:rPr>
                <w:sz w:val="16"/>
                <w:szCs w:val="16"/>
                <w:lang w:eastAsia="ru-RU"/>
              </w:rPr>
            </w:pPr>
            <w:r w:rsidRPr="00F16FB6">
              <w:rPr>
                <w:sz w:val="16"/>
                <w:szCs w:val="16"/>
                <w:lang w:eastAsia="ru-RU"/>
              </w:rPr>
              <w:t>19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41658" w:rsidRPr="00F16FB6" w:rsidRDefault="00441658" w:rsidP="00441658">
            <w:pPr>
              <w:pStyle w:val="ad"/>
              <w:rPr>
                <w:sz w:val="16"/>
                <w:szCs w:val="16"/>
                <w:lang w:eastAsia="ru-RU"/>
              </w:rPr>
            </w:pPr>
            <w:r w:rsidRPr="00F16FB6">
              <w:rPr>
                <w:sz w:val="16"/>
                <w:szCs w:val="16"/>
                <w:lang w:eastAsia="ru-RU"/>
              </w:rPr>
              <w:t>18</w:t>
            </w:r>
          </w:p>
        </w:tc>
      </w:tr>
    </w:tbl>
    <w:p w:rsidR="00EF02CD" w:rsidRPr="00F16FB6" w:rsidRDefault="00441658" w:rsidP="00F67C9E">
      <w:pPr>
        <w:spacing w:after="0"/>
        <w:ind w:firstLine="284"/>
        <w:jc w:val="both"/>
        <w:rPr>
          <w:rFonts w:ascii="Times New Roman" w:hAnsi="Times New Roman" w:cs="Times New Roman"/>
          <w:b/>
          <w:sz w:val="16"/>
          <w:szCs w:val="16"/>
        </w:rPr>
      </w:pPr>
      <w:r w:rsidRPr="00F16FB6">
        <w:rPr>
          <w:rFonts w:ascii="Times New Roman" w:hAnsi="Times New Roman" w:cs="Times New Roman"/>
          <w:b/>
          <w:sz w:val="16"/>
          <w:szCs w:val="16"/>
        </w:rPr>
        <w:t>11</w:t>
      </w:r>
      <w:r w:rsidR="00EF02CD" w:rsidRPr="00F16FB6">
        <w:rPr>
          <w:rFonts w:ascii="Times New Roman" w:hAnsi="Times New Roman" w:cs="Times New Roman"/>
          <w:b/>
          <w:sz w:val="16"/>
          <w:szCs w:val="16"/>
        </w:rPr>
        <w:t>) 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 городского округа, города федерального значения)</w:t>
      </w:r>
    </w:p>
    <w:p w:rsidR="00EF02CD" w:rsidRPr="00F16FB6" w:rsidRDefault="00EF02CD" w:rsidP="00F67C9E">
      <w:pPr>
        <w:spacing w:after="0"/>
        <w:ind w:firstLine="284"/>
        <w:jc w:val="both"/>
        <w:rPr>
          <w:rFonts w:ascii="Times New Roman" w:hAnsi="Times New Roman" w:cs="Times New Roman"/>
          <w:sz w:val="16"/>
          <w:szCs w:val="16"/>
        </w:rPr>
      </w:pPr>
      <w:r w:rsidRPr="00F16FB6">
        <w:rPr>
          <w:rFonts w:ascii="Times New Roman" w:hAnsi="Times New Roman" w:cs="Times New Roman"/>
          <w:sz w:val="16"/>
          <w:szCs w:val="16"/>
        </w:rPr>
        <w:t xml:space="preserve">Отношение материальной характеристики тепловых сетей, реконструированных за год, к общей материальной характеристике тепловых сетей на территории </w:t>
      </w:r>
      <w:r w:rsidR="00441658" w:rsidRPr="00F16FB6">
        <w:rPr>
          <w:rFonts w:ascii="Times New Roman" w:hAnsi="Times New Roman" w:cs="Times New Roman"/>
          <w:sz w:val="16"/>
          <w:szCs w:val="16"/>
        </w:rPr>
        <w:t>Пекшинского</w:t>
      </w:r>
      <w:r w:rsidRPr="00F16FB6">
        <w:rPr>
          <w:rFonts w:ascii="Times New Roman" w:hAnsi="Times New Roman" w:cs="Times New Roman"/>
          <w:sz w:val="16"/>
          <w:szCs w:val="16"/>
        </w:rPr>
        <w:t xml:space="preserve"> сельского поселения указана в таблице </w:t>
      </w:r>
      <w:r w:rsidR="00441658" w:rsidRPr="00F16FB6">
        <w:rPr>
          <w:rFonts w:ascii="Times New Roman" w:hAnsi="Times New Roman" w:cs="Times New Roman"/>
          <w:sz w:val="16"/>
          <w:szCs w:val="16"/>
        </w:rPr>
        <w:t>34</w:t>
      </w:r>
      <w:r w:rsidRPr="00F16FB6">
        <w:rPr>
          <w:rFonts w:ascii="Times New Roman" w:hAnsi="Times New Roman" w:cs="Times New Roman"/>
          <w:sz w:val="16"/>
          <w:szCs w:val="16"/>
        </w:rPr>
        <w:t>.</w:t>
      </w:r>
    </w:p>
    <w:p w:rsidR="00EF02CD" w:rsidRPr="00F16FB6" w:rsidRDefault="00EF02CD" w:rsidP="00F67C9E">
      <w:pPr>
        <w:spacing w:after="0"/>
        <w:jc w:val="right"/>
        <w:rPr>
          <w:rFonts w:ascii="Times New Roman" w:hAnsi="Times New Roman" w:cs="Times New Roman"/>
          <w:b/>
          <w:sz w:val="16"/>
          <w:szCs w:val="16"/>
        </w:rPr>
      </w:pPr>
      <w:r w:rsidRPr="00F16FB6">
        <w:rPr>
          <w:rFonts w:ascii="Times New Roman" w:hAnsi="Times New Roman" w:cs="Times New Roman"/>
          <w:b/>
          <w:sz w:val="16"/>
          <w:szCs w:val="16"/>
        </w:rPr>
        <w:t xml:space="preserve">Таблица </w:t>
      </w:r>
      <w:r w:rsidR="00441658" w:rsidRPr="00F16FB6">
        <w:rPr>
          <w:rFonts w:ascii="Times New Roman" w:hAnsi="Times New Roman" w:cs="Times New Roman"/>
          <w:b/>
          <w:sz w:val="16"/>
          <w:szCs w:val="16"/>
        </w:rPr>
        <w:t>34</w:t>
      </w:r>
    </w:p>
    <w:tbl>
      <w:tblPr>
        <w:tblW w:w="0" w:type="auto"/>
        <w:tblInd w:w="-5" w:type="dxa"/>
        <w:tblLayout w:type="fixed"/>
        <w:tblLook w:val="04A0" w:firstRow="1" w:lastRow="0" w:firstColumn="1" w:lastColumn="0" w:noHBand="0" w:noVBand="1"/>
      </w:tblPr>
      <w:tblGrid>
        <w:gridCol w:w="3544"/>
        <w:gridCol w:w="1531"/>
        <w:gridCol w:w="992"/>
        <w:gridCol w:w="1276"/>
      </w:tblGrid>
      <w:tr w:rsidR="00EF02CD" w:rsidRPr="00F16FB6" w:rsidTr="00441658">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2CD" w:rsidRPr="00F16FB6" w:rsidRDefault="00EF02CD" w:rsidP="00441658">
            <w:pPr>
              <w:pStyle w:val="ad"/>
              <w:rPr>
                <w:b/>
                <w:sz w:val="16"/>
                <w:szCs w:val="16"/>
                <w:lang w:eastAsia="ru-RU"/>
              </w:rPr>
            </w:pPr>
            <w:r w:rsidRPr="00F16FB6">
              <w:rPr>
                <w:b/>
                <w:sz w:val="16"/>
                <w:szCs w:val="16"/>
                <w:lang w:eastAsia="ru-RU"/>
              </w:rPr>
              <w:t>Показатель</w:t>
            </w:r>
          </w:p>
        </w:tc>
        <w:tc>
          <w:tcPr>
            <w:tcW w:w="1531" w:type="dxa"/>
            <w:tcBorders>
              <w:top w:val="single" w:sz="4" w:space="0" w:color="auto"/>
              <w:left w:val="nil"/>
              <w:bottom w:val="single" w:sz="4" w:space="0" w:color="auto"/>
              <w:right w:val="single" w:sz="4" w:space="0" w:color="auto"/>
            </w:tcBorders>
            <w:vAlign w:val="center"/>
          </w:tcPr>
          <w:p w:rsidR="00EF02CD" w:rsidRPr="00F16FB6" w:rsidRDefault="00EF02CD" w:rsidP="00441658">
            <w:pPr>
              <w:pStyle w:val="ad"/>
              <w:rPr>
                <w:b/>
                <w:sz w:val="16"/>
                <w:szCs w:val="16"/>
                <w:lang w:eastAsia="ru-RU"/>
              </w:rPr>
            </w:pPr>
            <w:r w:rsidRPr="00F16FB6">
              <w:rPr>
                <w:b/>
                <w:sz w:val="16"/>
                <w:szCs w:val="16"/>
                <w:lang w:eastAsia="ru-RU"/>
              </w:rPr>
              <w:t>2018 г.  (факт)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2CD" w:rsidRPr="00F16FB6" w:rsidRDefault="00EF02CD" w:rsidP="00441658">
            <w:pPr>
              <w:pStyle w:val="ad"/>
              <w:rPr>
                <w:b/>
                <w:sz w:val="16"/>
                <w:szCs w:val="16"/>
                <w:lang w:eastAsia="ru-RU"/>
              </w:rPr>
            </w:pPr>
            <w:r w:rsidRPr="00F16FB6">
              <w:rPr>
                <w:b/>
                <w:sz w:val="16"/>
                <w:szCs w:val="16"/>
                <w:lang w:eastAsia="ru-RU"/>
              </w:rPr>
              <w:t>2019 г.</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F02CD" w:rsidRPr="00F16FB6" w:rsidRDefault="00EF02CD" w:rsidP="00441658">
            <w:pPr>
              <w:pStyle w:val="ad"/>
              <w:rPr>
                <w:b/>
                <w:sz w:val="16"/>
                <w:szCs w:val="16"/>
                <w:lang w:eastAsia="ru-RU"/>
              </w:rPr>
            </w:pPr>
            <w:r w:rsidRPr="00F16FB6">
              <w:rPr>
                <w:b/>
                <w:sz w:val="16"/>
                <w:szCs w:val="16"/>
                <w:lang w:eastAsia="ru-RU"/>
              </w:rPr>
              <w:t>2020-2030 г.</w:t>
            </w:r>
          </w:p>
        </w:tc>
      </w:tr>
      <w:tr w:rsidR="00441658" w:rsidRPr="00F16FB6" w:rsidTr="00182E3E">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rsidR="00441658" w:rsidRPr="00F16FB6" w:rsidRDefault="00441658" w:rsidP="00441658">
            <w:pPr>
              <w:pStyle w:val="Default"/>
              <w:jc w:val="center"/>
              <w:rPr>
                <w:sz w:val="16"/>
                <w:szCs w:val="16"/>
              </w:rPr>
            </w:pPr>
            <w:r w:rsidRPr="00F16FB6">
              <w:rPr>
                <w:sz w:val="16"/>
                <w:szCs w:val="16"/>
              </w:rPr>
              <w:t>Котельная №1 п.Труд Советская 7а</w:t>
            </w:r>
          </w:p>
        </w:tc>
        <w:tc>
          <w:tcPr>
            <w:tcW w:w="1531" w:type="dxa"/>
            <w:tcBorders>
              <w:top w:val="single" w:sz="4" w:space="0" w:color="auto"/>
              <w:left w:val="nil"/>
              <w:bottom w:val="single" w:sz="4" w:space="0" w:color="auto"/>
              <w:right w:val="single" w:sz="4" w:space="0" w:color="auto"/>
            </w:tcBorders>
            <w:vAlign w:val="center"/>
          </w:tcPr>
          <w:p w:rsidR="00441658" w:rsidRPr="00F16FB6" w:rsidRDefault="00441658" w:rsidP="00441658">
            <w:pPr>
              <w:pStyle w:val="ad"/>
              <w:rPr>
                <w:sz w:val="16"/>
                <w:szCs w:val="16"/>
                <w:lang w:eastAsia="ru-RU"/>
              </w:rPr>
            </w:pPr>
            <w:r w:rsidRPr="00F16FB6">
              <w:rPr>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58" w:rsidRPr="00F16FB6" w:rsidRDefault="00441658" w:rsidP="00441658">
            <w:pPr>
              <w:pStyle w:val="ad"/>
              <w:rPr>
                <w:sz w:val="16"/>
                <w:szCs w:val="16"/>
                <w:lang w:eastAsia="ru-RU"/>
              </w:rPr>
            </w:pPr>
            <w:r w:rsidRPr="00F16FB6">
              <w:rPr>
                <w:sz w:val="16"/>
                <w:szCs w:val="16"/>
                <w:lang w:eastAsia="ru-RU"/>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41658" w:rsidRPr="00F16FB6" w:rsidRDefault="00441658" w:rsidP="00441658">
            <w:pPr>
              <w:pStyle w:val="ad"/>
              <w:rPr>
                <w:sz w:val="16"/>
                <w:szCs w:val="16"/>
                <w:lang w:eastAsia="ru-RU"/>
              </w:rPr>
            </w:pPr>
            <w:r w:rsidRPr="00F16FB6">
              <w:rPr>
                <w:sz w:val="16"/>
                <w:szCs w:val="16"/>
                <w:lang w:eastAsia="ru-RU"/>
              </w:rPr>
              <w:t>0</w:t>
            </w:r>
          </w:p>
        </w:tc>
      </w:tr>
      <w:tr w:rsidR="00441658" w:rsidRPr="00F16FB6" w:rsidTr="00182E3E">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rsidR="00441658" w:rsidRPr="00F16FB6" w:rsidRDefault="00441658" w:rsidP="00441658">
            <w:pPr>
              <w:pStyle w:val="Default"/>
              <w:jc w:val="center"/>
              <w:rPr>
                <w:sz w:val="16"/>
                <w:szCs w:val="16"/>
              </w:rPr>
            </w:pPr>
            <w:r w:rsidRPr="00F16FB6">
              <w:rPr>
                <w:sz w:val="16"/>
                <w:szCs w:val="16"/>
              </w:rPr>
              <w:t>Котельная №2 п.Труд Нагорная 2</w:t>
            </w:r>
          </w:p>
        </w:tc>
        <w:tc>
          <w:tcPr>
            <w:tcW w:w="1531" w:type="dxa"/>
            <w:tcBorders>
              <w:top w:val="single" w:sz="4" w:space="0" w:color="auto"/>
              <w:left w:val="nil"/>
              <w:bottom w:val="single" w:sz="4" w:space="0" w:color="auto"/>
              <w:right w:val="single" w:sz="4" w:space="0" w:color="auto"/>
            </w:tcBorders>
            <w:vAlign w:val="center"/>
          </w:tcPr>
          <w:p w:rsidR="00441658" w:rsidRPr="00F16FB6" w:rsidRDefault="00441658" w:rsidP="00441658">
            <w:pPr>
              <w:pStyle w:val="ad"/>
              <w:rPr>
                <w:sz w:val="16"/>
                <w:szCs w:val="16"/>
                <w:lang w:eastAsia="ru-RU"/>
              </w:rPr>
            </w:pPr>
            <w:r w:rsidRPr="00F16FB6">
              <w:rPr>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58" w:rsidRPr="00F16FB6" w:rsidRDefault="00441658" w:rsidP="00441658">
            <w:pPr>
              <w:pStyle w:val="ad"/>
              <w:rPr>
                <w:sz w:val="16"/>
                <w:szCs w:val="16"/>
                <w:lang w:eastAsia="ru-RU"/>
              </w:rPr>
            </w:pPr>
            <w:r w:rsidRPr="00F16FB6">
              <w:rPr>
                <w:sz w:val="16"/>
                <w:szCs w:val="16"/>
                <w:lang w:eastAsia="ru-RU"/>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41658" w:rsidRPr="00F16FB6" w:rsidRDefault="00441658" w:rsidP="00441658">
            <w:pPr>
              <w:pStyle w:val="ad"/>
              <w:rPr>
                <w:sz w:val="16"/>
                <w:szCs w:val="16"/>
                <w:lang w:eastAsia="ru-RU"/>
              </w:rPr>
            </w:pPr>
            <w:r w:rsidRPr="00F16FB6">
              <w:rPr>
                <w:sz w:val="16"/>
                <w:szCs w:val="16"/>
                <w:lang w:eastAsia="ru-RU"/>
              </w:rPr>
              <w:t>0</w:t>
            </w:r>
          </w:p>
        </w:tc>
      </w:tr>
      <w:tr w:rsidR="00441658" w:rsidRPr="00F16FB6" w:rsidTr="00182E3E">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rsidR="00441658" w:rsidRPr="00F16FB6" w:rsidRDefault="00441658" w:rsidP="00441658">
            <w:pPr>
              <w:pStyle w:val="Default"/>
              <w:jc w:val="center"/>
              <w:rPr>
                <w:sz w:val="16"/>
                <w:szCs w:val="16"/>
              </w:rPr>
            </w:pPr>
            <w:r w:rsidRPr="00F16FB6">
              <w:rPr>
                <w:sz w:val="16"/>
                <w:szCs w:val="16"/>
              </w:rPr>
              <w:t>Котельная №3 п.Труд Спортивная 2</w:t>
            </w:r>
          </w:p>
        </w:tc>
        <w:tc>
          <w:tcPr>
            <w:tcW w:w="1531" w:type="dxa"/>
            <w:tcBorders>
              <w:top w:val="single" w:sz="4" w:space="0" w:color="auto"/>
              <w:left w:val="nil"/>
              <w:bottom w:val="single" w:sz="4" w:space="0" w:color="auto"/>
              <w:right w:val="single" w:sz="4" w:space="0" w:color="auto"/>
            </w:tcBorders>
            <w:vAlign w:val="center"/>
          </w:tcPr>
          <w:p w:rsidR="00441658" w:rsidRPr="00F16FB6" w:rsidRDefault="00441658" w:rsidP="00441658">
            <w:pPr>
              <w:pStyle w:val="ad"/>
              <w:rPr>
                <w:sz w:val="16"/>
                <w:szCs w:val="16"/>
                <w:lang w:eastAsia="ru-RU"/>
              </w:rPr>
            </w:pPr>
            <w:r w:rsidRPr="00F16FB6">
              <w:rPr>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58" w:rsidRPr="00F16FB6" w:rsidRDefault="00441658" w:rsidP="00441658">
            <w:pPr>
              <w:pStyle w:val="ad"/>
              <w:rPr>
                <w:sz w:val="16"/>
                <w:szCs w:val="16"/>
                <w:lang w:eastAsia="ru-RU"/>
              </w:rPr>
            </w:pPr>
            <w:r w:rsidRPr="00F16FB6">
              <w:rPr>
                <w:sz w:val="16"/>
                <w:szCs w:val="16"/>
                <w:lang w:eastAsia="ru-RU"/>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41658" w:rsidRPr="00F16FB6" w:rsidRDefault="00441658" w:rsidP="00441658">
            <w:pPr>
              <w:pStyle w:val="ad"/>
              <w:rPr>
                <w:sz w:val="16"/>
                <w:szCs w:val="16"/>
                <w:lang w:eastAsia="ru-RU"/>
              </w:rPr>
            </w:pPr>
            <w:r w:rsidRPr="00F16FB6">
              <w:rPr>
                <w:sz w:val="16"/>
                <w:szCs w:val="16"/>
                <w:lang w:eastAsia="ru-RU"/>
              </w:rPr>
              <w:t>0</w:t>
            </w:r>
          </w:p>
        </w:tc>
      </w:tr>
      <w:tr w:rsidR="00441658" w:rsidRPr="00F16FB6" w:rsidTr="00182E3E">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rsidR="00441658" w:rsidRPr="00F16FB6" w:rsidRDefault="00441658" w:rsidP="00441658">
            <w:pPr>
              <w:pStyle w:val="Default"/>
              <w:jc w:val="center"/>
              <w:rPr>
                <w:sz w:val="16"/>
                <w:szCs w:val="16"/>
              </w:rPr>
            </w:pPr>
            <w:r w:rsidRPr="00F16FB6">
              <w:rPr>
                <w:sz w:val="16"/>
                <w:szCs w:val="16"/>
              </w:rPr>
              <w:t>Котельная с.Андреевское-</w:t>
            </w:r>
          </w:p>
        </w:tc>
        <w:tc>
          <w:tcPr>
            <w:tcW w:w="1531" w:type="dxa"/>
            <w:tcBorders>
              <w:top w:val="single" w:sz="4" w:space="0" w:color="auto"/>
              <w:left w:val="nil"/>
              <w:bottom w:val="single" w:sz="4" w:space="0" w:color="auto"/>
              <w:right w:val="single" w:sz="4" w:space="0" w:color="auto"/>
            </w:tcBorders>
            <w:vAlign w:val="center"/>
          </w:tcPr>
          <w:p w:rsidR="00441658" w:rsidRPr="00F16FB6" w:rsidRDefault="00441658" w:rsidP="00441658">
            <w:pPr>
              <w:pStyle w:val="ad"/>
              <w:rPr>
                <w:sz w:val="16"/>
                <w:szCs w:val="16"/>
                <w:lang w:eastAsia="ru-RU"/>
              </w:rPr>
            </w:pPr>
            <w:r w:rsidRPr="00F16FB6">
              <w:rPr>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58" w:rsidRPr="00F16FB6" w:rsidRDefault="00441658" w:rsidP="00441658">
            <w:pPr>
              <w:pStyle w:val="ad"/>
              <w:rPr>
                <w:sz w:val="16"/>
                <w:szCs w:val="16"/>
                <w:lang w:eastAsia="ru-RU"/>
              </w:rPr>
            </w:pPr>
            <w:r w:rsidRPr="00F16FB6">
              <w:rPr>
                <w:sz w:val="16"/>
                <w:szCs w:val="16"/>
                <w:lang w:eastAsia="ru-RU"/>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41658" w:rsidRPr="00F16FB6" w:rsidRDefault="00441658" w:rsidP="00441658">
            <w:pPr>
              <w:pStyle w:val="ad"/>
              <w:rPr>
                <w:sz w:val="16"/>
                <w:szCs w:val="16"/>
                <w:lang w:eastAsia="ru-RU"/>
              </w:rPr>
            </w:pPr>
            <w:r w:rsidRPr="00F16FB6">
              <w:rPr>
                <w:sz w:val="16"/>
                <w:szCs w:val="16"/>
                <w:lang w:eastAsia="ru-RU"/>
              </w:rPr>
              <w:t>0</w:t>
            </w:r>
          </w:p>
        </w:tc>
      </w:tr>
      <w:tr w:rsidR="00441658" w:rsidRPr="00F16FB6" w:rsidTr="00182E3E">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rsidR="00441658" w:rsidRPr="00F16FB6" w:rsidRDefault="00441658" w:rsidP="00441658">
            <w:pPr>
              <w:pStyle w:val="Default"/>
              <w:jc w:val="center"/>
              <w:rPr>
                <w:sz w:val="16"/>
                <w:szCs w:val="16"/>
              </w:rPr>
            </w:pPr>
            <w:r w:rsidRPr="00F16FB6">
              <w:rPr>
                <w:sz w:val="16"/>
                <w:szCs w:val="16"/>
              </w:rPr>
              <w:t>Теплогенераторнаяс. Андреевское</w:t>
            </w:r>
          </w:p>
        </w:tc>
        <w:tc>
          <w:tcPr>
            <w:tcW w:w="1531" w:type="dxa"/>
            <w:tcBorders>
              <w:top w:val="single" w:sz="4" w:space="0" w:color="auto"/>
              <w:left w:val="nil"/>
              <w:bottom w:val="single" w:sz="4" w:space="0" w:color="auto"/>
              <w:right w:val="single" w:sz="4" w:space="0" w:color="auto"/>
            </w:tcBorders>
            <w:vAlign w:val="center"/>
          </w:tcPr>
          <w:p w:rsidR="00441658" w:rsidRPr="00F16FB6" w:rsidRDefault="00441658" w:rsidP="00441658">
            <w:pPr>
              <w:pStyle w:val="ad"/>
              <w:rPr>
                <w:sz w:val="16"/>
                <w:szCs w:val="16"/>
                <w:lang w:eastAsia="ru-RU"/>
              </w:rPr>
            </w:pPr>
            <w:r w:rsidRPr="00F16FB6">
              <w:rPr>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58" w:rsidRPr="00F16FB6" w:rsidRDefault="00441658" w:rsidP="00441658">
            <w:pPr>
              <w:pStyle w:val="ad"/>
              <w:rPr>
                <w:sz w:val="16"/>
                <w:szCs w:val="16"/>
                <w:lang w:eastAsia="ru-RU"/>
              </w:rPr>
            </w:pPr>
            <w:r w:rsidRPr="00F16FB6">
              <w:rPr>
                <w:sz w:val="16"/>
                <w:szCs w:val="16"/>
                <w:lang w:eastAsia="ru-RU"/>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41658" w:rsidRPr="00F16FB6" w:rsidRDefault="00441658" w:rsidP="00441658">
            <w:pPr>
              <w:pStyle w:val="ad"/>
              <w:rPr>
                <w:sz w:val="16"/>
                <w:szCs w:val="16"/>
                <w:lang w:eastAsia="ru-RU"/>
              </w:rPr>
            </w:pPr>
            <w:r w:rsidRPr="00F16FB6">
              <w:rPr>
                <w:sz w:val="16"/>
                <w:szCs w:val="16"/>
                <w:lang w:eastAsia="ru-RU"/>
              </w:rPr>
              <w:t>0</w:t>
            </w:r>
          </w:p>
        </w:tc>
      </w:tr>
      <w:tr w:rsidR="00441658" w:rsidRPr="00F16FB6" w:rsidTr="00182E3E">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rsidR="00441658" w:rsidRPr="00F16FB6" w:rsidRDefault="00441658" w:rsidP="00441658">
            <w:pPr>
              <w:pStyle w:val="Default"/>
              <w:jc w:val="center"/>
              <w:rPr>
                <w:sz w:val="16"/>
                <w:szCs w:val="16"/>
              </w:rPr>
            </w:pPr>
            <w:r w:rsidRPr="00F16FB6">
              <w:rPr>
                <w:sz w:val="16"/>
                <w:szCs w:val="16"/>
              </w:rPr>
              <w:t>Котельная д.Пекша</w:t>
            </w:r>
          </w:p>
        </w:tc>
        <w:tc>
          <w:tcPr>
            <w:tcW w:w="1531" w:type="dxa"/>
            <w:tcBorders>
              <w:top w:val="single" w:sz="4" w:space="0" w:color="auto"/>
              <w:left w:val="nil"/>
              <w:bottom w:val="single" w:sz="4" w:space="0" w:color="auto"/>
              <w:right w:val="single" w:sz="4" w:space="0" w:color="auto"/>
            </w:tcBorders>
            <w:vAlign w:val="center"/>
          </w:tcPr>
          <w:p w:rsidR="00441658" w:rsidRPr="00F16FB6" w:rsidRDefault="00441658" w:rsidP="00441658">
            <w:pPr>
              <w:pStyle w:val="ad"/>
              <w:rPr>
                <w:sz w:val="16"/>
                <w:szCs w:val="16"/>
                <w:lang w:eastAsia="ru-RU"/>
              </w:rPr>
            </w:pPr>
            <w:r w:rsidRPr="00F16FB6">
              <w:rPr>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58" w:rsidRPr="00F16FB6" w:rsidRDefault="00441658" w:rsidP="00441658">
            <w:pPr>
              <w:pStyle w:val="ad"/>
              <w:rPr>
                <w:sz w:val="16"/>
                <w:szCs w:val="16"/>
                <w:lang w:eastAsia="ru-RU"/>
              </w:rPr>
            </w:pPr>
            <w:r w:rsidRPr="00F16FB6">
              <w:rPr>
                <w:sz w:val="16"/>
                <w:szCs w:val="16"/>
                <w:lang w:eastAsia="ru-RU"/>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41658" w:rsidRPr="00F16FB6" w:rsidRDefault="00441658" w:rsidP="00441658">
            <w:pPr>
              <w:pStyle w:val="ad"/>
              <w:rPr>
                <w:sz w:val="16"/>
                <w:szCs w:val="16"/>
                <w:lang w:eastAsia="ru-RU"/>
              </w:rPr>
            </w:pPr>
            <w:r w:rsidRPr="00F16FB6">
              <w:rPr>
                <w:sz w:val="16"/>
                <w:szCs w:val="16"/>
                <w:lang w:eastAsia="ru-RU"/>
              </w:rPr>
              <w:t>0</w:t>
            </w:r>
          </w:p>
        </w:tc>
      </w:tr>
      <w:tr w:rsidR="00441658" w:rsidRPr="00F16FB6" w:rsidTr="00182E3E">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rsidR="00441658" w:rsidRPr="00F16FB6" w:rsidRDefault="00441658" w:rsidP="00441658">
            <w:pPr>
              <w:pStyle w:val="Default"/>
              <w:jc w:val="center"/>
              <w:rPr>
                <w:sz w:val="16"/>
                <w:szCs w:val="16"/>
              </w:rPr>
            </w:pPr>
            <w:r w:rsidRPr="00F16FB6">
              <w:rPr>
                <w:sz w:val="16"/>
                <w:szCs w:val="16"/>
              </w:rPr>
              <w:t>Котельная д.Липна Дачная</w:t>
            </w:r>
          </w:p>
        </w:tc>
        <w:tc>
          <w:tcPr>
            <w:tcW w:w="1531" w:type="dxa"/>
            <w:tcBorders>
              <w:top w:val="single" w:sz="4" w:space="0" w:color="auto"/>
              <w:left w:val="nil"/>
              <w:bottom w:val="single" w:sz="4" w:space="0" w:color="auto"/>
              <w:right w:val="single" w:sz="4" w:space="0" w:color="auto"/>
            </w:tcBorders>
            <w:vAlign w:val="center"/>
          </w:tcPr>
          <w:p w:rsidR="00441658" w:rsidRPr="00F16FB6" w:rsidRDefault="00441658" w:rsidP="00441658">
            <w:pPr>
              <w:pStyle w:val="ad"/>
              <w:rPr>
                <w:sz w:val="16"/>
                <w:szCs w:val="16"/>
                <w:lang w:eastAsia="ru-RU"/>
              </w:rPr>
            </w:pPr>
            <w:r w:rsidRPr="00F16FB6">
              <w:rPr>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58" w:rsidRPr="00F16FB6" w:rsidRDefault="00441658" w:rsidP="00441658">
            <w:pPr>
              <w:pStyle w:val="ad"/>
              <w:rPr>
                <w:sz w:val="16"/>
                <w:szCs w:val="16"/>
                <w:lang w:eastAsia="ru-RU"/>
              </w:rPr>
            </w:pPr>
            <w:r w:rsidRPr="00F16FB6">
              <w:rPr>
                <w:sz w:val="16"/>
                <w:szCs w:val="16"/>
                <w:lang w:eastAsia="ru-RU"/>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41658" w:rsidRPr="00F16FB6" w:rsidRDefault="00441658" w:rsidP="00441658">
            <w:pPr>
              <w:pStyle w:val="ad"/>
              <w:rPr>
                <w:sz w:val="16"/>
                <w:szCs w:val="16"/>
                <w:lang w:eastAsia="ru-RU"/>
              </w:rPr>
            </w:pPr>
            <w:r w:rsidRPr="00F16FB6">
              <w:rPr>
                <w:sz w:val="16"/>
                <w:szCs w:val="16"/>
                <w:lang w:eastAsia="ru-RU"/>
              </w:rPr>
              <w:t>0</w:t>
            </w:r>
          </w:p>
        </w:tc>
      </w:tr>
      <w:tr w:rsidR="00441658" w:rsidRPr="00F16FB6" w:rsidTr="00182E3E">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rsidR="00441658" w:rsidRPr="00F16FB6" w:rsidRDefault="00441658" w:rsidP="00441658">
            <w:pPr>
              <w:pStyle w:val="Default"/>
              <w:jc w:val="center"/>
              <w:rPr>
                <w:sz w:val="16"/>
                <w:szCs w:val="16"/>
              </w:rPr>
            </w:pPr>
            <w:r w:rsidRPr="00F16FB6">
              <w:rPr>
                <w:sz w:val="16"/>
                <w:szCs w:val="16"/>
              </w:rPr>
              <w:t>Котельная п.Сушнево-1</w:t>
            </w:r>
          </w:p>
        </w:tc>
        <w:tc>
          <w:tcPr>
            <w:tcW w:w="1531" w:type="dxa"/>
            <w:tcBorders>
              <w:top w:val="single" w:sz="4" w:space="0" w:color="auto"/>
              <w:left w:val="nil"/>
              <w:bottom w:val="single" w:sz="4" w:space="0" w:color="auto"/>
              <w:right w:val="single" w:sz="4" w:space="0" w:color="auto"/>
            </w:tcBorders>
            <w:vAlign w:val="center"/>
          </w:tcPr>
          <w:p w:rsidR="00441658" w:rsidRPr="00F16FB6" w:rsidRDefault="00441658" w:rsidP="00441658">
            <w:pPr>
              <w:pStyle w:val="ad"/>
              <w:rPr>
                <w:sz w:val="16"/>
                <w:szCs w:val="16"/>
                <w:lang w:eastAsia="ru-RU"/>
              </w:rPr>
            </w:pPr>
            <w:r w:rsidRPr="00F16FB6">
              <w:rPr>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58" w:rsidRPr="00F16FB6" w:rsidRDefault="00441658" w:rsidP="00441658">
            <w:pPr>
              <w:pStyle w:val="ad"/>
              <w:rPr>
                <w:sz w:val="16"/>
                <w:szCs w:val="16"/>
                <w:lang w:eastAsia="ru-RU"/>
              </w:rPr>
            </w:pPr>
            <w:r w:rsidRPr="00F16FB6">
              <w:rPr>
                <w:sz w:val="16"/>
                <w:szCs w:val="16"/>
                <w:lang w:eastAsia="ru-RU"/>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41658" w:rsidRPr="00F16FB6" w:rsidRDefault="00441658" w:rsidP="00441658">
            <w:pPr>
              <w:pStyle w:val="ad"/>
              <w:rPr>
                <w:sz w:val="16"/>
                <w:szCs w:val="16"/>
                <w:lang w:eastAsia="ru-RU"/>
              </w:rPr>
            </w:pPr>
            <w:r w:rsidRPr="00F16FB6">
              <w:rPr>
                <w:sz w:val="16"/>
                <w:szCs w:val="16"/>
                <w:lang w:eastAsia="ru-RU"/>
              </w:rPr>
              <w:t>0</w:t>
            </w:r>
          </w:p>
        </w:tc>
      </w:tr>
      <w:tr w:rsidR="00441658" w:rsidRPr="00F16FB6" w:rsidTr="00182E3E">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rsidR="00441658" w:rsidRPr="00F16FB6" w:rsidRDefault="00441658" w:rsidP="00441658">
            <w:pPr>
              <w:pStyle w:val="Default"/>
              <w:jc w:val="center"/>
              <w:rPr>
                <w:sz w:val="16"/>
                <w:szCs w:val="16"/>
              </w:rPr>
            </w:pPr>
            <w:r w:rsidRPr="00F16FB6">
              <w:rPr>
                <w:sz w:val="16"/>
                <w:szCs w:val="16"/>
              </w:rPr>
              <w:t>котельная п.Сушнево-2</w:t>
            </w:r>
          </w:p>
        </w:tc>
        <w:tc>
          <w:tcPr>
            <w:tcW w:w="1531" w:type="dxa"/>
            <w:tcBorders>
              <w:top w:val="single" w:sz="4" w:space="0" w:color="auto"/>
              <w:left w:val="nil"/>
              <w:bottom w:val="single" w:sz="4" w:space="0" w:color="auto"/>
              <w:right w:val="single" w:sz="4" w:space="0" w:color="auto"/>
            </w:tcBorders>
            <w:vAlign w:val="center"/>
          </w:tcPr>
          <w:p w:rsidR="00441658" w:rsidRPr="00F16FB6" w:rsidRDefault="00441658" w:rsidP="00441658">
            <w:pPr>
              <w:pStyle w:val="ad"/>
              <w:rPr>
                <w:sz w:val="16"/>
                <w:szCs w:val="16"/>
                <w:lang w:eastAsia="ru-RU"/>
              </w:rPr>
            </w:pPr>
            <w:r w:rsidRPr="00F16FB6">
              <w:rPr>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58" w:rsidRPr="00F16FB6" w:rsidRDefault="00441658" w:rsidP="00441658">
            <w:pPr>
              <w:pStyle w:val="ad"/>
              <w:rPr>
                <w:sz w:val="16"/>
                <w:szCs w:val="16"/>
                <w:lang w:eastAsia="ru-RU"/>
              </w:rPr>
            </w:pPr>
            <w:r w:rsidRPr="00F16FB6">
              <w:rPr>
                <w:sz w:val="16"/>
                <w:szCs w:val="16"/>
                <w:lang w:eastAsia="ru-RU"/>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41658" w:rsidRPr="00F16FB6" w:rsidRDefault="00441658" w:rsidP="00441658">
            <w:pPr>
              <w:pStyle w:val="ad"/>
              <w:rPr>
                <w:sz w:val="16"/>
                <w:szCs w:val="16"/>
                <w:lang w:eastAsia="ru-RU"/>
              </w:rPr>
            </w:pPr>
            <w:r w:rsidRPr="00F16FB6">
              <w:rPr>
                <w:sz w:val="16"/>
                <w:szCs w:val="16"/>
                <w:lang w:eastAsia="ru-RU"/>
              </w:rPr>
              <w:t>0</w:t>
            </w:r>
          </w:p>
        </w:tc>
      </w:tr>
    </w:tbl>
    <w:p w:rsidR="00EF02CD" w:rsidRPr="00F16FB6" w:rsidRDefault="00EF02CD" w:rsidP="00F67C9E">
      <w:pPr>
        <w:spacing w:after="0"/>
        <w:jc w:val="both"/>
        <w:rPr>
          <w:rFonts w:ascii="Times New Roman" w:hAnsi="Times New Roman" w:cs="Times New Roman"/>
          <w:sz w:val="16"/>
          <w:szCs w:val="16"/>
        </w:rPr>
      </w:pPr>
    </w:p>
    <w:p w:rsidR="00EF02CD" w:rsidRPr="00F16FB6" w:rsidRDefault="00441658" w:rsidP="00F67C9E">
      <w:pPr>
        <w:spacing w:after="0"/>
        <w:ind w:firstLine="284"/>
        <w:jc w:val="both"/>
        <w:rPr>
          <w:rFonts w:ascii="Times New Roman" w:hAnsi="Times New Roman" w:cs="Times New Roman"/>
          <w:b/>
          <w:sz w:val="16"/>
          <w:szCs w:val="16"/>
        </w:rPr>
      </w:pPr>
      <w:r w:rsidRPr="00F16FB6">
        <w:rPr>
          <w:rFonts w:ascii="Times New Roman" w:hAnsi="Times New Roman" w:cs="Times New Roman"/>
          <w:b/>
          <w:sz w:val="16"/>
          <w:szCs w:val="16"/>
        </w:rPr>
        <w:t>12</w:t>
      </w:r>
      <w:r w:rsidR="00EF02CD" w:rsidRPr="00F16FB6">
        <w:rPr>
          <w:rFonts w:ascii="Times New Roman" w:hAnsi="Times New Roman" w:cs="Times New Roman"/>
          <w:b/>
          <w:sz w:val="16"/>
          <w:szCs w:val="16"/>
        </w:rPr>
        <w:t>) 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 города федерального значения)</w:t>
      </w:r>
    </w:p>
    <w:p w:rsidR="00EF02CD" w:rsidRPr="00F16FB6" w:rsidRDefault="00EF02CD" w:rsidP="00F67C9E">
      <w:pPr>
        <w:spacing w:after="0"/>
        <w:ind w:firstLine="284"/>
        <w:jc w:val="both"/>
        <w:rPr>
          <w:rFonts w:ascii="Times New Roman" w:hAnsi="Times New Roman" w:cs="Times New Roman"/>
          <w:sz w:val="16"/>
          <w:szCs w:val="16"/>
        </w:rPr>
      </w:pPr>
      <w:r w:rsidRPr="00F16FB6">
        <w:rPr>
          <w:rFonts w:ascii="Times New Roman" w:hAnsi="Times New Roman" w:cs="Times New Roman"/>
          <w:sz w:val="16"/>
          <w:szCs w:val="16"/>
        </w:rPr>
        <w:t xml:space="preserve">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на территории </w:t>
      </w:r>
      <w:r w:rsidR="00441658" w:rsidRPr="00F16FB6">
        <w:rPr>
          <w:rFonts w:ascii="Times New Roman" w:hAnsi="Times New Roman" w:cs="Times New Roman"/>
          <w:sz w:val="16"/>
          <w:szCs w:val="16"/>
        </w:rPr>
        <w:t>Пекшинского</w:t>
      </w:r>
      <w:r w:rsidRPr="00F16FB6">
        <w:rPr>
          <w:rFonts w:ascii="Times New Roman" w:hAnsi="Times New Roman" w:cs="Times New Roman"/>
          <w:sz w:val="16"/>
          <w:szCs w:val="16"/>
        </w:rPr>
        <w:t xml:space="preserve"> сельского поселения указана в таблице </w:t>
      </w:r>
      <w:r w:rsidR="00441658" w:rsidRPr="00F16FB6">
        <w:rPr>
          <w:rFonts w:ascii="Times New Roman" w:hAnsi="Times New Roman" w:cs="Times New Roman"/>
          <w:sz w:val="16"/>
          <w:szCs w:val="16"/>
        </w:rPr>
        <w:t>3</w:t>
      </w:r>
      <w:r w:rsidRPr="00F16FB6">
        <w:rPr>
          <w:rFonts w:ascii="Times New Roman" w:hAnsi="Times New Roman" w:cs="Times New Roman"/>
          <w:sz w:val="16"/>
          <w:szCs w:val="16"/>
        </w:rPr>
        <w:t>5.</w:t>
      </w:r>
    </w:p>
    <w:p w:rsidR="00EF02CD" w:rsidRPr="00F16FB6" w:rsidRDefault="00EF02CD" w:rsidP="00F67C9E">
      <w:pPr>
        <w:spacing w:after="0"/>
        <w:jc w:val="right"/>
        <w:rPr>
          <w:rFonts w:ascii="Times New Roman" w:hAnsi="Times New Roman" w:cs="Times New Roman"/>
          <w:b/>
          <w:sz w:val="16"/>
          <w:szCs w:val="16"/>
        </w:rPr>
      </w:pPr>
      <w:r w:rsidRPr="00F16FB6">
        <w:rPr>
          <w:rFonts w:ascii="Times New Roman" w:hAnsi="Times New Roman" w:cs="Times New Roman"/>
          <w:b/>
          <w:sz w:val="16"/>
          <w:szCs w:val="16"/>
        </w:rPr>
        <w:t xml:space="preserve">Таблица </w:t>
      </w:r>
      <w:r w:rsidR="00441658" w:rsidRPr="00F16FB6">
        <w:rPr>
          <w:rFonts w:ascii="Times New Roman" w:hAnsi="Times New Roman" w:cs="Times New Roman"/>
          <w:b/>
          <w:sz w:val="16"/>
          <w:szCs w:val="16"/>
        </w:rPr>
        <w:t>3</w:t>
      </w:r>
      <w:r w:rsidRPr="00F16FB6">
        <w:rPr>
          <w:rFonts w:ascii="Times New Roman" w:hAnsi="Times New Roman" w:cs="Times New Roman"/>
          <w:b/>
          <w:sz w:val="16"/>
          <w:szCs w:val="16"/>
        </w:rPr>
        <w:t>5</w:t>
      </w:r>
    </w:p>
    <w:tbl>
      <w:tblPr>
        <w:tblW w:w="7338" w:type="dxa"/>
        <w:tblLayout w:type="fixed"/>
        <w:tblLook w:val="04A0" w:firstRow="1" w:lastRow="0" w:firstColumn="1" w:lastColumn="0" w:noHBand="0" w:noVBand="1"/>
      </w:tblPr>
      <w:tblGrid>
        <w:gridCol w:w="1951"/>
        <w:gridCol w:w="709"/>
        <w:gridCol w:w="709"/>
        <w:gridCol w:w="708"/>
        <w:gridCol w:w="709"/>
        <w:gridCol w:w="709"/>
        <w:gridCol w:w="709"/>
        <w:gridCol w:w="1134"/>
      </w:tblGrid>
      <w:tr w:rsidR="00EF02CD" w:rsidRPr="00F16FB6" w:rsidTr="00F67C9E">
        <w:trPr>
          <w:trHeight w:val="20"/>
        </w:trPr>
        <w:tc>
          <w:tcPr>
            <w:tcW w:w="1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2CD" w:rsidRPr="00F16FB6" w:rsidRDefault="00EF02CD" w:rsidP="00F67C9E">
            <w:pPr>
              <w:pStyle w:val="ad"/>
              <w:rPr>
                <w:b/>
                <w:sz w:val="16"/>
                <w:szCs w:val="16"/>
                <w:lang w:eastAsia="ru-RU"/>
              </w:rPr>
            </w:pPr>
            <w:r w:rsidRPr="00F16FB6">
              <w:rPr>
                <w:b/>
                <w:sz w:val="16"/>
                <w:szCs w:val="16"/>
                <w:lang w:eastAsia="ru-RU"/>
              </w:rPr>
              <w:t>Показатель</w:t>
            </w:r>
          </w:p>
        </w:tc>
        <w:tc>
          <w:tcPr>
            <w:tcW w:w="709" w:type="dxa"/>
            <w:tcBorders>
              <w:top w:val="single" w:sz="4" w:space="0" w:color="auto"/>
              <w:left w:val="nil"/>
              <w:bottom w:val="single" w:sz="4" w:space="0" w:color="auto"/>
              <w:right w:val="single" w:sz="4" w:space="0" w:color="auto"/>
            </w:tcBorders>
            <w:vAlign w:val="center"/>
          </w:tcPr>
          <w:p w:rsidR="00EF02CD" w:rsidRPr="00F16FB6" w:rsidRDefault="00EF02CD" w:rsidP="00F67C9E">
            <w:pPr>
              <w:pStyle w:val="ad"/>
              <w:rPr>
                <w:b/>
                <w:sz w:val="16"/>
                <w:szCs w:val="16"/>
                <w:lang w:eastAsia="ru-RU"/>
              </w:rPr>
            </w:pPr>
            <w:r w:rsidRPr="00F16FB6">
              <w:rPr>
                <w:b/>
                <w:sz w:val="16"/>
                <w:szCs w:val="16"/>
                <w:lang w:eastAsia="ru-RU"/>
              </w:rPr>
              <w:t>2018 г.</w:t>
            </w:r>
          </w:p>
          <w:p w:rsidR="00EF02CD" w:rsidRPr="00F16FB6" w:rsidRDefault="00EF02CD" w:rsidP="00F67C9E">
            <w:pPr>
              <w:pStyle w:val="ad"/>
              <w:rPr>
                <w:b/>
                <w:sz w:val="16"/>
                <w:szCs w:val="16"/>
                <w:lang w:eastAsia="ru-RU"/>
              </w:rPr>
            </w:pPr>
            <w:r w:rsidRPr="00F16FB6">
              <w:rPr>
                <w:b/>
                <w:sz w:val="16"/>
                <w:szCs w:val="16"/>
                <w:lang w:eastAsia="ru-RU"/>
              </w:rPr>
              <w:t>(факт)</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2CD" w:rsidRPr="00F16FB6" w:rsidRDefault="00EF02CD" w:rsidP="00F67C9E">
            <w:pPr>
              <w:pStyle w:val="ad"/>
              <w:rPr>
                <w:b/>
                <w:sz w:val="16"/>
                <w:szCs w:val="16"/>
                <w:lang w:eastAsia="ru-RU"/>
              </w:rPr>
            </w:pPr>
            <w:r w:rsidRPr="00F16FB6">
              <w:rPr>
                <w:b/>
                <w:sz w:val="16"/>
                <w:szCs w:val="16"/>
                <w:lang w:eastAsia="ru-RU"/>
              </w:rPr>
              <w:t>2019 г.</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EF02CD" w:rsidRPr="00F16FB6" w:rsidRDefault="00EF02CD" w:rsidP="00F67C9E">
            <w:pPr>
              <w:pStyle w:val="ad"/>
              <w:rPr>
                <w:b/>
                <w:sz w:val="16"/>
                <w:szCs w:val="16"/>
                <w:lang w:eastAsia="ru-RU"/>
              </w:rPr>
            </w:pPr>
            <w:r w:rsidRPr="00F16FB6">
              <w:rPr>
                <w:b/>
                <w:sz w:val="16"/>
                <w:szCs w:val="16"/>
                <w:lang w:eastAsia="ru-RU"/>
              </w:rPr>
              <w:t>2020 г.</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F02CD" w:rsidRPr="00F16FB6" w:rsidRDefault="00EF02CD" w:rsidP="00F67C9E">
            <w:pPr>
              <w:pStyle w:val="ad"/>
              <w:rPr>
                <w:b/>
                <w:sz w:val="16"/>
                <w:szCs w:val="16"/>
                <w:lang w:eastAsia="ru-RU"/>
              </w:rPr>
            </w:pPr>
            <w:r w:rsidRPr="00F16FB6">
              <w:rPr>
                <w:b/>
                <w:sz w:val="16"/>
                <w:szCs w:val="16"/>
                <w:lang w:eastAsia="ru-RU"/>
              </w:rPr>
              <w:t>2021 г.</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F02CD" w:rsidRPr="00F16FB6" w:rsidRDefault="00EF02CD" w:rsidP="00F67C9E">
            <w:pPr>
              <w:pStyle w:val="ad"/>
              <w:rPr>
                <w:b/>
                <w:sz w:val="16"/>
                <w:szCs w:val="16"/>
                <w:lang w:eastAsia="ru-RU"/>
              </w:rPr>
            </w:pPr>
            <w:r w:rsidRPr="00F16FB6">
              <w:rPr>
                <w:b/>
                <w:sz w:val="16"/>
                <w:szCs w:val="16"/>
                <w:lang w:eastAsia="ru-RU"/>
              </w:rPr>
              <w:t>2022 г.</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F02CD" w:rsidRPr="00F16FB6" w:rsidRDefault="00EF02CD" w:rsidP="00F67C9E">
            <w:pPr>
              <w:pStyle w:val="ad"/>
              <w:rPr>
                <w:b/>
                <w:sz w:val="16"/>
                <w:szCs w:val="16"/>
                <w:lang w:eastAsia="ru-RU"/>
              </w:rPr>
            </w:pPr>
            <w:r w:rsidRPr="00F16FB6">
              <w:rPr>
                <w:b/>
                <w:sz w:val="16"/>
                <w:szCs w:val="16"/>
                <w:lang w:eastAsia="ru-RU"/>
              </w:rPr>
              <w:t>2023 г.</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F02CD" w:rsidRPr="00F16FB6" w:rsidRDefault="00EF02CD" w:rsidP="00F67C9E">
            <w:pPr>
              <w:pStyle w:val="ad"/>
              <w:rPr>
                <w:b/>
                <w:sz w:val="16"/>
                <w:szCs w:val="16"/>
                <w:lang w:eastAsia="ru-RU"/>
              </w:rPr>
            </w:pPr>
            <w:r w:rsidRPr="00F16FB6">
              <w:rPr>
                <w:b/>
                <w:sz w:val="16"/>
                <w:szCs w:val="16"/>
                <w:lang w:eastAsia="ru-RU"/>
              </w:rPr>
              <w:t>2024-2030 гг</w:t>
            </w:r>
          </w:p>
        </w:tc>
      </w:tr>
      <w:tr w:rsidR="00EF02CD" w:rsidRPr="00F16FB6" w:rsidTr="00F67C9E">
        <w:trPr>
          <w:trHeight w:val="20"/>
        </w:trPr>
        <w:tc>
          <w:tcPr>
            <w:tcW w:w="19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02CD" w:rsidRPr="00F16FB6" w:rsidRDefault="00EF02CD" w:rsidP="00441658">
            <w:pPr>
              <w:pStyle w:val="ad"/>
              <w:rPr>
                <w:sz w:val="16"/>
                <w:szCs w:val="16"/>
              </w:rPr>
            </w:pPr>
            <w:r w:rsidRPr="00F16FB6">
              <w:rPr>
                <w:sz w:val="16"/>
                <w:szCs w:val="16"/>
              </w:rPr>
              <w:t xml:space="preserve">Котельные </w:t>
            </w:r>
            <w:r w:rsidR="00441658" w:rsidRPr="00F16FB6">
              <w:rPr>
                <w:sz w:val="16"/>
                <w:szCs w:val="16"/>
              </w:rPr>
              <w:t xml:space="preserve">Пекшинского </w:t>
            </w:r>
            <w:r w:rsidRPr="00F16FB6">
              <w:rPr>
                <w:sz w:val="16"/>
                <w:szCs w:val="16"/>
              </w:rPr>
              <w:t>сельского поселения</w:t>
            </w:r>
          </w:p>
        </w:tc>
        <w:tc>
          <w:tcPr>
            <w:tcW w:w="709" w:type="dxa"/>
            <w:tcBorders>
              <w:top w:val="single" w:sz="4" w:space="0" w:color="auto"/>
              <w:left w:val="nil"/>
              <w:bottom w:val="single" w:sz="4" w:space="0" w:color="auto"/>
              <w:right w:val="single" w:sz="4" w:space="0" w:color="auto"/>
            </w:tcBorders>
          </w:tcPr>
          <w:p w:rsidR="00EF02CD" w:rsidRPr="00F16FB6" w:rsidRDefault="00EF02CD" w:rsidP="00F67C9E">
            <w:pPr>
              <w:spacing w:after="0"/>
              <w:jc w:val="center"/>
              <w:rPr>
                <w:rFonts w:ascii="Times New Roman" w:hAnsi="Times New Roman" w:cs="Times New Roman"/>
                <w:sz w:val="16"/>
                <w:szCs w:val="16"/>
              </w:rPr>
            </w:pPr>
            <w:r w:rsidRPr="00F16FB6">
              <w:rPr>
                <w:rFonts w:ascii="Times New Roman" w:hAnsi="Times New Roman" w:cs="Times New Roman"/>
                <w:sz w:val="16"/>
                <w:szCs w:val="16"/>
              </w:rPr>
              <w:t>н/д</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EF02CD" w:rsidRPr="00F16FB6" w:rsidRDefault="00EF02CD" w:rsidP="00F67C9E">
            <w:pPr>
              <w:spacing w:after="0"/>
              <w:jc w:val="center"/>
              <w:rPr>
                <w:rFonts w:ascii="Times New Roman" w:hAnsi="Times New Roman" w:cs="Times New Roman"/>
                <w:sz w:val="16"/>
                <w:szCs w:val="16"/>
              </w:rPr>
            </w:pPr>
            <w:r w:rsidRPr="00F16FB6">
              <w:rPr>
                <w:rFonts w:ascii="Times New Roman" w:hAnsi="Times New Roman" w:cs="Times New Roman"/>
                <w:sz w:val="16"/>
                <w:szCs w:val="16"/>
              </w:rPr>
              <w:t>н/д</w:t>
            </w:r>
          </w:p>
        </w:tc>
        <w:tc>
          <w:tcPr>
            <w:tcW w:w="708" w:type="dxa"/>
            <w:tcBorders>
              <w:top w:val="single" w:sz="4" w:space="0" w:color="auto"/>
              <w:left w:val="nil"/>
              <w:bottom w:val="single" w:sz="4" w:space="0" w:color="auto"/>
              <w:right w:val="single" w:sz="4" w:space="0" w:color="auto"/>
            </w:tcBorders>
            <w:shd w:val="clear" w:color="auto" w:fill="auto"/>
            <w:noWrap/>
          </w:tcPr>
          <w:p w:rsidR="00EF02CD" w:rsidRPr="00F16FB6" w:rsidRDefault="00EF02CD" w:rsidP="00F67C9E">
            <w:pPr>
              <w:spacing w:after="0"/>
              <w:jc w:val="center"/>
              <w:rPr>
                <w:rFonts w:ascii="Times New Roman" w:hAnsi="Times New Roman" w:cs="Times New Roman"/>
                <w:sz w:val="16"/>
                <w:szCs w:val="16"/>
              </w:rPr>
            </w:pPr>
            <w:r w:rsidRPr="00F16FB6">
              <w:rPr>
                <w:rFonts w:ascii="Times New Roman" w:hAnsi="Times New Roman" w:cs="Times New Roman"/>
                <w:sz w:val="16"/>
                <w:szCs w:val="16"/>
              </w:rPr>
              <w:t>н/д</w:t>
            </w:r>
          </w:p>
        </w:tc>
        <w:tc>
          <w:tcPr>
            <w:tcW w:w="709" w:type="dxa"/>
            <w:tcBorders>
              <w:top w:val="single" w:sz="4" w:space="0" w:color="auto"/>
              <w:left w:val="nil"/>
              <w:bottom w:val="single" w:sz="4" w:space="0" w:color="auto"/>
              <w:right w:val="single" w:sz="4" w:space="0" w:color="auto"/>
            </w:tcBorders>
            <w:shd w:val="clear" w:color="auto" w:fill="auto"/>
            <w:noWrap/>
          </w:tcPr>
          <w:p w:rsidR="00EF02CD" w:rsidRPr="00F16FB6" w:rsidRDefault="00EF02CD" w:rsidP="00F67C9E">
            <w:pPr>
              <w:spacing w:after="0"/>
              <w:jc w:val="center"/>
              <w:rPr>
                <w:rFonts w:ascii="Times New Roman" w:hAnsi="Times New Roman" w:cs="Times New Roman"/>
                <w:sz w:val="16"/>
                <w:szCs w:val="16"/>
              </w:rPr>
            </w:pPr>
            <w:r w:rsidRPr="00F16FB6">
              <w:rPr>
                <w:rFonts w:ascii="Times New Roman" w:hAnsi="Times New Roman" w:cs="Times New Roman"/>
                <w:sz w:val="16"/>
                <w:szCs w:val="16"/>
              </w:rPr>
              <w:t>н/д</w:t>
            </w:r>
          </w:p>
        </w:tc>
        <w:tc>
          <w:tcPr>
            <w:tcW w:w="709" w:type="dxa"/>
            <w:tcBorders>
              <w:top w:val="single" w:sz="4" w:space="0" w:color="auto"/>
              <w:left w:val="nil"/>
              <w:bottom w:val="single" w:sz="4" w:space="0" w:color="auto"/>
              <w:right w:val="single" w:sz="4" w:space="0" w:color="auto"/>
            </w:tcBorders>
            <w:shd w:val="clear" w:color="auto" w:fill="auto"/>
            <w:noWrap/>
          </w:tcPr>
          <w:p w:rsidR="00EF02CD" w:rsidRPr="00F16FB6" w:rsidRDefault="00EF02CD" w:rsidP="00F67C9E">
            <w:pPr>
              <w:spacing w:after="0"/>
              <w:jc w:val="center"/>
              <w:rPr>
                <w:rFonts w:ascii="Times New Roman" w:hAnsi="Times New Roman" w:cs="Times New Roman"/>
                <w:sz w:val="16"/>
                <w:szCs w:val="16"/>
              </w:rPr>
            </w:pPr>
            <w:r w:rsidRPr="00F16FB6">
              <w:rPr>
                <w:rFonts w:ascii="Times New Roman" w:hAnsi="Times New Roman" w:cs="Times New Roman"/>
                <w:sz w:val="16"/>
                <w:szCs w:val="16"/>
              </w:rPr>
              <w:t>н/д</w:t>
            </w:r>
          </w:p>
        </w:tc>
        <w:tc>
          <w:tcPr>
            <w:tcW w:w="709" w:type="dxa"/>
            <w:tcBorders>
              <w:top w:val="single" w:sz="4" w:space="0" w:color="auto"/>
              <w:left w:val="nil"/>
              <w:bottom w:val="single" w:sz="4" w:space="0" w:color="auto"/>
              <w:right w:val="single" w:sz="4" w:space="0" w:color="auto"/>
            </w:tcBorders>
            <w:shd w:val="clear" w:color="auto" w:fill="auto"/>
            <w:noWrap/>
          </w:tcPr>
          <w:p w:rsidR="00EF02CD" w:rsidRPr="00F16FB6" w:rsidRDefault="00EF02CD" w:rsidP="00F67C9E">
            <w:pPr>
              <w:spacing w:after="0"/>
              <w:jc w:val="center"/>
              <w:rPr>
                <w:rFonts w:ascii="Times New Roman" w:hAnsi="Times New Roman" w:cs="Times New Roman"/>
                <w:sz w:val="16"/>
                <w:szCs w:val="16"/>
              </w:rPr>
            </w:pPr>
            <w:r w:rsidRPr="00F16FB6">
              <w:rPr>
                <w:rFonts w:ascii="Times New Roman" w:hAnsi="Times New Roman" w:cs="Times New Roman"/>
                <w:sz w:val="16"/>
                <w:szCs w:val="16"/>
              </w:rPr>
              <w:t>н/д</w:t>
            </w:r>
          </w:p>
        </w:tc>
        <w:tc>
          <w:tcPr>
            <w:tcW w:w="1134" w:type="dxa"/>
            <w:tcBorders>
              <w:top w:val="single" w:sz="4" w:space="0" w:color="auto"/>
              <w:left w:val="nil"/>
              <w:bottom w:val="single" w:sz="4" w:space="0" w:color="auto"/>
              <w:right w:val="single" w:sz="4" w:space="0" w:color="auto"/>
            </w:tcBorders>
            <w:shd w:val="clear" w:color="auto" w:fill="auto"/>
            <w:noWrap/>
          </w:tcPr>
          <w:p w:rsidR="00EF02CD" w:rsidRPr="00F16FB6" w:rsidRDefault="00EF02CD" w:rsidP="00F67C9E">
            <w:pPr>
              <w:spacing w:after="0"/>
              <w:jc w:val="center"/>
              <w:rPr>
                <w:rFonts w:ascii="Times New Roman" w:hAnsi="Times New Roman" w:cs="Times New Roman"/>
                <w:sz w:val="16"/>
                <w:szCs w:val="16"/>
              </w:rPr>
            </w:pPr>
            <w:r w:rsidRPr="00F16FB6">
              <w:rPr>
                <w:rFonts w:ascii="Times New Roman" w:hAnsi="Times New Roman" w:cs="Times New Roman"/>
                <w:sz w:val="16"/>
                <w:szCs w:val="16"/>
              </w:rPr>
              <w:t>н/д</w:t>
            </w:r>
          </w:p>
        </w:tc>
      </w:tr>
    </w:tbl>
    <w:p w:rsidR="00EF02CD" w:rsidRPr="00F16FB6" w:rsidRDefault="00EF02CD" w:rsidP="00F67C9E">
      <w:pPr>
        <w:spacing w:after="0"/>
        <w:jc w:val="both"/>
        <w:rPr>
          <w:rFonts w:ascii="Times New Roman" w:hAnsi="Times New Roman" w:cs="Times New Roman"/>
          <w:sz w:val="16"/>
          <w:szCs w:val="16"/>
        </w:rPr>
      </w:pPr>
    </w:p>
    <w:p w:rsidR="00EF02CD" w:rsidRPr="00F16FB6" w:rsidRDefault="00EF02CD" w:rsidP="00F67C9E">
      <w:pPr>
        <w:suppressAutoHyphens/>
        <w:spacing w:after="0"/>
        <w:ind w:firstLine="284"/>
        <w:jc w:val="center"/>
        <w:rPr>
          <w:rFonts w:ascii="Times New Roman" w:hAnsi="Times New Roman" w:cs="Times New Roman"/>
          <w:b/>
          <w:sz w:val="16"/>
          <w:szCs w:val="16"/>
        </w:rPr>
      </w:pPr>
      <w:r w:rsidRPr="00F16FB6">
        <w:rPr>
          <w:b/>
          <w:sz w:val="16"/>
          <w:szCs w:val="16"/>
        </w:rPr>
        <w:t xml:space="preserve"> </w:t>
      </w:r>
      <w:r w:rsidRPr="00F16FB6">
        <w:rPr>
          <w:rFonts w:ascii="Times New Roman" w:hAnsi="Times New Roman" w:cs="Times New Roman"/>
          <w:b/>
          <w:sz w:val="16"/>
          <w:szCs w:val="16"/>
        </w:rPr>
        <w:t>Раздел 14. Ценовые (тарифные) последствия.</w:t>
      </w:r>
    </w:p>
    <w:p w:rsidR="00EF02CD" w:rsidRPr="00F16FB6" w:rsidRDefault="00EF02CD" w:rsidP="00F67C9E">
      <w:pPr>
        <w:suppressAutoHyphens/>
        <w:spacing w:after="0"/>
        <w:ind w:firstLine="284"/>
        <w:jc w:val="both"/>
        <w:rPr>
          <w:rFonts w:ascii="Times New Roman" w:hAnsi="Times New Roman" w:cs="Times New Roman"/>
          <w:sz w:val="16"/>
          <w:szCs w:val="16"/>
        </w:rPr>
      </w:pPr>
      <w:r w:rsidRPr="00F16FB6">
        <w:rPr>
          <w:rFonts w:ascii="Times New Roman" w:hAnsi="Times New Roman" w:cs="Times New Roman"/>
          <w:sz w:val="16"/>
          <w:szCs w:val="16"/>
        </w:rPr>
        <w:t xml:space="preserve">Тарифные сценарии по расчету экономически обоснованных тарифов для реализации мероприятий Актуализации Схемы теплоснабжения разработаны путем прогноза фактических расходов, а также расходов, формирующих действующие тарифы теплоснабжающих организаций, с учетом введения инвестиционных составляющих. </w:t>
      </w:r>
    </w:p>
    <w:p w:rsidR="00EF02CD" w:rsidRPr="00F16FB6" w:rsidRDefault="00EF02CD" w:rsidP="00F67C9E">
      <w:pPr>
        <w:suppressAutoHyphens/>
        <w:spacing w:after="0"/>
        <w:ind w:firstLine="284"/>
        <w:jc w:val="both"/>
        <w:rPr>
          <w:rFonts w:ascii="Times New Roman" w:hAnsi="Times New Roman" w:cs="Times New Roman"/>
          <w:sz w:val="16"/>
          <w:szCs w:val="16"/>
        </w:rPr>
      </w:pPr>
      <w:r w:rsidRPr="00F16FB6">
        <w:rPr>
          <w:rFonts w:ascii="Times New Roman" w:hAnsi="Times New Roman" w:cs="Times New Roman"/>
          <w:sz w:val="16"/>
          <w:szCs w:val="16"/>
        </w:rPr>
        <w:t>В соответствии с действующим в сфере государственного ценового регулирования законодательством тариф на тепловую энергию, отпускаемую организацией, должен обеспечивать покрытие как экономически обоснованных расходов организации, так и обеспечивать достаточные средства для финансирования мероприятий по надежному функционированию и развитию систем теплоснабжения.</w:t>
      </w:r>
    </w:p>
    <w:p w:rsidR="00EF02CD" w:rsidRPr="00F16FB6" w:rsidRDefault="00EF02CD" w:rsidP="00F67C9E">
      <w:pPr>
        <w:suppressAutoHyphens/>
        <w:spacing w:after="0"/>
        <w:ind w:firstLine="284"/>
        <w:jc w:val="both"/>
        <w:rPr>
          <w:rFonts w:ascii="Times New Roman" w:hAnsi="Times New Roman" w:cs="Times New Roman"/>
          <w:sz w:val="16"/>
          <w:szCs w:val="16"/>
        </w:rPr>
      </w:pPr>
      <w:r w:rsidRPr="00F16FB6">
        <w:rPr>
          <w:rFonts w:ascii="Times New Roman" w:hAnsi="Times New Roman" w:cs="Times New Roman"/>
          <w:sz w:val="16"/>
          <w:szCs w:val="16"/>
        </w:rPr>
        <w:t>Тариф ежегодно пересматривается и устанавливается органом исполнительной власти с учетом изменения экономически обоснованных расходов организации и возможных изменений условий реализации инвестиционной программы. Законодательством определен механизм ограничения предельной величины тарифов путем установления ежегодных предельных индексов роста, а также механизм ограничения предельной величины платы за ЖКУ для граждан путем установления ежегодных предельных индексов роста.</w:t>
      </w:r>
    </w:p>
    <w:p w:rsidR="00EF02CD" w:rsidRPr="00F16FB6" w:rsidRDefault="00EF02CD" w:rsidP="00F67C9E">
      <w:pPr>
        <w:suppressAutoHyphens/>
        <w:spacing w:after="0"/>
        <w:ind w:firstLine="284"/>
        <w:jc w:val="both"/>
        <w:rPr>
          <w:rFonts w:ascii="Times New Roman" w:hAnsi="Times New Roman" w:cs="Times New Roman"/>
          <w:sz w:val="16"/>
          <w:szCs w:val="16"/>
        </w:rPr>
      </w:pPr>
      <w:r w:rsidRPr="00F16FB6">
        <w:rPr>
          <w:rFonts w:ascii="Times New Roman" w:hAnsi="Times New Roman" w:cs="Times New Roman"/>
          <w:sz w:val="16"/>
          <w:szCs w:val="16"/>
        </w:rPr>
        <w:t xml:space="preserve">Решение об установлении для организации тарифов на уровне выше предельного максимального принимается органом исполнительной власти самостоятельно. </w:t>
      </w:r>
    </w:p>
    <w:p w:rsidR="007573F1" w:rsidRPr="007C411E" w:rsidRDefault="007573F1" w:rsidP="007573F1">
      <w:pPr>
        <w:suppressAutoHyphens/>
        <w:spacing w:after="0" w:line="240" w:lineRule="auto"/>
        <w:ind w:firstLine="284"/>
        <w:jc w:val="both"/>
        <w:rPr>
          <w:rFonts w:ascii="Times New Roman" w:hAnsi="Times New Roman" w:cs="Times New Roman"/>
          <w:sz w:val="16"/>
          <w:szCs w:val="16"/>
        </w:rPr>
      </w:pPr>
      <w:r w:rsidRPr="007C411E">
        <w:rPr>
          <w:rFonts w:ascii="Times New Roman" w:hAnsi="Times New Roman" w:cs="Times New Roman"/>
          <w:sz w:val="16"/>
          <w:szCs w:val="16"/>
        </w:rPr>
        <w:t xml:space="preserve">Стоимость 1 Гкал в муниципальном образование Пекшинское Петушинского района с 01.01.2020 по 30.06.2020 г.г. установлена 2939,78 руб./Гкал, что соответствует тарифу установленному на </w:t>
      </w:r>
      <w:r w:rsidRPr="007C411E">
        <w:rPr>
          <w:rFonts w:ascii="Times New Roman" w:hAnsi="Times New Roman" w:cs="Times New Roman"/>
          <w:sz w:val="16"/>
          <w:szCs w:val="16"/>
          <w:lang w:val="en-US"/>
        </w:rPr>
        <w:t>II</w:t>
      </w:r>
      <w:r w:rsidRPr="007C411E">
        <w:rPr>
          <w:rFonts w:ascii="Times New Roman" w:hAnsi="Times New Roman" w:cs="Times New Roman"/>
          <w:sz w:val="16"/>
          <w:szCs w:val="16"/>
        </w:rPr>
        <w:t xml:space="preserve"> полугодие  2019г.  (рост 0%).</w:t>
      </w:r>
    </w:p>
    <w:p w:rsidR="007573F1" w:rsidRPr="007C411E" w:rsidRDefault="007573F1" w:rsidP="007573F1">
      <w:pPr>
        <w:suppressAutoHyphens/>
        <w:spacing w:after="0" w:line="240" w:lineRule="auto"/>
        <w:ind w:firstLine="284"/>
        <w:jc w:val="both"/>
        <w:rPr>
          <w:rFonts w:ascii="Times New Roman" w:hAnsi="Times New Roman" w:cs="Times New Roman"/>
          <w:sz w:val="16"/>
          <w:szCs w:val="16"/>
        </w:rPr>
      </w:pPr>
      <w:r w:rsidRPr="007C411E">
        <w:rPr>
          <w:rFonts w:ascii="Times New Roman" w:hAnsi="Times New Roman" w:cs="Times New Roman"/>
          <w:sz w:val="16"/>
          <w:szCs w:val="16"/>
        </w:rPr>
        <w:t>Стоимость 1 Гкал в муниципальном образование Пекшинское Петушинского района с 01.07.2020 по 31.12.2020 г.г. установлена 3104,40 руб./Гкал. Рост тарифа на тепловую энергию по сравнению с первым полугодием 2020 г. Составляет 5,6%, что соответствует предельно допустимому росту цен.</w:t>
      </w:r>
    </w:p>
    <w:p w:rsidR="00EF02CD" w:rsidRPr="007C411E" w:rsidRDefault="00EF02CD" w:rsidP="00F67C9E">
      <w:pPr>
        <w:spacing w:after="0"/>
        <w:ind w:firstLine="284"/>
        <w:jc w:val="both"/>
        <w:rPr>
          <w:rFonts w:ascii="Times New Roman" w:hAnsi="Times New Roman" w:cs="Times New Roman"/>
          <w:sz w:val="16"/>
          <w:szCs w:val="16"/>
        </w:rPr>
      </w:pPr>
      <w:r w:rsidRPr="007C411E">
        <w:rPr>
          <w:rFonts w:ascii="Times New Roman" w:hAnsi="Times New Roman" w:cs="Times New Roman"/>
          <w:sz w:val="16"/>
          <w:szCs w:val="16"/>
        </w:rPr>
        <w:t xml:space="preserve">На территории </w:t>
      </w:r>
      <w:r w:rsidR="00441658" w:rsidRPr="007C411E">
        <w:rPr>
          <w:rFonts w:ascii="Times New Roman" w:hAnsi="Times New Roman" w:cs="Times New Roman"/>
          <w:sz w:val="16"/>
          <w:szCs w:val="16"/>
        </w:rPr>
        <w:t>Пекшинского</w:t>
      </w:r>
      <w:r w:rsidRPr="007C411E">
        <w:rPr>
          <w:rFonts w:ascii="Times New Roman" w:hAnsi="Times New Roman" w:cs="Times New Roman"/>
          <w:sz w:val="16"/>
          <w:szCs w:val="16"/>
        </w:rPr>
        <w:t xml:space="preserve"> сельского поселения на период действия схемы теплоснабжения масштабных изменений не запланировано. Соответственно последствия реализации запланированных мероприятий в системе теплоснабжения на устанавливаемый тариф на тепловую энергию буду незначительные. Прогноз изменения тарифов представлен в таблице 58. Более точный и подробный анализ динамики изменения тарифа на тепловую энергию не выполнен по причине отсутствия информации по фактической калькуляции себестоимости тепло</w:t>
      </w:r>
      <w:r w:rsidR="00441658" w:rsidRPr="007C411E">
        <w:rPr>
          <w:rFonts w:ascii="Times New Roman" w:hAnsi="Times New Roman" w:cs="Times New Roman"/>
          <w:sz w:val="16"/>
          <w:szCs w:val="16"/>
        </w:rPr>
        <w:t xml:space="preserve">вой </w:t>
      </w:r>
      <w:r w:rsidRPr="007C411E">
        <w:rPr>
          <w:rFonts w:ascii="Times New Roman" w:hAnsi="Times New Roman" w:cs="Times New Roman"/>
          <w:sz w:val="16"/>
          <w:szCs w:val="16"/>
        </w:rPr>
        <w:t>энергии по каждой котельной за предшествующий год.</w:t>
      </w:r>
    </w:p>
    <w:p w:rsidR="00EF02CD" w:rsidRPr="007C411E" w:rsidRDefault="00EF02CD" w:rsidP="00F67C9E">
      <w:pPr>
        <w:spacing w:after="0"/>
        <w:jc w:val="right"/>
        <w:rPr>
          <w:rFonts w:ascii="Times New Roman" w:hAnsi="Times New Roman" w:cs="Times New Roman"/>
          <w:b/>
          <w:sz w:val="16"/>
          <w:szCs w:val="16"/>
        </w:rPr>
      </w:pPr>
      <w:r w:rsidRPr="007C411E">
        <w:rPr>
          <w:rFonts w:ascii="Times New Roman" w:hAnsi="Times New Roman" w:cs="Times New Roman"/>
          <w:b/>
          <w:sz w:val="16"/>
          <w:szCs w:val="16"/>
        </w:rPr>
        <w:t xml:space="preserve">Таблица </w:t>
      </w:r>
      <w:r w:rsidR="00441658" w:rsidRPr="007C411E">
        <w:rPr>
          <w:rFonts w:ascii="Times New Roman" w:hAnsi="Times New Roman" w:cs="Times New Roman"/>
          <w:b/>
          <w:sz w:val="16"/>
          <w:szCs w:val="16"/>
        </w:rPr>
        <w:t>36</w:t>
      </w:r>
    </w:p>
    <w:p w:rsidR="00EF02CD" w:rsidRPr="007C411E" w:rsidRDefault="00EF02CD" w:rsidP="00F67C9E">
      <w:pPr>
        <w:spacing w:after="0"/>
        <w:jc w:val="center"/>
        <w:rPr>
          <w:rFonts w:ascii="Times New Roman" w:hAnsi="Times New Roman" w:cs="Times New Roman"/>
          <w:sz w:val="16"/>
          <w:szCs w:val="16"/>
          <w:u w:val="single"/>
        </w:rPr>
      </w:pPr>
      <w:r w:rsidRPr="007C411E">
        <w:rPr>
          <w:rFonts w:ascii="Times New Roman" w:hAnsi="Times New Roman" w:cs="Times New Roman"/>
          <w:sz w:val="16"/>
          <w:szCs w:val="16"/>
          <w:u w:val="single"/>
        </w:rPr>
        <w:t>Динамика утвержденных тарифов 2018-20</w:t>
      </w:r>
      <w:r w:rsidR="004F26A2">
        <w:rPr>
          <w:rFonts w:ascii="Times New Roman" w:hAnsi="Times New Roman" w:cs="Times New Roman"/>
          <w:sz w:val="16"/>
          <w:szCs w:val="16"/>
          <w:u w:val="single"/>
        </w:rPr>
        <w:t>20</w:t>
      </w:r>
      <w:r w:rsidRPr="007C411E">
        <w:rPr>
          <w:rFonts w:ascii="Times New Roman" w:hAnsi="Times New Roman" w:cs="Times New Roman"/>
          <w:sz w:val="16"/>
          <w:szCs w:val="16"/>
          <w:u w:val="single"/>
        </w:rPr>
        <w:t xml:space="preserve"> г. с прогнозными до 2030г. </w:t>
      </w:r>
    </w:p>
    <w:p w:rsidR="00EF02CD" w:rsidRPr="007C411E" w:rsidRDefault="00EF02CD" w:rsidP="00F67C9E">
      <w:pPr>
        <w:spacing w:after="0"/>
        <w:jc w:val="center"/>
        <w:rPr>
          <w:rFonts w:ascii="Times New Roman" w:hAnsi="Times New Roman" w:cs="Times New Roman"/>
          <w:sz w:val="16"/>
          <w:szCs w:val="16"/>
          <w:u w:val="single"/>
        </w:rPr>
      </w:pPr>
      <w:r w:rsidRPr="007C411E">
        <w:rPr>
          <w:rFonts w:ascii="Times New Roman" w:hAnsi="Times New Roman" w:cs="Times New Roman"/>
          <w:sz w:val="16"/>
          <w:szCs w:val="16"/>
          <w:u w:val="single"/>
        </w:rPr>
        <w:lastRenderedPageBreak/>
        <w:t>для котельных ООО «Владимиртеплогаз»</w:t>
      </w:r>
    </w:p>
    <w:p w:rsidR="00EF02CD" w:rsidRPr="007C411E" w:rsidRDefault="00EF02CD" w:rsidP="00F67C9E">
      <w:pPr>
        <w:spacing w:after="0"/>
        <w:jc w:val="center"/>
        <w:rPr>
          <w:rFonts w:ascii="Times New Roman" w:hAnsi="Times New Roman" w:cs="Times New Roman"/>
          <w:sz w:val="16"/>
          <w:szCs w:val="1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876"/>
        <w:gridCol w:w="3364"/>
      </w:tblGrid>
      <w:tr w:rsidR="00EF02CD" w:rsidRPr="007C411E" w:rsidTr="00F67C9E">
        <w:trPr>
          <w:trHeight w:val="20"/>
        </w:trPr>
        <w:tc>
          <w:tcPr>
            <w:tcW w:w="2677" w:type="pct"/>
            <w:vAlign w:val="center"/>
          </w:tcPr>
          <w:p w:rsidR="00EF02CD" w:rsidRPr="007C411E" w:rsidRDefault="00EF02CD" w:rsidP="00F67C9E">
            <w:pPr>
              <w:pStyle w:val="ad"/>
              <w:rPr>
                <w:rStyle w:val="11pt3"/>
                <w:bCs w:val="0"/>
                <w:sz w:val="16"/>
                <w:szCs w:val="16"/>
              </w:rPr>
            </w:pPr>
            <w:r w:rsidRPr="007C411E">
              <w:rPr>
                <w:rStyle w:val="11pt3"/>
                <w:sz w:val="16"/>
                <w:szCs w:val="16"/>
              </w:rPr>
              <w:t>Период вступления тарифа</w:t>
            </w:r>
          </w:p>
        </w:tc>
        <w:tc>
          <w:tcPr>
            <w:tcW w:w="2323" w:type="pct"/>
            <w:vAlign w:val="center"/>
          </w:tcPr>
          <w:p w:rsidR="00EF02CD" w:rsidRPr="007C411E" w:rsidRDefault="00EF02CD" w:rsidP="00F67C9E">
            <w:pPr>
              <w:pStyle w:val="ad"/>
              <w:rPr>
                <w:sz w:val="16"/>
                <w:szCs w:val="16"/>
              </w:rPr>
            </w:pPr>
            <w:r w:rsidRPr="007C411E">
              <w:rPr>
                <w:rStyle w:val="11pt3"/>
                <w:sz w:val="16"/>
                <w:szCs w:val="16"/>
              </w:rPr>
              <w:t>Тариф, руб./Гкал с НДС</w:t>
            </w:r>
          </w:p>
        </w:tc>
      </w:tr>
      <w:tr w:rsidR="00EF02CD" w:rsidRPr="007C411E" w:rsidTr="00F67C9E">
        <w:trPr>
          <w:trHeight w:val="20"/>
        </w:trPr>
        <w:tc>
          <w:tcPr>
            <w:tcW w:w="2677" w:type="pct"/>
            <w:vAlign w:val="center"/>
          </w:tcPr>
          <w:p w:rsidR="00EF02CD" w:rsidRPr="007C411E" w:rsidRDefault="00EF02CD" w:rsidP="00F67C9E">
            <w:pPr>
              <w:pStyle w:val="ad"/>
              <w:rPr>
                <w:rStyle w:val="11pt3"/>
                <w:b w:val="0"/>
                <w:sz w:val="16"/>
                <w:szCs w:val="16"/>
              </w:rPr>
            </w:pPr>
            <w:r w:rsidRPr="007C411E">
              <w:rPr>
                <w:rStyle w:val="11pt3"/>
                <w:b w:val="0"/>
                <w:sz w:val="16"/>
                <w:szCs w:val="16"/>
              </w:rPr>
              <w:t>2018</w:t>
            </w:r>
          </w:p>
        </w:tc>
        <w:tc>
          <w:tcPr>
            <w:tcW w:w="2323" w:type="pct"/>
            <w:vAlign w:val="center"/>
          </w:tcPr>
          <w:p w:rsidR="00EF02CD" w:rsidRPr="004F26A2" w:rsidRDefault="004F26A2" w:rsidP="00F67C9E">
            <w:pPr>
              <w:pStyle w:val="ad"/>
              <w:rPr>
                <w:rStyle w:val="11pt3"/>
                <w:b w:val="0"/>
                <w:sz w:val="16"/>
                <w:szCs w:val="16"/>
              </w:rPr>
            </w:pPr>
            <w:r w:rsidRPr="004F26A2">
              <w:rPr>
                <w:rStyle w:val="11pt3"/>
                <w:b w:val="0"/>
                <w:sz w:val="16"/>
                <w:szCs w:val="16"/>
              </w:rPr>
              <w:t>2628,28</w:t>
            </w:r>
          </w:p>
        </w:tc>
      </w:tr>
      <w:tr w:rsidR="00EF02CD" w:rsidRPr="007C411E" w:rsidTr="00F67C9E">
        <w:trPr>
          <w:trHeight w:val="20"/>
        </w:trPr>
        <w:tc>
          <w:tcPr>
            <w:tcW w:w="2677" w:type="pct"/>
            <w:vAlign w:val="center"/>
          </w:tcPr>
          <w:p w:rsidR="00EF02CD" w:rsidRPr="007C411E" w:rsidRDefault="00EF02CD" w:rsidP="00F67C9E">
            <w:pPr>
              <w:pStyle w:val="ad"/>
              <w:rPr>
                <w:rStyle w:val="11pt3"/>
                <w:b w:val="0"/>
                <w:sz w:val="16"/>
                <w:szCs w:val="16"/>
              </w:rPr>
            </w:pPr>
            <w:r w:rsidRPr="007C411E">
              <w:rPr>
                <w:rStyle w:val="11pt3"/>
                <w:b w:val="0"/>
                <w:sz w:val="16"/>
                <w:szCs w:val="16"/>
              </w:rPr>
              <w:t>2019 (</w:t>
            </w:r>
            <w:r w:rsidRPr="007C411E">
              <w:rPr>
                <w:rStyle w:val="11pt3"/>
                <w:b w:val="0"/>
                <w:sz w:val="16"/>
                <w:szCs w:val="16"/>
                <w:lang w:val="en-US"/>
              </w:rPr>
              <w:t>I</w:t>
            </w:r>
            <w:r w:rsidRPr="007C411E">
              <w:rPr>
                <w:rStyle w:val="11pt3"/>
                <w:b w:val="0"/>
                <w:sz w:val="16"/>
                <w:szCs w:val="16"/>
              </w:rPr>
              <w:t xml:space="preserve"> полугодие)</w:t>
            </w:r>
          </w:p>
        </w:tc>
        <w:tc>
          <w:tcPr>
            <w:tcW w:w="2323" w:type="pct"/>
            <w:vAlign w:val="center"/>
          </w:tcPr>
          <w:p w:rsidR="00EF02CD" w:rsidRPr="007C411E" w:rsidRDefault="00EF02CD" w:rsidP="00F67C9E">
            <w:pPr>
              <w:pStyle w:val="ad"/>
              <w:rPr>
                <w:rStyle w:val="11pt3"/>
                <w:sz w:val="16"/>
                <w:szCs w:val="16"/>
              </w:rPr>
            </w:pPr>
            <w:r w:rsidRPr="007C411E">
              <w:rPr>
                <w:sz w:val="16"/>
                <w:szCs w:val="16"/>
              </w:rPr>
              <w:t>2784,20</w:t>
            </w:r>
          </w:p>
        </w:tc>
      </w:tr>
      <w:tr w:rsidR="00EF02CD" w:rsidRPr="007C411E" w:rsidTr="00F67C9E">
        <w:trPr>
          <w:trHeight w:val="20"/>
        </w:trPr>
        <w:tc>
          <w:tcPr>
            <w:tcW w:w="2677" w:type="pct"/>
            <w:vAlign w:val="center"/>
          </w:tcPr>
          <w:p w:rsidR="00EF02CD" w:rsidRPr="007C411E" w:rsidRDefault="00EF02CD" w:rsidP="00F67C9E">
            <w:pPr>
              <w:pStyle w:val="ad"/>
              <w:rPr>
                <w:rStyle w:val="9pt16"/>
                <w:sz w:val="16"/>
                <w:szCs w:val="16"/>
              </w:rPr>
            </w:pPr>
            <w:r w:rsidRPr="007C411E">
              <w:rPr>
                <w:rStyle w:val="9pt16"/>
                <w:sz w:val="16"/>
                <w:szCs w:val="16"/>
              </w:rPr>
              <w:t>2019 (</w:t>
            </w:r>
            <w:r w:rsidRPr="007C411E">
              <w:rPr>
                <w:rStyle w:val="9pt16"/>
                <w:sz w:val="16"/>
                <w:szCs w:val="16"/>
                <w:lang w:val="en-US"/>
              </w:rPr>
              <w:t>II</w:t>
            </w:r>
            <w:r w:rsidRPr="007C411E">
              <w:rPr>
                <w:rStyle w:val="9pt16"/>
                <w:sz w:val="16"/>
                <w:szCs w:val="16"/>
              </w:rPr>
              <w:t xml:space="preserve"> полугодие)</w:t>
            </w:r>
          </w:p>
        </w:tc>
        <w:tc>
          <w:tcPr>
            <w:tcW w:w="2323" w:type="pct"/>
            <w:vAlign w:val="center"/>
          </w:tcPr>
          <w:p w:rsidR="00EF02CD" w:rsidRPr="007C411E" w:rsidRDefault="00EF02CD" w:rsidP="00F67C9E">
            <w:pPr>
              <w:pStyle w:val="ad"/>
              <w:rPr>
                <w:sz w:val="16"/>
                <w:szCs w:val="16"/>
              </w:rPr>
            </w:pPr>
            <w:r w:rsidRPr="007C411E">
              <w:rPr>
                <w:sz w:val="16"/>
                <w:szCs w:val="16"/>
              </w:rPr>
              <w:t>2939,78</w:t>
            </w:r>
          </w:p>
        </w:tc>
      </w:tr>
      <w:tr w:rsidR="00EF02CD" w:rsidRPr="007C411E" w:rsidTr="00F67C9E">
        <w:trPr>
          <w:trHeight w:val="20"/>
        </w:trPr>
        <w:tc>
          <w:tcPr>
            <w:tcW w:w="2677" w:type="pct"/>
            <w:vAlign w:val="center"/>
          </w:tcPr>
          <w:p w:rsidR="00EF02CD" w:rsidRPr="007C411E" w:rsidRDefault="00EF02CD" w:rsidP="00F67C9E">
            <w:pPr>
              <w:pStyle w:val="ad"/>
              <w:rPr>
                <w:sz w:val="16"/>
                <w:szCs w:val="16"/>
              </w:rPr>
            </w:pPr>
            <w:r w:rsidRPr="007C411E">
              <w:rPr>
                <w:sz w:val="16"/>
                <w:szCs w:val="16"/>
              </w:rPr>
              <w:t>2020</w:t>
            </w:r>
            <w:r w:rsidR="00F15164" w:rsidRPr="007C411E">
              <w:rPr>
                <w:sz w:val="16"/>
                <w:szCs w:val="16"/>
              </w:rPr>
              <w:t xml:space="preserve"> (</w:t>
            </w:r>
            <w:r w:rsidR="00F15164" w:rsidRPr="007C411E">
              <w:rPr>
                <w:sz w:val="16"/>
                <w:szCs w:val="16"/>
                <w:lang w:val="en-US"/>
              </w:rPr>
              <w:t xml:space="preserve">I </w:t>
            </w:r>
            <w:r w:rsidR="00F15164" w:rsidRPr="007C411E">
              <w:rPr>
                <w:sz w:val="16"/>
                <w:szCs w:val="16"/>
              </w:rPr>
              <w:t>полугодие)</w:t>
            </w:r>
          </w:p>
        </w:tc>
        <w:tc>
          <w:tcPr>
            <w:tcW w:w="2323" w:type="pct"/>
            <w:vAlign w:val="center"/>
          </w:tcPr>
          <w:p w:rsidR="00EF02CD" w:rsidRPr="007C411E" w:rsidRDefault="00F15164" w:rsidP="00F67C9E">
            <w:pPr>
              <w:pStyle w:val="ad"/>
              <w:rPr>
                <w:sz w:val="16"/>
                <w:szCs w:val="16"/>
              </w:rPr>
            </w:pPr>
            <w:r w:rsidRPr="007C411E">
              <w:rPr>
                <w:sz w:val="16"/>
                <w:szCs w:val="16"/>
              </w:rPr>
              <w:t>2939,78</w:t>
            </w:r>
          </w:p>
        </w:tc>
      </w:tr>
      <w:tr w:rsidR="00F15164" w:rsidRPr="007C411E" w:rsidTr="00F67C9E">
        <w:trPr>
          <w:trHeight w:val="20"/>
        </w:trPr>
        <w:tc>
          <w:tcPr>
            <w:tcW w:w="2677" w:type="pct"/>
            <w:vAlign w:val="center"/>
          </w:tcPr>
          <w:p w:rsidR="00F15164" w:rsidRPr="007C411E" w:rsidRDefault="00F15164" w:rsidP="00F67C9E">
            <w:pPr>
              <w:pStyle w:val="ad"/>
              <w:rPr>
                <w:sz w:val="16"/>
                <w:szCs w:val="16"/>
              </w:rPr>
            </w:pPr>
            <w:r w:rsidRPr="007C411E">
              <w:rPr>
                <w:sz w:val="16"/>
                <w:szCs w:val="16"/>
              </w:rPr>
              <w:t>2020 (</w:t>
            </w:r>
            <w:r w:rsidRPr="007C411E">
              <w:rPr>
                <w:sz w:val="16"/>
                <w:szCs w:val="16"/>
                <w:lang w:val="en-US"/>
              </w:rPr>
              <w:t>II</w:t>
            </w:r>
            <w:r w:rsidRPr="007C411E">
              <w:rPr>
                <w:sz w:val="16"/>
                <w:szCs w:val="16"/>
              </w:rPr>
              <w:t xml:space="preserve"> полугодие)</w:t>
            </w:r>
          </w:p>
        </w:tc>
        <w:tc>
          <w:tcPr>
            <w:tcW w:w="2323" w:type="pct"/>
            <w:vAlign w:val="center"/>
          </w:tcPr>
          <w:p w:rsidR="00F15164" w:rsidRPr="007C411E" w:rsidRDefault="00F15164" w:rsidP="00F67C9E">
            <w:pPr>
              <w:pStyle w:val="ad"/>
              <w:rPr>
                <w:sz w:val="16"/>
                <w:szCs w:val="16"/>
              </w:rPr>
            </w:pPr>
            <w:r w:rsidRPr="007C411E">
              <w:rPr>
                <w:sz w:val="16"/>
                <w:szCs w:val="16"/>
              </w:rPr>
              <w:t>3104,40</w:t>
            </w:r>
          </w:p>
        </w:tc>
      </w:tr>
      <w:tr w:rsidR="00EF02CD" w:rsidRPr="007C411E" w:rsidTr="00F67C9E">
        <w:trPr>
          <w:trHeight w:val="20"/>
        </w:trPr>
        <w:tc>
          <w:tcPr>
            <w:tcW w:w="2677" w:type="pct"/>
            <w:vAlign w:val="center"/>
          </w:tcPr>
          <w:p w:rsidR="00EF02CD" w:rsidRPr="007C411E" w:rsidRDefault="00EF02CD" w:rsidP="00F67C9E">
            <w:pPr>
              <w:pStyle w:val="ad"/>
              <w:rPr>
                <w:rStyle w:val="9pt16"/>
                <w:sz w:val="16"/>
                <w:szCs w:val="16"/>
              </w:rPr>
            </w:pPr>
            <w:r w:rsidRPr="007C411E">
              <w:rPr>
                <w:rStyle w:val="9pt16"/>
                <w:sz w:val="16"/>
                <w:szCs w:val="16"/>
              </w:rPr>
              <w:t>2021</w:t>
            </w:r>
          </w:p>
        </w:tc>
        <w:tc>
          <w:tcPr>
            <w:tcW w:w="2323" w:type="pct"/>
            <w:vAlign w:val="center"/>
          </w:tcPr>
          <w:p w:rsidR="00EF02CD" w:rsidRPr="007C411E" w:rsidRDefault="00F15164" w:rsidP="00F67C9E">
            <w:pPr>
              <w:pStyle w:val="ad"/>
              <w:rPr>
                <w:sz w:val="16"/>
                <w:szCs w:val="16"/>
              </w:rPr>
            </w:pPr>
            <w:r w:rsidRPr="007C411E">
              <w:rPr>
                <w:sz w:val="16"/>
                <w:szCs w:val="16"/>
              </w:rPr>
              <w:t>3278,25</w:t>
            </w:r>
          </w:p>
        </w:tc>
      </w:tr>
      <w:tr w:rsidR="00EF02CD" w:rsidRPr="007C411E" w:rsidTr="00F67C9E">
        <w:trPr>
          <w:trHeight w:val="20"/>
        </w:trPr>
        <w:tc>
          <w:tcPr>
            <w:tcW w:w="2677" w:type="pct"/>
            <w:vAlign w:val="center"/>
          </w:tcPr>
          <w:p w:rsidR="00EF02CD" w:rsidRPr="007C411E" w:rsidRDefault="00EF02CD" w:rsidP="00F67C9E">
            <w:pPr>
              <w:pStyle w:val="ad"/>
              <w:rPr>
                <w:sz w:val="16"/>
                <w:szCs w:val="16"/>
              </w:rPr>
            </w:pPr>
            <w:r w:rsidRPr="007C411E">
              <w:rPr>
                <w:sz w:val="16"/>
                <w:szCs w:val="16"/>
              </w:rPr>
              <w:t>2022</w:t>
            </w:r>
          </w:p>
        </w:tc>
        <w:tc>
          <w:tcPr>
            <w:tcW w:w="2323" w:type="pct"/>
            <w:vAlign w:val="center"/>
          </w:tcPr>
          <w:p w:rsidR="00EF02CD" w:rsidRPr="007C411E" w:rsidRDefault="00F15164" w:rsidP="00F67C9E">
            <w:pPr>
              <w:pStyle w:val="ad"/>
              <w:rPr>
                <w:sz w:val="16"/>
                <w:szCs w:val="16"/>
              </w:rPr>
            </w:pPr>
            <w:r w:rsidRPr="007C411E">
              <w:rPr>
                <w:sz w:val="16"/>
                <w:szCs w:val="16"/>
              </w:rPr>
              <w:t>3461,83</w:t>
            </w:r>
          </w:p>
        </w:tc>
      </w:tr>
      <w:tr w:rsidR="00EF02CD" w:rsidRPr="007C411E" w:rsidTr="00F67C9E">
        <w:trPr>
          <w:trHeight w:val="20"/>
        </w:trPr>
        <w:tc>
          <w:tcPr>
            <w:tcW w:w="2677" w:type="pct"/>
            <w:vAlign w:val="center"/>
          </w:tcPr>
          <w:p w:rsidR="00EF02CD" w:rsidRPr="007C411E" w:rsidRDefault="00EF02CD" w:rsidP="00F67C9E">
            <w:pPr>
              <w:pStyle w:val="ad"/>
              <w:rPr>
                <w:sz w:val="16"/>
                <w:szCs w:val="16"/>
              </w:rPr>
            </w:pPr>
            <w:r w:rsidRPr="007C411E">
              <w:rPr>
                <w:sz w:val="16"/>
                <w:szCs w:val="16"/>
              </w:rPr>
              <w:t>2023</w:t>
            </w:r>
          </w:p>
        </w:tc>
        <w:tc>
          <w:tcPr>
            <w:tcW w:w="2323" w:type="pct"/>
            <w:vAlign w:val="center"/>
          </w:tcPr>
          <w:p w:rsidR="00EF02CD" w:rsidRPr="007C411E" w:rsidRDefault="00F15164" w:rsidP="00F67C9E">
            <w:pPr>
              <w:pStyle w:val="ad"/>
              <w:rPr>
                <w:sz w:val="16"/>
                <w:szCs w:val="16"/>
              </w:rPr>
            </w:pPr>
            <w:r w:rsidRPr="007C411E">
              <w:rPr>
                <w:sz w:val="16"/>
                <w:szCs w:val="16"/>
              </w:rPr>
              <w:t>3655,69</w:t>
            </w:r>
          </w:p>
        </w:tc>
      </w:tr>
      <w:tr w:rsidR="00EF02CD" w:rsidRPr="007C411E" w:rsidTr="00F67C9E">
        <w:trPr>
          <w:trHeight w:val="20"/>
        </w:trPr>
        <w:tc>
          <w:tcPr>
            <w:tcW w:w="2677" w:type="pct"/>
            <w:vAlign w:val="center"/>
          </w:tcPr>
          <w:p w:rsidR="00EF02CD" w:rsidRPr="007C411E" w:rsidRDefault="00EF02CD" w:rsidP="00F15164">
            <w:pPr>
              <w:pStyle w:val="ad"/>
              <w:rPr>
                <w:rStyle w:val="9pt16"/>
                <w:sz w:val="16"/>
                <w:szCs w:val="16"/>
              </w:rPr>
            </w:pPr>
            <w:r w:rsidRPr="007C411E">
              <w:rPr>
                <w:rStyle w:val="9pt16"/>
                <w:sz w:val="16"/>
                <w:szCs w:val="16"/>
              </w:rPr>
              <w:t>2024</w:t>
            </w:r>
          </w:p>
        </w:tc>
        <w:tc>
          <w:tcPr>
            <w:tcW w:w="2323" w:type="pct"/>
            <w:vAlign w:val="center"/>
          </w:tcPr>
          <w:p w:rsidR="00EF02CD" w:rsidRPr="007C411E" w:rsidRDefault="00F15164" w:rsidP="00F67C9E">
            <w:pPr>
              <w:pStyle w:val="ad"/>
              <w:rPr>
                <w:sz w:val="16"/>
                <w:szCs w:val="16"/>
              </w:rPr>
            </w:pPr>
            <w:r w:rsidRPr="007C411E">
              <w:rPr>
                <w:sz w:val="16"/>
                <w:szCs w:val="16"/>
              </w:rPr>
              <w:t>3860,41</w:t>
            </w:r>
          </w:p>
        </w:tc>
      </w:tr>
      <w:tr w:rsidR="00F15164" w:rsidRPr="007C411E" w:rsidTr="00F67C9E">
        <w:trPr>
          <w:trHeight w:val="20"/>
        </w:trPr>
        <w:tc>
          <w:tcPr>
            <w:tcW w:w="2677" w:type="pct"/>
            <w:vAlign w:val="center"/>
          </w:tcPr>
          <w:p w:rsidR="00F15164" w:rsidRPr="007C411E" w:rsidRDefault="00F15164" w:rsidP="00F15164">
            <w:pPr>
              <w:pStyle w:val="ad"/>
              <w:rPr>
                <w:rStyle w:val="9pt16"/>
                <w:sz w:val="16"/>
                <w:szCs w:val="16"/>
              </w:rPr>
            </w:pPr>
            <w:r w:rsidRPr="007C411E">
              <w:rPr>
                <w:rStyle w:val="9pt16"/>
                <w:sz w:val="16"/>
                <w:szCs w:val="16"/>
              </w:rPr>
              <w:t>2025</w:t>
            </w:r>
          </w:p>
        </w:tc>
        <w:tc>
          <w:tcPr>
            <w:tcW w:w="2323" w:type="pct"/>
            <w:vAlign w:val="center"/>
          </w:tcPr>
          <w:p w:rsidR="00F15164" w:rsidRPr="007C411E" w:rsidRDefault="00F15164" w:rsidP="00F67C9E">
            <w:pPr>
              <w:pStyle w:val="ad"/>
              <w:rPr>
                <w:sz w:val="16"/>
                <w:szCs w:val="16"/>
              </w:rPr>
            </w:pPr>
            <w:r w:rsidRPr="007C411E">
              <w:rPr>
                <w:sz w:val="16"/>
                <w:szCs w:val="16"/>
              </w:rPr>
              <w:t>4076,59</w:t>
            </w:r>
          </w:p>
        </w:tc>
      </w:tr>
      <w:tr w:rsidR="00F15164" w:rsidRPr="007C411E" w:rsidTr="00F67C9E">
        <w:trPr>
          <w:trHeight w:val="20"/>
        </w:trPr>
        <w:tc>
          <w:tcPr>
            <w:tcW w:w="2677" w:type="pct"/>
            <w:vAlign w:val="center"/>
          </w:tcPr>
          <w:p w:rsidR="00F15164" w:rsidRPr="007C411E" w:rsidRDefault="00F15164" w:rsidP="00F15164">
            <w:pPr>
              <w:pStyle w:val="ad"/>
              <w:rPr>
                <w:rStyle w:val="9pt16"/>
                <w:sz w:val="16"/>
                <w:szCs w:val="16"/>
              </w:rPr>
            </w:pPr>
            <w:r w:rsidRPr="007C411E">
              <w:rPr>
                <w:rStyle w:val="9pt16"/>
                <w:sz w:val="16"/>
                <w:szCs w:val="16"/>
              </w:rPr>
              <w:t>2026</w:t>
            </w:r>
          </w:p>
        </w:tc>
        <w:tc>
          <w:tcPr>
            <w:tcW w:w="2323" w:type="pct"/>
            <w:vAlign w:val="center"/>
          </w:tcPr>
          <w:p w:rsidR="00F15164" w:rsidRPr="007C411E" w:rsidRDefault="00F15164" w:rsidP="00F67C9E">
            <w:pPr>
              <w:pStyle w:val="ad"/>
              <w:rPr>
                <w:sz w:val="16"/>
                <w:szCs w:val="16"/>
              </w:rPr>
            </w:pPr>
            <w:r w:rsidRPr="007C411E">
              <w:rPr>
                <w:sz w:val="16"/>
                <w:szCs w:val="16"/>
              </w:rPr>
              <w:t>4304,88</w:t>
            </w:r>
          </w:p>
        </w:tc>
      </w:tr>
      <w:tr w:rsidR="00F15164" w:rsidRPr="007C411E" w:rsidTr="00F67C9E">
        <w:trPr>
          <w:trHeight w:val="20"/>
        </w:trPr>
        <w:tc>
          <w:tcPr>
            <w:tcW w:w="2677" w:type="pct"/>
            <w:vAlign w:val="center"/>
          </w:tcPr>
          <w:p w:rsidR="00F15164" w:rsidRPr="007C411E" w:rsidRDefault="00F15164" w:rsidP="00F15164">
            <w:pPr>
              <w:pStyle w:val="ad"/>
              <w:rPr>
                <w:rStyle w:val="9pt16"/>
                <w:sz w:val="16"/>
                <w:szCs w:val="16"/>
              </w:rPr>
            </w:pPr>
            <w:r w:rsidRPr="007C411E">
              <w:rPr>
                <w:rStyle w:val="9pt16"/>
                <w:sz w:val="16"/>
                <w:szCs w:val="16"/>
              </w:rPr>
              <w:t>2027</w:t>
            </w:r>
          </w:p>
        </w:tc>
        <w:tc>
          <w:tcPr>
            <w:tcW w:w="2323" w:type="pct"/>
            <w:vAlign w:val="center"/>
          </w:tcPr>
          <w:p w:rsidR="00F15164" w:rsidRPr="007C411E" w:rsidRDefault="00F15164" w:rsidP="00F67C9E">
            <w:pPr>
              <w:pStyle w:val="ad"/>
              <w:rPr>
                <w:sz w:val="16"/>
                <w:szCs w:val="16"/>
              </w:rPr>
            </w:pPr>
            <w:r w:rsidRPr="007C411E">
              <w:rPr>
                <w:sz w:val="16"/>
                <w:szCs w:val="16"/>
              </w:rPr>
              <w:t>4545,95</w:t>
            </w:r>
          </w:p>
        </w:tc>
      </w:tr>
      <w:tr w:rsidR="00F15164" w:rsidRPr="007C411E" w:rsidTr="00F67C9E">
        <w:trPr>
          <w:trHeight w:val="20"/>
        </w:trPr>
        <w:tc>
          <w:tcPr>
            <w:tcW w:w="2677" w:type="pct"/>
            <w:vAlign w:val="center"/>
          </w:tcPr>
          <w:p w:rsidR="00F15164" w:rsidRPr="007C411E" w:rsidRDefault="00F15164" w:rsidP="00F15164">
            <w:pPr>
              <w:pStyle w:val="ad"/>
              <w:rPr>
                <w:rStyle w:val="9pt16"/>
                <w:sz w:val="16"/>
                <w:szCs w:val="16"/>
              </w:rPr>
            </w:pPr>
            <w:r w:rsidRPr="007C411E">
              <w:rPr>
                <w:rStyle w:val="9pt16"/>
                <w:sz w:val="16"/>
                <w:szCs w:val="16"/>
              </w:rPr>
              <w:t>2028</w:t>
            </w:r>
          </w:p>
        </w:tc>
        <w:tc>
          <w:tcPr>
            <w:tcW w:w="2323" w:type="pct"/>
            <w:vAlign w:val="center"/>
          </w:tcPr>
          <w:p w:rsidR="00F15164" w:rsidRPr="007C411E" w:rsidRDefault="00F15164" w:rsidP="00F67C9E">
            <w:pPr>
              <w:pStyle w:val="ad"/>
              <w:rPr>
                <w:sz w:val="16"/>
                <w:szCs w:val="16"/>
              </w:rPr>
            </w:pPr>
            <w:r w:rsidRPr="007C411E">
              <w:rPr>
                <w:sz w:val="16"/>
                <w:szCs w:val="16"/>
              </w:rPr>
              <w:t>4800,53</w:t>
            </w:r>
          </w:p>
        </w:tc>
      </w:tr>
      <w:tr w:rsidR="00F15164" w:rsidRPr="007C411E" w:rsidTr="00F67C9E">
        <w:trPr>
          <w:trHeight w:val="20"/>
        </w:trPr>
        <w:tc>
          <w:tcPr>
            <w:tcW w:w="2677" w:type="pct"/>
            <w:vAlign w:val="center"/>
          </w:tcPr>
          <w:p w:rsidR="00F15164" w:rsidRPr="007C411E" w:rsidRDefault="00F15164" w:rsidP="00F15164">
            <w:pPr>
              <w:pStyle w:val="ad"/>
              <w:rPr>
                <w:rStyle w:val="9pt16"/>
                <w:sz w:val="16"/>
                <w:szCs w:val="16"/>
              </w:rPr>
            </w:pPr>
            <w:r w:rsidRPr="007C411E">
              <w:rPr>
                <w:rStyle w:val="9pt16"/>
                <w:sz w:val="16"/>
                <w:szCs w:val="16"/>
              </w:rPr>
              <w:t>2029</w:t>
            </w:r>
          </w:p>
        </w:tc>
        <w:tc>
          <w:tcPr>
            <w:tcW w:w="2323" w:type="pct"/>
            <w:vAlign w:val="center"/>
          </w:tcPr>
          <w:p w:rsidR="00F15164" w:rsidRPr="007C411E" w:rsidRDefault="00F15164" w:rsidP="00F67C9E">
            <w:pPr>
              <w:pStyle w:val="ad"/>
              <w:rPr>
                <w:sz w:val="16"/>
                <w:szCs w:val="16"/>
              </w:rPr>
            </w:pPr>
            <w:r w:rsidRPr="007C411E">
              <w:rPr>
                <w:sz w:val="16"/>
                <w:szCs w:val="16"/>
              </w:rPr>
              <w:t>5069,36</w:t>
            </w:r>
          </w:p>
        </w:tc>
      </w:tr>
      <w:tr w:rsidR="00F15164" w:rsidRPr="007C411E" w:rsidTr="00F67C9E">
        <w:trPr>
          <w:trHeight w:val="20"/>
        </w:trPr>
        <w:tc>
          <w:tcPr>
            <w:tcW w:w="2677" w:type="pct"/>
            <w:vAlign w:val="center"/>
          </w:tcPr>
          <w:p w:rsidR="00F15164" w:rsidRPr="007C411E" w:rsidRDefault="00F15164" w:rsidP="00F15164">
            <w:pPr>
              <w:pStyle w:val="ad"/>
              <w:rPr>
                <w:rStyle w:val="9pt16"/>
                <w:sz w:val="16"/>
                <w:szCs w:val="16"/>
              </w:rPr>
            </w:pPr>
            <w:r w:rsidRPr="007C411E">
              <w:rPr>
                <w:rStyle w:val="9pt16"/>
                <w:sz w:val="16"/>
                <w:szCs w:val="16"/>
              </w:rPr>
              <w:t>2030</w:t>
            </w:r>
          </w:p>
        </w:tc>
        <w:tc>
          <w:tcPr>
            <w:tcW w:w="2323" w:type="pct"/>
            <w:vAlign w:val="center"/>
          </w:tcPr>
          <w:p w:rsidR="00F15164" w:rsidRPr="007C411E" w:rsidRDefault="00F15164" w:rsidP="00F67C9E">
            <w:pPr>
              <w:pStyle w:val="ad"/>
              <w:rPr>
                <w:sz w:val="16"/>
                <w:szCs w:val="16"/>
              </w:rPr>
            </w:pPr>
            <w:r w:rsidRPr="007C411E">
              <w:rPr>
                <w:sz w:val="16"/>
                <w:szCs w:val="16"/>
              </w:rPr>
              <w:t>5353,24</w:t>
            </w:r>
          </w:p>
        </w:tc>
      </w:tr>
    </w:tbl>
    <w:p w:rsidR="00EF02CD" w:rsidRPr="007C411E" w:rsidRDefault="00EF02CD" w:rsidP="00F67C9E">
      <w:pPr>
        <w:pStyle w:val="Default"/>
        <w:ind w:firstLine="284"/>
        <w:jc w:val="both"/>
        <w:rPr>
          <w:sz w:val="16"/>
          <w:szCs w:val="16"/>
        </w:rPr>
      </w:pPr>
    </w:p>
    <w:p w:rsidR="00505F02" w:rsidRPr="007C411E" w:rsidRDefault="00505F02" w:rsidP="00441658">
      <w:pPr>
        <w:pStyle w:val="Default"/>
        <w:jc w:val="center"/>
        <w:rPr>
          <w:b/>
          <w:bCs/>
          <w:sz w:val="16"/>
          <w:szCs w:val="16"/>
        </w:rPr>
      </w:pPr>
      <w:r w:rsidRPr="007C411E">
        <w:rPr>
          <w:b/>
          <w:bCs/>
          <w:sz w:val="16"/>
          <w:szCs w:val="16"/>
        </w:rPr>
        <w:t xml:space="preserve">Раздел </w:t>
      </w:r>
      <w:r w:rsidR="00441658" w:rsidRPr="007C411E">
        <w:rPr>
          <w:b/>
          <w:bCs/>
          <w:sz w:val="16"/>
          <w:szCs w:val="16"/>
        </w:rPr>
        <w:t>15</w:t>
      </w:r>
      <w:r w:rsidRPr="007C411E">
        <w:rPr>
          <w:b/>
          <w:bCs/>
          <w:sz w:val="16"/>
          <w:szCs w:val="16"/>
        </w:rPr>
        <w:t xml:space="preserve">. </w:t>
      </w:r>
      <w:r w:rsidR="00441658" w:rsidRPr="007C411E">
        <w:rPr>
          <w:b/>
          <w:bCs/>
          <w:sz w:val="16"/>
          <w:szCs w:val="16"/>
        </w:rPr>
        <w:t>Решение об</w:t>
      </w:r>
      <w:r w:rsidRPr="007C411E">
        <w:rPr>
          <w:b/>
          <w:bCs/>
          <w:sz w:val="16"/>
          <w:szCs w:val="16"/>
        </w:rPr>
        <w:t xml:space="preserve"> определени</w:t>
      </w:r>
      <w:r w:rsidR="00441658" w:rsidRPr="007C411E">
        <w:rPr>
          <w:b/>
          <w:bCs/>
          <w:sz w:val="16"/>
          <w:szCs w:val="16"/>
        </w:rPr>
        <w:t>и</w:t>
      </w:r>
      <w:r w:rsidRPr="007C411E">
        <w:rPr>
          <w:b/>
          <w:bCs/>
          <w:sz w:val="16"/>
          <w:szCs w:val="16"/>
        </w:rPr>
        <w:t xml:space="preserve"> единой теплоснабжающей организации</w:t>
      </w:r>
    </w:p>
    <w:p w:rsidR="001C16E9" w:rsidRPr="007C411E" w:rsidRDefault="001C16E9" w:rsidP="001C16E9">
      <w:pPr>
        <w:suppressAutoHyphens/>
        <w:spacing w:after="0" w:line="240" w:lineRule="auto"/>
        <w:ind w:firstLine="284"/>
        <w:jc w:val="both"/>
        <w:rPr>
          <w:rFonts w:ascii="Times New Roman" w:hAnsi="Times New Roman" w:cs="Times New Roman"/>
          <w:bCs/>
          <w:color w:val="000000"/>
          <w:sz w:val="16"/>
          <w:szCs w:val="16"/>
          <w:shd w:val="clear" w:color="auto" w:fill="FFFFFF"/>
        </w:rPr>
      </w:pPr>
      <w:r w:rsidRPr="007C411E">
        <w:rPr>
          <w:rFonts w:ascii="Times New Roman" w:hAnsi="Times New Roman" w:cs="Times New Roman"/>
          <w:sz w:val="16"/>
          <w:szCs w:val="16"/>
        </w:rPr>
        <w:t xml:space="preserve">Решение по установлению единых теплоснабжающих организаций принято на основании критериев определения единой теплоснабжающей организации, установленных </w:t>
      </w:r>
      <w:r w:rsidRPr="007C411E">
        <w:rPr>
          <w:rFonts w:ascii="Times New Roman" w:hAnsi="Times New Roman" w:cs="Times New Roman"/>
          <w:bCs/>
          <w:color w:val="000000"/>
          <w:sz w:val="16"/>
          <w:szCs w:val="16"/>
          <w:shd w:val="clear" w:color="auto" w:fill="FFFFFF"/>
        </w:rPr>
        <w:t>Правилами организации теплоснабжения в Российской Федерации, утвержденных</w:t>
      </w:r>
      <w:r w:rsidRPr="007C411E">
        <w:rPr>
          <w:rStyle w:val="apple-converted-space"/>
          <w:rFonts w:ascii="Times New Roman" w:hAnsi="Times New Roman" w:cs="Times New Roman"/>
          <w:bCs/>
          <w:color w:val="000000"/>
          <w:sz w:val="16"/>
          <w:szCs w:val="16"/>
          <w:shd w:val="clear" w:color="auto" w:fill="FFFFFF"/>
        </w:rPr>
        <w:t> </w:t>
      </w:r>
      <w:hyperlink r:id="rId11" w:history="1">
        <w:r w:rsidRPr="007C411E">
          <w:rPr>
            <w:rStyle w:val="ac"/>
            <w:rFonts w:ascii="Times New Roman" w:hAnsi="Times New Roman" w:cs="Times New Roman"/>
            <w:bCs/>
            <w:color w:val="000000"/>
            <w:sz w:val="16"/>
            <w:szCs w:val="16"/>
          </w:rPr>
          <w:t>постановлением</w:t>
        </w:r>
      </w:hyperlink>
      <w:r w:rsidRPr="007C411E">
        <w:rPr>
          <w:rStyle w:val="apple-converted-space"/>
          <w:rFonts w:ascii="Times New Roman" w:hAnsi="Times New Roman" w:cs="Times New Roman"/>
          <w:bCs/>
          <w:color w:val="000000"/>
          <w:sz w:val="16"/>
          <w:szCs w:val="16"/>
          <w:shd w:val="clear" w:color="auto" w:fill="FFFFFF"/>
        </w:rPr>
        <w:t> </w:t>
      </w:r>
      <w:r w:rsidRPr="007C411E">
        <w:rPr>
          <w:rFonts w:ascii="Times New Roman" w:hAnsi="Times New Roman" w:cs="Times New Roman"/>
          <w:bCs/>
          <w:color w:val="000000"/>
          <w:sz w:val="16"/>
          <w:szCs w:val="16"/>
          <w:shd w:val="clear" w:color="auto" w:fill="FFFFFF"/>
        </w:rPr>
        <w:t>Правительства РФ от 8 августа 2012 № 808 "Об организации теплоснабжения в Российской Федерации и о внесении изменений в некоторые акты Правительства Российской Федерации".</w:t>
      </w:r>
    </w:p>
    <w:p w:rsidR="001C16E9" w:rsidRPr="007C411E" w:rsidRDefault="001C16E9" w:rsidP="001C16E9">
      <w:pPr>
        <w:suppressAutoHyphens/>
        <w:spacing w:after="0" w:line="240" w:lineRule="auto"/>
        <w:ind w:firstLine="284"/>
        <w:jc w:val="both"/>
        <w:rPr>
          <w:rFonts w:ascii="Times New Roman" w:hAnsi="Times New Roman" w:cs="Times New Roman"/>
          <w:sz w:val="16"/>
          <w:szCs w:val="16"/>
        </w:rPr>
      </w:pPr>
      <w:r w:rsidRPr="007C411E">
        <w:rPr>
          <w:rFonts w:ascii="Times New Roman" w:hAnsi="Times New Roman" w:cs="Times New Roman"/>
          <w:sz w:val="16"/>
          <w:szCs w:val="16"/>
        </w:rPr>
        <w:t xml:space="preserve">В качестве единой теплоснабжающей организации определяется ООО «Владимиртеплогаз». </w:t>
      </w:r>
    </w:p>
    <w:p w:rsidR="00505F02" w:rsidRPr="007C411E" w:rsidRDefault="004028C2" w:rsidP="001C16E9">
      <w:pPr>
        <w:suppressAutoHyphens/>
        <w:spacing w:after="0" w:line="240" w:lineRule="auto"/>
        <w:ind w:firstLine="284"/>
        <w:jc w:val="both"/>
        <w:rPr>
          <w:rFonts w:ascii="Times New Roman" w:hAnsi="Times New Roman" w:cs="Times New Roman"/>
          <w:sz w:val="16"/>
          <w:szCs w:val="16"/>
        </w:rPr>
      </w:pPr>
      <w:r w:rsidRPr="007C411E">
        <w:rPr>
          <w:rFonts w:ascii="Times New Roman" w:hAnsi="Times New Roman" w:cs="Times New Roman"/>
          <w:sz w:val="16"/>
          <w:szCs w:val="16"/>
        </w:rPr>
        <w:t>ООО «Владимиртеплогаз»</w:t>
      </w:r>
      <w:r w:rsidR="00505F02" w:rsidRPr="007C411E">
        <w:rPr>
          <w:rFonts w:ascii="Times New Roman" w:hAnsi="Times New Roman" w:cs="Times New Roman"/>
          <w:sz w:val="16"/>
          <w:szCs w:val="16"/>
        </w:rPr>
        <w:t xml:space="preserve"> является теплоснабжающей организацией для 11</w:t>
      </w:r>
      <w:r w:rsidR="00FE13C4" w:rsidRPr="007C411E">
        <w:rPr>
          <w:rFonts w:ascii="Times New Roman" w:hAnsi="Times New Roman" w:cs="Times New Roman"/>
          <w:sz w:val="16"/>
          <w:szCs w:val="16"/>
        </w:rPr>
        <w:t>3</w:t>
      </w:r>
      <w:r w:rsidR="00505F02" w:rsidRPr="007C411E">
        <w:rPr>
          <w:rFonts w:ascii="Times New Roman" w:hAnsi="Times New Roman" w:cs="Times New Roman"/>
          <w:sz w:val="16"/>
          <w:szCs w:val="16"/>
        </w:rPr>
        <w:t xml:space="preserve"> жилых домов и 1</w:t>
      </w:r>
      <w:r w:rsidR="00FE13C4" w:rsidRPr="007C411E">
        <w:rPr>
          <w:rFonts w:ascii="Times New Roman" w:hAnsi="Times New Roman" w:cs="Times New Roman"/>
          <w:sz w:val="16"/>
          <w:szCs w:val="16"/>
        </w:rPr>
        <w:t>6</w:t>
      </w:r>
      <w:r w:rsidR="00505F02" w:rsidRPr="007C411E">
        <w:rPr>
          <w:rFonts w:ascii="Times New Roman" w:hAnsi="Times New Roman" w:cs="Times New Roman"/>
          <w:sz w:val="16"/>
          <w:szCs w:val="16"/>
        </w:rPr>
        <w:t xml:space="preserve"> организаций </w:t>
      </w:r>
      <w:r w:rsidR="00FE13C4" w:rsidRPr="007C411E">
        <w:rPr>
          <w:rFonts w:ascii="Times New Roman" w:hAnsi="Times New Roman" w:cs="Times New Roman"/>
          <w:sz w:val="16"/>
          <w:szCs w:val="16"/>
        </w:rPr>
        <w:t>в Пекшинском сельском поселении</w:t>
      </w:r>
      <w:r w:rsidR="00505F02" w:rsidRPr="007C411E">
        <w:rPr>
          <w:rFonts w:ascii="Times New Roman" w:hAnsi="Times New Roman" w:cs="Times New Roman"/>
          <w:sz w:val="16"/>
          <w:szCs w:val="16"/>
        </w:rPr>
        <w:t xml:space="preserve">. </w:t>
      </w:r>
    </w:p>
    <w:p w:rsidR="00EF02CD" w:rsidRPr="007C411E" w:rsidRDefault="00EF02CD" w:rsidP="00F67C9E">
      <w:pPr>
        <w:pStyle w:val="Default"/>
        <w:ind w:firstLine="709"/>
        <w:jc w:val="both"/>
        <w:rPr>
          <w:sz w:val="16"/>
          <w:szCs w:val="16"/>
        </w:rPr>
      </w:pPr>
    </w:p>
    <w:p w:rsidR="00EF02CD" w:rsidRPr="007C411E" w:rsidRDefault="00EF02CD" w:rsidP="00F67C9E">
      <w:pPr>
        <w:suppressAutoHyphens/>
        <w:spacing w:after="0"/>
        <w:ind w:firstLine="284"/>
        <w:jc w:val="center"/>
        <w:rPr>
          <w:rFonts w:ascii="Times New Roman" w:hAnsi="Times New Roman" w:cs="Times New Roman"/>
          <w:b/>
          <w:sz w:val="16"/>
          <w:szCs w:val="16"/>
        </w:rPr>
      </w:pPr>
      <w:r w:rsidRPr="007C411E">
        <w:rPr>
          <w:rFonts w:ascii="Times New Roman" w:hAnsi="Times New Roman" w:cs="Times New Roman"/>
          <w:b/>
          <w:sz w:val="16"/>
          <w:szCs w:val="16"/>
        </w:rPr>
        <w:t>Раздел 16. Замечания и предложения к проекту схемы теплоснабжения.</w:t>
      </w:r>
    </w:p>
    <w:p w:rsidR="00EF02CD" w:rsidRPr="007C411E" w:rsidRDefault="00EF02CD" w:rsidP="00F67C9E">
      <w:pPr>
        <w:suppressAutoHyphens/>
        <w:spacing w:after="0"/>
        <w:ind w:firstLine="284"/>
        <w:jc w:val="both"/>
        <w:rPr>
          <w:rFonts w:ascii="Times New Roman" w:hAnsi="Times New Roman" w:cs="Times New Roman"/>
          <w:sz w:val="16"/>
          <w:szCs w:val="16"/>
        </w:rPr>
      </w:pPr>
      <w:r w:rsidRPr="007C411E">
        <w:rPr>
          <w:rFonts w:ascii="Times New Roman" w:hAnsi="Times New Roman" w:cs="Times New Roman"/>
          <w:sz w:val="16"/>
          <w:szCs w:val="16"/>
        </w:rPr>
        <w:t xml:space="preserve">Замечаний к проекту схемы теплоснабжения муниципального образования </w:t>
      </w:r>
      <w:r w:rsidR="001C16E9" w:rsidRPr="007C411E">
        <w:rPr>
          <w:rFonts w:ascii="Times New Roman" w:hAnsi="Times New Roman" w:cs="Times New Roman"/>
          <w:sz w:val="16"/>
          <w:szCs w:val="16"/>
        </w:rPr>
        <w:t>Пекшинское Петушинского района</w:t>
      </w:r>
      <w:r w:rsidRPr="007C411E">
        <w:rPr>
          <w:rFonts w:ascii="Times New Roman" w:hAnsi="Times New Roman" w:cs="Times New Roman"/>
          <w:sz w:val="16"/>
          <w:szCs w:val="16"/>
        </w:rPr>
        <w:t xml:space="preserve"> нет.</w:t>
      </w:r>
    </w:p>
    <w:p w:rsidR="00EF02CD" w:rsidRPr="007C411E" w:rsidRDefault="00EF02CD" w:rsidP="00F67C9E">
      <w:pPr>
        <w:suppressAutoHyphens/>
        <w:spacing w:after="0"/>
        <w:ind w:firstLine="284"/>
        <w:jc w:val="both"/>
        <w:rPr>
          <w:rFonts w:ascii="Times New Roman" w:hAnsi="Times New Roman" w:cs="Times New Roman"/>
          <w:sz w:val="16"/>
          <w:szCs w:val="16"/>
        </w:rPr>
      </w:pPr>
      <w:r w:rsidRPr="007C411E">
        <w:rPr>
          <w:rFonts w:ascii="Times New Roman" w:hAnsi="Times New Roman" w:cs="Times New Roman"/>
          <w:sz w:val="16"/>
          <w:szCs w:val="16"/>
        </w:rPr>
        <w:t xml:space="preserve">Руководствуясь положениями п. 24 Требований к схемам теплоснабжения, порядку их разработки и утверждения, утвержденных Постановление правительства Российской Федерации от 22.02.2012 №154 (с внесенными изменениями в ред. Постановления Правительства РФ от 03.04.2018 №405) Петушинский филиал общества с ограниченной ответственностью «Владимиртеплогаз» направил предложения по актуализации схемы теплоснабжения </w:t>
      </w:r>
      <w:r w:rsidR="001C16E9" w:rsidRPr="007C411E">
        <w:rPr>
          <w:rFonts w:ascii="Times New Roman" w:hAnsi="Times New Roman" w:cs="Times New Roman"/>
          <w:sz w:val="16"/>
          <w:szCs w:val="16"/>
        </w:rPr>
        <w:t>Пекшинского</w:t>
      </w:r>
      <w:r w:rsidRPr="007C411E">
        <w:rPr>
          <w:rFonts w:ascii="Times New Roman" w:hAnsi="Times New Roman" w:cs="Times New Roman"/>
          <w:sz w:val="16"/>
          <w:szCs w:val="16"/>
        </w:rPr>
        <w:t xml:space="preserve"> сельско</w:t>
      </w:r>
      <w:r w:rsidR="001C16E9" w:rsidRPr="007C411E">
        <w:rPr>
          <w:rFonts w:ascii="Times New Roman" w:hAnsi="Times New Roman" w:cs="Times New Roman"/>
          <w:sz w:val="16"/>
          <w:szCs w:val="16"/>
        </w:rPr>
        <w:t>го</w:t>
      </w:r>
      <w:r w:rsidRPr="007C411E">
        <w:rPr>
          <w:rFonts w:ascii="Times New Roman" w:hAnsi="Times New Roman" w:cs="Times New Roman"/>
          <w:sz w:val="16"/>
          <w:szCs w:val="16"/>
        </w:rPr>
        <w:t xml:space="preserve"> поселени</w:t>
      </w:r>
      <w:r w:rsidR="001C16E9" w:rsidRPr="007C411E">
        <w:rPr>
          <w:rFonts w:ascii="Times New Roman" w:hAnsi="Times New Roman" w:cs="Times New Roman"/>
          <w:sz w:val="16"/>
          <w:szCs w:val="16"/>
        </w:rPr>
        <w:t>я</w:t>
      </w:r>
      <w:r w:rsidRPr="007C411E">
        <w:rPr>
          <w:rFonts w:ascii="Times New Roman" w:hAnsi="Times New Roman" w:cs="Times New Roman"/>
          <w:sz w:val="16"/>
          <w:szCs w:val="16"/>
        </w:rPr>
        <w:t xml:space="preserve"> от 27.02.20</w:t>
      </w:r>
      <w:r w:rsidR="00F01797" w:rsidRPr="007C411E">
        <w:rPr>
          <w:rFonts w:ascii="Times New Roman" w:hAnsi="Times New Roman" w:cs="Times New Roman"/>
          <w:sz w:val="16"/>
          <w:szCs w:val="16"/>
        </w:rPr>
        <w:t>20</w:t>
      </w:r>
      <w:r w:rsidRPr="007C411E">
        <w:rPr>
          <w:rFonts w:ascii="Times New Roman" w:hAnsi="Times New Roman" w:cs="Times New Roman"/>
          <w:sz w:val="16"/>
          <w:szCs w:val="16"/>
        </w:rPr>
        <w:t xml:space="preserve"> №</w:t>
      </w:r>
      <w:r w:rsidR="00F01797" w:rsidRPr="007C411E">
        <w:rPr>
          <w:rFonts w:ascii="Times New Roman" w:hAnsi="Times New Roman" w:cs="Times New Roman"/>
          <w:sz w:val="16"/>
          <w:szCs w:val="16"/>
        </w:rPr>
        <w:t>14/499</w:t>
      </w:r>
      <w:r w:rsidRPr="007C411E">
        <w:rPr>
          <w:rFonts w:ascii="Times New Roman" w:hAnsi="Times New Roman" w:cs="Times New Roman"/>
          <w:sz w:val="16"/>
          <w:szCs w:val="16"/>
        </w:rPr>
        <w:t xml:space="preserve"> , а именно:</w:t>
      </w:r>
    </w:p>
    <w:p w:rsidR="00EF02CD" w:rsidRPr="007C411E" w:rsidRDefault="00EF02CD" w:rsidP="00F67C9E">
      <w:pPr>
        <w:suppressAutoHyphens/>
        <w:spacing w:after="0"/>
        <w:ind w:firstLine="284"/>
        <w:jc w:val="both"/>
        <w:rPr>
          <w:rFonts w:ascii="Times New Roman" w:hAnsi="Times New Roman" w:cs="Times New Roman"/>
          <w:sz w:val="16"/>
          <w:szCs w:val="16"/>
        </w:rPr>
      </w:pPr>
      <w:r w:rsidRPr="007C411E">
        <w:rPr>
          <w:rFonts w:ascii="Times New Roman" w:hAnsi="Times New Roman" w:cs="Times New Roman"/>
          <w:sz w:val="16"/>
          <w:szCs w:val="16"/>
        </w:rPr>
        <w:t xml:space="preserve">- сведения о подключенных тепловых нагрузках потребителей </w:t>
      </w:r>
      <w:r w:rsidR="001C16E9" w:rsidRPr="007C411E">
        <w:rPr>
          <w:rFonts w:ascii="Times New Roman" w:hAnsi="Times New Roman" w:cs="Times New Roman"/>
          <w:sz w:val="16"/>
          <w:szCs w:val="16"/>
        </w:rPr>
        <w:t>Пекшинского</w:t>
      </w:r>
      <w:r w:rsidRPr="007C411E">
        <w:rPr>
          <w:rFonts w:ascii="Times New Roman" w:hAnsi="Times New Roman" w:cs="Times New Roman"/>
          <w:sz w:val="16"/>
          <w:szCs w:val="16"/>
        </w:rPr>
        <w:t xml:space="preserve"> сельского поселения;</w:t>
      </w:r>
    </w:p>
    <w:p w:rsidR="00EF02CD" w:rsidRPr="007C411E" w:rsidRDefault="00EF02CD" w:rsidP="00F67C9E">
      <w:pPr>
        <w:suppressAutoHyphens/>
        <w:spacing w:after="0"/>
        <w:ind w:firstLine="284"/>
        <w:jc w:val="both"/>
        <w:rPr>
          <w:rFonts w:ascii="Times New Roman" w:hAnsi="Times New Roman" w:cs="Times New Roman"/>
          <w:sz w:val="16"/>
          <w:szCs w:val="16"/>
        </w:rPr>
      </w:pPr>
      <w:r w:rsidRPr="007C411E">
        <w:rPr>
          <w:rFonts w:ascii="Times New Roman" w:hAnsi="Times New Roman" w:cs="Times New Roman"/>
          <w:sz w:val="16"/>
          <w:szCs w:val="16"/>
        </w:rPr>
        <w:t xml:space="preserve">- перечень помещений, в которых установлены индивидуальные квартирные источники тепловой энергии по </w:t>
      </w:r>
      <w:r w:rsidR="001C16E9" w:rsidRPr="007C411E">
        <w:rPr>
          <w:rFonts w:ascii="Times New Roman" w:hAnsi="Times New Roman" w:cs="Times New Roman"/>
          <w:sz w:val="16"/>
          <w:szCs w:val="16"/>
        </w:rPr>
        <w:t>Пекшинскому</w:t>
      </w:r>
      <w:r w:rsidRPr="007C411E">
        <w:rPr>
          <w:rFonts w:ascii="Times New Roman" w:hAnsi="Times New Roman" w:cs="Times New Roman"/>
          <w:sz w:val="16"/>
          <w:szCs w:val="16"/>
        </w:rPr>
        <w:t xml:space="preserve"> сельскому поселению;</w:t>
      </w:r>
    </w:p>
    <w:p w:rsidR="001C16E9" w:rsidRPr="007C411E" w:rsidRDefault="001C16E9" w:rsidP="00F67C9E">
      <w:pPr>
        <w:suppressAutoHyphens/>
        <w:spacing w:after="0"/>
        <w:ind w:firstLine="284"/>
        <w:jc w:val="both"/>
        <w:rPr>
          <w:rFonts w:ascii="Times New Roman" w:hAnsi="Times New Roman" w:cs="Times New Roman"/>
          <w:sz w:val="16"/>
          <w:szCs w:val="16"/>
        </w:rPr>
      </w:pPr>
      <w:r w:rsidRPr="007C411E">
        <w:rPr>
          <w:rFonts w:ascii="Times New Roman" w:hAnsi="Times New Roman" w:cs="Times New Roman"/>
          <w:sz w:val="16"/>
          <w:szCs w:val="16"/>
        </w:rPr>
        <w:t xml:space="preserve">- предложения по переводу здания Почты в с.Андреевкое на индивидуальное газовое </w:t>
      </w:r>
      <w:r w:rsidR="003A7478" w:rsidRPr="007C411E">
        <w:rPr>
          <w:rFonts w:ascii="Times New Roman" w:hAnsi="Times New Roman" w:cs="Times New Roman"/>
          <w:sz w:val="16"/>
          <w:szCs w:val="16"/>
        </w:rPr>
        <w:t>отопление;</w:t>
      </w:r>
    </w:p>
    <w:p w:rsidR="00EF02CD" w:rsidRPr="005A6966" w:rsidRDefault="00EF02CD" w:rsidP="00F67C9E">
      <w:pPr>
        <w:suppressAutoHyphens/>
        <w:spacing w:after="0"/>
        <w:ind w:firstLine="284"/>
        <w:jc w:val="both"/>
        <w:rPr>
          <w:rFonts w:ascii="Times New Roman" w:hAnsi="Times New Roman" w:cs="Times New Roman"/>
          <w:color w:val="000000" w:themeColor="text1"/>
          <w:sz w:val="16"/>
          <w:szCs w:val="16"/>
        </w:rPr>
      </w:pPr>
      <w:r w:rsidRPr="007C411E">
        <w:rPr>
          <w:rFonts w:ascii="Times New Roman" w:hAnsi="Times New Roman" w:cs="Times New Roman"/>
          <w:color w:val="000000" w:themeColor="text1"/>
          <w:sz w:val="16"/>
          <w:szCs w:val="16"/>
        </w:rPr>
        <w:t xml:space="preserve"> - сведения о полезном отпуске теплово</w:t>
      </w:r>
      <w:r w:rsidR="005A6966" w:rsidRPr="007C411E">
        <w:rPr>
          <w:rFonts w:ascii="Times New Roman" w:hAnsi="Times New Roman" w:cs="Times New Roman"/>
          <w:color w:val="000000" w:themeColor="text1"/>
          <w:sz w:val="16"/>
          <w:szCs w:val="16"/>
        </w:rPr>
        <w:t>й энергии в разрезе источников.</w:t>
      </w:r>
    </w:p>
    <w:p w:rsidR="00EF02CD" w:rsidRPr="006E6A7C" w:rsidRDefault="00EF02CD" w:rsidP="00F67C9E">
      <w:pPr>
        <w:suppressAutoHyphens/>
        <w:spacing w:after="0"/>
        <w:ind w:firstLine="284"/>
        <w:jc w:val="both"/>
        <w:rPr>
          <w:rFonts w:ascii="Times New Roman" w:hAnsi="Times New Roman" w:cs="Times New Roman"/>
          <w:sz w:val="16"/>
          <w:szCs w:val="16"/>
        </w:rPr>
      </w:pPr>
    </w:p>
    <w:p w:rsidR="00EF02CD" w:rsidRPr="00F16FB6" w:rsidRDefault="00EF02CD" w:rsidP="00F67C9E">
      <w:pPr>
        <w:suppressAutoHyphens/>
        <w:spacing w:after="0"/>
        <w:ind w:firstLine="284"/>
        <w:jc w:val="center"/>
        <w:rPr>
          <w:rFonts w:ascii="Times New Roman" w:hAnsi="Times New Roman" w:cs="Times New Roman"/>
          <w:b/>
          <w:sz w:val="16"/>
          <w:szCs w:val="16"/>
        </w:rPr>
      </w:pPr>
      <w:r w:rsidRPr="00F16FB6">
        <w:rPr>
          <w:rFonts w:ascii="Times New Roman" w:hAnsi="Times New Roman" w:cs="Times New Roman"/>
          <w:b/>
          <w:sz w:val="16"/>
          <w:szCs w:val="16"/>
        </w:rPr>
        <w:t>Раздел 17. Сводный том изменений, выполненных в доработанной и (или) актуализированной схеме теплоснабжения.</w:t>
      </w:r>
    </w:p>
    <w:p w:rsidR="00EF02CD" w:rsidRPr="00E711E7" w:rsidRDefault="00EF02CD" w:rsidP="00F67C9E">
      <w:pPr>
        <w:suppressAutoHyphens/>
        <w:spacing w:after="0"/>
        <w:ind w:firstLine="284"/>
        <w:jc w:val="both"/>
        <w:rPr>
          <w:rFonts w:ascii="Times New Roman" w:hAnsi="Times New Roman" w:cs="Times New Roman"/>
          <w:sz w:val="16"/>
          <w:szCs w:val="16"/>
        </w:rPr>
      </w:pPr>
      <w:r w:rsidRPr="00E711E7">
        <w:rPr>
          <w:rFonts w:ascii="Times New Roman" w:hAnsi="Times New Roman" w:cs="Times New Roman"/>
          <w:sz w:val="16"/>
          <w:szCs w:val="16"/>
        </w:rPr>
        <w:t>В действующую схему теплоснабжения муниципального образования «</w:t>
      </w:r>
      <w:r w:rsidR="00BC4F29" w:rsidRPr="00E711E7">
        <w:rPr>
          <w:rFonts w:ascii="Times New Roman" w:hAnsi="Times New Roman" w:cs="Times New Roman"/>
          <w:sz w:val="16"/>
          <w:szCs w:val="16"/>
        </w:rPr>
        <w:t>Пекшинское</w:t>
      </w:r>
      <w:r w:rsidRPr="00E711E7">
        <w:rPr>
          <w:rFonts w:ascii="Times New Roman" w:hAnsi="Times New Roman" w:cs="Times New Roman"/>
          <w:sz w:val="16"/>
          <w:szCs w:val="16"/>
        </w:rPr>
        <w:t xml:space="preserve"> сельское поселения» внесены следующие изменения.</w:t>
      </w:r>
    </w:p>
    <w:p w:rsidR="00506E34" w:rsidRPr="00E711E7" w:rsidRDefault="006259C1" w:rsidP="00506E34">
      <w:pPr>
        <w:suppressAutoHyphens/>
        <w:spacing w:after="0"/>
        <w:ind w:firstLine="284"/>
        <w:jc w:val="both"/>
        <w:rPr>
          <w:rFonts w:ascii="Times New Roman" w:hAnsi="Times New Roman" w:cs="Times New Roman"/>
          <w:color w:val="000000" w:themeColor="text1"/>
          <w:sz w:val="16"/>
          <w:szCs w:val="16"/>
        </w:rPr>
      </w:pPr>
      <w:r w:rsidRPr="00E711E7">
        <w:rPr>
          <w:rFonts w:ascii="Times New Roman" w:hAnsi="Times New Roman" w:cs="Times New Roman"/>
          <w:color w:val="000000" w:themeColor="text1"/>
          <w:sz w:val="16"/>
          <w:szCs w:val="16"/>
        </w:rPr>
        <w:t>В р</w:t>
      </w:r>
      <w:r w:rsidR="00506E34" w:rsidRPr="00E711E7">
        <w:rPr>
          <w:rFonts w:ascii="Times New Roman" w:hAnsi="Times New Roman" w:cs="Times New Roman"/>
          <w:color w:val="000000" w:themeColor="text1"/>
          <w:sz w:val="16"/>
          <w:szCs w:val="16"/>
        </w:rPr>
        <w:t xml:space="preserve">аздел 5 </w:t>
      </w:r>
      <w:r w:rsidRPr="00E711E7">
        <w:rPr>
          <w:rFonts w:ascii="Times New Roman" w:hAnsi="Times New Roman" w:cs="Times New Roman"/>
          <w:color w:val="000000" w:themeColor="text1"/>
          <w:sz w:val="16"/>
          <w:szCs w:val="16"/>
        </w:rPr>
        <w:t>«</w:t>
      </w:r>
      <w:r w:rsidR="00506E34" w:rsidRPr="00E711E7">
        <w:rPr>
          <w:rFonts w:ascii="Times New Roman" w:hAnsi="Times New Roman" w:cs="Times New Roman"/>
          <w:color w:val="000000" w:themeColor="text1"/>
          <w:sz w:val="16"/>
          <w:szCs w:val="16"/>
        </w:rPr>
        <w:t>Предложения по строительству, реконструкции и техническому перевооруже</w:t>
      </w:r>
      <w:r w:rsidRPr="00E711E7">
        <w:rPr>
          <w:rFonts w:ascii="Times New Roman" w:hAnsi="Times New Roman" w:cs="Times New Roman"/>
          <w:color w:val="000000" w:themeColor="text1"/>
          <w:sz w:val="16"/>
          <w:szCs w:val="16"/>
        </w:rPr>
        <w:t>нию источников тепловой энергии» – добавлены предложения ООО «Владимиртеплогаз» .</w:t>
      </w:r>
    </w:p>
    <w:p w:rsidR="00506E34" w:rsidRPr="00E711E7" w:rsidRDefault="006259C1" w:rsidP="00506E34">
      <w:pPr>
        <w:suppressAutoHyphens/>
        <w:spacing w:after="0"/>
        <w:ind w:firstLine="284"/>
        <w:jc w:val="both"/>
        <w:rPr>
          <w:rFonts w:ascii="Times New Roman" w:hAnsi="Times New Roman" w:cs="Times New Roman"/>
          <w:color w:val="000000" w:themeColor="text1"/>
          <w:sz w:val="16"/>
          <w:szCs w:val="16"/>
        </w:rPr>
      </w:pPr>
      <w:r w:rsidRPr="00E711E7">
        <w:rPr>
          <w:rFonts w:ascii="Times New Roman" w:hAnsi="Times New Roman" w:cs="Times New Roman"/>
          <w:color w:val="000000" w:themeColor="text1"/>
          <w:sz w:val="16"/>
          <w:szCs w:val="16"/>
        </w:rPr>
        <w:lastRenderedPageBreak/>
        <w:t>В раздел 15 «</w:t>
      </w:r>
      <w:r w:rsidR="00506E34" w:rsidRPr="00E711E7">
        <w:rPr>
          <w:rFonts w:ascii="Times New Roman" w:hAnsi="Times New Roman" w:cs="Times New Roman"/>
          <w:color w:val="000000" w:themeColor="text1"/>
          <w:sz w:val="16"/>
          <w:szCs w:val="16"/>
        </w:rPr>
        <w:t>Ценовые (тарифные) последствия</w:t>
      </w:r>
      <w:r w:rsidRPr="00E711E7">
        <w:rPr>
          <w:rFonts w:ascii="Times New Roman" w:hAnsi="Times New Roman" w:cs="Times New Roman"/>
          <w:color w:val="000000" w:themeColor="text1"/>
          <w:sz w:val="16"/>
          <w:szCs w:val="16"/>
        </w:rPr>
        <w:t>» установлены действующие тарифы на тепловую энергию по состоянию на 2020 год</w:t>
      </w:r>
      <w:r w:rsidR="00506E34" w:rsidRPr="00E711E7">
        <w:rPr>
          <w:rFonts w:ascii="Times New Roman" w:hAnsi="Times New Roman" w:cs="Times New Roman"/>
          <w:color w:val="000000" w:themeColor="text1"/>
          <w:sz w:val="16"/>
          <w:szCs w:val="16"/>
        </w:rPr>
        <w:t>.</w:t>
      </w:r>
    </w:p>
    <w:p w:rsidR="00EF02CD" w:rsidRPr="00E711E7" w:rsidRDefault="00EF02CD" w:rsidP="00506E34">
      <w:pPr>
        <w:pStyle w:val="af"/>
        <w:numPr>
          <w:ilvl w:val="0"/>
          <w:numId w:val="4"/>
        </w:numPr>
        <w:suppressAutoHyphens/>
        <w:spacing w:after="0" w:line="240" w:lineRule="auto"/>
        <w:contextualSpacing w:val="0"/>
        <w:jc w:val="both"/>
        <w:rPr>
          <w:rFonts w:ascii="Times New Roman" w:hAnsi="Times New Roman" w:cs="Times New Roman"/>
          <w:sz w:val="16"/>
          <w:szCs w:val="16"/>
        </w:rPr>
      </w:pPr>
      <w:r w:rsidRPr="00E711E7">
        <w:rPr>
          <w:rFonts w:ascii="Times New Roman" w:hAnsi="Times New Roman" w:cs="Times New Roman"/>
          <w:sz w:val="16"/>
          <w:szCs w:val="16"/>
        </w:rPr>
        <w:t>В Главу 2. «</w:t>
      </w:r>
      <w:r w:rsidRPr="00E711E7">
        <w:rPr>
          <w:rFonts w:ascii="Times New Roman" w:hAnsi="Times New Roman" w:cs="Times New Roman"/>
          <w:color w:val="000000"/>
          <w:sz w:val="16"/>
          <w:szCs w:val="16"/>
        </w:rPr>
        <w:t>ОБОСНОВЫВАЮЩИЕ МАТЕРИАЛЫ» внесены следующие изменения:</w:t>
      </w:r>
    </w:p>
    <w:p w:rsidR="00EF02CD" w:rsidRPr="00E711E7" w:rsidRDefault="00EF02CD" w:rsidP="00506E34">
      <w:pPr>
        <w:suppressAutoHyphens/>
        <w:spacing w:after="0" w:line="240" w:lineRule="auto"/>
        <w:ind w:firstLine="284"/>
        <w:jc w:val="both"/>
        <w:rPr>
          <w:rFonts w:ascii="Times New Roman" w:hAnsi="Times New Roman" w:cs="Times New Roman"/>
          <w:color w:val="000000" w:themeColor="text1"/>
          <w:sz w:val="16"/>
          <w:szCs w:val="16"/>
        </w:rPr>
      </w:pPr>
      <w:r w:rsidRPr="00E711E7">
        <w:rPr>
          <w:rFonts w:ascii="Times New Roman" w:hAnsi="Times New Roman" w:cs="Times New Roman"/>
          <w:color w:val="000000" w:themeColor="text1"/>
          <w:sz w:val="16"/>
          <w:szCs w:val="16"/>
        </w:rPr>
        <w:t>- в раздел 1 «Существующее положение в сфере производства, передачи, преобразования и потребления тепловой энергии для целей теплоснабжения.» часть 1.5. «Тепловые нагрузки потребителей в технологических зонах действия источников тепловой энергии.» внесены изменения в сведения о полезном отпуске на 20</w:t>
      </w:r>
      <w:r w:rsidR="00F01797" w:rsidRPr="00E711E7">
        <w:rPr>
          <w:rFonts w:ascii="Times New Roman" w:hAnsi="Times New Roman" w:cs="Times New Roman"/>
          <w:color w:val="000000" w:themeColor="text1"/>
          <w:sz w:val="16"/>
          <w:szCs w:val="16"/>
        </w:rPr>
        <w:t>20</w:t>
      </w:r>
      <w:r w:rsidRPr="00E711E7">
        <w:rPr>
          <w:rFonts w:ascii="Times New Roman" w:hAnsi="Times New Roman" w:cs="Times New Roman"/>
          <w:color w:val="000000" w:themeColor="text1"/>
          <w:sz w:val="16"/>
          <w:szCs w:val="16"/>
        </w:rPr>
        <w:t xml:space="preserve">год (Таблица </w:t>
      </w:r>
      <w:r w:rsidR="00BD201D" w:rsidRPr="00E711E7">
        <w:rPr>
          <w:rFonts w:ascii="Times New Roman" w:hAnsi="Times New Roman" w:cs="Times New Roman"/>
          <w:color w:val="000000" w:themeColor="text1"/>
          <w:sz w:val="16"/>
          <w:szCs w:val="16"/>
        </w:rPr>
        <w:t>1</w:t>
      </w:r>
      <w:r w:rsidRPr="00E711E7">
        <w:rPr>
          <w:rFonts w:ascii="Times New Roman" w:hAnsi="Times New Roman" w:cs="Times New Roman"/>
          <w:color w:val="000000" w:themeColor="text1"/>
          <w:sz w:val="16"/>
          <w:szCs w:val="16"/>
        </w:rPr>
        <w:t>0).</w:t>
      </w:r>
      <w:r w:rsidR="00BD201D" w:rsidRPr="00E711E7">
        <w:rPr>
          <w:rFonts w:ascii="Times New Roman" w:hAnsi="Times New Roman" w:cs="Times New Roman"/>
          <w:color w:val="000000" w:themeColor="text1"/>
          <w:sz w:val="16"/>
          <w:szCs w:val="16"/>
        </w:rPr>
        <w:t xml:space="preserve"> </w:t>
      </w:r>
    </w:p>
    <w:p w:rsidR="00EF02CD" w:rsidRPr="00E711E7" w:rsidRDefault="00EF02CD" w:rsidP="00506E34">
      <w:pPr>
        <w:suppressAutoHyphens/>
        <w:spacing w:after="0" w:line="240" w:lineRule="auto"/>
        <w:ind w:firstLine="284"/>
        <w:jc w:val="both"/>
        <w:rPr>
          <w:rFonts w:ascii="Times New Roman" w:hAnsi="Times New Roman" w:cs="Times New Roman"/>
          <w:sz w:val="16"/>
          <w:szCs w:val="16"/>
        </w:rPr>
      </w:pPr>
      <w:r w:rsidRPr="00E711E7">
        <w:rPr>
          <w:rFonts w:ascii="Times New Roman" w:hAnsi="Times New Roman" w:cs="Times New Roman"/>
          <w:color w:val="000000"/>
          <w:sz w:val="16"/>
          <w:szCs w:val="16"/>
        </w:rPr>
        <w:t>- в раздел 1 «Существующее положение в сфере производства, передачи, преобразования и потребления тепловой энергии для целей теплоснабжения.» ч</w:t>
      </w:r>
      <w:r w:rsidRPr="00E711E7">
        <w:rPr>
          <w:rFonts w:ascii="Times New Roman" w:hAnsi="Times New Roman" w:cs="Times New Roman"/>
          <w:sz w:val="16"/>
          <w:szCs w:val="16"/>
        </w:rPr>
        <w:t xml:space="preserve">асть 1.5. «Тепловые нагрузки потребителей в технологических зонах действия источников тепловой энергии» внесены изменения в перечень тепловых нагрузок в разрезе источников (Таблице </w:t>
      </w:r>
      <w:r w:rsidR="00BD201D" w:rsidRPr="00E711E7">
        <w:rPr>
          <w:rFonts w:ascii="Times New Roman" w:hAnsi="Times New Roman" w:cs="Times New Roman"/>
          <w:sz w:val="16"/>
          <w:szCs w:val="16"/>
        </w:rPr>
        <w:t>1</w:t>
      </w:r>
      <w:r w:rsidRPr="00E711E7">
        <w:rPr>
          <w:rFonts w:ascii="Times New Roman" w:hAnsi="Times New Roman" w:cs="Times New Roman"/>
          <w:sz w:val="16"/>
          <w:szCs w:val="16"/>
        </w:rPr>
        <w:t>1).</w:t>
      </w:r>
    </w:p>
    <w:p w:rsidR="00EF02CD" w:rsidRPr="00E711E7" w:rsidRDefault="00EF02CD" w:rsidP="00506E34">
      <w:pPr>
        <w:suppressAutoHyphens/>
        <w:spacing w:after="0" w:line="240" w:lineRule="auto"/>
        <w:ind w:firstLine="284"/>
        <w:jc w:val="both"/>
        <w:rPr>
          <w:rFonts w:ascii="Times New Roman" w:hAnsi="Times New Roman" w:cs="Times New Roman"/>
          <w:sz w:val="16"/>
          <w:szCs w:val="16"/>
        </w:rPr>
      </w:pPr>
      <w:r w:rsidRPr="00E711E7">
        <w:rPr>
          <w:rFonts w:ascii="Times New Roman" w:hAnsi="Times New Roman" w:cs="Times New Roman"/>
          <w:b/>
          <w:color w:val="000000"/>
          <w:sz w:val="16"/>
          <w:szCs w:val="16"/>
        </w:rPr>
        <w:t xml:space="preserve">- </w:t>
      </w:r>
      <w:r w:rsidRPr="00E711E7">
        <w:rPr>
          <w:rFonts w:ascii="Times New Roman" w:hAnsi="Times New Roman" w:cs="Times New Roman"/>
          <w:color w:val="000000"/>
          <w:sz w:val="16"/>
          <w:szCs w:val="16"/>
        </w:rPr>
        <w:t>в раздел 1 «Существующее положение в сфере производства, передачи, преобразования и потребления тепловой энергии для целей теплоснабжения.» ч</w:t>
      </w:r>
      <w:r w:rsidRPr="00E711E7">
        <w:rPr>
          <w:rFonts w:ascii="Times New Roman" w:hAnsi="Times New Roman" w:cs="Times New Roman"/>
          <w:sz w:val="16"/>
          <w:szCs w:val="16"/>
        </w:rPr>
        <w:t xml:space="preserve">асть 1.5. «Тепловые нагрузки потребителей в технологических зонах действия источников тепловой энергии» внесены изменения в тепловые нагрузки </w:t>
      </w:r>
      <w:r w:rsidR="00BD201D" w:rsidRPr="00E711E7">
        <w:rPr>
          <w:rFonts w:ascii="Times New Roman" w:hAnsi="Times New Roman" w:cs="Times New Roman"/>
          <w:sz w:val="16"/>
          <w:szCs w:val="16"/>
        </w:rPr>
        <w:t>по видам потребителей (Таблица 1</w:t>
      </w:r>
      <w:r w:rsidRPr="00E711E7">
        <w:rPr>
          <w:rFonts w:ascii="Times New Roman" w:hAnsi="Times New Roman" w:cs="Times New Roman"/>
          <w:sz w:val="16"/>
          <w:szCs w:val="16"/>
        </w:rPr>
        <w:t>2).</w:t>
      </w:r>
    </w:p>
    <w:p w:rsidR="00EF02CD" w:rsidRPr="00E711E7" w:rsidRDefault="00BD201D" w:rsidP="00506E34">
      <w:pPr>
        <w:suppressAutoHyphens/>
        <w:spacing w:after="0" w:line="240" w:lineRule="auto"/>
        <w:ind w:firstLine="284"/>
        <w:jc w:val="both"/>
        <w:rPr>
          <w:rFonts w:ascii="Times New Roman" w:hAnsi="Times New Roman" w:cs="Times New Roman"/>
          <w:sz w:val="16"/>
          <w:szCs w:val="16"/>
        </w:rPr>
      </w:pPr>
      <w:r w:rsidRPr="00E711E7">
        <w:rPr>
          <w:rFonts w:ascii="Times New Roman" w:hAnsi="Times New Roman" w:cs="Times New Roman"/>
          <w:sz w:val="16"/>
          <w:szCs w:val="16"/>
        </w:rPr>
        <w:t xml:space="preserve">- </w:t>
      </w:r>
      <w:r w:rsidRPr="00E711E7">
        <w:rPr>
          <w:rFonts w:ascii="Times New Roman" w:hAnsi="Times New Roman" w:cs="Times New Roman"/>
          <w:color w:val="000000"/>
          <w:sz w:val="16"/>
          <w:szCs w:val="16"/>
        </w:rPr>
        <w:t>в раздел 1 «Существующее положение в сфере производства, передачи, преобразования и потребления тепловой энергии для целей теплоснабжения.» Часть 1.11</w:t>
      </w:r>
      <w:r w:rsidR="00EF02CD" w:rsidRPr="00E711E7">
        <w:rPr>
          <w:rFonts w:ascii="Times New Roman" w:hAnsi="Times New Roman" w:cs="Times New Roman"/>
          <w:sz w:val="16"/>
          <w:szCs w:val="16"/>
        </w:rPr>
        <w:t>. «Тарифы в сфере теплоснабжения» внесены изменения по утвержденным тарифам на 20</w:t>
      </w:r>
      <w:r w:rsidR="00F01797" w:rsidRPr="00E711E7">
        <w:rPr>
          <w:rFonts w:ascii="Times New Roman" w:hAnsi="Times New Roman" w:cs="Times New Roman"/>
          <w:sz w:val="16"/>
          <w:szCs w:val="16"/>
        </w:rPr>
        <w:t>20</w:t>
      </w:r>
      <w:r w:rsidR="00EF02CD" w:rsidRPr="00E711E7">
        <w:rPr>
          <w:rFonts w:ascii="Times New Roman" w:hAnsi="Times New Roman" w:cs="Times New Roman"/>
          <w:sz w:val="16"/>
          <w:szCs w:val="16"/>
        </w:rPr>
        <w:t xml:space="preserve"> год. </w:t>
      </w:r>
    </w:p>
    <w:p w:rsidR="00EF02CD" w:rsidRPr="00E711E7" w:rsidRDefault="00EF02CD" w:rsidP="00506E34">
      <w:pPr>
        <w:pStyle w:val="aa"/>
        <w:tabs>
          <w:tab w:val="left" w:pos="1494"/>
        </w:tabs>
        <w:suppressAutoHyphens/>
        <w:ind w:firstLine="284"/>
        <w:rPr>
          <w:sz w:val="16"/>
          <w:szCs w:val="16"/>
        </w:rPr>
      </w:pPr>
      <w:r w:rsidRPr="00E711E7">
        <w:rPr>
          <w:sz w:val="16"/>
          <w:szCs w:val="16"/>
        </w:rPr>
        <w:t xml:space="preserve">- </w:t>
      </w:r>
      <w:r w:rsidR="00BD201D" w:rsidRPr="00E711E7">
        <w:rPr>
          <w:sz w:val="16"/>
          <w:szCs w:val="16"/>
        </w:rPr>
        <w:t xml:space="preserve">в раздел </w:t>
      </w:r>
      <w:r w:rsidRPr="00E711E7">
        <w:rPr>
          <w:sz w:val="16"/>
          <w:szCs w:val="16"/>
        </w:rPr>
        <w:t>7. Предложения по новому строительству, реконструкции и техническому перевооружению источников тепловой энергии</w:t>
      </w:r>
      <w:r w:rsidR="00BD201D" w:rsidRPr="00E711E7">
        <w:rPr>
          <w:sz w:val="16"/>
          <w:szCs w:val="16"/>
        </w:rPr>
        <w:t xml:space="preserve"> добавлено предложение по переводу здания почты в с.Андреевское на индивидуальное газовое отопление</w:t>
      </w:r>
      <w:r w:rsidRPr="00E711E7">
        <w:rPr>
          <w:sz w:val="16"/>
          <w:szCs w:val="16"/>
        </w:rPr>
        <w:t>.</w:t>
      </w:r>
      <w:r w:rsidR="00BD201D" w:rsidRPr="00E711E7">
        <w:rPr>
          <w:sz w:val="16"/>
          <w:szCs w:val="16"/>
        </w:rPr>
        <w:t xml:space="preserve"> </w:t>
      </w:r>
    </w:p>
    <w:p w:rsidR="00EF02CD" w:rsidRPr="00F01797" w:rsidRDefault="00F01797" w:rsidP="00506E34">
      <w:pPr>
        <w:pStyle w:val="aa"/>
        <w:tabs>
          <w:tab w:val="left" w:pos="1494"/>
        </w:tabs>
        <w:suppressAutoHyphens/>
        <w:ind w:firstLine="284"/>
        <w:rPr>
          <w:sz w:val="16"/>
          <w:szCs w:val="16"/>
        </w:rPr>
      </w:pPr>
      <w:r w:rsidRPr="00E711E7">
        <w:rPr>
          <w:sz w:val="16"/>
          <w:szCs w:val="16"/>
        </w:rPr>
        <w:t>- в раздел</w:t>
      </w:r>
      <w:r w:rsidR="00EF02CD" w:rsidRPr="00E711E7">
        <w:rPr>
          <w:sz w:val="16"/>
          <w:szCs w:val="16"/>
        </w:rPr>
        <w:t xml:space="preserve"> 14. Ценовые (тарифные) последствия</w:t>
      </w:r>
      <w:r w:rsidRPr="00E711E7">
        <w:rPr>
          <w:sz w:val="16"/>
          <w:szCs w:val="16"/>
        </w:rPr>
        <w:t xml:space="preserve"> – внесены изменения по утвержденным тарифам на 2020 год (</w:t>
      </w:r>
      <w:r w:rsidRPr="00E711E7">
        <w:rPr>
          <w:sz w:val="16"/>
          <w:szCs w:val="16"/>
          <w:lang w:val="en-US"/>
        </w:rPr>
        <w:t>I</w:t>
      </w:r>
      <w:r w:rsidRPr="00E711E7">
        <w:rPr>
          <w:sz w:val="16"/>
          <w:szCs w:val="16"/>
        </w:rPr>
        <w:t xml:space="preserve"> и </w:t>
      </w:r>
      <w:r w:rsidRPr="00E711E7">
        <w:rPr>
          <w:sz w:val="16"/>
          <w:szCs w:val="16"/>
          <w:lang w:val="en-US"/>
        </w:rPr>
        <w:t>II</w:t>
      </w:r>
      <w:r w:rsidRPr="00E711E7">
        <w:rPr>
          <w:sz w:val="16"/>
          <w:szCs w:val="16"/>
        </w:rPr>
        <w:t xml:space="preserve"> полугодия), также откорректирован прогноз тарифов с 2021 по 2030 года (в соответствии предельно допустимому росту тарифов – 5,6%).</w:t>
      </w:r>
    </w:p>
    <w:p w:rsidR="00EF02CD" w:rsidRDefault="00EF02CD" w:rsidP="007F318C">
      <w:pPr>
        <w:pStyle w:val="Default"/>
        <w:spacing w:before="120" w:after="120"/>
        <w:ind w:firstLine="709"/>
        <w:jc w:val="both"/>
        <w:rPr>
          <w:b/>
          <w:bCs/>
          <w:sz w:val="16"/>
          <w:szCs w:val="16"/>
        </w:rPr>
      </w:pPr>
    </w:p>
    <w:sectPr w:rsidR="00EF02CD" w:rsidSect="00F16FB6">
      <w:headerReference w:type="default" r:id="rId12"/>
      <w:footerReference w:type="default" r:id="rId13"/>
      <w:footerReference w:type="first" r:id="rId14"/>
      <w:pgSz w:w="16838" w:h="11906" w:orient="landscape"/>
      <w:pgMar w:top="473" w:right="536" w:bottom="567" w:left="1134" w:header="426" w:footer="318"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ADA" w:rsidRDefault="006D3ADA" w:rsidP="001D7392">
      <w:pPr>
        <w:spacing w:after="0" w:line="240" w:lineRule="auto"/>
      </w:pPr>
      <w:r>
        <w:separator/>
      </w:r>
    </w:p>
  </w:endnote>
  <w:endnote w:type="continuationSeparator" w:id="0">
    <w:p w:rsidR="006D3ADA" w:rsidRDefault="006D3ADA" w:rsidP="001D7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337561"/>
      <w:docPartObj>
        <w:docPartGallery w:val="Page Numbers (Bottom of Page)"/>
        <w:docPartUnique/>
      </w:docPartObj>
    </w:sdtPr>
    <w:sdtEndPr/>
    <w:sdtContent>
      <w:p w:rsidR="007C411E" w:rsidRDefault="005F7B79">
        <w:pPr>
          <w:pStyle w:val="a6"/>
          <w:jc w:val="center"/>
        </w:pPr>
        <w:r>
          <w:fldChar w:fldCharType="begin"/>
        </w:r>
        <w:r>
          <w:instrText xml:space="preserve"> PAGE   \* MERGEFORMAT </w:instrText>
        </w:r>
        <w:r>
          <w:fldChar w:fldCharType="separate"/>
        </w:r>
        <w:r w:rsidR="006F46F9">
          <w:rPr>
            <w:noProof/>
          </w:rPr>
          <w:t>2</w:t>
        </w:r>
        <w:r>
          <w:rPr>
            <w:noProof/>
          </w:rPr>
          <w:fldChar w:fldCharType="end"/>
        </w:r>
      </w:p>
    </w:sdtContent>
  </w:sdt>
  <w:p w:rsidR="007C411E" w:rsidRDefault="007C411E">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11E" w:rsidRDefault="007C411E" w:rsidP="00182E3E">
    <w:pPr>
      <w:pStyle w:val="a6"/>
      <w:tabs>
        <w:tab w:val="clear" w:pos="4677"/>
        <w:tab w:val="clear" w:pos="9355"/>
        <w:tab w:val="left" w:pos="2910"/>
        <w:tab w:val="left" w:pos="11745"/>
      </w:tabs>
    </w:pPr>
    <w:r>
      <w:tab/>
    </w:r>
    <w:r>
      <w:tab/>
    </w:r>
  </w:p>
  <w:p w:rsidR="007C411E" w:rsidRPr="001A61EA" w:rsidRDefault="007C411E" w:rsidP="001A61EA">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ADA" w:rsidRDefault="006D3ADA" w:rsidP="001D7392">
      <w:pPr>
        <w:spacing w:after="0" w:line="240" w:lineRule="auto"/>
      </w:pPr>
      <w:r>
        <w:separator/>
      </w:r>
    </w:p>
  </w:footnote>
  <w:footnote w:type="continuationSeparator" w:id="0">
    <w:p w:rsidR="006D3ADA" w:rsidRDefault="006D3ADA" w:rsidP="001D73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11E" w:rsidRDefault="007C411E">
    <w:pPr>
      <w:pStyle w:val="a4"/>
      <w:jc w:val="center"/>
    </w:pPr>
  </w:p>
  <w:p w:rsidR="007C411E" w:rsidRDefault="007C411E">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7A42146"/>
    <w:multiLevelType w:val="hybridMultilevel"/>
    <w:tmpl w:val="E40E9E3A"/>
    <w:lvl w:ilvl="0" w:tplc="BEC873E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5260029B"/>
    <w:multiLevelType w:val="hybridMultilevel"/>
    <w:tmpl w:val="253003F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6EC41CA5"/>
    <w:multiLevelType w:val="hybridMultilevel"/>
    <w:tmpl w:val="77B48F4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0A5"/>
    <w:rsid w:val="00000539"/>
    <w:rsid w:val="0000653F"/>
    <w:rsid w:val="00010885"/>
    <w:rsid w:val="00022E85"/>
    <w:rsid w:val="00051250"/>
    <w:rsid w:val="000611CA"/>
    <w:rsid w:val="00071C0D"/>
    <w:rsid w:val="00085BCF"/>
    <w:rsid w:val="00086CCA"/>
    <w:rsid w:val="00094A2D"/>
    <w:rsid w:val="00095DF2"/>
    <w:rsid w:val="00097E1C"/>
    <w:rsid w:val="000D0D89"/>
    <w:rsid w:val="000E5B55"/>
    <w:rsid w:val="000F5A0D"/>
    <w:rsid w:val="0011228B"/>
    <w:rsid w:val="00117361"/>
    <w:rsid w:val="001575E2"/>
    <w:rsid w:val="00161035"/>
    <w:rsid w:val="00164585"/>
    <w:rsid w:val="00182E3E"/>
    <w:rsid w:val="00197FA1"/>
    <w:rsid w:val="001A221E"/>
    <w:rsid w:val="001A4330"/>
    <w:rsid w:val="001A61EA"/>
    <w:rsid w:val="001A7055"/>
    <w:rsid w:val="001A79C6"/>
    <w:rsid w:val="001B1BF2"/>
    <w:rsid w:val="001B7696"/>
    <w:rsid w:val="001C16E9"/>
    <w:rsid w:val="001C437E"/>
    <w:rsid w:val="001D2DDF"/>
    <w:rsid w:val="001D7392"/>
    <w:rsid w:val="001D73CC"/>
    <w:rsid w:val="00205235"/>
    <w:rsid w:val="0020529E"/>
    <w:rsid w:val="00221E79"/>
    <w:rsid w:val="002313F6"/>
    <w:rsid w:val="00234EB8"/>
    <w:rsid w:val="00260C99"/>
    <w:rsid w:val="00265195"/>
    <w:rsid w:val="00295E31"/>
    <w:rsid w:val="002979C2"/>
    <w:rsid w:val="002A1520"/>
    <w:rsid w:val="002A50B5"/>
    <w:rsid w:val="002E5DB6"/>
    <w:rsid w:val="002F2B0D"/>
    <w:rsid w:val="003232CA"/>
    <w:rsid w:val="003302F6"/>
    <w:rsid w:val="003336A3"/>
    <w:rsid w:val="00345008"/>
    <w:rsid w:val="003547DD"/>
    <w:rsid w:val="00362486"/>
    <w:rsid w:val="003648A2"/>
    <w:rsid w:val="00365E87"/>
    <w:rsid w:val="00372094"/>
    <w:rsid w:val="00391E78"/>
    <w:rsid w:val="003A7478"/>
    <w:rsid w:val="003B43F8"/>
    <w:rsid w:val="003B62E0"/>
    <w:rsid w:val="003D03F3"/>
    <w:rsid w:val="003F0C6D"/>
    <w:rsid w:val="003F188A"/>
    <w:rsid w:val="004028C2"/>
    <w:rsid w:val="0040789F"/>
    <w:rsid w:val="0041442C"/>
    <w:rsid w:val="004231F8"/>
    <w:rsid w:val="00426B55"/>
    <w:rsid w:val="00433FBA"/>
    <w:rsid w:val="00441658"/>
    <w:rsid w:val="004419BD"/>
    <w:rsid w:val="00442A07"/>
    <w:rsid w:val="00460F17"/>
    <w:rsid w:val="004632C7"/>
    <w:rsid w:val="00467A22"/>
    <w:rsid w:val="00471151"/>
    <w:rsid w:val="00473030"/>
    <w:rsid w:val="004752E0"/>
    <w:rsid w:val="00480728"/>
    <w:rsid w:val="0049135B"/>
    <w:rsid w:val="004B1B37"/>
    <w:rsid w:val="004C7E09"/>
    <w:rsid w:val="004D568B"/>
    <w:rsid w:val="004F1879"/>
    <w:rsid w:val="004F26A2"/>
    <w:rsid w:val="00505F02"/>
    <w:rsid w:val="00506E34"/>
    <w:rsid w:val="0051559F"/>
    <w:rsid w:val="00526981"/>
    <w:rsid w:val="00546042"/>
    <w:rsid w:val="00574D19"/>
    <w:rsid w:val="005969A6"/>
    <w:rsid w:val="005A6966"/>
    <w:rsid w:val="005D06F5"/>
    <w:rsid w:val="005D4ECC"/>
    <w:rsid w:val="005E30DB"/>
    <w:rsid w:val="005F7B79"/>
    <w:rsid w:val="006077E4"/>
    <w:rsid w:val="00614212"/>
    <w:rsid w:val="006259C1"/>
    <w:rsid w:val="00627767"/>
    <w:rsid w:val="00646A74"/>
    <w:rsid w:val="00655300"/>
    <w:rsid w:val="00663F6B"/>
    <w:rsid w:val="00670152"/>
    <w:rsid w:val="00671E92"/>
    <w:rsid w:val="00677549"/>
    <w:rsid w:val="00680D1A"/>
    <w:rsid w:val="006944F3"/>
    <w:rsid w:val="006D3ADA"/>
    <w:rsid w:val="006F46F9"/>
    <w:rsid w:val="007026FD"/>
    <w:rsid w:val="00702CA3"/>
    <w:rsid w:val="00733DBA"/>
    <w:rsid w:val="007573F1"/>
    <w:rsid w:val="0076521D"/>
    <w:rsid w:val="00766AB1"/>
    <w:rsid w:val="00773883"/>
    <w:rsid w:val="00782EB1"/>
    <w:rsid w:val="00790C0E"/>
    <w:rsid w:val="00797153"/>
    <w:rsid w:val="007C411E"/>
    <w:rsid w:val="007D2C24"/>
    <w:rsid w:val="007F2F60"/>
    <w:rsid w:val="007F318C"/>
    <w:rsid w:val="00800F4F"/>
    <w:rsid w:val="00806939"/>
    <w:rsid w:val="008100CF"/>
    <w:rsid w:val="00833447"/>
    <w:rsid w:val="0084700A"/>
    <w:rsid w:val="00873AEF"/>
    <w:rsid w:val="008970F0"/>
    <w:rsid w:val="008A24D9"/>
    <w:rsid w:val="008A410F"/>
    <w:rsid w:val="008B4CC1"/>
    <w:rsid w:val="008B6F51"/>
    <w:rsid w:val="008B7969"/>
    <w:rsid w:val="008C4DCB"/>
    <w:rsid w:val="008D7BB1"/>
    <w:rsid w:val="008E0F9D"/>
    <w:rsid w:val="008E65F0"/>
    <w:rsid w:val="008F01D1"/>
    <w:rsid w:val="008F7543"/>
    <w:rsid w:val="009001A5"/>
    <w:rsid w:val="00905CBD"/>
    <w:rsid w:val="009062F0"/>
    <w:rsid w:val="0091463D"/>
    <w:rsid w:val="00915B36"/>
    <w:rsid w:val="00917257"/>
    <w:rsid w:val="00931A28"/>
    <w:rsid w:val="00931D93"/>
    <w:rsid w:val="00932CC5"/>
    <w:rsid w:val="0094377A"/>
    <w:rsid w:val="009539A4"/>
    <w:rsid w:val="00974714"/>
    <w:rsid w:val="00986F03"/>
    <w:rsid w:val="00987EF0"/>
    <w:rsid w:val="009961CE"/>
    <w:rsid w:val="009A43C8"/>
    <w:rsid w:val="009B047E"/>
    <w:rsid w:val="009B6ECF"/>
    <w:rsid w:val="009E530E"/>
    <w:rsid w:val="009E7489"/>
    <w:rsid w:val="00A20B93"/>
    <w:rsid w:val="00A50345"/>
    <w:rsid w:val="00A520C5"/>
    <w:rsid w:val="00A83145"/>
    <w:rsid w:val="00AA2852"/>
    <w:rsid w:val="00AA31CD"/>
    <w:rsid w:val="00AA5A62"/>
    <w:rsid w:val="00AC4201"/>
    <w:rsid w:val="00AF65A7"/>
    <w:rsid w:val="00B03ABC"/>
    <w:rsid w:val="00B0621A"/>
    <w:rsid w:val="00B161E7"/>
    <w:rsid w:val="00B27FAF"/>
    <w:rsid w:val="00B4515F"/>
    <w:rsid w:val="00B46AD7"/>
    <w:rsid w:val="00B56F31"/>
    <w:rsid w:val="00B7074B"/>
    <w:rsid w:val="00BA7E33"/>
    <w:rsid w:val="00BB4285"/>
    <w:rsid w:val="00BC4B5A"/>
    <w:rsid w:val="00BC4F29"/>
    <w:rsid w:val="00BD201D"/>
    <w:rsid w:val="00BF312D"/>
    <w:rsid w:val="00C00DB2"/>
    <w:rsid w:val="00C0373C"/>
    <w:rsid w:val="00C232EE"/>
    <w:rsid w:val="00C4359C"/>
    <w:rsid w:val="00C56199"/>
    <w:rsid w:val="00C73D15"/>
    <w:rsid w:val="00C911C0"/>
    <w:rsid w:val="00C916DF"/>
    <w:rsid w:val="00CD45B5"/>
    <w:rsid w:val="00CE7553"/>
    <w:rsid w:val="00CF7146"/>
    <w:rsid w:val="00D07CA6"/>
    <w:rsid w:val="00D15AB7"/>
    <w:rsid w:val="00D242C1"/>
    <w:rsid w:val="00D4318A"/>
    <w:rsid w:val="00D555A3"/>
    <w:rsid w:val="00D6086B"/>
    <w:rsid w:val="00D729F1"/>
    <w:rsid w:val="00D76A92"/>
    <w:rsid w:val="00D779DA"/>
    <w:rsid w:val="00D80713"/>
    <w:rsid w:val="00D9359D"/>
    <w:rsid w:val="00DA08BC"/>
    <w:rsid w:val="00DC3DF1"/>
    <w:rsid w:val="00DC647C"/>
    <w:rsid w:val="00DE2687"/>
    <w:rsid w:val="00DE50F9"/>
    <w:rsid w:val="00DE79A9"/>
    <w:rsid w:val="00DF1075"/>
    <w:rsid w:val="00DF188C"/>
    <w:rsid w:val="00DF334F"/>
    <w:rsid w:val="00E018E5"/>
    <w:rsid w:val="00E0286C"/>
    <w:rsid w:val="00E05ED8"/>
    <w:rsid w:val="00E32027"/>
    <w:rsid w:val="00E347C2"/>
    <w:rsid w:val="00E5624A"/>
    <w:rsid w:val="00E64022"/>
    <w:rsid w:val="00E711E7"/>
    <w:rsid w:val="00E72E38"/>
    <w:rsid w:val="00E77BDB"/>
    <w:rsid w:val="00E85C2E"/>
    <w:rsid w:val="00E9359C"/>
    <w:rsid w:val="00EA0E6F"/>
    <w:rsid w:val="00EA5C66"/>
    <w:rsid w:val="00EB2A93"/>
    <w:rsid w:val="00ED7519"/>
    <w:rsid w:val="00EE7348"/>
    <w:rsid w:val="00EF02CD"/>
    <w:rsid w:val="00F01797"/>
    <w:rsid w:val="00F02C6E"/>
    <w:rsid w:val="00F02F19"/>
    <w:rsid w:val="00F13EFE"/>
    <w:rsid w:val="00F15164"/>
    <w:rsid w:val="00F16FB6"/>
    <w:rsid w:val="00F207BB"/>
    <w:rsid w:val="00F5103F"/>
    <w:rsid w:val="00F524B9"/>
    <w:rsid w:val="00F64092"/>
    <w:rsid w:val="00F67C9E"/>
    <w:rsid w:val="00F735E8"/>
    <w:rsid w:val="00F74E32"/>
    <w:rsid w:val="00F770C5"/>
    <w:rsid w:val="00F800A5"/>
    <w:rsid w:val="00F87CDF"/>
    <w:rsid w:val="00F975EC"/>
    <w:rsid w:val="00FB5232"/>
    <w:rsid w:val="00FC2DC5"/>
    <w:rsid w:val="00FC305E"/>
    <w:rsid w:val="00FC71F7"/>
    <w:rsid w:val="00FD2ED6"/>
    <w:rsid w:val="00FD50EF"/>
    <w:rsid w:val="00FE13C4"/>
    <w:rsid w:val="00FE53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F1A29"/>
  <w15:docId w15:val="{735DFC3C-F8E5-437E-BE99-EA61B3888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qFormat/>
    <w:rsid w:val="003648A2"/>
    <w:pPr>
      <w:keepNext/>
      <w:spacing w:before="240" w:after="60" w:line="240" w:lineRule="auto"/>
      <w:ind w:left="2444" w:hanging="360"/>
      <w:outlineLvl w:val="2"/>
    </w:pPr>
    <w:rPr>
      <w:rFonts w:ascii="Arial" w:eastAsia="Times New Roman" w:hAnsi="Arial" w:cs="Arial"/>
      <w:b/>
      <w:bCs/>
      <w:sz w:val="26"/>
      <w:szCs w:val="26"/>
      <w:lang w:eastAsia="ar-SA"/>
    </w:rPr>
  </w:style>
  <w:style w:type="paragraph" w:styleId="5">
    <w:name w:val="heading 5"/>
    <w:basedOn w:val="a"/>
    <w:next w:val="a"/>
    <w:link w:val="50"/>
    <w:uiPriority w:val="9"/>
    <w:semiHidden/>
    <w:unhideWhenUsed/>
    <w:qFormat/>
    <w:rsid w:val="005D06F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648A2"/>
    <w:rPr>
      <w:rFonts w:ascii="Arial" w:eastAsia="Times New Roman" w:hAnsi="Arial" w:cs="Arial"/>
      <w:b/>
      <w:bCs/>
      <w:sz w:val="26"/>
      <w:szCs w:val="26"/>
      <w:lang w:eastAsia="ar-SA"/>
    </w:rPr>
  </w:style>
  <w:style w:type="paragraph" w:customStyle="1" w:styleId="Default">
    <w:name w:val="Default"/>
    <w:rsid w:val="00F800A5"/>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7F2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739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D7392"/>
  </w:style>
  <w:style w:type="paragraph" w:styleId="a6">
    <w:name w:val="footer"/>
    <w:basedOn w:val="a"/>
    <w:link w:val="a7"/>
    <w:uiPriority w:val="99"/>
    <w:unhideWhenUsed/>
    <w:rsid w:val="001D739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D7392"/>
  </w:style>
  <w:style w:type="paragraph" w:styleId="a8">
    <w:name w:val="Balloon Text"/>
    <w:basedOn w:val="a"/>
    <w:link w:val="a9"/>
    <w:uiPriority w:val="99"/>
    <w:semiHidden/>
    <w:unhideWhenUsed/>
    <w:rsid w:val="00433FB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33FBA"/>
    <w:rPr>
      <w:rFonts w:ascii="Tahoma" w:hAnsi="Tahoma" w:cs="Tahoma"/>
      <w:sz w:val="16"/>
      <w:szCs w:val="16"/>
    </w:rPr>
  </w:style>
  <w:style w:type="character" w:customStyle="1" w:styleId="WW8Num1z0">
    <w:name w:val="WW8Num1z0"/>
    <w:rsid w:val="003648A2"/>
  </w:style>
  <w:style w:type="paragraph" w:styleId="aa">
    <w:name w:val="Body Text Indent"/>
    <w:basedOn w:val="a"/>
    <w:link w:val="ab"/>
    <w:rsid w:val="003648A2"/>
    <w:pPr>
      <w:spacing w:after="0" w:line="240" w:lineRule="auto"/>
      <w:ind w:firstLine="567"/>
      <w:jc w:val="both"/>
    </w:pPr>
    <w:rPr>
      <w:rFonts w:ascii="Times New Roman" w:eastAsia="Times New Roman" w:hAnsi="Times New Roman" w:cs="Times New Roman"/>
      <w:sz w:val="28"/>
      <w:szCs w:val="20"/>
      <w:lang w:eastAsia="ar-SA"/>
    </w:rPr>
  </w:style>
  <w:style w:type="character" w:customStyle="1" w:styleId="ab">
    <w:name w:val="Основной текст с отступом Знак"/>
    <w:basedOn w:val="a0"/>
    <w:link w:val="aa"/>
    <w:rsid w:val="003648A2"/>
    <w:rPr>
      <w:rFonts w:ascii="Times New Roman" w:eastAsia="Times New Roman" w:hAnsi="Times New Roman" w:cs="Times New Roman"/>
      <w:sz w:val="28"/>
      <w:szCs w:val="20"/>
      <w:lang w:eastAsia="ar-SA"/>
    </w:rPr>
  </w:style>
  <w:style w:type="character" w:styleId="ac">
    <w:name w:val="Hyperlink"/>
    <w:uiPriority w:val="99"/>
    <w:unhideWhenUsed/>
    <w:rsid w:val="00DE50F9"/>
    <w:rPr>
      <w:color w:val="0000FF"/>
      <w:u w:val="single"/>
    </w:rPr>
  </w:style>
  <w:style w:type="character" w:customStyle="1" w:styleId="apple-converted-space">
    <w:name w:val="apple-converted-space"/>
    <w:basedOn w:val="a0"/>
    <w:rsid w:val="00DE50F9"/>
  </w:style>
  <w:style w:type="character" w:customStyle="1" w:styleId="WW8Num1z1">
    <w:name w:val="WW8Num1z1"/>
    <w:rsid w:val="00B161E7"/>
  </w:style>
  <w:style w:type="paragraph" w:customStyle="1" w:styleId="ad">
    <w:name w:val="Таблица"/>
    <w:basedOn w:val="a"/>
    <w:next w:val="a"/>
    <w:link w:val="ae"/>
    <w:qFormat/>
    <w:rsid w:val="00B46AD7"/>
    <w:pPr>
      <w:spacing w:after="0" w:line="240" w:lineRule="auto"/>
      <w:jc w:val="center"/>
    </w:pPr>
    <w:rPr>
      <w:rFonts w:ascii="Times New Roman" w:eastAsia="Calibri" w:hAnsi="Times New Roman" w:cs="Times New Roman"/>
      <w:sz w:val="20"/>
      <w:lang w:eastAsia="en-US"/>
    </w:rPr>
  </w:style>
  <w:style w:type="character" w:customStyle="1" w:styleId="ae">
    <w:name w:val="Таблица Знак"/>
    <w:link w:val="ad"/>
    <w:rsid w:val="00B46AD7"/>
    <w:rPr>
      <w:rFonts w:ascii="Times New Roman" w:eastAsia="Calibri" w:hAnsi="Times New Roman" w:cs="Times New Roman"/>
      <w:sz w:val="20"/>
      <w:lang w:eastAsia="en-US"/>
    </w:rPr>
  </w:style>
  <w:style w:type="character" w:customStyle="1" w:styleId="fontstyle01">
    <w:name w:val="fontstyle01"/>
    <w:rsid w:val="00B46AD7"/>
    <w:rPr>
      <w:rFonts w:ascii="Arial" w:hAnsi="Arial" w:cs="Arial" w:hint="default"/>
      <w:b w:val="0"/>
      <w:bCs w:val="0"/>
      <w:i w:val="0"/>
      <w:iCs w:val="0"/>
      <w:color w:val="000000"/>
      <w:sz w:val="22"/>
      <w:szCs w:val="22"/>
    </w:rPr>
  </w:style>
  <w:style w:type="character" w:customStyle="1" w:styleId="11pt3">
    <w:name w:val="Основной текст + 11 pt3"/>
    <w:aliases w:val="Полужирный31"/>
    <w:uiPriority w:val="99"/>
    <w:rsid w:val="00EF02CD"/>
    <w:rPr>
      <w:rFonts w:ascii="Times New Roman" w:hAnsi="Times New Roman" w:cs="Times New Roman"/>
      <w:b/>
      <w:bCs/>
      <w:sz w:val="22"/>
      <w:szCs w:val="22"/>
      <w:u w:val="none"/>
    </w:rPr>
  </w:style>
  <w:style w:type="character" w:customStyle="1" w:styleId="9pt16">
    <w:name w:val="Основной текст + 9 pt16"/>
    <w:uiPriority w:val="99"/>
    <w:rsid w:val="00EF02CD"/>
    <w:rPr>
      <w:rFonts w:ascii="Times New Roman" w:hAnsi="Times New Roman" w:cs="Times New Roman"/>
      <w:sz w:val="18"/>
      <w:szCs w:val="18"/>
      <w:u w:val="none"/>
    </w:rPr>
  </w:style>
  <w:style w:type="character" w:customStyle="1" w:styleId="50">
    <w:name w:val="Заголовок 5 Знак"/>
    <w:basedOn w:val="a0"/>
    <w:link w:val="5"/>
    <w:uiPriority w:val="9"/>
    <w:semiHidden/>
    <w:rsid w:val="005D06F5"/>
    <w:rPr>
      <w:rFonts w:asciiTheme="majorHAnsi" w:eastAsiaTheme="majorEastAsia" w:hAnsiTheme="majorHAnsi" w:cstheme="majorBidi"/>
      <w:color w:val="243F60" w:themeColor="accent1" w:themeShade="7F"/>
    </w:rPr>
  </w:style>
  <w:style w:type="paragraph" w:styleId="af">
    <w:name w:val="List Paragraph"/>
    <w:basedOn w:val="a"/>
    <w:uiPriority w:val="34"/>
    <w:qFormat/>
    <w:rsid w:val="00BC4F29"/>
    <w:pPr>
      <w:ind w:left="720"/>
      <w:contextualSpacing/>
    </w:pPr>
  </w:style>
  <w:style w:type="paragraph" w:customStyle="1" w:styleId="FR1">
    <w:name w:val="FR1"/>
    <w:rsid w:val="006F46F9"/>
    <w:pPr>
      <w:widowControl w:val="0"/>
      <w:autoSpaceDE w:val="0"/>
      <w:autoSpaceDN w:val="0"/>
      <w:adjustRightInd w:val="0"/>
      <w:spacing w:after="0" w:line="240" w:lineRule="auto"/>
      <w:ind w:left="80"/>
      <w:jc w:val="center"/>
    </w:pPr>
    <w:rPr>
      <w:rFonts w:ascii="Courier New" w:eastAsia="Times New Roman" w:hAnsi="Courier New" w:cs="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3879">
      <w:bodyDiv w:val="1"/>
      <w:marLeft w:val="0"/>
      <w:marRight w:val="0"/>
      <w:marTop w:val="0"/>
      <w:marBottom w:val="0"/>
      <w:divBdr>
        <w:top w:val="none" w:sz="0" w:space="0" w:color="auto"/>
        <w:left w:val="none" w:sz="0" w:space="0" w:color="auto"/>
        <w:bottom w:val="none" w:sz="0" w:space="0" w:color="auto"/>
        <w:right w:val="none" w:sz="0" w:space="0" w:color="auto"/>
      </w:divBdr>
    </w:div>
    <w:div w:id="150564680">
      <w:bodyDiv w:val="1"/>
      <w:marLeft w:val="0"/>
      <w:marRight w:val="0"/>
      <w:marTop w:val="0"/>
      <w:marBottom w:val="0"/>
      <w:divBdr>
        <w:top w:val="none" w:sz="0" w:space="0" w:color="auto"/>
        <w:left w:val="none" w:sz="0" w:space="0" w:color="auto"/>
        <w:bottom w:val="none" w:sz="0" w:space="0" w:color="auto"/>
        <w:right w:val="none" w:sz="0" w:space="0" w:color="auto"/>
      </w:divBdr>
    </w:div>
    <w:div w:id="160775185">
      <w:bodyDiv w:val="1"/>
      <w:marLeft w:val="0"/>
      <w:marRight w:val="0"/>
      <w:marTop w:val="0"/>
      <w:marBottom w:val="0"/>
      <w:divBdr>
        <w:top w:val="none" w:sz="0" w:space="0" w:color="auto"/>
        <w:left w:val="none" w:sz="0" w:space="0" w:color="auto"/>
        <w:bottom w:val="none" w:sz="0" w:space="0" w:color="auto"/>
        <w:right w:val="none" w:sz="0" w:space="0" w:color="auto"/>
      </w:divBdr>
    </w:div>
    <w:div w:id="215120524">
      <w:bodyDiv w:val="1"/>
      <w:marLeft w:val="0"/>
      <w:marRight w:val="0"/>
      <w:marTop w:val="0"/>
      <w:marBottom w:val="0"/>
      <w:divBdr>
        <w:top w:val="none" w:sz="0" w:space="0" w:color="auto"/>
        <w:left w:val="none" w:sz="0" w:space="0" w:color="auto"/>
        <w:bottom w:val="none" w:sz="0" w:space="0" w:color="auto"/>
        <w:right w:val="none" w:sz="0" w:space="0" w:color="auto"/>
      </w:divBdr>
    </w:div>
    <w:div w:id="295988196">
      <w:bodyDiv w:val="1"/>
      <w:marLeft w:val="0"/>
      <w:marRight w:val="0"/>
      <w:marTop w:val="0"/>
      <w:marBottom w:val="0"/>
      <w:divBdr>
        <w:top w:val="none" w:sz="0" w:space="0" w:color="auto"/>
        <w:left w:val="none" w:sz="0" w:space="0" w:color="auto"/>
        <w:bottom w:val="none" w:sz="0" w:space="0" w:color="auto"/>
        <w:right w:val="none" w:sz="0" w:space="0" w:color="auto"/>
      </w:divBdr>
    </w:div>
    <w:div w:id="335571938">
      <w:bodyDiv w:val="1"/>
      <w:marLeft w:val="0"/>
      <w:marRight w:val="0"/>
      <w:marTop w:val="0"/>
      <w:marBottom w:val="0"/>
      <w:divBdr>
        <w:top w:val="none" w:sz="0" w:space="0" w:color="auto"/>
        <w:left w:val="none" w:sz="0" w:space="0" w:color="auto"/>
        <w:bottom w:val="none" w:sz="0" w:space="0" w:color="auto"/>
        <w:right w:val="none" w:sz="0" w:space="0" w:color="auto"/>
      </w:divBdr>
    </w:div>
    <w:div w:id="448620804">
      <w:bodyDiv w:val="1"/>
      <w:marLeft w:val="0"/>
      <w:marRight w:val="0"/>
      <w:marTop w:val="0"/>
      <w:marBottom w:val="0"/>
      <w:divBdr>
        <w:top w:val="none" w:sz="0" w:space="0" w:color="auto"/>
        <w:left w:val="none" w:sz="0" w:space="0" w:color="auto"/>
        <w:bottom w:val="none" w:sz="0" w:space="0" w:color="auto"/>
        <w:right w:val="none" w:sz="0" w:space="0" w:color="auto"/>
      </w:divBdr>
    </w:div>
    <w:div w:id="460929419">
      <w:bodyDiv w:val="1"/>
      <w:marLeft w:val="0"/>
      <w:marRight w:val="0"/>
      <w:marTop w:val="0"/>
      <w:marBottom w:val="0"/>
      <w:divBdr>
        <w:top w:val="none" w:sz="0" w:space="0" w:color="auto"/>
        <w:left w:val="none" w:sz="0" w:space="0" w:color="auto"/>
        <w:bottom w:val="none" w:sz="0" w:space="0" w:color="auto"/>
        <w:right w:val="none" w:sz="0" w:space="0" w:color="auto"/>
      </w:divBdr>
    </w:div>
    <w:div w:id="492333766">
      <w:bodyDiv w:val="1"/>
      <w:marLeft w:val="0"/>
      <w:marRight w:val="0"/>
      <w:marTop w:val="0"/>
      <w:marBottom w:val="0"/>
      <w:divBdr>
        <w:top w:val="none" w:sz="0" w:space="0" w:color="auto"/>
        <w:left w:val="none" w:sz="0" w:space="0" w:color="auto"/>
        <w:bottom w:val="none" w:sz="0" w:space="0" w:color="auto"/>
        <w:right w:val="none" w:sz="0" w:space="0" w:color="auto"/>
      </w:divBdr>
    </w:div>
    <w:div w:id="741679906">
      <w:bodyDiv w:val="1"/>
      <w:marLeft w:val="0"/>
      <w:marRight w:val="0"/>
      <w:marTop w:val="0"/>
      <w:marBottom w:val="0"/>
      <w:divBdr>
        <w:top w:val="none" w:sz="0" w:space="0" w:color="auto"/>
        <w:left w:val="none" w:sz="0" w:space="0" w:color="auto"/>
        <w:bottom w:val="none" w:sz="0" w:space="0" w:color="auto"/>
        <w:right w:val="none" w:sz="0" w:space="0" w:color="auto"/>
      </w:divBdr>
    </w:div>
    <w:div w:id="998846243">
      <w:bodyDiv w:val="1"/>
      <w:marLeft w:val="0"/>
      <w:marRight w:val="0"/>
      <w:marTop w:val="0"/>
      <w:marBottom w:val="0"/>
      <w:divBdr>
        <w:top w:val="none" w:sz="0" w:space="0" w:color="auto"/>
        <w:left w:val="none" w:sz="0" w:space="0" w:color="auto"/>
        <w:bottom w:val="none" w:sz="0" w:space="0" w:color="auto"/>
        <w:right w:val="none" w:sz="0" w:space="0" w:color="auto"/>
      </w:divBdr>
    </w:div>
    <w:div w:id="1003750751">
      <w:bodyDiv w:val="1"/>
      <w:marLeft w:val="0"/>
      <w:marRight w:val="0"/>
      <w:marTop w:val="0"/>
      <w:marBottom w:val="0"/>
      <w:divBdr>
        <w:top w:val="none" w:sz="0" w:space="0" w:color="auto"/>
        <w:left w:val="none" w:sz="0" w:space="0" w:color="auto"/>
        <w:bottom w:val="none" w:sz="0" w:space="0" w:color="auto"/>
        <w:right w:val="none" w:sz="0" w:space="0" w:color="auto"/>
      </w:divBdr>
    </w:div>
    <w:div w:id="1273632393">
      <w:bodyDiv w:val="1"/>
      <w:marLeft w:val="0"/>
      <w:marRight w:val="0"/>
      <w:marTop w:val="0"/>
      <w:marBottom w:val="0"/>
      <w:divBdr>
        <w:top w:val="none" w:sz="0" w:space="0" w:color="auto"/>
        <w:left w:val="none" w:sz="0" w:space="0" w:color="auto"/>
        <w:bottom w:val="none" w:sz="0" w:space="0" w:color="auto"/>
        <w:right w:val="none" w:sz="0" w:space="0" w:color="auto"/>
      </w:divBdr>
    </w:div>
    <w:div w:id="1427076995">
      <w:bodyDiv w:val="1"/>
      <w:marLeft w:val="0"/>
      <w:marRight w:val="0"/>
      <w:marTop w:val="0"/>
      <w:marBottom w:val="0"/>
      <w:divBdr>
        <w:top w:val="none" w:sz="0" w:space="0" w:color="auto"/>
        <w:left w:val="none" w:sz="0" w:space="0" w:color="auto"/>
        <w:bottom w:val="none" w:sz="0" w:space="0" w:color="auto"/>
        <w:right w:val="none" w:sz="0" w:space="0" w:color="auto"/>
      </w:divBdr>
    </w:div>
    <w:div w:id="1427650030">
      <w:bodyDiv w:val="1"/>
      <w:marLeft w:val="0"/>
      <w:marRight w:val="0"/>
      <w:marTop w:val="0"/>
      <w:marBottom w:val="0"/>
      <w:divBdr>
        <w:top w:val="none" w:sz="0" w:space="0" w:color="auto"/>
        <w:left w:val="none" w:sz="0" w:space="0" w:color="auto"/>
        <w:bottom w:val="none" w:sz="0" w:space="0" w:color="auto"/>
        <w:right w:val="none" w:sz="0" w:space="0" w:color="auto"/>
      </w:divBdr>
    </w:div>
    <w:div w:id="1570190799">
      <w:bodyDiv w:val="1"/>
      <w:marLeft w:val="0"/>
      <w:marRight w:val="0"/>
      <w:marTop w:val="0"/>
      <w:marBottom w:val="0"/>
      <w:divBdr>
        <w:top w:val="none" w:sz="0" w:space="0" w:color="auto"/>
        <w:left w:val="none" w:sz="0" w:space="0" w:color="auto"/>
        <w:bottom w:val="none" w:sz="0" w:space="0" w:color="auto"/>
        <w:right w:val="none" w:sz="0" w:space="0" w:color="auto"/>
      </w:divBdr>
    </w:div>
    <w:div w:id="1807893666">
      <w:bodyDiv w:val="1"/>
      <w:marLeft w:val="0"/>
      <w:marRight w:val="0"/>
      <w:marTop w:val="0"/>
      <w:marBottom w:val="0"/>
      <w:divBdr>
        <w:top w:val="none" w:sz="0" w:space="0" w:color="auto"/>
        <w:left w:val="none" w:sz="0" w:space="0" w:color="auto"/>
        <w:bottom w:val="none" w:sz="0" w:space="0" w:color="auto"/>
        <w:right w:val="none" w:sz="0" w:space="0" w:color="auto"/>
      </w:divBdr>
    </w:div>
    <w:div w:id="1882814527">
      <w:bodyDiv w:val="1"/>
      <w:marLeft w:val="0"/>
      <w:marRight w:val="0"/>
      <w:marTop w:val="0"/>
      <w:marBottom w:val="0"/>
      <w:divBdr>
        <w:top w:val="none" w:sz="0" w:space="0" w:color="auto"/>
        <w:left w:val="none" w:sz="0" w:space="0" w:color="auto"/>
        <w:bottom w:val="none" w:sz="0" w:space="0" w:color="auto"/>
        <w:right w:val="none" w:sz="0" w:space="0" w:color="auto"/>
      </w:divBdr>
    </w:div>
    <w:div w:id="1971591925">
      <w:bodyDiv w:val="1"/>
      <w:marLeft w:val="0"/>
      <w:marRight w:val="0"/>
      <w:marTop w:val="0"/>
      <w:marBottom w:val="0"/>
      <w:divBdr>
        <w:top w:val="none" w:sz="0" w:space="0" w:color="auto"/>
        <w:left w:val="none" w:sz="0" w:space="0" w:color="auto"/>
        <w:bottom w:val="none" w:sz="0" w:space="0" w:color="auto"/>
        <w:right w:val="none" w:sz="0" w:space="0" w:color="auto"/>
      </w:divBdr>
    </w:div>
    <w:div w:id="205680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A15E6D6CD635E4B1228C447318F90D98375134D5D521DD4EDCE25226cAS8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7021512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ase.garant.ru/70215126/" TargetMode="External"/><Relationship Id="rId4" Type="http://schemas.openxmlformats.org/officeDocument/2006/relationships/settings" Target="settings.xml"/><Relationship Id="rId9" Type="http://schemas.openxmlformats.org/officeDocument/2006/relationships/hyperlink" Target="consultantplus://offline/ref=AAA15E6D6CD635E4B1228C447318F90D98375139D4DE21DD4EDCE25226cAS8M"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461AC-0F8F-4D20-B3EE-AB2F49087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15413</Words>
  <Characters>87855</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Е.С. Суворова</dc:creator>
  <cp:lastModifiedBy>Ирина И.Г. Алексеева</cp:lastModifiedBy>
  <cp:revision>3</cp:revision>
  <cp:lastPrinted>2020-06-15T07:56:00Z</cp:lastPrinted>
  <dcterms:created xsi:type="dcterms:W3CDTF">2020-06-18T05:49:00Z</dcterms:created>
  <dcterms:modified xsi:type="dcterms:W3CDTF">2020-06-18T05:49:00Z</dcterms:modified>
</cp:coreProperties>
</file>